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B0" w:rsidRPr="007874B0" w:rsidRDefault="007874B0" w:rsidP="007874B0">
      <w:pPr>
        <w:jc w:val="right"/>
        <w:rPr>
          <w:rFonts w:ascii="Simplified Arabic" w:hAnsi="Simplified Arabic" w:cs="Simplified Arabic"/>
          <w:b/>
          <w:bCs/>
          <w:sz w:val="36"/>
          <w:szCs w:val="36"/>
          <w:u w:val="single"/>
        </w:rPr>
      </w:pPr>
      <w:r w:rsidRPr="007874B0">
        <w:rPr>
          <w:rFonts w:ascii="Simplified Arabic" w:hAnsi="Simplified Arabic" w:cs="Simplified Arabic"/>
          <w:sz w:val="36"/>
          <w:szCs w:val="36"/>
        </w:rPr>
        <w:tab/>
      </w:r>
      <w:r w:rsidRPr="007874B0">
        <w:rPr>
          <w:rFonts w:ascii="Simplified Arabic" w:hAnsi="Simplified Arabic" w:cs="Simplified Arabic"/>
          <w:sz w:val="36"/>
          <w:szCs w:val="36"/>
        </w:rPr>
        <w:tab/>
      </w:r>
      <w:r w:rsidRPr="007874B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عصور</w:t>
      </w:r>
      <w:r w:rsidRPr="007874B0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</w:t>
      </w:r>
      <w:r w:rsidRPr="007874B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ما</w:t>
      </w:r>
      <w:r w:rsidRPr="007874B0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</w:t>
      </w:r>
      <w:r w:rsidRPr="007874B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قبل</w:t>
      </w:r>
      <w:r w:rsidRPr="007874B0">
        <w:rPr>
          <w:rFonts w:ascii="Simplified Arabic" w:hAnsi="Simplified Arabic" w:cs="Simplified Arabic"/>
          <w:b/>
          <w:bCs/>
          <w:sz w:val="36"/>
          <w:szCs w:val="36"/>
          <w:u w:val="single"/>
          <w:rtl/>
        </w:rPr>
        <w:t xml:space="preserve"> </w:t>
      </w:r>
      <w:r w:rsidRPr="007874B0">
        <w:rPr>
          <w:rFonts w:ascii="Simplified Arabic" w:hAnsi="Simplified Arabic" w:cs="Simplified Arabic" w:hint="cs"/>
          <w:b/>
          <w:bCs/>
          <w:sz w:val="36"/>
          <w:szCs w:val="36"/>
          <w:u w:val="single"/>
          <w:rtl/>
        </w:rPr>
        <w:t>التاريخ</w:t>
      </w:r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7874B0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تنتهي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عصور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التاريخ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زمن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متأخر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بداية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عهد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التكوين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حضارتي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وادي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النيل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ووادي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والمعروف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تاريخيا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سوريا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لم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تقتبس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الكتابة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الهيروغليفية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وانما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أخذت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الخط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المسماري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العراق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ويمكن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تحديد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نهاية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عصور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التاريخ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حدود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منتصف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الألف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الثالث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الميلاد</w:t>
      </w:r>
      <w:r w:rsidRPr="007874B0">
        <w:rPr>
          <w:rFonts w:ascii="Simplified Arabic" w:hAnsi="Simplified Arabic" w:cs="Simplified Arabic"/>
          <w:sz w:val="36"/>
          <w:szCs w:val="36"/>
        </w:rPr>
        <w:t xml:space="preserve">                                                                            .</w:t>
      </w:r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الحجري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7874B0">
        <w:rPr>
          <w:rFonts w:ascii="Simplified Arabic" w:hAnsi="Simplified Arabic" w:cs="Simplified Arabic"/>
          <w:sz w:val="36"/>
          <w:szCs w:val="36"/>
        </w:rPr>
        <w:t xml:space="preserve"> :</w:t>
      </w:r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7874B0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وجدت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آثار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مواضع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مختلفة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البلاد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السورية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لا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سيما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منطقة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كهوف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لبنان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وفلسطين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مواضع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اخرى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الكهوف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كهف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عدلون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الواقع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منتصف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الطريق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صور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وصيدا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لبنان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وكذلك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كهوف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نهر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ابراهيم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ونهر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الكلب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وكهف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انطلياس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وكذلك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كهف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جبل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الكرمل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فلسطين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الذي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نقبت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دوروثي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كارود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وبينس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ومواضع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أخرى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شمال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غربي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البحر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الميت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وشمال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غربي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بحر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الجليل</w:t>
      </w:r>
      <w:r w:rsidRPr="007874B0">
        <w:rPr>
          <w:rFonts w:ascii="Simplified Arabic" w:hAnsi="Simplified Arabic" w:cs="Simplified Arabic"/>
          <w:sz w:val="36"/>
          <w:szCs w:val="36"/>
        </w:rPr>
        <w:t xml:space="preserve"> .                                    </w:t>
      </w:r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7874B0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وجدت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آثار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الحجري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نصفه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الأول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الذي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يتميز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بصنع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آلات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الصوان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لب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الحجر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وفوؤس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حجرية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يدوية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نهر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الأردن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رأس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شمرا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أوغاريت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القديمة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) .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أما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بقايا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الأنسان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العظمية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فلم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يعثر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نماذج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lastRenderedPageBreak/>
        <w:t>النصف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الأول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فلا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انها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نوع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الانسان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العتيق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البائد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الذي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عاش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الكهوف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اتقاء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شر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الحيوانات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المفترسة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ولحماية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نفسه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البرد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والأمطار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ويبدو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البرد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قارصا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لأن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العصور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الجليدية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الأوربية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خلال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هي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السائدة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الجزء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الشمالي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الكرة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الأرضية</w:t>
      </w:r>
      <w:r w:rsidRPr="007874B0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    </w:t>
      </w:r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7874B0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أما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النصف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الثاني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الحجري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فقد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عثر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هياكل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عظمية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بشرية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كهوف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جبل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الكرمل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مغارة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الطابون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ومغارة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السخول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كهوف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اخرى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وجدت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آلات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النوع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الموستيري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أما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أنواع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الهياكل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فبعضها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شبيه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بانسان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النياندرتال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وبعضها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يقرب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نوع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الأنسان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الحديث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سمي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النوع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بأنسان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فلسطين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وجدت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آثار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الطور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الأورغنيشي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الكهوف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القريبة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بيروت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كهف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نهر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الكلب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وكهف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انطلياس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وكهف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كسار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العقيل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قرب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أنطلياس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هياكل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عظمية</w:t>
      </w:r>
      <w:r w:rsidRPr="007874B0">
        <w:rPr>
          <w:rFonts w:ascii="Simplified Arabic" w:hAnsi="Simplified Arabic" w:cs="Simplified Arabic"/>
          <w:sz w:val="36"/>
          <w:szCs w:val="36"/>
        </w:rPr>
        <w:t xml:space="preserve"> .                             </w:t>
      </w:r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الحجري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الوسيط</w:t>
      </w:r>
      <w:r w:rsidRPr="007874B0">
        <w:rPr>
          <w:rFonts w:ascii="Simplified Arabic" w:hAnsi="Simplified Arabic" w:cs="Simplified Arabic"/>
          <w:sz w:val="36"/>
          <w:szCs w:val="36"/>
        </w:rPr>
        <w:t xml:space="preserve"> :</w:t>
      </w:r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7874B0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أنتقل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الأنسان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سورية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الحجري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الحجري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الوسيط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الذي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وجدت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آثاره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حدود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10000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>.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وأطلق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عليه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اسم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الدور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النطوفي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نسبة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وادي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النطوف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شمال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غرب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القدس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كهف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اسمه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الشقبة</w:t>
      </w:r>
      <w:r w:rsidRPr="007874B0">
        <w:rPr>
          <w:rFonts w:ascii="Simplified Arabic" w:hAnsi="Simplified Arabic" w:cs="Simplified Arabic"/>
          <w:sz w:val="36"/>
          <w:szCs w:val="36"/>
        </w:rPr>
        <w:t xml:space="preserve"> .</w:t>
      </w:r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7874B0">
        <w:rPr>
          <w:rFonts w:ascii="Simplified Arabic" w:hAnsi="Simplified Arabic" w:cs="Simplified Arabic"/>
          <w:sz w:val="36"/>
          <w:szCs w:val="36"/>
        </w:rPr>
        <w:lastRenderedPageBreak/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ويعتقد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دام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6000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>.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وتتميز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آثاره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وخاصة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الصوانية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بدقة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حجمها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الصغير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وصناعتها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الجيدة</w:t>
      </w:r>
      <w:r w:rsidRPr="007874B0">
        <w:rPr>
          <w:rFonts w:ascii="Simplified Arabic" w:hAnsi="Simplified Arabic" w:cs="Simplified Arabic"/>
          <w:sz w:val="36"/>
          <w:szCs w:val="36"/>
        </w:rPr>
        <w:t xml:space="preserve"> .                                 </w:t>
      </w:r>
      <w:bookmarkStart w:id="0" w:name="_GoBack"/>
      <w:bookmarkEnd w:id="0"/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الحجري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الحديث</w:t>
      </w:r>
      <w:r w:rsidRPr="007874B0">
        <w:rPr>
          <w:rFonts w:ascii="Simplified Arabic" w:hAnsi="Simplified Arabic" w:cs="Simplified Arabic"/>
          <w:sz w:val="36"/>
          <w:szCs w:val="36"/>
        </w:rPr>
        <w:t xml:space="preserve"> :</w:t>
      </w:r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7874B0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نهاية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الحجري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الوسيط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تعلم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الأنسان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الزراعة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وتدجين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الحيوانات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وصنع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الفخار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الساذج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وتوجد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أنواع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الحيوانات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الصالحة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للتدجين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وكذلك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الحبوب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البرية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والشعير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والحنطة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شمالي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سورية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والتي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اهتدى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الأنسان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معرفة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زراعتها</w:t>
      </w:r>
      <w:r w:rsidRPr="007874B0">
        <w:rPr>
          <w:rFonts w:ascii="Simplified Arabic" w:hAnsi="Simplified Arabic" w:cs="Simplified Arabic"/>
          <w:sz w:val="36"/>
          <w:szCs w:val="36"/>
        </w:rPr>
        <w:t xml:space="preserve"> .                                        </w:t>
      </w:r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7874B0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كانت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زراعة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الحجري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الحديث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زراعة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محدودة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تتصف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بالأكتفاء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الذاتي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وكان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الأنسان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ينتقل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مكان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آخر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حسب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خصوبة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التربة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وتوفر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المياه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وكان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الأنسان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المناطق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يسكن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بيوت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الطين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دلّت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ذلك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التنقيبات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الأثرية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التي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وجدت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أريحا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فلسطين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الجديدة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ورأس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شمرا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وجبيل</w:t>
      </w:r>
      <w:r w:rsidRPr="007874B0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                  </w:t>
      </w:r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الحجري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المعدني</w:t>
      </w:r>
      <w:r w:rsidRPr="007874B0">
        <w:rPr>
          <w:rFonts w:ascii="Simplified Arabic" w:hAnsi="Simplified Arabic" w:cs="Simplified Arabic"/>
          <w:sz w:val="36"/>
          <w:szCs w:val="36"/>
        </w:rPr>
        <w:t xml:space="preserve"> :</w:t>
      </w:r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7874B0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مميزات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اهتداء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الأنسان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استعمال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المعادن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لا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سيما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النحاس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والبرونز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لكن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الأنسان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جميع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أنحاء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الشرق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الأدنى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لم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يستغن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الحجر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صناعة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آلاته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وأدواته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وهذا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هو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منشأ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الحجري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المعدني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الذي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مميزاته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الأواني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الفخارية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الجميلة</w:t>
      </w:r>
      <w:r w:rsidRPr="007874B0">
        <w:rPr>
          <w:rFonts w:ascii="Simplified Arabic" w:hAnsi="Simplified Arabic" w:cs="Simplified Arabic"/>
          <w:sz w:val="36"/>
          <w:szCs w:val="36"/>
        </w:rPr>
        <w:t xml:space="preserve"> .</w:t>
      </w:r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7874B0">
        <w:rPr>
          <w:rFonts w:ascii="Simplified Arabic" w:hAnsi="Simplified Arabic" w:cs="Simplified Arabic"/>
          <w:sz w:val="36"/>
          <w:szCs w:val="36"/>
        </w:rPr>
        <w:lastRenderedPageBreak/>
        <w:t xml:space="preserve">   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أشهر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مواقعه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حلف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كوزانا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)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كذلك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رأس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شمرا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سوريا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والأربجية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العراق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وموقع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تليلات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الغسول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وادي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الاردن</w:t>
      </w:r>
      <w:r w:rsidRPr="007874B0">
        <w:rPr>
          <w:rFonts w:ascii="Simplified Arabic" w:hAnsi="Simplified Arabic" w:cs="Simplified Arabic"/>
          <w:sz w:val="36"/>
          <w:szCs w:val="36"/>
        </w:rPr>
        <w:t xml:space="preserve"> .</w:t>
      </w:r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7874B0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استغرق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فترة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الألف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الرابع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الميلاد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وأعقب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طور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حلف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بداية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استعمال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البرونز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وجدت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آثاره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جملة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مواضع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منها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مجدو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وأريحا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حيث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انتهت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القرى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وأصبحت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مدن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صغيرة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محصنة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بالأسوار</w:t>
      </w:r>
      <w:r w:rsidRPr="007874B0">
        <w:rPr>
          <w:rFonts w:ascii="Simplified Arabic" w:hAnsi="Simplified Arabic" w:cs="Simplified Arabic"/>
          <w:sz w:val="36"/>
          <w:szCs w:val="36"/>
        </w:rPr>
        <w:t xml:space="preserve"> .   </w:t>
      </w:r>
    </w:p>
    <w:p w:rsidR="007874B0" w:rsidRPr="007874B0" w:rsidRDefault="007874B0" w:rsidP="007874B0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7874B0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وعندما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نصل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نهاية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نكون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قد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وصلنا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عهد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نضج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الحضارة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وبدأت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تأثيراتها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تتغلغل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يستدل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ذلك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جملة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مستوطنات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تمثل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الحضارة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السومرية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مثل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ماري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تل</w:t>
      </w:r>
      <w:r w:rsidRPr="007874B0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7874B0">
        <w:rPr>
          <w:rFonts w:ascii="Simplified Arabic" w:hAnsi="Simplified Arabic" w:cs="Simplified Arabic" w:hint="cs"/>
          <w:sz w:val="36"/>
          <w:szCs w:val="36"/>
          <w:rtl/>
        </w:rPr>
        <w:t>الحريري</w:t>
      </w:r>
      <w:r w:rsidRPr="007874B0">
        <w:rPr>
          <w:rFonts w:ascii="Simplified Arabic" w:hAnsi="Simplified Arabic" w:cs="Simplified Arabic"/>
          <w:sz w:val="36"/>
          <w:szCs w:val="36"/>
        </w:rPr>
        <w:t xml:space="preserve">)                                                                   </w:t>
      </w:r>
    </w:p>
    <w:p w:rsidR="00597514" w:rsidRPr="00DD4600" w:rsidRDefault="00597514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</w:p>
    <w:sectPr w:rsidR="00597514" w:rsidRPr="00DD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68"/>
    <w:rsid w:val="002E1B68"/>
    <w:rsid w:val="00597514"/>
    <w:rsid w:val="007874B0"/>
    <w:rsid w:val="008F290A"/>
    <w:rsid w:val="00AD1D4B"/>
    <w:rsid w:val="00DD4600"/>
    <w:rsid w:val="00E4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551</Words>
  <Characters>3143</Characters>
  <Application>Microsoft Office Word</Application>
  <DocSecurity>0</DocSecurity>
  <Lines>26</Lines>
  <Paragraphs>7</Paragraphs>
  <ScaleCrop>false</ScaleCrop>
  <Company>Enjoy My Fine Releases.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7</cp:revision>
  <dcterms:created xsi:type="dcterms:W3CDTF">2018-06-18T19:34:00Z</dcterms:created>
  <dcterms:modified xsi:type="dcterms:W3CDTF">2018-06-18T19:49:00Z</dcterms:modified>
</cp:coreProperties>
</file>