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33" w:rsidRDefault="00EB495F" w:rsidP="00A54E53">
      <w:pPr>
        <w:pStyle w:val="NormalWeb"/>
        <w:shd w:val="clear" w:color="auto" w:fill="FFFFFF"/>
        <w:bidi/>
        <w:spacing w:before="0" w:beforeAutospacing="0" w:after="300" w:afterAutospacing="0" w:line="405" w:lineRule="atLeast"/>
        <w:rPr>
          <w:rStyle w:val="Strong"/>
          <w:rFonts w:ascii="Ara-2" w:hAnsi="Ara-2"/>
          <w:color w:val="0A0A0A"/>
          <w:sz w:val="27"/>
          <w:szCs w:val="27"/>
          <w:rtl/>
        </w:rPr>
      </w:pPr>
      <w:r>
        <w:rPr>
          <w:rStyle w:val="apple-converted-space"/>
          <w:rFonts w:ascii="Ara-2" w:hAnsi="Ara-2"/>
          <w:b/>
          <w:bCs/>
          <w:color w:val="0A0A0A"/>
          <w:sz w:val="27"/>
          <w:szCs w:val="27"/>
        </w:rPr>
        <w:t> </w:t>
      </w:r>
      <w:r w:rsidR="00607333">
        <w:rPr>
          <w:rStyle w:val="Strong"/>
          <w:rFonts w:ascii="Ara-2" w:hAnsi="Ara-2" w:hint="cs"/>
          <w:color w:val="0A0A0A"/>
          <w:sz w:val="27"/>
          <w:szCs w:val="27"/>
          <w:rtl/>
        </w:rPr>
        <w:t xml:space="preserve">بعض الادوات الزجاجية المستخدمة في المختبر </w:t>
      </w:r>
      <w:r w:rsidR="005D46C3">
        <w:rPr>
          <w:rStyle w:val="Strong"/>
          <w:rFonts w:ascii="Ara-2" w:hAnsi="Ara-2" w:hint="cs"/>
          <w:color w:val="0A0A0A"/>
          <w:sz w:val="27"/>
          <w:szCs w:val="27"/>
          <w:rtl/>
        </w:rPr>
        <w:t>:</w:t>
      </w:r>
    </w:p>
    <w:p w:rsidR="00376EBA" w:rsidRDefault="00376EBA" w:rsidP="00376EBA">
      <w:pPr>
        <w:pStyle w:val="NormalWeb"/>
        <w:shd w:val="clear" w:color="auto" w:fill="FFFFFF"/>
        <w:bidi/>
        <w:spacing w:before="0" w:beforeAutospacing="0" w:after="300" w:afterAutospacing="0" w:line="405" w:lineRule="atLeast"/>
        <w:jc w:val="both"/>
        <w:rPr>
          <w:rFonts w:ascii="Ara-2" w:hAnsi="Ara-2"/>
          <w:color w:val="0A0A0A"/>
          <w:sz w:val="27"/>
          <w:szCs w:val="27"/>
        </w:rPr>
      </w:pPr>
      <w:bookmarkStart w:id="0" w:name="_GoBack"/>
      <w:bookmarkEnd w:id="0"/>
      <w:proofErr w:type="gramStart"/>
      <w:r>
        <w:rPr>
          <w:rStyle w:val="Strong"/>
          <w:rFonts w:ascii="Ara-2" w:hAnsi="Ara-2"/>
          <w:color w:val="0A0A0A"/>
          <w:sz w:val="27"/>
          <w:szCs w:val="27"/>
          <w:rtl/>
        </w:rPr>
        <w:t>أنبوبة</w:t>
      </w:r>
      <w:proofErr w:type="gramEnd"/>
      <w:r>
        <w:rPr>
          <w:rStyle w:val="Strong"/>
          <w:rFonts w:ascii="Ara-2" w:hAnsi="Ara-2"/>
          <w:color w:val="0A0A0A"/>
          <w:sz w:val="27"/>
          <w:szCs w:val="27"/>
          <w:rtl/>
        </w:rPr>
        <w:t xml:space="preserve"> اختبار</w:t>
      </w:r>
      <w:r>
        <w:rPr>
          <w:rStyle w:val="Strong"/>
          <w:rFonts w:ascii="Ara-2" w:hAnsi="Ara-2"/>
          <w:color w:val="0A0A0A"/>
          <w:sz w:val="27"/>
          <w:szCs w:val="27"/>
        </w:rPr>
        <w:t xml:space="preserve"> (Test tube):</w:t>
      </w:r>
    </w:p>
    <w:p w:rsidR="00376EBA" w:rsidRDefault="00376EBA" w:rsidP="00376EBA">
      <w:pPr>
        <w:pStyle w:val="NormalWeb"/>
        <w:shd w:val="clear" w:color="auto" w:fill="FFFFFF"/>
        <w:bidi/>
        <w:spacing w:before="0" w:beforeAutospacing="0" w:after="300" w:afterAutospacing="0" w:line="405" w:lineRule="atLeast"/>
        <w:jc w:val="both"/>
        <w:rPr>
          <w:rFonts w:ascii="Ara-2" w:hAnsi="Ara-2"/>
          <w:color w:val="0A0A0A"/>
          <w:sz w:val="27"/>
          <w:szCs w:val="27"/>
          <w:rtl/>
          <w:lang w:bidi="ar-IQ"/>
        </w:rPr>
      </w:pPr>
      <w:r>
        <w:rPr>
          <w:rFonts w:ascii="Ara-2" w:hAnsi="Ara-2"/>
          <w:color w:val="0A0A0A"/>
          <w:sz w:val="27"/>
          <w:szCs w:val="27"/>
          <w:rtl/>
        </w:rPr>
        <w:t>هي أداة مختبرية زجاجية ذات فتحة من الأعلى يتم إستخدامها لصب أو نقل أو خلط المحاليل والمواد الكيميائية والسوائل. وتتوافر أنابيب الأختبار بأحجام وقياسات مختلفة</w:t>
      </w:r>
      <w:r>
        <w:rPr>
          <w:rFonts w:ascii="Ara-2" w:hAnsi="Ara-2" w:hint="cs"/>
          <w:color w:val="0A0A0A"/>
          <w:sz w:val="27"/>
          <w:szCs w:val="27"/>
          <w:rtl/>
          <w:lang w:bidi="ar-IQ"/>
        </w:rPr>
        <w:t>.</w:t>
      </w:r>
    </w:p>
    <w:p w:rsidR="00A12935" w:rsidRDefault="00A12935" w:rsidP="00A12935">
      <w:pPr>
        <w:pStyle w:val="NormalWeb"/>
        <w:shd w:val="clear" w:color="auto" w:fill="FFFFFF"/>
        <w:bidi/>
        <w:spacing w:before="0" w:beforeAutospacing="0" w:after="300" w:afterAutospacing="0" w:line="405" w:lineRule="atLeast"/>
        <w:jc w:val="both"/>
        <w:rPr>
          <w:rFonts w:ascii="Ara-2" w:hAnsi="Ara-2"/>
          <w:color w:val="0A0A0A"/>
          <w:sz w:val="27"/>
          <w:szCs w:val="27"/>
          <w:rtl/>
          <w:lang w:bidi="ar-IQ"/>
        </w:rPr>
      </w:pPr>
      <w:r>
        <w:rPr>
          <w:noProof/>
        </w:rPr>
        <w:drawing>
          <wp:inline distT="0" distB="0" distL="0" distR="0" wp14:anchorId="0550393C" wp14:editId="71B075B5">
            <wp:extent cx="1620078" cy="1421295"/>
            <wp:effectExtent l="0" t="0" r="0" b="7620"/>
            <wp:docPr id="31" name="Picture 31"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تيجة بحث الصور عن الادوات الزجاجيه المستخدمه في المختب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141" cy="1421350"/>
                    </a:xfrm>
                    <a:prstGeom prst="rect">
                      <a:avLst/>
                    </a:prstGeom>
                    <a:noFill/>
                    <a:ln>
                      <a:noFill/>
                    </a:ln>
                  </pic:spPr>
                </pic:pic>
              </a:graphicData>
            </a:graphic>
          </wp:inline>
        </w:drawing>
      </w:r>
      <w:r>
        <w:rPr>
          <w:rFonts w:ascii="Ara-2" w:hAnsi="Ara-2" w:hint="cs"/>
          <w:color w:val="0A0A0A"/>
          <w:sz w:val="27"/>
          <w:szCs w:val="27"/>
          <w:rtl/>
          <w:lang w:bidi="ar-IQ"/>
        </w:rPr>
        <w:t xml:space="preserve">             </w:t>
      </w:r>
      <w:r>
        <w:rPr>
          <w:noProof/>
        </w:rPr>
        <w:drawing>
          <wp:inline distT="0" distB="0" distL="0" distR="0" wp14:anchorId="785A5EC9" wp14:editId="3DF34ED0">
            <wp:extent cx="1779104" cy="1431235"/>
            <wp:effectExtent l="0" t="0" r="0" b="0"/>
            <wp:docPr id="32" name="Picture 32"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الادوات الزجاجيه المستخدمه في المختب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173" cy="1431290"/>
                    </a:xfrm>
                    <a:prstGeom prst="rect">
                      <a:avLst/>
                    </a:prstGeom>
                    <a:noFill/>
                    <a:ln>
                      <a:noFill/>
                    </a:ln>
                  </pic:spPr>
                </pic:pic>
              </a:graphicData>
            </a:graphic>
          </wp:inline>
        </w:drawing>
      </w:r>
      <w:r>
        <w:rPr>
          <w:rFonts w:ascii="Ara-2" w:hAnsi="Ara-2"/>
          <w:color w:val="0A0A0A"/>
          <w:sz w:val="27"/>
          <w:szCs w:val="27"/>
          <w:lang w:bidi="ar-IQ"/>
        </w:rPr>
        <w:t xml:space="preserve">                  </w:t>
      </w:r>
      <w:r>
        <w:rPr>
          <w:rFonts w:ascii="Ara-2" w:hAnsi="Ara-2" w:hint="cs"/>
          <w:color w:val="0A0A0A"/>
          <w:sz w:val="27"/>
          <w:szCs w:val="27"/>
          <w:rtl/>
          <w:lang w:bidi="ar-IQ"/>
        </w:rPr>
        <w:t xml:space="preserve">            </w:t>
      </w:r>
    </w:p>
    <w:p w:rsidR="00A12935" w:rsidRPr="00376EBA" w:rsidRDefault="00A12935" w:rsidP="00A12935">
      <w:pPr>
        <w:pStyle w:val="NormalWeb"/>
        <w:shd w:val="clear" w:color="auto" w:fill="FFFFFF"/>
        <w:bidi/>
        <w:spacing w:before="0" w:beforeAutospacing="0" w:after="300" w:afterAutospacing="0" w:line="405" w:lineRule="atLeast"/>
        <w:rPr>
          <w:rStyle w:val="Strong"/>
          <w:rFonts w:ascii="Ara-2" w:hAnsi="Ara-2"/>
          <w:color w:val="0A0A0A"/>
          <w:sz w:val="27"/>
          <w:szCs w:val="27"/>
          <w:rtl/>
          <w:lang w:bidi="ar-IQ"/>
        </w:rPr>
      </w:pPr>
      <w:r>
        <w:rPr>
          <w:rStyle w:val="Strong"/>
          <w:rFonts w:ascii="Ara-2" w:hAnsi="Ara-2" w:hint="cs"/>
          <w:color w:val="0A0A0A"/>
          <w:sz w:val="27"/>
          <w:szCs w:val="27"/>
          <w:rtl/>
        </w:rPr>
        <w:t>حامل انابيب اختبار :(</w:t>
      </w:r>
      <w:r>
        <w:rPr>
          <w:rStyle w:val="Strong"/>
          <w:rFonts w:ascii="Ara-2" w:hAnsi="Ara-2"/>
          <w:color w:val="0A0A0A"/>
          <w:sz w:val="27"/>
          <w:szCs w:val="27"/>
        </w:rPr>
        <w:t>test tube rack</w:t>
      </w:r>
      <w:r>
        <w:rPr>
          <w:rStyle w:val="Strong"/>
          <w:rFonts w:ascii="Ara-2" w:hAnsi="Ara-2" w:hint="cs"/>
          <w:color w:val="0A0A0A"/>
          <w:sz w:val="27"/>
          <w:szCs w:val="27"/>
          <w:rtl/>
          <w:lang w:bidi="ar-IQ"/>
        </w:rPr>
        <w:t>)               ماسك انانيب اختبار :(</w:t>
      </w:r>
      <w:r>
        <w:rPr>
          <w:rStyle w:val="Strong"/>
          <w:rFonts w:ascii="Ara-2" w:hAnsi="Ara-2"/>
          <w:color w:val="0A0A0A"/>
          <w:sz w:val="27"/>
          <w:szCs w:val="27"/>
          <w:lang w:bidi="ar-IQ"/>
        </w:rPr>
        <w:t>holder</w:t>
      </w:r>
      <w:r>
        <w:rPr>
          <w:rStyle w:val="Strong"/>
          <w:rFonts w:ascii="Ara-2" w:hAnsi="Ara-2" w:hint="cs"/>
          <w:color w:val="0A0A0A"/>
          <w:sz w:val="27"/>
          <w:szCs w:val="27"/>
          <w:rtl/>
          <w:lang w:bidi="ar-IQ"/>
        </w:rPr>
        <w:t>)</w:t>
      </w:r>
    </w:p>
    <w:p w:rsidR="00A12935" w:rsidRDefault="00A12935" w:rsidP="00A12935">
      <w:pPr>
        <w:pStyle w:val="NormalWeb"/>
        <w:shd w:val="clear" w:color="auto" w:fill="FFFFFF"/>
        <w:bidi/>
        <w:spacing w:before="0" w:beforeAutospacing="0" w:after="300" w:afterAutospacing="0" w:line="405" w:lineRule="atLeast"/>
        <w:rPr>
          <w:rStyle w:val="Strong"/>
          <w:rFonts w:ascii="Ara-2" w:hAnsi="Ara-2"/>
          <w:color w:val="0A0A0A"/>
          <w:sz w:val="27"/>
          <w:szCs w:val="27"/>
          <w:rtl/>
          <w:lang w:bidi="ar-IQ"/>
        </w:rPr>
      </w:pPr>
      <w:r>
        <w:rPr>
          <w:rStyle w:val="Strong"/>
          <w:rFonts w:ascii="Ara-2" w:hAnsi="Ara-2" w:hint="cs"/>
          <w:color w:val="0A0A0A"/>
          <w:sz w:val="27"/>
          <w:szCs w:val="27"/>
          <w:rtl/>
        </w:rPr>
        <w:t xml:space="preserve"> </w:t>
      </w:r>
      <w:r>
        <w:rPr>
          <w:noProof/>
        </w:rPr>
        <w:drawing>
          <wp:inline distT="0" distB="0" distL="0" distR="0" wp14:anchorId="18040862" wp14:editId="6DC25304">
            <wp:extent cx="1679575" cy="1252220"/>
            <wp:effectExtent l="0" t="0" r="0" b="5080"/>
            <wp:docPr id="33" name="Picture 33"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نتيجة بحث الصور عن الادوات الزجاجيه المستخدمه في المختب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575" cy="1252220"/>
                    </a:xfrm>
                    <a:prstGeom prst="rect">
                      <a:avLst/>
                    </a:prstGeom>
                    <a:noFill/>
                    <a:ln>
                      <a:noFill/>
                    </a:ln>
                  </pic:spPr>
                </pic:pic>
              </a:graphicData>
            </a:graphic>
          </wp:inline>
        </w:drawing>
      </w:r>
      <w:r>
        <w:rPr>
          <w:rStyle w:val="Strong"/>
          <w:rFonts w:ascii="Ara-2" w:hAnsi="Ara-2" w:hint="cs"/>
          <w:color w:val="0A0A0A"/>
          <w:sz w:val="27"/>
          <w:szCs w:val="27"/>
          <w:rtl/>
        </w:rPr>
        <w:t xml:space="preserve">                          </w:t>
      </w:r>
      <w:r>
        <w:rPr>
          <w:noProof/>
        </w:rPr>
        <w:drawing>
          <wp:inline distT="0" distB="0" distL="0" distR="0" wp14:anchorId="52F7C23A" wp14:editId="05E31BFE">
            <wp:extent cx="1878496" cy="1222513"/>
            <wp:effectExtent l="0" t="0" r="7620" b="0"/>
            <wp:docPr id="34" name="Picture 34"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الادوات الزجاجيه المستخدمه في المختب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496" cy="1222513"/>
                    </a:xfrm>
                    <a:prstGeom prst="rect">
                      <a:avLst/>
                    </a:prstGeom>
                    <a:noFill/>
                    <a:ln>
                      <a:noFill/>
                    </a:ln>
                  </pic:spPr>
                </pic:pic>
              </a:graphicData>
            </a:graphic>
          </wp:inline>
        </w:drawing>
      </w:r>
    </w:p>
    <w:p w:rsidR="00EB495F" w:rsidRDefault="00EB495F" w:rsidP="00376EBA">
      <w:pPr>
        <w:pStyle w:val="NormalWeb"/>
        <w:shd w:val="clear" w:color="auto" w:fill="FFFFFF"/>
        <w:bidi/>
        <w:spacing w:before="0" w:beforeAutospacing="0" w:after="300" w:afterAutospacing="0" w:line="405" w:lineRule="atLeast"/>
        <w:rPr>
          <w:rFonts w:ascii="Ara-2" w:hAnsi="Ara-2"/>
          <w:color w:val="0A0A0A"/>
          <w:sz w:val="27"/>
          <w:szCs w:val="27"/>
          <w:rtl/>
          <w:lang w:bidi="ar-IQ"/>
        </w:rPr>
      </w:pPr>
      <w:r>
        <w:rPr>
          <w:rStyle w:val="Strong"/>
          <w:rFonts w:ascii="Ara-2" w:hAnsi="Ara-2"/>
          <w:color w:val="0A0A0A"/>
          <w:sz w:val="27"/>
          <w:szCs w:val="27"/>
          <w:rtl/>
        </w:rPr>
        <w:t>السحاحة</w:t>
      </w:r>
      <w:r w:rsidR="00A70CD8">
        <w:rPr>
          <w:rStyle w:val="Strong"/>
          <w:rFonts w:ascii="Ara-2" w:hAnsi="Ara-2"/>
          <w:color w:val="0A0A0A"/>
          <w:sz w:val="27"/>
          <w:szCs w:val="27"/>
        </w:rPr>
        <w:t>(</w:t>
      </w:r>
      <w:r>
        <w:rPr>
          <w:rStyle w:val="Strong"/>
          <w:rFonts w:ascii="Ara-2" w:hAnsi="Ara-2"/>
          <w:color w:val="0A0A0A"/>
          <w:sz w:val="27"/>
          <w:szCs w:val="27"/>
        </w:rPr>
        <w:t> </w:t>
      </w:r>
      <w:r w:rsidR="00A54E53">
        <w:rPr>
          <w:rStyle w:val="Strong"/>
          <w:rFonts w:ascii="Ara-2" w:hAnsi="Ara-2"/>
          <w:color w:val="0A0A0A"/>
          <w:sz w:val="27"/>
          <w:szCs w:val="27"/>
        </w:rPr>
        <w:t>B</w:t>
      </w:r>
      <w:r>
        <w:rPr>
          <w:rStyle w:val="Strong"/>
          <w:rFonts w:ascii="Ara-2" w:hAnsi="Ara-2"/>
          <w:color w:val="0A0A0A"/>
          <w:sz w:val="27"/>
          <w:szCs w:val="27"/>
        </w:rPr>
        <w:t>urette</w:t>
      </w:r>
      <w:r w:rsidR="00A70CD8">
        <w:rPr>
          <w:rStyle w:val="Strong"/>
          <w:rFonts w:ascii="Ara-2" w:hAnsi="Ara-2"/>
          <w:color w:val="0A0A0A"/>
          <w:sz w:val="27"/>
          <w:szCs w:val="27"/>
        </w:rPr>
        <w:t>)</w:t>
      </w:r>
      <w:r>
        <w:rPr>
          <w:rStyle w:val="Strong"/>
          <w:rFonts w:ascii="Ara-2" w:hAnsi="Ara-2"/>
          <w:color w:val="0A0A0A"/>
          <w:sz w:val="27"/>
          <w:szCs w:val="27"/>
        </w:rPr>
        <w:t>:</w:t>
      </w:r>
    </w:p>
    <w:p w:rsidR="00EB495F" w:rsidRDefault="00EB495F" w:rsidP="00EB495F">
      <w:pPr>
        <w:pStyle w:val="NormalWeb"/>
        <w:shd w:val="clear" w:color="auto" w:fill="FFFFFF"/>
        <w:bidi/>
        <w:spacing w:before="0" w:beforeAutospacing="0" w:after="300" w:afterAutospacing="0" w:line="405" w:lineRule="atLeast"/>
        <w:rPr>
          <w:rFonts w:ascii="Ara-2" w:hAnsi="Ara-2"/>
          <w:color w:val="0A0A0A"/>
          <w:sz w:val="27"/>
          <w:szCs w:val="27"/>
          <w:rtl/>
        </w:rPr>
      </w:pPr>
      <w:r>
        <w:rPr>
          <w:rFonts w:ascii="Ara-2" w:hAnsi="Ara-2"/>
          <w:color w:val="0A0A0A"/>
          <w:sz w:val="27"/>
          <w:szCs w:val="27"/>
          <w:rtl/>
        </w:rPr>
        <w:t>أنبوبة زجاجية مدرجة، يوجد بطرفها الأسفل صنبور زجاجي بمكبس. معدة لتؤخذ منها أحجام مختلفة بالإزاحة التنقيطية ومدرجة إلى سنتمترات مكعبة وكل سنتمتر مكعب مدرج إلى عشر سنتمتر10/1 مكعب</w:t>
      </w:r>
      <w:r>
        <w:rPr>
          <w:rFonts w:ascii="Ara-2" w:hAnsi="Ara-2"/>
          <w:color w:val="0A0A0A"/>
          <w:sz w:val="27"/>
          <w:szCs w:val="27"/>
        </w:rPr>
        <w:t>.</w:t>
      </w:r>
    </w:p>
    <w:p w:rsidR="00EB495F" w:rsidRPr="005D46C3" w:rsidRDefault="00EB495F" w:rsidP="005D46C3">
      <w:pPr>
        <w:pStyle w:val="NormalWeb"/>
        <w:shd w:val="clear" w:color="auto" w:fill="FFFFFF"/>
        <w:bidi/>
        <w:spacing w:before="0" w:beforeAutospacing="0" w:after="300" w:afterAutospacing="0" w:line="405" w:lineRule="atLeast"/>
        <w:jc w:val="center"/>
        <w:rPr>
          <w:rFonts w:ascii="Ara-2" w:hAnsi="Ara-2"/>
          <w:color w:val="0A0A0A"/>
          <w:sz w:val="27"/>
          <w:szCs w:val="27"/>
        </w:rPr>
      </w:pPr>
      <w:r>
        <w:rPr>
          <w:rFonts w:ascii="Ara-2" w:hAnsi="Ara-2"/>
          <w:noProof/>
          <w:color w:val="225378"/>
          <w:sz w:val="27"/>
          <w:szCs w:val="27"/>
        </w:rPr>
        <w:drawing>
          <wp:inline distT="0" distB="0" distL="0" distR="0" wp14:anchorId="106784F3" wp14:editId="6E640DEE">
            <wp:extent cx="2156791" cy="1769165"/>
            <wp:effectExtent l="0" t="0" r="0" b="2540"/>
            <wp:docPr id="3" name="Picture 3" descr="السحاحة">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سحاحة">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095" cy="1769415"/>
                    </a:xfrm>
                    <a:prstGeom prst="rect">
                      <a:avLst/>
                    </a:prstGeom>
                    <a:noFill/>
                    <a:ln>
                      <a:noFill/>
                    </a:ln>
                  </pic:spPr>
                </pic:pic>
              </a:graphicData>
            </a:graphic>
          </wp:inline>
        </w:drawing>
      </w:r>
    </w:p>
    <w:p w:rsidR="00CA6B43" w:rsidRDefault="00EB495F" w:rsidP="00EB495F">
      <w:pPr>
        <w:jc w:val="both"/>
        <w:rPr>
          <w:rFonts w:asciiTheme="majorBidi" w:hAnsiTheme="majorBidi" w:cstheme="majorBidi"/>
          <w:sz w:val="28"/>
          <w:szCs w:val="28"/>
          <w:rtl/>
        </w:rPr>
      </w:pPr>
      <w:r>
        <w:rPr>
          <w:rFonts w:ascii="Ara-2" w:hAnsi="Ara-2"/>
          <w:color w:val="0A0A0A"/>
          <w:sz w:val="27"/>
          <w:szCs w:val="27"/>
          <w:u w:val="single"/>
          <w:shd w:val="clear" w:color="auto" w:fill="FFFFFF"/>
          <w:rtl/>
        </w:rPr>
        <w:lastRenderedPageBreak/>
        <w:t>ويراعى في إستخدامها</w:t>
      </w:r>
      <w:r>
        <w:rPr>
          <w:rFonts w:ascii="Ara-2" w:hAnsi="Ara-2"/>
          <w:color w:val="0A0A0A"/>
          <w:sz w:val="27"/>
          <w:szCs w:val="27"/>
          <w:shd w:val="clear" w:color="auto" w:fill="FFFFFF"/>
        </w:rPr>
        <w:t xml:space="preserve">: </w:t>
      </w:r>
      <w:r>
        <w:rPr>
          <w:rFonts w:ascii="Ara-2" w:hAnsi="Ara-2"/>
          <w:color w:val="0A0A0A"/>
          <w:sz w:val="27"/>
          <w:szCs w:val="27"/>
          <w:shd w:val="clear" w:color="auto" w:fill="FFFFFF"/>
          <w:rtl/>
        </w:rPr>
        <w:t>تثبت رأسياً في حامل وماسك بإحكام ورفق. تغسل بالسائل المستخدم قبل ملئها. تملأ بوساطة قمع صغير حتى يصل سطح السائل أعلى فوق تدريج الصفر.ثم يرفع القمع ويضبط الصفر. تتم قراءة السحاحة في مستوى العين. عند النهاية تغسل جيداً بالماء</w:t>
      </w:r>
    </w:p>
    <w:p w:rsidR="00EB495F" w:rsidRDefault="00EB495F" w:rsidP="00EB495F">
      <w:pPr>
        <w:pStyle w:val="NormalWeb"/>
        <w:shd w:val="clear" w:color="auto" w:fill="FFFFFF"/>
        <w:bidi/>
        <w:spacing w:before="0" w:beforeAutospacing="0" w:after="300" w:afterAutospacing="0" w:line="405" w:lineRule="atLeast"/>
        <w:rPr>
          <w:rFonts w:ascii="Ara-2" w:hAnsi="Ara-2"/>
          <w:color w:val="0A0A0A"/>
          <w:sz w:val="27"/>
          <w:szCs w:val="27"/>
          <w:rtl/>
        </w:rPr>
      </w:pPr>
      <w:r>
        <w:rPr>
          <w:rStyle w:val="Strong"/>
          <w:rFonts w:ascii="Ara-2" w:hAnsi="Ara-2"/>
          <w:color w:val="0A0A0A"/>
          <w:sz w:val="27"/>
          <w:szCs w:val="27"/>
          <w:rtl/>
        </w:rPr>
        <w:t>الدورق المخروطي</w:t>
      </w:r>
      <w:r>
        <w:rPr>
          <w:rStyle w:val="Strong"/>
          <w:rFonts w:ascii="Ara-2" w:hAnsi="Ara-2"/>
          <w:color w:val="0A0A0A"/>
          <w:sz w:val="27"/>
          <w:szCs w:val="27"/>
        </w:rPr>
        <w:t xml:space="preserve"> (Conical flask):</w:t>
      </w:r>
      <w:r>
        <w:rPr>
          <w:rStyle w:val="apple-converted-space"/>
          <w:rFonts w:ascii="Ara-2" w:hAnsi="Ara-2"/>
          <w:b/>
          <w:bCs/>
          <w:color w:val="0A0A0A"/>
          <w:sz w:val="27"/>
          <w:szCs w:val="27"/>
        </w:rPr>
        <w:t> </w:t>
      </w:r>
      <w:r>
        <w:rPr>
          <w:rFonts w:ascii="Ara-2" w:hAnsi="Ara-2"/>
          <w:color w:val="0A0A0A"/>
          <w:sz w:val="27"/>
          <w:szCs w:val="27"/>
        </w:rPr>
        <w:br/>
      </w:r>
      <w:r>
        <w:rPr>
          <w:rFonts w:ascii="Ara-2" w:hAnsi="Ara-2"/>
          <w:color w:val="0A0A0A"/>
          <w:sz w:val="27"/>
          <w:szCs w:val="27"/>
          <w:rtl/>
        </w:rPr>
        <w:t>ينقل إليه المحلول من الماصة. تسهل تحريكه، ويصنع من الزجاج أو البلاستيك. وتستخدم في تحضير وحفظ وقياس المواد الكيميائية والمحاليل</w:t>
      </w:r>
      <w:r>
        <w:rPr>
          <w:rFonts w:ascii="Ara-2" w:hAnsi="Ara-2"/>
          <w:color w:val="0A0A0A"/>
          <w:sz w:val="27"/>
          <w:szCs w:val="27"/>
        </w:rPr>
        <w:t>.</w:t>
      </w:r>
    </w:p>
    <w:p w:rsidR="00691057" w:rsidRPr="00691057" w:rsidRDefault="00691057" w:rsidP="00691057">
      <w:pPr>
        <w:pStyle w:val="NormalWeb"/>
        <w:shd w:val="clear" w:color="auto" w:fill="FFFFFF"/>
        <w:bidi/>
        <w:spacing w:before="0" w:beforeAutospacing="0" w:after="300" w:afterAutospacing="0" w:line="405" w:lineRule="atLeast"/>
        <w:jc w:val="center"/>
        <w:rPr>
          <w:rFonts w:ascii="Ara-2" w:hAnsi="Ara-2"/>
          <w:color w:val="0A0A0A"/>
          <w:sz w:val="27"/>
          <w:szCs w:val="27"/>
          <w:rtl/>
        </w:rPr>
      </w:pPr>
      <w:r>
        <w:rPr>
          <w:noProof/>
        </w:rPr>
        <w:drawing>
          <wp:inline distT="0" distB="0" distL="0" distR="0" wp14:anchorId="1E6E5926" wp14:editId="2A3CA607">
            <wp:extent cx="2494722" cy="1242391"/>
            <wp:effectExtent l="0" t="0" r="1270" b="0"/>
            <wp:docPr id="9" name="Picture 9"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الادوات الزجاجيه المستخدمه في المختب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3301" cy="1241683"/>
                    </a:xfrm>
                    <a:prstGeom prst="rect">
                      <a:avLst/>
                    </a:prstGeom>
                    <a:noFill/>
                    <a:ln>
                      <a:noFill/>
                    </a:ln>
                  </pic:spPr>
                </pic:pic>
              </a:graphicData>
            </a:graphic>
          </wp:inline>
        </w:drawing>
      </w:r>
    </w:p>
    <w:p w:rsidR="00EB495F" w:rsidRDefault="00EB495F" w:rsidP="00EB495F">
      <w:pPr>
        <w:pStyle w:val="NormalWeb"/>
        <w:shd w:val="clear" w:color="auto" w:fill="FFFFFF"/>
        <w:bidi/>
        <w:spacing w:before="0" w:beforeAutospacing="0" w:after="300" w:afterAutospacing="0" w:line="405" w:lineRule="atLeast"/>
        <w:rPr>
          <w:rFonts w:ascii="Ara-2" w:hAnsi="Ara-2"/>
          <w:color w:val="0A0A0A"/>
          <w:sz w:val="27"/>
          <w:szCs w:val="27"/>
          <w:rtl/>
          <w:lang w:bidi="ar-IQ"/>
        </w:rPr>
      </w:pPr>
      <w:r>
        <w:rPr>
          <w:rStyle w:val="Strong"/>
          <w:rFonts w:ascii="Ara-2" w:hAnsi="Ara-2"/>
          <w:color w:val="0A0A0A"/>
          <w:sz w:val="27"/>
          <w:szCs w:val="27"/>
          <w:rtl/>
        </w:rPr>
        <w:t xml:space="preserve">كأس زجاجي </w:t>
      </w:r>
      <w:r>
        <w:rPr>
          <w:rStyle w:val="Strong"/>
          <w:rFonts w:ascii="Ara-2" w:hAnsi="Ara-2"/>
          <w:color w:val="0A0A0A"/>
          <w:sz w:val="27"/>
          <w:szCs w:val="27"/>
        </w:rPr>
        <w:t>Beaker</w:t>
      </w:r>
      <w:r w:rsidR="00607333">
        <w:rPr>
          <w:rStyle w:val="Strong"/>
          <w:rFonts w:ascii="Ara-2" w:hAnsi="Ara-2"/>
          <w:color w:val="0A0A0A"/>
          <w:sz w:val="27"/>
          <w:szCs w:val="27"/>
        </w:rPr>
        <w:t>)</w:t>
      </w:r>
      <w:r>
        <w:rPr>
          <w:rStyle w:val="Strong"/>
          <w:rFonts w:ascii="Ara-2" w:hAnsi="Ara-2"/>
          <w:color w:val="0A0A0A"/>
          <w:sz w:val="27"/>
          <w:szCs w:val="27"/>
        </w:rPr>
        <w:t>:</w:t>
      </w:r>
      <w:r w:rsidR="00607333">
        <w:rPr>
          <w:rFonts w:ascii="Ara-2" w:hAnsi="Ara-2" w:hint="cs"/>
          <w:color w:val="0A0A0A"/>
          <w:sz w:val="27"/>
          <w:szCs w:val="27"/>
          <w:rtl/>
          <w:lang w:bidi="ar-IQ"/>
        </w:rPr>
        <w:t>)</w:t>
      </w:r>
    </w:p>
    <w:p w:rsidR="00691057" w:rsidRDefault="00EB495F" w:rsidP="00691057">
      <w:pPr>
        <w:pStyle w:val="NormalWeb"/>
        <w:shd w:val="clear" w:color="auto" w:fill="FFFFFF"/>
        <w:bidi/>
        <w:spacing w:before="0" w:beforeAutospacing="0" w:after="300" w:afterAutospacing="0" w:line="405" w:lineRule="atLeast"/>
        <w:rPr>
          <w:rFonts w:ascii="Ara-2" w:hAnsi="Ara-2"/>
          <w:color w:val="0A0A0A"/>
          <w:sz w:val="27"/>
          <w:szCs w:val="27"/>
          <w:rtl/>
          <w:lang w:bidi="ar-IQ"/>
        </w:rPr>
      </w:pPr>
      <w:r>
        <w:rPr>
          <w:rFonts w:ascii="Ara-2" w:hAnsi="Ara-2"/>
          <w:color w:val="0A0A0A"/>
          <w:sz w:val="27"/>
          <w:szCs w:val="27"/>
          <w:rtl/>
        </w:rPr>
        <w:t>هو وعاء يصنع غالباً من الزجاج ويستخدم لتحريك وخلط ومزج السوائل في المختبرات الكيميائية. وهذه تصنع بأحجام مختلفة تبدأ من 10مل إلى 1000مل، وفي بعض الأحيان تكون مدرجة</w:t>
      </w:r>
    </w:p>
    <w:p w:rsidR="00691057" w:rsidRDefault="00691057" w:rsidP="00691057">
      <w:pPr>
        <w:pStyle w:val="NormalWeb"/>
        <w:shd w:val="clear" w:color="auto" w:fill="FFFFFF"/>
        <w:bidi/>
        <w:spacing w:before="0" w:beforeAutospacing="0" w:after="300" w:afterAutospacing="0" w:line="405" w:lineRule="atLeast"/>
        <w:jc w:val="center"/>
        <w:rPr>
          <w:rFonts w:ascii="Ara-2" w:hAnsi="Ara-2"/>
          <w:color w:val="0A0A0A"/>
          <w:sz w:val="27"/>
          <w:szCs w:val="27"/>
          <w:rtl/>
          <w:lang w:bidi="ar-IQ"/>
        </w:rPr>
      </w:pPr>
      <w:r>
        <w:rPr>
          <w:noProof/>
        </w:rPr>
        <w:drawing>
          <wp:inline distT="0" distB="0" distL="0" distR="0" wp14:anchorId="4AAB60D3" wp14:editId="2BAE6E99">
            <wp:extent cx="1828800" cy="1689652"/>
            <wp:effectExtent l="0" t="0" r="0" b="6350"/>
            <wp:docPr id="8" name="Picture 8"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نتيجة بحث الصور عن الادوات الزجاجيه المستخدمه في المختب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43" cy="1689692"/>
                    </a:xfrm>
                    <a:prstGeom prst="rect">
                      <a:avLst/>
                    </a:prstGeom>
                    <a:noFill/>
                    <a:ln>
                      <a:noFill/>
                    </a:ln>
                  </pic:spPr>
                </pic:pic>
              </a:graphicData>
            </a:graphic>
          </wp:inline>
        </w:drawing>
      </w:r>
    </w:p>
    <w:p w:rsidR="009F4540" w:rsidRDefault="009F4540" w:rsidP="006724E9">
      <w:pPr>
        <w:pStyle w:val="NormalWeb"/>
        <w:shd w:val="clear" w:color="auto" w:fill="FFFFFF"/>
        <w:bidi/>
        <w:spacing w:before="0" w:beforeAutospacing="0" w:after="300" w:afterAutospacing="0" w:line="405" w:lineRule="atLeast"/>
        <w:rPr>
          <w:rFonts w:ascii="Ara-2" w:hAnsi="Ara-2"/>
          <w:color w:val="0A0A0A"/>
          <w:sz w:val="27"/>
          <w:szCs w:val="27"/>
          <w:rtl/>
          <w:lang w:bidi="ar-IQ"/>
        </w:rPr>
      </w:pPr>
      <w:r>
        <w:rPr>
          <w:rStyle w:val="Strong"/>
          <w:rFonts w:ascii="Ara-2" w:hAnsi="Ara-2"/>
          <w:color w:val="0A0A0A"/>
          <w:sz w:val="27"/>
          <w:szCs w:val="27"/>
          <w:rtl/>
        </w:rPr>
        <w:t xml:space="preserve">الاسطوانة المدرجة  </w:t>
      </w:r>
      <w:r w:rsidR="006724E9">
        <w:rPr>
          <w:rStyle w:val="Strong"/>
          <w:rFonts w:ascii="Ara-2" w:hAnsi="Ara-2"/>
          <w:color w:val="0A0A0A"/>
          <w:sz w:val="27"/>
          <w:szCs w:val="27"/>
        </w:rPr>
        <w:t>:</w:t>
      </w:r>
      <w:r w:rsidR="00691057">
        <w:rPr>
          <w:rStyle w:val="Strong"/>
          <w:rFonts w:ascii="Ara-2" w:hAnsi="Ara-2"/>
          <w:color w:val="0A0A0A"/>
          <w:sz w:val="27"/>
          <w:szCs w:val="27"/>
        </w:rPr>
        <w:t xml:space="preserve"> </w:t>
      </w:r>
      <w:r w:rsidR="00A54E53">
        <w:rPr>
          <w:rStyle w:val="Strong"/>
          <w:rFonts w:ascii="Ara-2" w:hAnsi="Ara-2"/>
          <w:color w:val="0A0A0A"/>
          <w:sz w:val="27"/>
          <w:szCs w:val="27"/>
        </w:rPr>
        <w:t>Graduated</w:t>
      </w:r>
      <w:r>
        <w:rPr>
          <w:rStyle w:val="Strong"/>
          <w:rFonts w:ascii="Ara-2" w:hAnsi="Ara-2"/>
          <w:color w:val="0A0A0A"/>
          <w:sz w:val="27"/>
          <w:szCs w:val="27"/>
        </w:rPr>
        <w:t xml:space="preserve"> Cylinder</w:t>
      </w:r>
      <w:r w:rsidR="006724E9">
        <w:rPr>
          <w:rFonts w:ascii="Ara-2" w:hAnsi="Ara-2" w:hint="cs"/>
          <w:color w:val="0A0A0A"/>
          <w:sz w:val="27"/>
          <w:szCs w:val="27"/>
          <w:rtl/>
          <w:lang w:bidi="ar-IQ"/>
        </w:rPr>
        <w:t xml:space="preserve"> </w:t>
      </w:r>
      <w:r>
        <w:rPr>
          <w:rFonts w:ascii="Ara-2" w:hAnsi="Ara-2"/>
          <w:color w:val="0A0A0A"/>
          <w:sz w:val="27"/>
          <w:szCs w:val="27"/>
          <w:rtl/>
        </w:rPr>
        <w:t>تستخدم لقياس حجوم السوائل بدقة جيدة نسبياً من أجل التطبيقات الكيميائية المختلفة، حيث أنها تعد أكثر دقة من الدوارق المختلفة، لكنها ليست بدقة الماصة</w:t>
      </w:r>
      <w:r>
        <w:rPr>
          <w:rFonts w:ascii="Ara-2" w:hAnsi="Ara-2"/>
          <w:color w:val="0A0A0A"/>
          <w:sz w:val="27"/>
          <w:szCs w:val="27"/>
        </w:rPr>
        <w:t>.</w:t>
      </w:r>
    </w:p>
    <w:p w:rsidR="005D46C3" w:rsidRPr="00A12935" w:rsidRDefault="00691057" w:rsidP="00A12935">
      <w:pPr>
        <w:pStyle w:val="NormalWeb"/>
        <w:shd w:val="clear" w:color="auto" w:fill="FFFFFF"/>
        <w:bidi/>
        <w:spacing w:before="0" w:beforeAutospacing="0" w:after="300" w:afterAutospacing="0" w:line="405" w:lineRule="atLeast"/>
        <w:jc w:val="center"/>
        <w:rPr>
          <w:rStyle w:val="Strong"/>
          <w:rFonts w:ascii="Ara-2" w:hAnsi="Ara-2"/>
          <w:b w:val="0"/>
          <w:bCs w:val="0"/>
          <w:color w:val="0A0A0A"/>
          <w:sz w:val="27"/>
          <w:szCs w:val="27"/>
          <w:rtl/>
          <w:lang w:bidi="ar-IQ"/>
        </w:rPr>
      </w:pPr>
      <w:r>
        <w:rPr>
          <w:noProof/>
        </w:rPr>
        <w:drawing>
          <wp:inline distT="0" distB="0" distL="0" distR="0" wp14:anchorId="28CB0D85" wp14:editId="10D265A9">
            <wp:extent cx="2007701" cy="1321904"/>
            <wp:effectExtent l="0" t="0" r="0" b="0"/>
            <wp:docPr id="10" name="Picture 10"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تيجة بحث الصور عن الادوات الزجاجيه المستخدمه في المختبر"/>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7102" cy="1321509"/>
                    </a:xfrm>
                    <a:prstGeom prst="rect">
                      <a:avLst/>
                    </a:prstGeom>
                    <a:noFill/>
                    <a:ln>
                      <a:noFill/>
                    </a:ln>
                  </pic:spPr>
                </pic:pic>
              </a:graphicData>
            </a:graphic>
          </wp:inline>
        </w:drawing>
      </w:r>
    </w:p>
    <w:p w:rsidR="00BD0770" w:rsidRPr="004421F6" w:rsidRDefault="00A54E53" w:rsidP="00A40675">
      <w:pPr>
        <w:pStyle w:val="NormalWeb"/>
        <w:shd w:val="clear" w:color="auto" w:fill="FFFFFF"/>
        <w:bidi/>
        <w:spacing w:before="0" w:beforeAutospacing="0" w:after="300" w:afterAutospacing="0" w:line="405" w:lineRule="atLeast"/>
        <w:rPr>
          <w:rFonts w:ascii="Ara-2" w:hAnsi="Ara-2"/>
          <w:b/>
          <w:bCs/>
          <w:color w:val="0A0A0A"/>
          <w:sz w:val="27"/>
          <w:szCs w:val="27"/>
        </w:rPr>
      </w:pPr>
      <w:proofErr w:type="gramStart"/>
      <w:r>
        <w:rPr>
          <w:rStyle w:val="Strong"/>
          <w:rFonts w:ascii="Ara-2" w:hAnsi="Ara-2"/>
          <w:color w:val="0A0A0A"/>
          <w:sz w:val="27"/>
          <w:szCs w:val="27"/>
          <w:rtl/>
        </w:rPr>
        <w:lastRenderedPageBreak/>
        <w:t>زجاجة</w:t>
      </w:r>
      <w:proofErr w:type="gramEnd"/>
      <w:r>
        <w:rPr>
          <w:rStyle w:val="Strong"/>
          <w:rFonts w:ascii="Ara-2" w:hAnsi="Ara-2"/>
          <w:color w:val="0A0A0A"/>
          <w:sz w:val="27"/>
          <w:szCs w:val="27"/>
          <w:rtl/>
        </w:rPr>
        <w:t xml:space="preserve"> ساعة</w:t>
      </w:r>
      <w:r>
        <w:rPr>
          <w:rStyle w:val="Strong"/>
          <w:rFonts w:ascii="Ara-2" w:hAnsi="Ara-2"/>
          <w:color w:val="0A0A0A"/>
          <w:sz w:val="27"/>
          <w:szCs w:val="27"/>
        </w:rPr>
        <w:t xml:space="preserve"> (Watch </w:t>
      </w:r>
      <w:r w:rsidR="00A40675">
        <w:rPr>
          <w:rStyle w:val="Strong"/>
          <w:rFonts w:ascii="Ara-2" w:hAnsi="Ara-2"/>
          <w:color w:val="0A0A0A"/>
          <w:sz w:val="27"/>
          <w:szCs w:val="27"/>
        </w:rPr>
        <w:t>g</w:t>
      </w:r>
      <w:r>
        <w:rPr>
          <w:rStyle w:val="Strong"/>
          <w:rFonts w:ascii="Ara-2" w:hAnsi="Ara-2"/>
          <w:color w:val="0A0A0A"/>
          <w:sz w:val="27"/>
          <w:szCs w:val="27"/>
        </w:rPr>
        <w:t>lass):</w:t>
      </w:r>
    </w:p>
    <w:p w:rsidR="00A54E53" w:rsidRDefault="00A54E53" w:rsidP="006724E9">
      <w:pPr>
        <w:pStyle w:val="NormalWeb"/>
        <w:shd w:val="clear" w:color="auto" w:fill="FFFFFF"/>
        <w:bidi/>
        <w:spacing w:before="0" w:beforeAutospacing="0" w:after="300" w:afterAutospacing="0" w:line="405" w:lineRule="atLeast"/>
        <w:rPr>
          <w:rFonts w:ascii="Ara-2" w:hAnsi="Ara-2"/>
          <w:color w:val="0A0A0A"/>
          <w:sz w:val="27"/>
          <w:szCs w:val="27"/>
          <w:rtl/>
        </w:rPr>
      </w:pPr>
      <w:r>
        <w:rPr>
          <w:rFonts w:ascii="Ara-2" w:hAnsi="Ara-2"/>
          <w:color w:val="0A0A0A"/>
          <w:sz w:val="27"/>
          <w:szCs w:val="27"/>
          <w:rtl/>
        </w:rPr>
        <w:t>هي قطعة دائرية، مقعرة قليلأً تستخدم عند الكيميائيين كسطح لتبخير السوائل ولوضع المواد الصلبة فيها لوزن هذه العناصر وتستخدم أيضاً كغلاف للأكواب في المختبرات. وذلك لمنع حبيبات الغبار أو أي مواد أخرى من دخول الكوب. وهذه الزجاجة لا تغلق الكوب الذي تغطيه تماماً فهي تتيح تبادل الغازات بين الكوب والمحيط. عندما تستخدم هذه الزجاجة لتبخير السوائل، تسمح للخبراء بالتمعن والنظر و المراقبة بدقة عمليات الترسيب والتبلور التي تحدث أثناء التبخر. و تدعى زجاجة الساعة بهذا الإسم لأن شكلها مطابق لشكل الزجاج الأمامي للساعات القديمة</w:t>
      </w:r>
      <w:r>
        <w:rPr>
          <w:rFonts w:ascii="Ara-2" w:hAnsi="Ara-2"/>
          <w:color w:val="0A0A0A"/>
          <w:sz w:val="27"/>
          <w:szCs w:val="27"/>
        </w:rPr>
        <w:t>.</w:t>
      </w:r>
    </w:p>
    <w:p w:rsidR="006724E9" w:rsidRPr="00607333" w:rsidRDefault="004421F6" w:rsidP="00607333">
      <w:pPr>
        <w:pStyle w:val="NormalWeb"/>
        <w:shd w:val="clear" w:color="auto" w:fill="FFFFFF"/>
        <w:bidi/>
        <w:spacing w:before="0" w:beforeAutospacing="0" w:after="300" w:afterAutospacing="0" w:line="405" w:lineRule="atLeast"/>
        <w:jc w:val="center"/>
        <w:rPr>
          <w:rFonts w:ascii="Ara-2" w:hAnsi="Ara-2"/>
          <w:color w:val="0A0A0A"/>
          <w:sz w:val="27"/>
          <w:szCs w:val="27"/>
          <w:rtl/>
        </w:rPr>
      </w:pPr>
      <w:r>
        <w:rPr>
          <w:noProof/>
        </w:rPr>
        <w:drawing>
          <wp:inline distT="0" distB="0" distL="0" distR="0" wp14:anchorId="76004B53" wp14:editId="0456AE03">
            <wp:extent cx="2733261" cy="1838739"/>
            <wp:effectExtent l="0" t="0" r="0" b="9525"/>
            <wp:docPr id="12" name="Picture 12"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نتيجة بحث الصور عن الادوات الزجاجيه المستخدمه في المختب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1517" cy="1837566"/>
                    </a:xfrm>
                    <a:prstGeom prst="rect">
                      <a:avLst/>
                    </a:prstGeom>
                    <a:noFill/>
                    <a:ln>
                      <a:noFill/>
                    </a:ln>
                  </pic:spPr>
                </pic:pic>
              </a:graphicData>
            </a:graphic>
          </wp:inline>
        </w:drawing>
      </w:r>
    </w:p>
    <w:p w:rsidR="006724E9" w:rsidRPr="00A54E53" w:rsidRDefault="00A54E53" w:rsidP="006724E9">
      <w:pPr>
        <w:shd w:val="clear" w:color="auto" w:fill="FFFFFF"/>
        <w:spacing w:after="300" w:line="405" w:lineRule="atLeast"/>
        <w:rPr>
          <w:rFonts w:ascii="Ara-2" w:eastAsia="Times New Roman" w:hAnsi="Ara-2" w:cs="Times New Roman"/>
          <w:color w:val="0A0A0A"/>
          <w:sz w:val="27"/>
          <w:szCs w:val="27"/>
        </w:rPr>
      </w:pPr>
      <w:r w:rsidRPr="00A54E53">
        <w:rPr>
          <w:rFonts w:ascii="Ara-2" w:eastAsia="Times New Roman" w:hAnsi="Ara-2" w:cs="Times New Roman"/>
          <w:b/>
          <w:bCs/>
          <w:color w:val="0A0A0A"/>
          <w:sz w:val="27"/>
          <w:szCs w:val="27"/>
        </w:rPr>
        <w:t> </w:t>
      </w:r>
      <w:r w:rsidRPr="00A54E53">
        <w:rPr>
          <w:rFonts w:ascii="Ara-2" w:eastAsia="Times New Roman" w:hAnsi="Ara-2" w:cs="Times New Roman"/>
          <w:b/>
          <w:bCs/>
          <w:color w:val="0A0A0A"/>
          <w:sz w:val="27"/>
          <w:szCs w:val="27"/>
          <w:rtl/>
        </w:rPr>
        <w:t>ورق الترشيح</w:t>
      </w:r>
      <w:r w:rsidRPr="00A54E53">
        <w:rPr>
          <w:rFonts w:ascii="Ara-2" w:eastAsia="Times New Roman" w:hAnsi="Ara-2" w:cs="Times New Roman"/>
          <w:b/>
          <w:bCs/>
          <w:color w:val="0A0A0A"/>
          <w:sz w:val="27"/>
          <w:szCs w:val="27"/>
        </w:rPr>
        <w:t xml:space="preserve"> (Filter paper):</w:t>
      </w:r>
    </w:p>
    <w:p w:rsidR="004421F6" w:rsidRDefault="00A54E53" w:rsidP="004421F6">
      <w:pPr>
        <w:shd w:val="clear" w:color="auto" w:fill="FFFFFF"/>
        <w:spacing w:after="300" w:line="405" w:lineRule="atLeast"/>
        <w:rPr>
          <w:rFonts w:ascii="Ara-2" w:eastAsia="Times New Roman" w:hAnsi="Ara-2" w:cs="Times New Roman"/>
          <w:color w:val="0A0A0A"/>
          <w:sz w:val="27"/>
          <w:szCs w:val="27"/>
        </w:rPr>
      </w:pPr>
      <w:r w:rsidRPr="00A54E53">
        <w:rPr>
          <w:rFonts w:ascii="Ara-2" w:eastAsia="Times New Roman" w:hAnsi="Ara-2" w:cs="Times New Roman"/>
          <w:color w:val="0A0A0A"/>
          <w:sz w:val="27"/>
          <w:szCs w:val="27"/>
          <w:rtl/>
        </w:rPr>
        <w:t>عبارة عن ورق نصف نفوذ يستخدم لفصل المواد الصلبة الدقيقة الموجودة في الطور السائل من خلال عملية الترشيح. توضع ورقة الترشيح غالباً في القمع ،</w:t>
      </w:r>
    </w:p>
    <w:p w:rsidR="00A54E53" w:rsidRPr="00A54E53" w:rsidRDefault="004421F6" w:rsidP="004421F6">
      <w:pPr>
        <w:shd w:val="clear" w:color="auto" w:fill="FFFFFF"/>
        <w:spacing w:after="300" w:line="405" w:lineRule="atLeast"/>
        <w:jc w:val="center"/>
        <w:rPr>
          <w:rFonts w:ascii="Ara-2" w:eastAsia="Times New Roman" w:hAnsi="Ara-2" w:cs="Times New Roman"/>
          <w:color w:val="0A0A0A"/>
          <w:sz w:val="27"/>
          <w:szCs w:val="27"/>
          <w:rtl/>
          <w:lang w:bidi="ar-IQ"/>
        </w:rPr>
      </w:pPr>
      <w:r>
        <w:rPr>
          <w:noProof/>
        </w:rPr>
        <w:drawing>
          <wp:inline distT="0" distB="0" distL="0" distR="0" wp14:anchorId="3D78D9D8" wp14:editId="604A036A">
            <wp:extent cx="1888435" cy="1550504"/>
            <wp:effectExtent l="0" t="0" r="0" b="0"/>
            <wp:docPr id="14" name="Picture 14"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نتيجة بحث الصور عن الادوات الزجاجيه المستخدمه في المختب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8561" cy="1550607"/>
                    </a:xfrm>
                    <a:prstGeom prst="rect">
                      <a:avLst/>
                    </a:prstGeom>
                    <a:noFill/>
                    <a:ln>
                      <a:noFill/>
                    </a:ln>
                  </pic:spPr>
                </pic:pic>
              </a:graphicData>
            </a:graphic>
          </wp:inline>
        </w:drawing>
      </w:r>
    </w:p>
    <w:p w:rsidR="00A12935" w:rsidRDefault="00A12935" w:rsidP="004421F6">
      <w:pPr>
        <w:shd w:val="clear" w:color="auto" w:fill="FFFFFF"/>
        <w:spacing w:after="300" w:line="405" w:lineRule="atLeast"/>
        <w:rPr>
          <w:rFonts w:ascii="Ara-2" w:eastAsia="Times New Roman" w:hAnsi="Ara-2" w:cs="Times New Roman"/>
          <w:color w:val="0A0A0A"/>
          <w:sz w:val="27"/>
          <w:szCs w:val="27"/>
          <w:rtl/>
          <w:lang w:bidi="ar-IQ"/>
        </w:rPr>
      </w:pPr>
    </w:p>
    <w:p w:rsidR="00A12935" w:rsidRDefault="00A12935" w:rsidP="004421F6">
      <w:pPr>
        <w:shd w:val="clear" w:color="auto" w:fill="FFFFFF"/>
        <w:spacing w:after="300" w:line="405" w:lineRule="atLeast"/>
        <w:rPr>
          <w:rFonts w:ascii="Ara-2" w:eastAsia="Times New Roman" w:hAnsi="Ara-2" w:cs="Times New Roman"/>
          <w:color w:val="0A0A0A"/>
          <w:sz w:val="27"/>
          <w:szCs w:val="27"/>
          <w:rtl/>
          <w:lang w:bidi="ar-IQ"/>
        </w:rPr>
      </w:pPr>
    </w:p>
    <w:p w:rsidR="00A12935" w:rsidRDefault="00A12935" w:rsidP="004421F6">
      <w:pPr>
        <w:shd w:val="clear" w:color="auto" w:fill="FFFFFF"/>
        <w:spacing w:after="300" w:line="405" w:lineRule="atLeast"/>
        <w:rPr>
          <w:rFonts w:ascii="Ara-2" w:eastAsia="Times New Roman" w:hAnsi="Ara-2" w:cs="Times New Roman"/>
          <w:color w:val="0A0A0A"/>
          <w:sz w:val="27"/>
          <w:szCs w:val="27"/>
          <w:rtl/>
          <w:lang w:bidi="ar-IQ"/>
        </w:rPr>
      </w:pPr>
    </w:p>
    <w:p w:rsidR="00A12935" w:rsidRDefault="00A12935" w:rsidP="004421F6">
      <w:pPr>
        <w:shd w:val="clear" w:color="auto" w:fill="FFFFFF"/>
        <w:spacing w:after="300" w:line="405" w:lineRule="atLeast"/>
        <w:rPr>
          <w:rFonts w:ascii="Ara-2" w:eastAsia="Times New Roman" w:hAnsi="Ara-2" w:cs="Times New Roman"/>
          <w:color w:val="0A0A0A"/>
          <w:sz w:val="27"/>
          <w:szCs w:val="27"/>
          <w:rtl/>
          <w:lang w:bidi="ar-IQ"/>
        </w:rPr>
      </w:pPr>
    </w:p>
    <w:p w:rsidR="00A54E53" w:rsidRDefault="006724E9" w:rsidP="004421F6">
      <w:pPr>
        <w:shd w:val="clear" w:color="auto" w:fill="FFFFFF"/>
        <w:spacing w:after="300" w:line="405" w:lineRule="atLeast"/>
        <w:rPr>
          <w:rFonts w:ascii="Ara-2" w:eastAsia="Times New Roman" w:hAnsi="Ara-2" w:cs="Times New Roman"/>
          <w:color w:val="0A0A0A"/>
          <w:sz w:val="27"/>
          <w:szCs w:val="27"/>
          <w:rtl/>
          <w:lang w:bidi="ar-IQ"/>
        </w:rPr>
      </w:pPr>
      <w:r>
        <w:rPr>
          <w:rFonts w:ascii="Ara-2" w:eastAsia="Times New Roman" w:hAnsi="Ara-2" w:cs="Times New Roman" w:hint="cs"/>
          <w:color w:val="0A0A0A"/>
          <w:sz w:val="27"/>
          <w:szCs w:val="27"/>
          <w:rtl/>
          <w:lang w:bidi="ar-IQ"/>
        </w:rPr>
        <w:lastRenderedPageBreak/>
        <w:t xml:space="preserve">القنينة الحجمية </w:t>
      </w:r>
      <w:r>
        <w:rPr>
          <w:rFonts w:ascii="Ara-2" w:eastAsia="Times New Roman" w:hAnsi="Ara-2" w:cs="Times New Roman"/>
          <w:color w:val="0A0A0A"/>
          <w:sz w:val="27"/>
          <w:szCs w:val="27"/>
          <w:lang w:bidi="ar-IQ"/>
        </w:rPr>
        <w:t>Volumetric flask</w:t>
      </w:r>
      <w:r w:rsidR="00BD0770">
        <w:rPr>
          <w:rFonts w:ascii="Ara-2" w:eastAsia="Times New Roman" w:hAnsi="Ara-2" w:cs="Times New Roman" w:hint="cs"/>
          <w:color w:val="0A0A0A"/>
          <w:sz w:val="27"/>
          <w:szCs w:val="27"/>
          <w:rtl/>
          <w:lang w:bidi="ar-IQ"/>
        </w:rPr>
        <w:t>:</w:t>
      </w:r>
    </w:p>
    <w:p w:rsidR="006724E9" w:rsidRDefault="006724E9" w:rsidP="004421F6">
      <w:pPr>
        <w:shd w:val="clear" w:color="auto" w:fill="FFFFFF"/>
        <w:spacing w:after="300" w:line="405" w:lineRule="atLeast"/>
        <w:rPr>
          <w:rFonts w:ascii="Ara-2" w:eastAsia="Times New Roman" w:hAnsi="Ara-2" w:cs="Times New Roman"/>
          <w:color w:val="0A0A0A"/>
          <w:sz w:val="27"/>
          <w:szCs w:val="27"/>
          <w:rtl/>
          <w:lang w:bidi="ar-IQ"/>
        </w:rPr>
      </w:pPr>
      <w:r>
        <w:rPr>
          <w:rFonts w:ascii="Ara-2" w:eastAsia="Times New Roman" w:hAnsi="Ara-2" w:cs="Times New Roman" w:hint="cs"/>
          <w:color w:val="0A0A0A"/>
          <w:sz w:val="27"/>
          <w:szCs w:val="27"/>
          <w:rtl/>
          <w:lang w:bidi="ar-IQ"/>
        </w:rPr>
        <w:t xml:space="preserve"> </w:t>
      </w:r>
      <w:r w:rsidR="00BD0770">
        <w:rPr>
          <w:rStyle w:val="apple-converted-space"/>
          <w:rFonts w:ascii="Arial" w:hAnsi="Arial" w:cs="Arial"/>
          <w:color w:val="252525"/>
          <w:sz w:val="23"/>
          <w:szCs w:val="23"/>
          <w:shd w:val="clear" w:color="auto" w:fill="FFFFFF"/>
        </w:rPr>
        <w:t> </w:t>
      </w:r>
      <w:r w:rsidR="00BD0770">
        <w:rPr>
          <w:rFonts w:ascii="Arial" w:hAnsi="Arial" w:cs="Arial"/>
          <w:color w:val="252525"/>
          <w:sz w:val="23"/>
          <w:szCs w:val="23"/>
          <w:shd w:val="clear" w:color="auto" w:fill="FFFFFF"/>
          <w:rtl/>
        </w:rPr>
        <w:t>دورق زجاجي شبه كروي مسطح من أسفله ذو عنق طويل</w:t>
      </w:r>
      <w:r w:rsidR="00BD0770">
        <w:rPr>
          <w:rFonts w:ascii="Arial" w:hAnsi="Arial" w:cs="Arial" w:hint="cs"/>
          <w:color w:val="252525"/>
          <w:sz w:val="23"/>
          <w:szCs w:val="23"/>
          <w:shd w:val="clear" w:color="auto" w:fill="FFFFFF"/>
          <w:rtl/>
        </w:rPr>
        <w:t xml:space="preserve"> </w:t>
      </w:r>
      <w:r>
        <w:rPr>
          <w:rFonts w:ascii="Ara-2" w:eastAsia="Times New Roman" w:hAnsi="Ara-2" w:cs="Times New Roman" w:hint="cs"/>
          <w:color w:val="0A0A0A"/>
          <w:sz w:val="27"/>
          <w:szCs w:val="27"/>
          <w:rtl/>
          <w:lang w:bidi="ar-IQ"/>
        </w:rPr>
        <w:t xml:space="preserve">يستخدم لتحضير المحاليل </w:t>
      </w:r>
      <w:r w:rsidR="00BD0770">
        <w:rPr>
          <w:rFonts w:ascii="Ara-2" w:eastAsia="Times New Roman" w:hAnsi="Ara-2" w:cs="Times New Roman" w:hint="cs"/>
          <w:color w:val="0A0A0A"/>
          <w:sz w:val="27"/>
          <w:szCs w:val="27"/>
          <w:rtl/>
          <w:lang w:bidi="ar-IQ"/>
        </w:rPr>
        <w:t>ذوات التركيز المضبوط.</w:t>
      </w:r>
    </w:p>
    <w:p w:rsidR="00BD0770" w:rsidRPr="00A54E53" w:rsidRDefault="00BD0770" w:rsidP="00BD0770">
      <w:pPr>
        <w:shd w:val="clear" w:color="auto" w:fill="FFFFFF"/>
        <w:spacing w:after="300" w:line="405" w:lineRule="atLeast"/>
        <w:jc w:val="center"/>
        <w:rPr>
          <w:rFonts w:ascii="Ara-2" w:eastAsia="Times New Roman" w:hAnsi="Ara-2" w:cs="Times New Roman"/>
          <w:color w:val="0A0A0A"/>
          <w:sz w:val="27"/>
          <w:szCs w:val="27"/>
          <w:rtl/>
          <w:lang w:bidi="ar-IQ"/>
        </w:rPr>
      </w:pPr>
      <w:r>
        <w:rPr>
          <w:noProof/>
        </w:rPr>
        <w:drawing>
          <wp:inline distT="0" distB="0" distL="0" distR="0" wp14:anchorId="13778AB2" wp14:editId="42CE4FA2">
            <wp:extent cx="2991678" cy="1958009"/>
            <wp:effectExtent l="0" t="0" r="0" b="4445"/>
            <wp:docPr id="1" name="Picture 1" descr="https://upload.wikimedia.org/wikipedia/commons/thumb/0/0d/Volumetric_flasks.jpg/800px-Volumetric_fla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d/Volumetric_flasks.jpg/800px-Volumetric_flask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0402" cy="1957174"/>
                    </a:xfrm>
                    <a:prstGeom prst="rect">
                      <a:avLst/>
                    </a:prstGeom>
                    <a:noFill/>
                    <a:ln>
                      <a:noFill/>
                    </a:ln>
                  </pic:spPr>
                </pic:pic>
              </a:graphicData>
            </a:graphic>
          </wp:inline>
        </w:drawing>
      </w:r>
    </w:p>
    <w:p w:rsidR="00A54E53" w:rsidRDefault="00607333" w:rsidP="00A54E53">
      <w:pPr>
        <w:pStyle w:val="NormalWeb"/>
        <w:shd w:val="clear" w:color="auto" w:fill="FFFFFF"/>
        <w:bidi/>
        <w:spacing w:before="0" w:beforeAutospacing="0" w:after="300" w:afterAutospacing="0" w:line="405" w:lineRule="atLeast"/>
        <w:rPr>
          <w:rFonts w:ascii="Ara-2" w:hAnsi="Ara-2"/>
          <w:color w:val="0A0A0A"/>
          <w:sz w:val="27"/>
          <w:szCs w:val="27"/>
          <w:rtl/>
          <w:lang w:bidi="ar-IQ"/>
        </w:rPr>
      </w:pPr>
      <w:r>
        <w:rPr>
          <w:rFonts w:ascii="Ara-2" w:hAnsi="Ara-2" w:hint="cs"/>
          <w:color w:val="0A0A0A"/>
          <w:sz w:val="27"/>
          <w:szCs w:val="27"/>
          <w:rtl/>
        </w:rPr>
        <w:t xml:space="preserve">الملعقة الوزنية </w:t>
      </w:r>
      <w:r>
        <w:rPr>
          <w:rFonts w:ascii="Ara-2" w:hAnsi="Ara-2"/>
          <w:color w:val="0A0A0A"/>
          <w:sz w:val="27"/>
          <w:szCs w:val="27"/>
        </w:rPr>
        <w:t>spatula):</w:t>
      </w:r>
      <w:r>
        <w:rPr>
          <w:rFonts w:ascii="Ara-2" w:hAnsi="Ara-2" w:hint="cs"/>
          <w:color w:val="0A0A0A"/>
          <w:sz w:val="27"/>
          <w:szCs w:val="27"/>
          <w:rtl/>
          <w:lang w:bidi="ar-IQ"/>
        </w:rPr>
        <w:t>)</w:t>
      </w:r>
    </w:p>
    <w:p w:rsidR="00A54E53" w:rsidRDefault="00BD0770" w:rsidP="00BD0770">
      <w:pPr>
        <w:pStyle w:val="NormalWeb"/>
        <w:shd w:val="clear" w:color="auto" w:fill="FFFFFF"/>
        <w:spacing w:before="0" w:beforeAutospacing="0" w:after="300" w:afterAutospacing="0" w:line="405" w:lineRule="atLeast"/>
        <w:jc w:val="center"/>
        <w:rPr>
          <w:rFonts w:ascii="Ara-2" w:hAnsi="Ara-2"/>
          <w:color w:val="0A0A0A"/>
          <w:sz w:val="27"/>
          <w:szCs w:val="27"/>
        </w:rPr>
      </w:pPr>
      <w:r>
        <w:rPr>
          <w:noProof/>
        </w:rPr>
        <w:drawing>
          <wp:inline distT="0" distB="0" distL="0" distR="0" wp14:anchorId="576C8921" wp14:editId="3ED71CC7">
            <wp:extent cx="2872409" cy="1500809"/>
            <wp:effectExtent l="0" t="0" r="4445" b="4445"/>
            <wp:docPr id="2" name="Picture 2"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الادوات الزجاجيه المستخدمه في المختب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2409" cy="1500809"/>
                    </a:xfrm>
                    <a:prstGeom prst="rect">
                      <a:avLst/>
                    </a:prstGeom>
                    <a:noFill/>
                    <a:ln>
                      <a:noFill/>
                    </a:ln>
                  </pic:spPr>
                </pic:pic>
              </a:graphicData>
            </a:graphic>
          </wp:inline>
        </w:drawing>
      </w:r>
    </w:p>
    <w:p w:rsidR="00A12935" w:rsidRPr="00EB495F" w:rsidRDefault="00A12935" w:rsidP="00A12935">
      <w:pPr>
        <w:pStyle w:val="NormalWeb"/>
        <w:shd w:val="clear" w:color="auto" w:fill="FFFFFF"/>
        <w:bidi/>
        <w:spacing w:before="0" w:beforeAutospacing="0" w:after="300" w:afterAutospacing="0" w:line="405" w:lineRule="atLeast"/>
        <w:jc w:val="both"/>
        <w:rPr>
          <w:rFonts w:ascii="Ara-2" w:hAnsi="Ara-2"/>
          <w:b/>
          <w:bCs/>
          <w:color w:val="0A0A0A"/>
          <w:sz w:val="27"/>
          <w:szCs w:val="27"/>
          <w:rtl/>
        </w:rPr>
      </w:pPr>
      <w:r>
        <w:rPr>
          <w:rStyle w:val="Strong"/>
          <w:rFonts w:ascii="Ara-2" w:hAnsi="Ara-2"/>
          <w:color w:val="0A0A0A"/>
          <w:sz w:val="27"/>
          <w:szCs w:val="27"/>
          <w:rtl/>
        </w:rPr>
        <w:t>الماصة</w:t>
      </w:r>
      <w:r>
        <w:rPr>
          <w:rStyle w:val="Strong"/>
          <w:rFonts w:ascii="Ara-2" w:hAnsi="Ara-2" w:hint="cs"/>
          <w:color w:val="0A0A0A"/>
          <w:sz w:val="27"/>
          <w:szCs w:val="27"/>
          <w:rtl/>
          <w:lang w:bidi="ar-IQ"/>
        </w:rPr>
        <w:t>:</w:t>
      </w:r>
      <w:r>
        <w:rPr>
          <w:rStyle w:val="Strong"/>
          <w:rFonts w:ascii="Ara-2" w:hAnsi="Ara-2"/>
          <w:color w:val="0A0A0A"/>
          <w:sz w:val="27"/>
          <w:szCs w:val="27"/>
        </w:rPr>
        <w:t> (Pipette)</w:t>
      </w:r>
    </w:p>
    <w:p w:rsidR="00A54E53" w:rsidRDefault="00A12935" w:rsidP="00A12935">
      <w:pPr>
        <w:pStyle w:val="NormalWeb"/>
        <w:shd w:val="clear" w:color="auto" w:fill="FFFFFF"/>
        <w:bidi/>
        <w:spacing w:before="0" w:beforeAutospacing="0" w:after="300" w:afterAutospacing="0" w:line="405" w:lineRule="atLeast"/>
        <w:jc w:val="both"/>
        <w:rPr>
          <w:rFonts w:ascii="Ara-2" w:hAnsi="Ara-2"/>
          <w:color w:val="0A0A0A"/>
          <w:sz w:val="27"/>
          <w:szCs w:val="27"/>
          <w:rtl/>
          <w:lang w:bidi="ar-IQ"/>
        </w:rPr>
      </w:pPr>
      <w:r>
        <w:rPr>
          <w:rFonts w:ascii="Ara-2" w:hAnsi="Ara-2" w:hint="cs"/>
          <w:color w:val="0A0A0A"/>
          <w:sz w:val="27"/>
          <w:szCs w:val="27"/>
          <w:rtl/>
        </w:rPr>
        <w:t xml:space="preserve">عبارة </w:t>
      </w:r>
      <w:r>
        <w:rPr>
          <w:rFonts w:ascii="Ara-2" w:hAnsi="Ara-2"/>
          <w:color w:val="0A0A0A"/>
          <w:sz w:val="27"/>
          <w:szCs w:val="27"/>
          <w:rtl/>
        </w:rPr>
        <w:t xml:space="preserve">عن أنبوب زجاجي  بها علامة توضح الحد الذي تملأ به ليعطي الحجم المطلوب. تملأ بوساطة مطاطية معينة تسمى مالئة الماصة </w:t>
      </w:r>
      <w:r>
        <w:rPr>
          <w:rFonts w:ascii="Ara-2" w:hAnsi="Ara-2" w:hint="cs"/>
          <w:color w:val="0A0A0A"/>
          <w:sz w:val="27"/>
          <w:szCs w:val="27"/>
          <w:rtl/>
        </w:rPr>
        <w:t xml:space="preserve"> </w:t>
      </w:r>
      <w:r>
        <w:rPr>
          <w:rFonts w:ascii="Ara-2" w:hAnsi="Ara-2"/>
          <w:color w:val="0A0A0A"/>
          <w:sz w:val="27"/>
          <w:szCs w:val="27"/>
        </w:rPr>
        <w:t>Bulb</w:t>
      </w:r>
      <w:r>
        <w:rPr>
          <w:rFonts w:ascii="Ara-2" w:hAnsi="Ara-2" w:hint="cs"/>
          <w:color w:val="0A0A0A"/>
          <w:sz w:val="27"/>
          <w:szCs w:val="27"/>
          <w:rtl/>
        </w:rPr>
        <w:t xml:space="preserve"> </w:t>
      </w:r>
      <w:r>
        <w:rPr>
          <w:rFonts w:ascii="Ara-2" w:hAnsi="Ara-2"/>
          <w:color w:val="0A0A0A"/>
          <w:sz w:val="27"/>
          <w:szCs w:val="27"/>
          <w:rtl/>
        </w:rPr>
        <w:t xml:space="preserve">كما مبين بالشكل. وعلى مالئة الماصة ثلاث حروف، </w:t>
      </w:r>
      <w:r>
        <w:rPr>
          <w:rFonts w:ascii="Ara-2" w:hAnsi="Ara-2"/>
          <w:color w:val="0A0A0A"/>
          <w:sz w:val="27"/>
          <w:szCs w:val="27"/>
        </w:rPr>
        <w:t xml:space="preserve">(A) </w:t>
      </w:r>
      <w:r>
        <w:rPr>
          <w:rFonts w:ascii="Ara-2" w:hAnsi="Ara-2" w:hint="cs"/>
          <w:color w:val="0A0A0A"/>
          <w:sz w:val="27"/>
          <w:szCs w:val="27"/>
          <w:rtl/>
        </w:rPr>
        <w:t xml:space="preserve"> </w:t>
      </w:r>
      <w:r>
        <w:rPr>
          <w:rFonts w:ascii="Ara-2" w:hAnsi="Ara-2"/>
          <w:color w:val="0A0A0A"/>
          <w:sz w:val="27"/>
          <w:szCs w:val="27"/>
          <w:rtl/>
        </w:rPr>
        <w:t xml:space="preserve">وتستخدم لتفريغ الهواء داخل الكرة، </w:t>
      </w:r>
      <w:r>
        <w:rPr>
          <w:rFonts w:ascii="Ara-2" w:hAnsi="Ara-2"/>
          <w:color w:val="0A0A0A"/>
          <w:sz w:val="27"/>
          <w:szCs w:val="27"/>
        </w:rPr>
        <w:t xml:space="preserve">(S) </w:t>
      </w:r>
      <w:r>
        <w:rPr>
          <w:rFonts w:ascii="Ara-2" w:hAnsi="Ara-2" w:hint="cs"/>
          <w:color w:val="0A0A0A"/>
          <w:sz w:val="27"/>
          <w:szCs w:val="27"/>
          <w:rtl/>
        </w:rPr>
        <w:t xml:space="preserve"> </w:t>
      </w:r>
      <w:r>
        <w:rPr>
          <w:rFonts w:ascii="Ara-2" w:hAnsi="Ara-2"/>
          <w:color w:val="0A0A0A"/>
          <w:sz w:val="27"/>
          <w:szCs w:val="27"/>
          <w:rtl/>
        </w:rPr>
        <w:t>لعملية سحب المحلول إلى داخل الماصة وحرف</w:t>
      </w:r>
      <w:r>
        <w:rPr>
          <w:rFonts w:ascii="Ara-2" w:hAnsi="Ara-2"/>
          <w:color w:val="0A0A0A"/>
          <w:sz w:val="27"/>
          <w:szCs w:val="27"/>
        </w:rPr>
        <w:t xml:space="preserve"> (E) </w:t>
      </w:r>
      <w:r>
        <w:rPr>
          <w:rFonts w:ascii="Ara-2" w:hAnsi="Ara-2"/>
          <w:color w:val="0A0A0A"/>
          <w:sz w:val="27"/>
          <w:szCs w:val="27"/>
          <w:rtl/>
        </w:rPr>
        <w:t>لتفريغ المحلول خارج الماصة</w:t>
      </w:r>
      <w:r>
        <w:rPr>
          <w:rFonts w:ascii="Ara-2" w:hAnsi="Ara-2"/>
          <w:color w:val="0A0A0A"/>
          <w:sz w:val="27"/>
          <w:szCs w:val="27"/>
        </w:rPr>
        <w:t>.</w:t>
      </w:r>
    </w:p>
    <w:p w:rsidR="00A12935" w:rsidRDefault="00A12935" w:rsidP="00A12935">
      <w:pPr>
        <w:pStyle w:val="NormalWeb"/>
        <w:shd w:val="clear" w:color="auto" w:fill="FFFFFF"/>
        <w:bidi/>
        <w:spacing w:before="0" w:beforeAutospacing="0" w:after="300" w:afterAutospacing="0" w:line="405" w:lineRule="atLeast"/>
        <w:jc w:val="center"/>
        <w:rPr>
          <w:rFonts w:ascii="Ara-2" w:hAnsi="Ara-2"/>
          <w:color w:val="0A0A0A"/>
          <w:sz w:val="27"/>
          <w:szCs w:val="27"/>
          <w:rtl/>
          <w:lang w:bidi="ar-IQ"/>
        </w:rPr>
      </w:pPr>
      <w:r>
        <w:rPr>
          <w:noProof/>
        </w:rPr>
        <w:drawing>
          <wp:inline distT="0" distB="0" distL="0" distR="0" wp14:anchorId="154428B9" wp14:editId="72DB0E28">
            <wp:extent cx="2176522" cy="1530626"/>
            <wp:effectExtent l="0" t="0" r="0" b="0"/>
            <wp:docPr id="35" name="Picture 35"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نتيجة بحث الصور عن الادوات الزجاجيه المستخدمه في المختب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6780" cy="1530808"/>
                    </a:xfrm>
                    <a:prstGeom prst="rect">
                      <a:avLst/>
                    </a:prstGeom>
                    <a:noFill/>
                    <a:ln>
                      <a:noFill/>
                    </a:ln>
                  </pic:spPr>
                </pic:pic>
              </a:graphicData>
            </a:graphic>
          </wp:inline>
        </w:drawing>
      </w:r>
    </w:p>
    <w:p w:rsidR="00376EBA" w:rsidRDefault="00A12935" w:rsidP="00A12935">
      <w:pPr>
        <w:pStyle w:val="NormalWeb"/>
        <w:shd w:val="clear" w:color="auto" w:fill="FFFFFF"/>
        <w:bidi/>
        <w:spacing w:before="0" w:beforeAutospacing="0" w:after="300" w:afterAutospacing="0" w:line="405" w:lineRule="atLeast"/>
        <w:jc w:val="center"/>
        <w:rPr>
          <w:rFonts w:ascii="Ara-2" w:hAnsi="Ara-2"/>
          <w:color w:val="0A0A0A"/>
          <w:sz w:val="27"/>
          <w:szCs w:val="27"/>
          <w:lang w:bidi="ar-IQ"/>
        </w:rPr>
      </w:pPr>
      <w:r>
        <w:rPr>
          <w:noProof/>
        </w:rPr>
        <w:lastRenderedPageBreak/>
        <w:drawing>
          <wp:anchor distT="0" distB="0" distL="114300" distR="114300" simplePos="0" relativeHeight="251658240" behindDoc="0" locked="0" layoutInCell="1" allowOverlap="1" wp14:anchorId="201A2EFE" wp14:editId="27898B95">
            <wp:simplePos x="0" y="0"/>
            <wp:positionH relativeFrom="column">
              <wp:posOffset>3484880</wp:posOffset>
            </wp:positionH>
            <wp:positionV relativeFrom="paragraph">
              <wp:posOffset>516890</wp:posOffset>
            </wp:positionV>
            <wp:extent cx="1430655" cy="1739265"/>
            <wp:effectExtent l="0" t="0" r="0" b="0"/>
            <wp:wrapSquare wrapText="bothSides"/>
            <wp:docPr id="7" name="Picture 7" descr="نتيجة بحث الصور عن الادوات الزجاجيه المستخدمه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تيجة بحث الصور عن الادوات الزجاجيه المستخدمه في المختب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0655" cy="1739265"/>
                    </a:xfrm>
                    <a:prstGeom prst="rect">
                      <a:avLst/>
                    </a:prstGeom>
                    <a:noFill/>
                    <a:ln>
                      <a:noFill/>
                    </a:ln>
                  </pic:spPr>
                </pic:pic>
              </a:graphicData>
            </a:graphic>
            <wp14:sizeRelV relativeFrom="margin">
              <wp14:pctHeight>0</wp14:pctHeight>
            </wp14:sizeRelV>
          </wp:anchor>
        </w:drawing>
      </w:r>
      <w:r w:rsidR="00607333">
        <w:rPr>
          <w:rFonts w:ascii="Ara-2" w:hAnsi="Ara-2" w:hint="cs"/>
          <w:color w:val="0A0A0A"/>
          <w:sz w:val="27"/>
          <w:szCs w:val="27"/>
          <w:rtl/>
          <w:lang w:bidi="ar-IQ"/>
        </w:rPr>
        <w:t xml:space="preserve">قنينة غسيل </w:t>
      </w:r>
      <w:r w:rsidR="00607333">
        <w:rPr>
          <w:rFonts w:ascii="Ara-2" w:hAnsi="Ara-2"/>
          <w:color w:val="0A0A0A"/>
          <w:sz w:val="27"/>
          <w:szCs w:val="27"/>
          <w:lang w:bidi="ar-IQ"/>
        </w:rPr>
        <w:t>washing bottle):</w:t>
      </w:r>
      <w:r w:rsidR="00607333">
        <w:rPr>
          <w:rFonts w:ascii="Ara-2" w:hAnsi="Ara-2" w:hint="cs"/>
          <w:color w:val="0A0A0A"/>
          <w:sz w:val="27"/>
          <w:szCs w:val="27"/>
          <w:rtl/>
          <w:lang w:bidi="ar-IQ"/>
        </w:rPr>
        <w:t xml:space="preserve">)     </w:t>
      </w:r>
      <w:r>
        <w:rPr>
          <w:rFonts w:ascii="Ara-2" w:hAnsi="Ara-2" w:hint="cs"/>
          <w:color w:val="0A0A0A"/>
          <w:sz w:val="27"/>
          <w:szCs w:val="27"/>
          <w:rtl/>
          <w:lang w:bidi="ar-IQ"/>
        </w:rPr>
        <w:t xml:space="preserve">       </w:t>
      </w:r>
      <w:r w:rsidR="00607333">
        <w:rPr>
          <w:rFonts w:ascii="Ara-2" w:hAnsi="Ara-2" w:hint="cs"/>
          <w:color w:val="0A0A0A"/>
          <w:sz w:val="27"/>
          <w:szCs w:val="27"/>
          <w:rtl/>
          <w:lang w:bidi="ar-IQ"/>
        </w:rPr>
        <w:t xml:space="preserve"> </w:t>
      </w:r>
      <w:r w:rsidR="005D46C3">
        <w:rPr>
          <w:rFonts w:ascii="Ara-2" w:hAnsi="Ara-2" w:hint="cs"/>
          <w:color w:val="0A0A0A"/>
          <w:sz w:val="27"/>
          <w:szCs w:val="27"/>
          <w:rtl/>
          <w:lang w:bidi="ar-IQ"/>
        </w:rPr>
        <w:t xml:space="preserve"> </w:t>
      </w:r>
      <w:r w:rsidR="00607333">
        <w:rPr>
          <w:rFonts w:ascii="Ara-2" w:hAnsi="Ara-2" w:hint="cs"/>
          <w:color w:val="0A0A0A"/>
          <w:sz w:val="27"/>
          <w:szCs w:val="27"/>
          <w:rtl/>
          <w:lang w:bidi="ar-IQ"/>
        </w:rPr>
        <w:t xml:space="preserve">                             </w:t>
      </w:r>
      <w:r w:rsidR="00376EBA">
        <w:rPr>
          <w:rFonts w:ascii="Ara-2" w:hAnsi="Ara-2" w:hint="cs"/>
          <w:color w:val="0A0A0A"/>
          <w:sz w:val="27"/>
          <w:szCs w:val="27"/>
          <w:rtl/>
          <w:lang w:bidi="ar-IQ"/>
        </w:rPr>
        <w:t xml:space="preserve">فرشاة </w:t>
      </w:r>
      <w:r w:rsidR="00376EBA">
        <w:rPr>
          <w:rFonts w:ascii="Ara-2" w:hAnsi="Ara-2"/>
          <w:color w:val="0A0A0A"/>
          <w:sz w:val="27"/>
          <w:szCs w:val="27"/>
          <w:lang w:bidi="ar-IQ"/>
        </w:rPr>
        <w:t>brush)</w:t>
      </w:r>
      <w:r w:rsidR="00376EBA">
        <w:rPr>
          <w:rFonts w:ascii="Ara-2" w:hAnsi="Ara-2" w:hint="cs"/>
          <w:color w:val="0A0A0A"/>
          <w:sz w:val="27"/>
          <w:szCs w:val="27"/>
          <w:rtl/>
          <w:lang w:bidi="ar-IQ"/>
        </w:rPr>
        <w:t>)</w:t>
      </w:r>
    </w:p>
    <w:p w:rsidR="009F4540" w:rsidRPr="009F4540" w:rsidRDefault="00376EBA" w:rsidP="00376EBA">
      <w:pPr>
        <w:pStyle w:val="NormalWeb"/>
        <w:shd w:val="clear" w:color="auto" w:fill="FFFFFF"/>
        <w:bidi/>
        <w:spacing w:before="0" w:beforeAutospacing="0" w:after="300" w:afterAutospacing="0" w:line="405" w:lineRule="atLeast"/>
        <w:jc w:val="both"/>
        <w:rPr>
          <w:rFonts w:ascii="Ara-2" w:hAnsi="Ara-2"/>
          <w:color w:val="0A0A0A"/>
          <w:sz w:val="27"/>
          <w:szCs w:val="27"/>
          <w:rtl/>
          <w:lang w:bidi="ar-IQ"/>
        </w:rPr>
      </w:pPr>
      <w:r>
        <w:rPr>
          <w:rFonts w:ascii="Ara-2" w:hAnsi="Ara-2"/>
          <w:color w:val="0A0A0A"/>
          <w:sz w:val="27"/>
          <w:szCs w:val="27"/>
          <w:rtl/>
          <w:lang w:bidi="ar-IQ"/>
        </w:rPr>
        <w:tab/>
      </w:r>
      <w:r>
        <w:rPr>
          <w:rFonts w:ascii="Ara-2" w:hAnsi="Ara-2"/>
          <w:color w:val="0A0A0A"/>
          <w:sz w:val="27"/>
          <w:szCs w:val="27"/>
          <w:lang w:bidi="ar-IQ"/>
        </w:rPr>
        <w:t xml:space="preserve">          </w:t>
      </w:r>
      <w:r>
        <w:rPr>
          <w:noProof/>
        </w:rPr>
        <w:drawing>
          <wp:inline distT="0" distB="0" distL="0" distR="0" wp14:anchorId="4E75EDDC" wp14:editId="1D32F7E0">
            <wp:extent cx="1639956" cy="1530626"/>
            <wp:effectExtent l="0" t="0" r="0" b="0"/>
            <wp:docPr id="29" name="Picture 29" descr="نتيجة بحث الصور عن حامل وماسك السحا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حامل وماسك السحاحة"/>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8909" cy="1529649"/>
                    </a:xfrm>
                    <a:prstGeom prst="rect">
                      <a:avLst/>
                    </a:prstGeom>
                    <a:noFill/>
                    <a:ln>
                      <a:noFill/>
                    </a:ln>
                  </pic:spPr>
                </pic:pic>
              </a:graphicData>
            </a:graphic>
          </wp:inline>
        </w:drawing>
      </w:r>
      <w:r>
        <w:rPr>
          <w:rFonts w:ascii="Ara-2" w:hAnsi="Ara-2"/>
          <w:color w:val="0A0A0A"/>
          <w:sz w:val="27"/>
          <w:szCs w:val="27"/>
          <w:lang w:bidi="ar-IQ"/>
        </w:rPr>
        <w:t xml:space="preserve">                                    </w:t>
      </w:r>
    </w:p>
    <w:p w:rsidR="00EB495F" w:rsidRPr="00EB495F" w:rsidRDefault="00981217" w:rsidP="0060177D">
      <w:pPr>
        <w:pStyle w:val="NormalWeb"/>
        <w:shd w:val="clear" w:color="auto" w:fill="FFFFFF"/>
        <w:tabs>
          <w:tab w:val="left" w:pos="6349"/>
        </w:tabs>
        <w:bidi/>
        <w:spacing w:before="0" w:beforeAutospacing="0" w:after="300" w:afterAutospacing="0" w:line="405" w:lineRule="atLeast"/>
        <w:rPr>
          <w:rFonts w:ascii="Ara-2" w:hAnsi="Ara-2"/>
          <w:color w:val="0A0A0A"/>
          <w:sz w:val="27"/>
          <w:szCs w:val="27"/>
          <w:rtl/>
          <w:lang w:bidi="ar-IQ"/>
        </w:rPr>
      </w:pPr>
      <w:r>
        <w:rPr>
          <w:rFonts w:ascii="Ara-2" w:hAnsi="Ara-2" w:hint="cs"/>
          <w:color w:val="0A0A0A"/>
          <w:sz w:val="27"/>
          <w:szCs w:val="27"/>
          <w:rtl/>
        </w:rPr>
        <w:t xml:space="preserve">     </w:t>
      </w:r>
      <w:r w:rsidR="0060177D">
        <w:rPr>
          <w:rFonts w:ascii="Ara-2" w:hAnsi="Ara-2" w:hint="cs"/>
          <w:color w:val="0A0A0A"/>
          <w:sz w:val="27"/>
          <w:szCs w:val="27"/>
          <w:rtl/>
        </w:rPr>
        <w:t>قمع زجاجي (</w:t>
      </w:r>
      <w:r w:rsidR="0060177D">
        <w:rPr>
          <w:rFonts w:ascii="Ara-2" w:hAnsi="Ara-2"/>
          <w:color w:val="0A0A0A"/>
          <w:sz w:val="27"/>
          <w:szCs w:val="27"/>
        </w:rPr>
        <w:t>(funnel</w:t>
      </w:r>
      <w:r>
        <w:rPr>
          <w:rFonts w:ascii="Ara-2" w:hAnsi="Ara-2" w:hint="cs"/>
          <w:color w:val="0A0A0A"/>
          <w:sz w:val="27"/>
          <w:szCs w:val="27"/>
          <w:rtl/>
          <w:lang w:bidi="ar-IQ"/>
        </w:rPr>
        <w:t xml:space="preserve">                                                          </w:t>
      </w:r>
      <w:r w:rsidR="0060177D">
        <w:rPr>
          <w:rFonts w:ascii="Ara-2" w:hAnsi="Ara-2" w:hint="cs"/>
          <w:color w:val="0A0A0A"/>
          <w:sz w:val="27"/>
          <w:szCs w:val="27"/>
          <w:rtl/>
          <w:lang w:bidi="ar-IQ"/>
        </w:rPr>
        <w:t xml:space="preserve">قطارة </w:t>
      </w:r>
      <w:r w:rsidR="0060177D">
        <w:rPr>
          <w:rFonts w:ascii="Ara-2" w:hAnsi="Ara-2"/>
          <w:color w:val="0A0A0A"/>
          <w:sz w:val="27"/>
          <w:szCs w:val="27"/>
          <w:lang w:bidi="ar-IQ"/>
        </w:rPr>
        <w:t>dropper)</w:t>
      </w:r>
      <w:r w:rsidR="0060177D">
        <w:rPr>
          <w:rFonts w:ascii="Ara-2" w:hAnsi="Ara-2" w:hint="cs"/>
          <w:color w:val="0A0A0A"/>
          <w:sz w:val="27"/>
          <w:szCs w:val="27"/>
          <w:rtl/>
          <w:lang w:bidi="ar-IQ"/>
        </w:rPr>
        <w:t xml:space="preserve">)   </w:t>
      </w:r>
    </w:p>
    <w:p w:rsidR="0060177D" w:rsidRPr="0060177D" w:rsidRDefault="0060177D" w:rsidP="005D46C3">
      <w:pPr>
        <w:tabs>
          <w:tab w:val="left" w:pos="5238"/>
        </w:tabs>
        <w:jc w:val="both"/>
        <w:rPr>
          <w:rFonts w:asciiTheme="majorBidi" w:hAnsiTheme="majorBidi" w:cstheme="majorBidi"/>
          <w:sz w:val="28"/>
          <w:szCs w:val="28"/>
          <w:lang w:bidi="ar-IQ"/>
        </w:rPr>
      </w:pPr>
      <w:r>
        <w:rPr>
          <w:rFonts w:asciiTheme="majorBidi" w:hAnsiTheme="majorBidi" w:cstheme="majorBidi" w:hint="cs"/>
          <w:sz w:val="28"/>
          <w:szCs w:val="28"/>
          <w:rtl/>
        </w:rPr>
        <w:t xml:space="preserve"> </w:t>
      </w:r>
      <w:r>
        <w:rPr>
          <w:noProof/>
        </w:rPr>
        <w:drawing>
          <wp:inline distT="0" distB="0" distL="0" distR="0" wp14:anchorId="0D2A2C1C" wp14:editId="25EAF774">
            <wp:extent cx="1659835" cy="1739347"/>
            <wp:effectExtent l="0" t="0" r="0" b="0"/>
            <wp:docPr id="17" name="Picture 17" descr="نتيجة بحث الصور عن الادوات الزجاجية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الادوات الزجاجية في المختبر"/>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8776" cy="1738237"/>
                    </a:xfrm>
                    <a:prstGeom prst="rect">
                      <a:avLst/>
                    </a:prstGeom>
                    <a:noFill/>
                    <a:ln>
                      <a:noFill/>
                    </a:ln>
                  </pic:spPr>
                </pic:pic>
              </a:graphicData>
            </a:graphic>
          </wp:inline>
        </w:drawing>
      </w:r>
      <w:r>
        <w:rPr>
          <w:rFonts w:asciiTheme="majorBidi" w:hAnsiTheme="majorBidi" w:cstheme="majorBidi"/>
          <w:sz w:val="28"/>
          <w:szCs w:val="28"/>
          <w:lang w:bidi="ar-IQ"/>
        </w:rPr>
        <w:tab/>
      </w:r>
      <w:r w:rsidR="00981217">
        <w:rPr>
          <w:rFonts w:asciiTheme="majorBidi" w:hAnsiTheme="majorBidi" w:cstheme="majorBidi"/>
          <w:sz w:val="28"/>
          <w:szCs w:val="28"/>
          <w:lang w:bidi="ar-IQ"/>
        </w:rPr>
        <w:t xml:space="preserve">  </w:t>
      </w:r>
      <w:r>
        <w:rPr>
          <w:noProof/>
        </w:rPr>
        <w:drawing>
          <wp:inline distT="0" distB="0" distL="0" distR="0" wp14:anchorId="4223E958" wp14:editId="76BBA464">
            <wp:extent cx="1838739" cy="1729408"/>
            <wp:effectExtent l="0" t="0" r="9525" b="4445"/>
            <wp:docPr id="22" name="Picture 22" descr="نتيجة بحث الصور عن الادوات الزجاجية في المختب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الادوات الزجاجية في المختبر"/>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7569" cy="1728308"/>
                    </a:xfrm>
                    <a:prstGeom prst="rect">
                      <a:avLst/>
                    </a:prstGeom>
                    <a:noFill/>
                    <a:ln>
                      <a:noFill/>
                    </a:ln>
                  </pic:spPr>
                </pic:pic>
              </a:graphicData>
            </a:graphic>
          </wp:inline>
        </w:drawing>
      </w:r>
    </w:p>
    <w:p w:rsidR="0060177D" w:rsidRPr="0060177D" w:rsidRDefault="00981217" w:rsidP="005D46C3">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الجفنة الخزفية (</w:t>
      </w:r>
      <w:r w:rsidR="005D46C3">
        <w:rPr>
          <w:rFonts w:asciiTheme="majorBidi" w:hAnsiTheme="majorBidi" w:cstheme="majorBidi"/>
          <w:sz w:val="28"/>
          <w:szCs w:val="28"/>
          <w:lang w:bidi="ar-IQ"/>
        </w:rPr>
        <w:t>crucible</w:t>
      </w:r>
      <w:r w:rsidR="005D46C3">
        <w:rPr>
          <w:rFonts w:asciiTheme="majorBidi" w:hAnsiTheme="majorBidi" w:cstheme="majorBidi" w:hint="cs"/>
          <w:sz w:val="28"/>
          <w:szCs w:val="28"/>
          <w:rtl/>
          <w:lang w:bidi="ar-IQ"/>
        </w:rPr>
        <w:t>)</w:t>
      </w:r>
    </w:p>
    <w:p w:rsidR="005D46C3" w:rsidRDefault="00981217" w:rsidP="0060177D">
      <w:pPr>
        <w:rPr>
          <w:rFonts w:asciiTheme="majorBidi" w:hAnsiTheme="majorBidi" w:cstheme="majorBidi"/>
          <w:sz w:val="28"/>
          <w:szCs w:val="28"/>
          <w:lang w:bidi="ar-IQ"/>
        </w:rPr>
      </w:pPr>
      <w:r>
        <w:rPr>
          <w:noProof/>
        </w:rPr>
        <w:drawing>
          <wp:inline distT="0" distB="0" distL="0" distR="0" wp14:anchorId="5C31E812" wp14:editId="03D05B33">
            <wp:extent cx="5274310" cy="994306"/>
            <wp:effectExtent l="0" t="0" r="2540" b="0"/>
            <wp:docPr id="23" name="Picture 23" descr="نتيجة بحث الصور عن جفنة خزف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جفنة خزفية"/>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310" cy="994306"/>
                    </a:xfrm>
                    <a:prstGeom prst="rect">
                      <a:avLst/>
                    </a:prstGeom>
                    <a:noFill/>
                    <a:ln>
                      <a:noFill/>
                    </a:ln>
                  </pic:spPr>
                </pic:pic>
              </a:graphicData>
            </a:graphic>
          </wp:inline>
        </w:drawing>
      </w:r>
    </w:p>
    <w:p w:rsidR="005D46C3" w:rsidRDefault="005D46C3" w:rsidP="005D46C3">
      <w:pPr>
        <w:rPr>
          <w:rFonts w:asciiTheme="majorBidi" w:hAnsiTheme="majorBidi" w:cstheme="majorBidi"/>
          <w:sz w:val="28"/>
          <w:szCs w:val="28"/>
          <w:lang w:bidi="ar-IQ"/>
        </w:rPr>
      </w:pPr>
    </w:p>
    <w:p w:rsidR="00FF572C" w:rsidRPr="00A70CD8" w:rsidRDefault="005D46C3" w:rsidP="00FF572C">
      <w:pPr>
        <w:rPr>
          <w:rFonts w:asciiTheme="majorBidi" w:hAnsiTheme="majorBidi" w:cstheme="majorBidi"/>
          <w:sz w:val="28"/>
          <w:szCs w:val="28"/>
          <w:lang w:bidi="ar-IQ"/>
        </w:rPr>
      </w:pPr>
      <w:r>
        <w:rPr>
          <w:rFonts w:asciiTheme="majorBidi" w:hAnsiTheme="majorBidi" w:cstheme="majorBidi" w:hint="cs"/>
          <w:sz w:val="28"/>
          <w:szCs w:val="28"/>
          <w:rtl/>
          <w:lang w:bidi="ar-IQ"/>
        </w:rPr>
        <w:t>المحرك الزجاجي</w:t>
      </w:r>
      <w:r w:rsidR="00A70CD8">
        <w:rPr>
          <w:rFonts w:asciiTheme="majorBidi" w:hAnsiTheme="majorBidi" w:cstheme="majorBidi" w:hint="cs"/>
          <w:sz w:val="28"/>
          <w:szCs w:val="28"/>
          <w:rtl/>
          <w:lang w:bidi="ar-IQ"/>
        </w:rPr>
        <w:t xml:space="preserve"> (</w:t>
      </w:r>
      <w:r w:rsidR="00A70CD8">
        <w:rPr>
          <w:rFonts w:asciiTheme="majorBidi" w:hAnsiTheme="majorBidi" w:cstheme="majorBidi"/>
          <w:sz w:val="28"/>
          <w:szCs w:val="28"/>
          <w:lang w:bidi="ar-IQ"/>
        </w:rPr>
        <w:t>(glass rod</w:t>
      </w:r>
      <w:r w:rsidR="00A70CD8">
        <w:rPr>
          <w:rFonts w:asciiTheme="majorBidi" w:hAnsiTheme="majorBidi" w:cstheme="majorBidi" w:hint="cs"/>
          <w:sz w:val="28"/>
          <w:szCs w:val="28"/>
          <w:rtl/>
          <w:lang w:bidi="ar-IQ"/>
        </w:rPr>
        <w:t xml:space="preserve">                           حامل (</w:t>
      </w:r>
      <w:r w:rsidR="00A70CD8">
        <w:rPr>
          <w:rFonts w:asciiTheme="majorBidi" w:hAnsiTheme="majorBidi" w:cstheme="majorBidi"/>
          <w:sz w:val="28"/>
          <w:szCs w:val="28"/>
          <w:lang w:bidi="ar-IQ"/>
        </w:rPr>
        <w:t>stand</w:t>
      </w:r>
      <w:r w:rsidR="00A70CD8">
        <w:rPr>
          <w:rFonts w:asciiTheme="majorBidi" w:hAnsiTheme="majorBidi" w:cstheme="majorBidi" w:hint="cs"/>
          <w:sz w:val="28"/>
          <w:szCs w:val="28"/>
          <w:rtl/>
          <w:lang w:bidi="ar-IQ"/>
        </w:rPr>
        <w:t xml:space="preserve">) + ماسك( </w:t>
      </w:r>
      <w:r w:rsidR="00A70CD8">
        <w:rPr>
          <w:rFonts w:asciiTheme="majorBidi" w:hAnsiTheme="majorBidi" w:cstheme="majorBidi"/>
          <w:sz w:val="28"/>
          <w:szCs w:val="28"/>
          <w:lang w:bidi="ar-IQ"/>
        </w:rPr>
        <w:t>(clamp</w:t>
      </w:r>
    </w:p>
    <w:p w:rsidR="005D46C3" w:rsidRDefault="005D46C3" w:rsidP="005D46C3">
      <w:pPr>
        <w:rPr>
          <w:rFonts w:asciiTheme="majorBidi" w:hAnsiTheme="majorBidi" w:cstheme="majorBidi"/>
          <w:sz w:val="28"/>
          <w:szCs w:val="28"/>
          <w:rtl/>
          <w:lang w:bidi="ar-IQ"/>
        </w:rPr>
      </w:pPr>
      <w:r>
        <w:rPr>
          <w:noProof/>
        </w:rPr>
        <w:drawing>
          <wp:inline distT="0" distB="0" distL="0" distR="0" wp14:anchorId="245D13D3" wp14:editId="69349490">
            <wp:extent cx="2136912" cy="944217"/>
            <wp:effectExtent l="0" t="0" r="0" b="8890"/>
            <wp:docPr id="24" name="Picture 24" descr="نتيجة بحث الصور عن الادوات الزجاجية المخب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الادوات الزجاجية المخبرية"/>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35549" cy="943615"/>
                    </a:xfrm>
                    <a:prstGeom prst="rect">
                      <a:avLst/>
                    </a:prstGeom>
                    <a:noFill/>
                    <a:ln>
                      <a:noFill/>
                    </a:ln>
                  </pic:spPr>
                </pic:pic>
              </a:graphicData>
            </a:graphic>
          </wp:inline>
        </w:drawing>
      </w:r>
      <w:r w:rsidR="00A70CD8">
        <w:rPr>
          <w:rFonts w:asciiTheme="majorBidi" w:hAnsiTheme="majorBidi" w:cstheme="majorBidi" w:hint="cs"/>
          <w:sz w:val="28"/>
          <w:szCs w:val="28"/>
          <w:rtl/>
          <w:lang w:bidi="ar-IQ"/>
        </w:rPr>
        <w:t xml:space="preserve">              </w:t>
      </w:r>
      <w:r w:rsidR="00A70CD8">
        <w:rPr>
          <w:noProof/>
        </w:rPr>
        <w:drawing>
          <wp:inline distT="0" distB="0" distL="0" distR="0" wp14:anchorId="4C2DCE7E" wp14:editId="1C7A4774">
            <wp:extent cx="1749285" cy="1093304"/>
            <wp:effectExtent l="0" t="0" r="3810" b="0"/>
            <wp:docPr id="25" name="Picture 25" descr="نتيجة بحث الصور عن حامل وماسك السحا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عن حامل وماسك السحاحة"/>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49349" cy="1093344"/>
                    </a:xfrm>
                    <a:prstGeom prst="rect">
                      <a:avLst/>
                    </a:prstGeom>
                    <a:noFill/>
                    <a:ln>
                      <a:noFill/>
                    </a:ln>
                  </pic:spPr>
                </pic:pic>
              </a:graphicData>
            </a:graphic>
          </wp:inline>
        </w:drawing>
      </w:r>
    </w:p>
    <w:p w:rsidR="00376EBA" w:rsidRPr="005D46C3" w:rsidRDefault="00376EBA" w:rsidP="005D46C3">
      <w:pPr>
        <w:rPr>
          <w:rFonts w:asciiTheme="majorBidi" w:hAnsiTheme="majorBidi" w:cstheme="majorBidi"/>
          <w:sz w:val="28"/>
          <w:szCs w:val="28"/>
          <w:rtl/>
          <w:lang w:bidi="ar-IQ"/>
        </w:rPr>
      </w:pPr>
    </w:p>
    <w:sectPr w:rsidR="00376EBA" w:rsidRPr="005D46C3" w:rsidSect="002577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5D" w:rsidRDefault="0043185D" w:rsidP="00FF572C">
      <w:pPr>
        <w:spacing w:after="0" w:line="240" w:lineRule="auto"/>
      </w:pPr>
      <w:r>
        <w:separator/>
      </w:r>
    </w:p>
  </w:endnote>
  <w:endnote w:type="continuationSeparator" w:id="0">
    <w:p w:rsidR="0043185D" w:rsidRDefault="0043185D" w:rsidP="00FF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5D" w:rsidRDefault="0043185D" w:rsidP="00FF572C">
      <w:pPr>
        <w:spacing w:after="0" w:line="240" w:lineRule="auto"/>
      </w:pPr>
      <w:r>
        <w:separator/>
      </w:r>
    </w:p>
  </w:footnote>
  <w:footnote w:type="continuationSeparator" w:id="0">
    <w:p w:rsidR="0043185D" w:rsidRDefault="0043185D" w:rsidP="00FF5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C1F2A"/>
    <w:multiLevelType w:val="multilevel"/>
    <w:tmpl w:val="7268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70"/>
    <w:rsid w:val="00240D70"/>
    <w:rsid w:val="00257728"/>
    <w:rsid w:val="00376EBA"/>
    <w:rsid w:val="0043185D"/>
    <w:rsid w:val="004421F6"/>
    <w:rsid w:val="005D46C3"/>
    <w:rsid w:val="005D6D2C"/>
    <w:rsid w:val="0060177D"/>
    <w:rsid w:val="00607333"/>
    <w:rsid w:val="006724E9"/>
    <w:rsid w:val="00691057"/>
    <w:rsid w:val="00981217"/>
    <w:rsid w:val="009F4540"/>
    <w:rsid w:val="00A12935"/>
    <w:rsid w:val="00A40675"/>
    <w:rsid w:val="00A54E53"/>
    <w:rsid w:val="00A70CD8"/>
    <w:rsid w:val="00AC28A8"/>
    <w:rsid w:val="00BD0770"/>
    <w:rsid w:val="00CA6B43"/>
    <w:rsid w:val="00EB495F"/>
    <w:rsid w:val="00FF5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9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95F"/>
    <w:rPr>
      <w:b/>
      <w:bCs/>
    </w:rPr>
  </w:style>
  <w:style w:type="character" w:customStyle="1" w:styleId="apple-converted-space">
    <w:name w:val="apple-converted-space"/>
    <w:basedOn w:val="DefaultParagraphFont"/>
    <w:rsid w:val="00EB495F"/>
  </w:style>
  <w:style w:type="paragraph" w:styleId="BalloonText">
    <w:name w:val="Balloon Text"/>
    <w:basedOn w:val="Normal"/>
    <w:link w:val="BalloonTextChar"/>
    <w:uiPriority w:val="99"/>
    <w:semiHidden/>
    <w:unhideWhenUsed/>
    <w:rsid w:val="00EB4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5F"/>
    <w:rPr>
      <w:rFonts w:ascii="Tahoma" w:hAnsi="Tahoma" w:cs="Tahoma"/>
      <w:sz w:val="16"/>
      <w:szCs w:val="16"/>
    </w:rPr>
  </w:style>
  <w:style w:type="paragraph" w:styleId="Header">
    <w:name w:val="header"/>
    <w:basedOn w:val="Normal"/>
    <w:link w:val="HeaderChar"/>
    <w:uiPriority w:val="99"/>
    <w:unhideWhenUsed/>
    <w:rsid w:val="00FF57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572C"/>
  </w:style>
  <w:style w:type="paragraph" w:styleId="Footer">
    <w:name w:val="footer"/>
    <w:basedOn w:val="Normal"/>
    <w:link w:val="FooterChar"/>
    <w:uiPriority w:val="99"/>
    <w:unhideWhenUsed/>
    <w:rsid w:val="00FF57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5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9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95F"/>
    <w:rPr>
      <w:b/>
      <w:bCs/>
    </w:rPr>
  </w:style>
  <w:style w:type="character" w:customStyle="1" w:styleId="apple-converted-space">
    <w:name w:val="apple-converted-space"/>
    <w:basedOn w:val="DefaultParagraphFont"/>
    <w:rsid w:val="00EB495F"/>
  </w:style>
  <w:style w:type="paragraph" w:styleId="BalloonText">
    <w:name w:val="Balloon Text"/>
    <w:basedOn w:val="Normal"/>
    <w:link w:val="BalloonTextChar"/>
    <w:uiPriority w:val="99"/>
    <w:semiHidden/>
    <w:unhideWhenUsed/>
    <w:rsid w:val="00EB4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5F"/>
    <w:rPr>
      <w:rFonts w:ascii="Tahoma" w:hAnsi="Tahoma" w:cs="Tahoma"/>
      <w:sz w:val="16"/>
      <w:szCs w:val="16"/>
    </w:rPr>
  </w:style>
  <w:style w:type="paragraph" w:styleId="Header">
    <w:name w:val="header"/>
    <w:basedOn w:val="Normal"/>
    <w:link w:val="HeaderChar"/>
    <w:uiPriority w:val="99"/>
    <w:unhideWhenUsed/>
    <w:rsid w:val="00FF57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572C"/>
  </w:style>
  <w:style w:type="paragraph" w:styleId="Footer">
    <w:name w:val="footer"/>
    <w:basedOn w:val="Normal"/>
    <w:link w:val="FooterChar"/>
    <w:uiPriority w:val="99"/>
    <w:unhideWhenUsed/>
    <w:rsid w:val="00FF57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7325">
      <w:bodyDiv w:val="1"/>
      <w:marLeft w:val="0"/>
      <w:marRight w:val="0"/>
      <w:marTop w:val="0"/>
      <w:marBottom w:val="0"/>
      <w:divBdr>
        <w:top w:val="none" w:sz="0" w:space="0" w:color="auto"/>
        <w:left w:val="none" w:sz="0" w:space="0" w:color="auto"/>
        <w:bottom w:val="none" w:sz="0" w:space="0" w:color="auto"/>
        <w:right w:val="none" w:sz="0" w:space="0" w:color="auto"/>
      </w:divBdr>
    </w:div>
    <w:div w:id="468130945">
      <w:bodyDiv w:val="1"/>
      <w:marLeft w:val="0"/>
      <w:marRight w:val="0"/>
      <w:marTop w:val="0"/>
      <w:marBottom w:val="0"/>
      <w:divBdr>
        <w:top w:val="none" w:sz="0" w:space="0" w:color="auto"/>
        <w:left w:val="none" w:sz="0" w:space="0" w:color="auto"/>
        <w:bottom w:val="none" w:sz="0" w:space="0" w:color="auto"/>
        <w:right w:val="none" w:sz="0" w:space="0" w:color="auto"/>
      </w:divBdr>
    </w:div>
    <w:div w:id="926428483">
      <w:bodyDiv w:val="1"/>
      <w:marLeft w:val="0"/>
      <w:marRight w:val="0"/>
      <w:marTop w:val="0"/>
      <w:marBottom w:val="0"/>
      <w:divBdr>
        <w:top w:val="none" w:sz="0" w:space="0" w:color="auto"/>
        <w:left w:val="none" w:sz="0" w:space="0" w:color="auto"/>
        <w:bottom w:val="none" w:sz="0" w:space="0" w:color="auto"/>
        <w:right w:val="none" w:sz="0" w:space="0" w:color="auto"/>
      </w:divBdr>
    </w:div>
    <w:div w:id="1068964478">
      <w:bodyDiv w:val="1"/>
      <w:marLeft w:val="0"/>
      <w:marRight w:val="0"/>
      <w:marTop w:val="0"/>
      <w:marBottom w:val="0"/>
      <w:divBdr>
        <w:top w:val="none" w:sz="0" w:space="0" w:color="auto"/>
        <w:left w:val="none" w:sz="0" w:space="0" w:color="auto"/>
        <w:bottom w:val="none" w:sz="0" w:space="0" w:color="auto"/>
        <w:right w:val="none" w:sz="0" w:space="0" w:color="auto"/>
      </w:divBdr>
    </w:div>
    <w:div w:id="1482842201">
      <w:bodyDiv w:val="1"/>
      <w:marLeft w:val="0"/>
      <w:marRight w:val="0"/>
      <w:marTop w:val="0"/>
      <w:marBottom w:val="0"/>
      <w:divBdr>
        <w:top w:val="none" w:sz="0" w:space="0" w:color="auto"/>
        <w:left w:val="none" w:sz="0" w:space="0" w:color="auto"/>
        <w:bottom w:val="none" w:sz="0" w:space="0" w:color="auto"/>
        <w:right w:val="none" w:sz="0" w:space="0" w:color="auto"/>
      </w:divBdr>
    </w:div>
    <w:div w:id="1591234951">
      <w:bodyDiv w:val="1"/>
      <w:marLeft w:val="0"/>
      <w:marRight w:val="0"/>
      <w:marTop w:val="0"/>
      <w:marBottom w:val="0"/>
      <w:divBdr>
        <w:top w:val="none" w:sz="0" w:space="0" w:color="auto"/>
        <w:left w:val="none" w:sz="0" w:space="0" w:color="auto"/>
        <w:bottom w:val="none" w:sz="0" w:space="0" w:color="auto"/>
        <w:right w:val="none" w:sz="0" w:space="0" w:color="auto"/>
      </w:divBdr>
    </w:div>
    <w:div w:id="1717117684">
      <w:bodyDiv w:val="1"/>
      <w:marLeft w:val="0"/>
      <w:marRight w:val="0"/>
      <w:marTop w:val="0"/>
      <w:marBottom w:val="0"/>
      <w:divBdr>
        <w:top w:val="none" w:sz="0" w:space="0" w:color="auto"/>
        <w:left w:val="none" w:sz="0" w:space="0" w:color="auto"/>
        <w:bottom w:val="none" w:sz="0" w:space="0" w:color="auto"/>
        <w:right w:val="none" w:sz="0" w:space="0" w:color="auto"/>
      </w:divBdr>
    </w:div>
    <w:div w:id="18608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arabian-chemistry.com/wp-content/uploads/2015/01/%D8%A7%D9%84%D8%B3%D8%AD%D8%A7%D8%AD%D8%A9.jpg" TargetMode="External"/><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7</cp:revision>
  <dcterms:created xsi:type="dcterms:W3CDTF">2016-11-28T16:01:00Z</dcterms:created>
  <dcterms:modified xsi:type="dcterms:W3CDTF">2022-01-08T16:27:00Z</dcterms:modified>
</cp:coreProperties>
</file>