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572" w:rsidRPr="006C1F05" w:rsidRDefault="00202154" w:rsidP="00202154">
      <w:pPr>
        <w:pStyle w:val="Heading10"/>
        <w:keepNext/>
        <w:keepLines/>
        <w:shd w:val="clear" w:color="auto" w:fill="auto"/>
        <w:spacing w:line="360" w:lineRule="auto"/>
        <w:jc w:val="both"/>
        <w:rPr>
          <w:rFonts w:asciiTheme="majorBidi" w:hAnsiTheme="majorBidi" w:cstheme="majorBidi"/>
          <w:sz w:val="28"/>
          <w:szCs w:val="28"/>
        </w:rPr>
        <w:sectPr w:rsidR="00894572" w:rsidRPr="006C1F05" w:rsidSect="00467609">
          <w:headerReference w:type="default" r:id="rId8"/>
          <w:footerReference w:type="default" r:id="rId9"/>
          <w:footerReference w:type="first" r:id="rId10"/>
          <w:type w:val="continuous"/>
          <w:pgSz w:w="11909" w:h="16834"/>
          <w:pgMar w:top="1418" w:right="1418" w:bottom="1418" w:left="1418" w:header="567" w:footer="567" w:gutter="0"/>
          <w:cols w:space="720"/>
          <w:noEndnote/>
          <w:titlePg/>
          <w:docGrid w:linePitch="360"/>
        </w:sectPr>
      </w:pPr>
      <w:bookmarkStart w:id="0" w:name="bookmark0"/>
      <w:r>
        <w:rPr>
          <w:rFonts w:asciiTheme="majorBidi" w:hAnsiTheme="majorBidi" w:cstheme="majorBidi"/>
          <w:sz w:val="28"/>
          <w:szCs w:val="28"/>
        </w:rPr>
        <w:t xml:space="preserve">Chapter – </w:t>
      </w:r>
      <w:proofErr w:type="gramStart"/>
      <w:r>
        <w:rPr>
          <w:rFonts w:asciiTheme="majorBidi" w:hAnsiTheme="majorBidi" w:cstheme="majorBidi"/>
          <w:sz w:val="28"/>
          <w:szCs w:val="28"/>
        </w:rPr>
        <w:t>8 :</w:t>
      </w:r>
      <w:proofErr w:type="gramEnd"/>
      <w:r>
        <w:rPr>
          <w:rFonts w:asciiTheme="majorBidi" w:hAnsiTheme="majorBidi" w:cstheme="majorBidi"/>
          <w:sz w:val="28"/>
          <w:szCs w:val="28"/>
        </w:rPr>
        <w:t xml:space="preserve"> </w:t>
      </w:r>
      <w:proofErr w:type="spellStart"/>
      <w:r w:rsidR="00163DF3" w:rsidRPr="006C1F05">
        <w:rPr>
          <w:rFonts w:asciiTheme="majorBidi" w:hAnsiTheme="majorBidi" w:cstheme="majorBidi"/>
          <w:sz w:val="28"/>
          <w:szCs w:val="28"/>
        </w:rPr>
        <w:t>Amphibia</w:t>
      </w:r>
      <w:bookmarkEnd w:id="0"/>
      <w:proofErr w:type="spellEnd"/>
    </w:p>
    <w:p w:rsidR="00894572" w:rsidRPr="006C1F05" w:rsidRDefault="00163DF3" w:rsidP="00202154">
      <w:pPr>
        <w:pStyle w:val="Bodytext20"/>
        <w:shd w:val="clear" w:color="auto" w:fill="auto"/>
        <w:spacing w:line="360" w:lineRule="auto"/>
        <w:ind w:firstLine="0"/>
        <w:rPr>
          <w:rFonts w:asciiTheme="majorBidi" w:hAnsiTheme="majorBidi" w:cstheme="majorBidi"/>
          <w:sz w:val="28"/>
          <w:szCs w:val="28"/>
        </w:rPr>
      </w:pPr>
      <w:proofErr w:type="spellStart"/>
      <w:r w:rsidRPr="006C1F05">
        <w:rPr>
          <w:rFonts w:asciiTheme="majorBidi" w:hAnsiTheme="majorBidi" w:cstheme="majorBidi"/>
          <w:sz w:val="28"/>
          <w:szCs w:val="28"/>
        </w:rPr>
        <w:lastRenderedPageBreak/>
        <w:t>Amphibia</w:t>
      </w:r>
      <w:proofErr w:type="spellEnd"/>
      <w:r w:rsidRPr="006C1F05">
        <w:rPr>
          <w:rFonts w:asciiTheme="majorBidi" w:hAnsiTheme="majorBidi" w:cstheme="majorBidi"/>
          <w:sz w:val="28"/>
          <w:szCs w:val="28"/>
        </w:rPr>
        <w:t xml:space="preserve"> may be defined as </w:t>
      </w:r>
      <w:r w:rsidRPr="006C1F05">
        <w:rPr>
          <w:rStyle w:val="Bodytext2Bold"/>
          <w:rFonts w:asciiTheme="majorBidi" w:hAnsiTheme="majorBidi" w:cstheme="majorBidi"/>
          <w:i/>
          <w:iCs/>
          <w:sz w:val="28"/>
          <w:szCs w:val="28"/>
        </w:rPr>
        <w:t xml:space="preserve">ectothermic </w:t>
      </w:r>
      <w:r w:rsidRPr="006C1F05">
        <w:rPr>
          <w:rFonts w:asciiTheme="majorBidi" w:hAnsiTheme="majorBidi" w:cstheme="majorBidi"/>
          <w:sz w:val="28"/>
          <w:szCs w:val="28"/>
        </w:rPr>
        <w:t xml:space="preserve">vertebrates typically living on </w:t>
      </w:r>
      <w:r w:rsidRPr="006C1F05">
        <w:rPr>
          <w:rStyle w:val="Bodytext2Bold"/>
          <w:rFonts w:asciiTheme="majorBidi" w:hAnsiTheme="majorBidi" w:cstheme="majorBidi"/>
          <w:i/>
          <w:iCs/>
          <w:sz w:val="28"/>
          <w:szCs w:val="28"/>
        </w:rPr>
        <w:t xml:space="preserve">land </w:t>
      </w:r>
      <w:r w:rsidRPr="006C1F05">
        <w:rPr>
          <w:rFonts w:asciiTheme="majorBidi" w:hAnsiTheme="majorBidi" w:cstheme="majorBidi"/>
          <w:sz w:val="28"/>
          <w:szCs w:val="28"/>
        </w:rPr>
        <w:t xml:space="preserve">and breeding in </w:t>
      </w:r>
      <w:r w:rsidRPr="006C1F05">
        <w:rPr>
          <w:rStyle w:val="Bodytext2Bold"/>
          <w:rFonts w:asciiTheme="majorBidi" w:hAnsiTheme="majorBidi" w:cstheme="majorBidi"/>
          <w:i/>
          <w:iCs/>
          <w:sz w:val="28"/>
          <w:szCs w:val="28"/>
        </w:rPr>
        <w:t xml:space="preserve">water; </w:t>
      </w:r>
      <w:r w:rsidRPr="006C1F05">
        <w:rPr>
          <w:rFonts w:asciiTheme="majorBidi" w:hAnsiTheme="majorBidi" w:cstheme="majorBidi"/>
          <w:sz w:val="28"/>
          <w:szCs w:val="28"/>
        </w:rPr>
        <w:t xml:space="preserve">they are </w:t>
      </w:r>
      <w:proofErr w:type="gramStart"/>
      <w:r w:rsidRPr="006C1F05">
        <w:rPr>
          <w:rFonts w:asciiTheme="majorBidi" w:hAnsiTheme="majorBidi" w:cstheme="majorBidi"/>
          <w:sz w:val="28"/>
          <w:szCs w:val="28"/>
        </w:rPr>
        <w:t>having  smooth</w:t>
      </w:r>
      <w:proofErr w:type="gramEnd"/>
      <w:r w:rsidRPr="006C1F05">
        <w:rPr>
          <w:rFonts w:asciiTheme="majorBidi" w:hAnsiTheme="majorBidi" w:cstheme="majorBidi"/>
          <w:sz w:val="28"/>
          <w:szCs w:val="28"/>
        </w:rPr>
        <w:t xml:space="preserve"> or rough skin rich in glands which keep it </w:t>
      </w:r>
      <w:r w:rsidRPr="006C1F05">
        <w:rPr>
          <w:rStyle w:val="Bodytext2Bold"/>
          <w:rFonts w:asciiTheme="majorBidi" w:hAnsiTheme="majorBidi" w:cstheme="majorBidi"/>
          <w:i/>
          <w:iCs/>
          <w:sz w:val="28"/>
          <w:szCs w:val="28"/>
        </w:rPr>
        <w:t xml:space="preserve">moist; </w:t>
      </w:r>
      <w:r w:rsidRPr="006C1F05">
        <w:rPr>
          <w:rFonts w:asciiTheme="majorBidi" w:hAnsiTheme="majorBidi" w:cstheme="majorBidi"/>
          <w:sz w:val="28"/>
          <w:szCs w:val="28"/>
        </w:rPr>
        <w:t>if scales are present</w:t>
      </w:r>
      <w:r w:rsidRPr="006C1F05">
        <w:rPr>
          <w:rStyle w:val="Bodytext2155ptNotItalic"/>
          <w:rFonts w:asciiTheme="majorBidi" w:hAnsiTheme="majorBidi" w:cstheme="majorBidi"/>
          <w:sz w:val="28"/>
          <w:szCs w:val="28"/>
        </w:rPr>
        <w:t xml:space="preserve">; </w:t>
      </w:r>
      <w:r w:rsidRPr="006C1F05">
        <w:rPr>
          <w:rFonts w:asciiTheme="majorBidi" w:hAnsiTheme="majorBidi" w:cstheme="majorBidi"/>
          <w:sz w:val="28"/>
          <w:szCs w:val="28"/>
        </w:rPr>
        <w:t xml:space="preserve">they are </w:t>
      </w:r>
      <w:r w:rsidRPr="006C1F05">
        <w:rPr>
          <w:rStyle w:val="Bodytext2Bold"/>
          <w:rFonts w:asciiTheme="majorBidi" w:hAnsiTheme="majorBidi" w:cstheme="majorBidi"/>
          <w:i/>
          <w:iCs/>
          <w:sz w:val="28"/>
          <w:szCs w:val="28"/>
        </w:rPr>
        <w:t xml:space="preserve">hidden </w:t>
      </w:r>
      <w:r w:rsidRPr="006C1F05">
        <w:rPr>
          <w:rFonts w:asciiTheme="majorBidi" w:hAnsiTheme="majorBidi" w:cstheme="majorBidi"/>
          <w:sz w:val="28"/>
          <w:szCs w:val="28"/>
        </w:rPr>
        <w:t xml:space="preserve">in the skin </w:t>
      </w:r>
      <w:r w:rsidR="00202154">
        <w:rPr>
          <w:rFonts w:asciiTheme="majorBidi" w:hAnsiTheme="majorBidi" w:cstheme="majorBidi"/>
          <w:sz w:val="28"/>
          <w:szCs w:val="28"/>
        </w:rPr>
        <w:t>.</w:t>
      </w:r>
      <w:r w:rsidR="00202154">
        <w:rPr>
          <w:rStyle w:val="Bodytext2Bold"/>
          <w:rFonts w:asciiTheme="majorBidi" w:hAnsiTheme="majorBidi" w:cstheme="majorBidi"/>
          <w:i/>
          <w:iCs/>
          <w:sz w:val="28"/>
          <w:szCs w:val="28"/>
        </w:rPr>
        <w:t xml:space="preserve"> </w:t>
      </w:r>
    </w:p>
    <w:p w:rsidR="00894572" w:rsidRPr="006C1F05" w:rsidRDefault="00202154" w:rsidP="00202154">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163DF3" w:rsidRPr="006C1F05">
        <w:rPr>
          <w:rFonts w:asciiTheme="majorBidi" w:hAnsiTheme="majorBidi" w:cstheme="majorBidi"/>
          <w:sz w:val="28"/>
          <w:szCs w:val="28"/>
        </w:rPr>
        <w:t xml:space="preserve">The term </w:t>
      </w:r>
      <w:r w:rsidR="00163DF3" w:rsidRPr="006C1F05">
        <w:rPr>
          <w:rStyle w:val="BodytextBoldItalic"/>
          <w:rFonts w:asciiTheme="majorBidi" w:hAnsiTheme="majorBidi" w:cstheme="majorBidi"/>
          <w:sz w:val="28"/>
          <w:szCs w:val="28"/>
        </w:rPr>
        <w:t>'Amphibia</w:t>
      </w:r>
      <w:r w:rsidR="00163DF3" w:rsidRPr="006C1F05">
        <w:rPr>
          <w:rStyle w:val="BodytextBoldItalic"/>
          <w:rFonts w:asciiTheme="majorBidi" w:hAnsiTheme="majorBidi" w:cstheme="majorBidi"/>
          <w:sz w:val="28"/>
          <w:szCs w:val="28"/>
          <w:vertAlign w:val="superscript"/>
        </w:rPr>
        <w:t>1</w:t>
      </w:r>
      <w:r w:rsidR="00163DF3" w:rsidRPr="006C1F05">
        <w:rPr>
          <w:rFonts w:asciiTheme="majorBidi" w:hAnsiTheme="majorBidi" w:cstheme="majorBidi"/>
          <w:sz w:val="28"/>
          <w:szCs w:val="28"/>
        </w:rPr>
        <w:t xml:space="preserve"> refers to </w:t>
      </w:r>
      <w:r w:rsidRPr="00202154">
        <w:rPr>
          <w:rStyle w:val="BodytextBoldItalic"/>
          <w:rFonts w:asciiTheme="majorBidi" w:hAnsiTheme="majorBidi" w:cstheme="majorBidi"/>
          <w:b w:val="0"/>
          <w:bCs w:val="0"/>
          <w:i w:val="0"/>
          <w:iCs w:val="0"/>
          <w:sz w:val="28"/>
          <w:szCs w:val="28"/>
        </w:rPr>
        <w:t>a</w:t>
      </w:r>
      <w:r w:rsidR="00163DF3" w:rsidRPr="006C1F05">
        <w:rPr>
          <w:rStyle w:val="BodytextBoldItalic"/>
          <w:rFonts w:asciiTheme="majorBidi" w:hAnsiTheme="majorBidi" w:cstheme="majorBidi"/>
          <w:sz w:val="28"/>
          <w:szCs w:val="28"/>
        </w:rPr>
        <w:t xml:space="preserve"> </w:t>
      </w:r>
      <w:r w:rsidR="00163DF3" w:rsidRPr="006C1F05">
        <w:rPr>
          <w:rStyle w:val="BodytextItalic"/>
          <w:rFonts w:asciiTheme="majorBidi" w:hAnsiTheme="majorBidi" w:cstheme="majorBidi"/>
          <w:sz w:val="28"/>
          <w:szCs w:val="28"/>
        </w:rPr>
        <w:t xml:space="preserve">double </w:t>
      </w:r>
      <w:r w:rsidR="00163DF3" w:rsidRPr="006C1F05">
        <w:rPr>
          <w:rStyle w:val="BodytextBoldItalic"/>
          <w:rFonts w:asciiTheme="majorBidi" w:hAnsiTheme="majorBidi" w:cstheme="majorBidi"/>
          <w:sz w:val="28"/>
          <w:szCs w:val="28"/>
        </w:rPr>
        <w:t>life (</w:t>
      </w:r>
      <w:proofErr w:type="spellStart"/>
      <w:r w:rsidR="00163DF3" w:rsidRPr="006C1F05">
        <w:rPr>
          <w:rStyle w:val="BodytextBoldItalic"/>
          <w:rFonts w:asciiTheme="majorBidi" w:hAnsiTheme="majorBidi" w:cstheme="majorBidi"/>
          <w:sz w:val="28"/>
          <w:szCs w:val="28"/>
        </w:rPr>
        <w:t>Amphi</w:t>
      </w:r>
      <w:proofErr w:type="spellEnd"/>
      <w:r>
        <w:rPr>
          <w:rStyle w:val="BodytextBoldItalic"/>
          <w:rFonts w:asciiTheme="majorBidi" w:hAnsiTheme="majorBidi" w:cstheme="majorBidi"/>
          <w:sz w:val="28"/>
          <w:szCs w:val="28"/>
        </w:rPr>
        <w:t>=</w:t>
      </w:r>
      <w:r w:rsidR="00163DF3" w:rsidRPr="006C1F05">
        <w:rPr>
          <w:rStyle w:val="BodytextBoldItalic"/>
          <w:rFonts w:asciiTheme="majorBidi" w:hAnsiTheme="majorBidi" w:cstheme="majorBidi"/>
          <w:sz w:val="28"/>
          <w:szCs w:val="28"/>
        </w:rPr>
        <w:t>d</w:t>
      </w:r>
      <w:r w:rsidR="00163DF3" w:rsidRPr="006C1F05">
        <w:rPr>
          <w:rFonts w:asciiTheme="majorBidi" w:hAnsiTheme="majorBidi" w:cstheme="majorBidi"/>
          <w:sz w:val="28"/>
          <w:szCs w:val="28"/>
        </w:rPr>
        <w:t xml:space="preserve">ouble; </w:t>
      </w:r>
      <w:r w:rsidR="006C1F05">
        <w:rPr>
          <w:rFonts w:asciiTheme="majorBidi" w:hAnsiTheme="majorBidi" w:cstheme="majorBidi"/>
          <w:sz w:val="28"/>
          <w:szCs w:val="28"/>
        </w:rPr>
        <w:t>bios=</w:t>
      </w:r>
      <w:r w:rsidR="00163DF3" w:rsidRPr="006C1F05">
        <w:rPr>
          <w:rFonts w:asciiTheme="majorBidi" w:hAnsiTheme="majorBidi" w:cstheme="majorBidi"/>
          <w:sz w:val="28"/>
          <w:szCs w:val="28"/>
        </w:rPr>
        <w:t xml:space="preserve">life). The amphibians live both in </w:t>
      </w:r>
      <w:r w:rsidR="00163DF3" w:rsidRPr="006C1F05">
        <w:rPr>
          <w:rStyle w:val="BodytextBoldItalic"/>
          <w:rFonts w:asciiTheme="majorBidi" w:hAnsiTheme="majorBidi" w:cstheme="majorBidi"/>
          <w:sz w:val="28"/>
          <w:szCs w:val="28"/>
        </w:rPr>
        <w:t>water</w:t>
      </w:r>
      <w:r w:rsidR="00163DF3" w:rsidRPr="006C1F05">
        <w:rPr>
          <w:rFonts w:asciiTheme="majorBidi" w:hAnsiTheme="majorBidi" w:cstheme="majorBidi"/>
          <w:sz w:val="28"/>
          <w:szCs w:val="28"/>
        </w:rPr>
        <w:t xml:space="preserve"> and on </w:t>
      </w:r>
      <w:r w:rsidR="00163DF3" w:rsidRPr="006C1F05">
        <w:rPr>
          <w:rStyle w:val="BodytextBoldItalic"/>
          <w:rFonts w:asciiTheme="majorBidi" w:hAnsiTheme="majorBidi" w:cstheme="majorBidi"/>
          <w:sz w:val="28"/>
          <w:szCs w:val="28"/>
        </w:rPr>
        <w:t>land.</w:t>
      </w:r>
    </w:p>
    <w:p w:rsidR="00894572" w:rsidRPr="006C1F05" w:rsidRDefault="00163DF3" w:rsidP="00202154">
      <w:pPr>
        <w:pStyle w:val="BodyText1"/>
        <w:shd w:val="clear" w:color="auto" w:fill="auto"/>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They are the first group of vertebrates living on land. They came from water. They are not fully adapted for the life on land. A part of their life is carried out in water. So they lead an </w:t>
      </w:r>
      <w:r w:rsidRPr="006C1F05">
        <w:rPr>
          <w:rStyle w:val="BodytextBoldItalic"/>
          <w:rFonts w:asciiTheme="majorBidi" w:hAnsiTheme="majorBidi" w:cstheme="majorBidi"/>
          <w:sz w:val="28"/>
          <w:szCs w:val="28"/>
        </w:rPr>
        <w:t>amphibious life.</w:t>
      </w:r>
    </w:p>
    <w:p w:rsidR="00894572" w:rsidRPr="006C1F05" w:rsidRDefault="00163DF3" w:rsidP="00202154">
      <w:pPr>
        <w:pStyle w:val="BodyText1"/>
        <w:shd w:val="clear" w:color="auto" w:fill="auto"/>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They originated from fishes. Structurally, amphibians are intermediate between fishes and reptiles. </w:t>
      </w:r>
      <w:proofErr w:type="spellStart"/>
      <w:proofErr w:type="gramStart"/>
      <w:r w:rsidRPr="006C1F05">
        <w:rPr>
          <w:rFonts w:asciiTheme="majorBidi" w:hAnsiTheme="majorBidi" w:cstheme="majorBidi"/>
          <w:sz w:val="28"/>
          <w:szCs w:val="28"/>
        </w:rPr>
        <w:t>Eg</w:t>
      </w:r>
      <w:proofErr w:type="spellEnd"/>
      <w:r w:rsidRPr="006C1F05">
        <w:rPr>
          <w:rFonts w:asciiTheme="majorBidi" w:hAnsiTheme="majorBidi" w:cstheme="majorBidi"/>
          <w:sz w:val="28"/>
          <w:szCs w:val="28"/>
        </w:rPr>
        <w:t>.</w:t>
      </w:r>
      <w:proofErr w:type="gramEnd"/>
      <w:r w:rsidRPr="006C1F05">
        <w:rPr>
          <w:rFonts w:asciiTheme="majorBidi" w:hAnsiTheme="majorBidi" w:cstheme="majorBidi"/>
          <w:sz w:val="28"/>
          <w:szCs w:val="28"/>
        </w:rPr>
        <w:t xml:space="preserve"> </w:t>
      </w:r>
      <w:proofErr w:type="gramStart"/>
      <w:r w:rsidRPr="006C1F05">
        <w:rPr>
          <w:rStyle w:val="BodytextItalic"/>
          <w:rFonts w:asciiTheme="majorBidi" w:hAnsiTheme="majorBidi" w:cstheme="majorBidi"/>
          <w:sz w:val="28"/>
          <w:szCs w:val="28"/>
        </w:rPr>
        <w:t>Frogs</w:t>
      </w:r>
      <w:r w:rsidRPr="006C1F05">
        <w:rPr>
          <w:rStyle w:val="Bodytext155pt"/>
          <w:rFonts w:asciiTheme="majorBidi" w:hAnsiTheme="majorBidi" w:cstheme="majorBidi"/>
          <w:sz w:val="28"/>
          <w:szCs w:val="28"/>
        </w:rPr>
        <w:t xml:space="preserve">, </w:t>
      </w:r>
      <w:r w:rsidRPr="006C1F05">
        <w:rPr>
          <w:rStyle w:val="BodytextItalic"/>
          <w:rFonts w:asciiTheme="majorBidi" w:hAnsiTheme="majorBidi" w:cstheme="majorBidi"/>
          <w:sz w:val="28"/>
          <w:szCs w:val="28"/>
        </w:rPr>
        <w:t>toads</w:t>
      </w:r>
      <w:r w:rsidRPr="006C1F05">
        <w:rPr>
          <w:rFonts w:asciiTheme="majorBidi" w:hAnsiTheme="majorBidi" w:cstheme="majorBidi"/>
          <w:sz w:val="28"/>
          <w:szCs w:val="28"/>
        </w:rPr>
        <w:t xml:space="preserve">, </w:t>
      </w:r>
      <w:r w:rsidRPr="006C1F05">
        <w:rPr>
          <w:rStyle w:val="BodytextItalic"/>
          <w:rFonts w:asciiTheme="majorBidi" w:hAnsiTheme="majorBidi" w:cstheme="majorBidi"/>
          <w:sz w:val="28"/>
          <w:szCs w:val="28"/>
        </w:rPr>
        <w:t>caecilians</w:t>
      </w:r>
      <w:r w:rsidRPr="006C1F05">
        <w:rPr>
          <w:rFonts w:asciiTheme="majorBidi" w:hAnsiTheme="majorBidi" w:cstheme="majorBidi"/>
          <w:sz w:val="28"/>
          <w:szCs w:val="28"/>
        </w:rPr>
        <w:t>, etc.</w:t>
      </w:r>
      <w:proofErr w:type="gramEnd"/>
    </w:p>
    <w:p w:rsidR="00894572" w:rsidRPr="006C1F05" w:rsidRDefault="00163DF3" w:rsidP="00202154">
      <w:pPr>
        <w:pStyle w:val="Heading20"/>
        <w:keepNext/>
        <w:keepLines/>
        <w:shd w:val="clear" w:color="auto" w:fill="auto"/>
        <w:spacing w:before="0" w:after="0" w:line="360" w:lineRule="auto"/>
        <w:jc w:val="both"/>
        <w:rPr>
          <w:rFonts w:asciiTheme="majorBidi" w:hAnsiTheme="majorBidi" w:cstheme="majorBidi"/>
          <w:sz w:val="28"/>
          <w:szCs w:val="28"/>
        </w:rPr>
      </w:pPr>
      <w:bookmarkStart w:id="1" w:name="bookmark1"/>
      <w:r w:rsidRPr="006C1F05">
        <w:rPr>
          <w:rFonts w:asciiTheme="majorBidi" w:hAnsiTheme="majorBidi" w:cstheme="majorBidi"/>
          <w:sz w:val="28"/>
          <w:szCs w:val="28"/>
        </w:rPr>
        <w:t>General Characters</w:t>
      </w:r>
      <w:bookmarkEnd w:id="1"/>
    </w:p>
    <w:p w:rsidR="00894572" w:rsidRPr="006C1F05" w:rsidRDefault="00163DF3" w:rsidP="00202154">
      <w:pPr>
        <w:pStyle w:val="BodyText1"/>
        <w:shd w:val="clear" w:color="auto" w:fill="auto"/>
        <w:spacing w:line="360" w:lineRule="auto"/>
        <w:rPr>
          <w:rFonts w:asciiTheme="majorBidi" w:hAnsiTheme="majorBidi" w:cstheme="majorBidi"/>
          <w:sz w:val="28"/>
          <w:szCs w:val="28"/>
        </w:rPr>
      </w:pPr>
      <w:r w:rsidRPr="006C1F05">
        <w:rPr>
          <w:rFonts w:asciiTheme="majorBidi" w:hAnsiTheme="majorBidi" w:cstheme="majorBidi"/>
          <w:sz w:val="28"/>
          <w:szCs w:val="28"/>
        </w:rPr>
        <w:t>Amphibians possess the following general characters:</w:t>
      </w:r>
    </w:p>
    <w:p w:rsidR="00894572" w:rsidRPr="006C1F05" w:rsidRDefault="00163DF3" w:rsidP="00202154">
      <w:pPr>
        <w:pStyle w:val="Bodytext30"/>
        <w:shd w:val="clear" w:color="auto" w:fill="auto"/>
        <w:spacing w:line="360" w:lineRule="auto"/>
        <w:ind w:firstLine="0"/>
        <w:rPr>
          <w:rFonts w:asciiTheme="majorBidi" w:hAnsiTheme="majorBidi" w:cstheme="majorBidi"/>
          <w:sz w:val="28"/>
          <w:szCs w:val="28"/>
        </w:rPr>
      </w:pPr>
      <w:r w:rsidRPr="006C1F05">
        <w:rPr>
          <w:rStyle w:val="Bodytext3NotBoldNotItalic"/>
          <w:rFonts w:asciiTheme="majorBidi" w:hAnsiTheme="majorBidi" w:cstheme="majorBidi"/>
          <w:sz w:val="28"/>
          <w:szCs w:val="28"/>
        </w:rPr>
        <w:t xml:space="preserve">1. Amphibians are </w:t>
      </w:r>
      <w:r w:rsidRPr="006C1F05">
        <w:rPr>
          <w:rFonts w:asciiTheme="majorBidi" w:hAnsiTheme="majorBidi" w:cstheme="majorBidi"/>
          <w:sz w:val="28"/>
          <w:szCs w:val="28"/>
        </w:rPr>
        <w:t>cold blooded vertebrates</w:t>
      </w:r>
      <w:r w:rsidRPr="006C1F05">
        <w:rPr>
          <w:rStyle w:val="Bodytext3NotBoldNotItalic"/>
          <w:rFonts w:asciiTheme="majorBidi" w:hAnsiTheme="majorBidi" w:cstheme="majorBidi"/>
          <w:sz w:val="28"/>
          <w:szCs w:val="28"/>
        </w:rPr>
        <w:t xml:space="preserve"> with </w:t>
      </w:r>
      <w:r w:rsidRPr="006C1F05">
        <w:rPr>
          <w:rFonts w:asciiTheme="majorBidi" w:hAnsiTheme="majorBidi" w:cstheme="majorBidi"/>
          <w:sz w:val="28"/>
          <w:szCs w:val="28"/>
        </w:rPr>
        <w:t>dual life.</w:t>
      </w:r>
    </w:p>
    <w:p w:rsidR="00894572" w:rsidRPr="006C1F05" w:rsidRDefault="00163DF3"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They contain a </w:t>
      </w:r>
      <w:r w:rsidRPr="006C1F05">
        <w:rPr>
          <w:rStyle w:val="BodytextBoldItalic"/>
          <w:rFonts w:asciiTheme="majorBidi" w:hAnsiTheme="majorBidi" w:cstheme="majorBidi"/>
          <w:sz w:val="28"/>
          <w:szCs w:val="28"/>
        </w:rPr>
        <w:t>cranium</w:t>
      </w:r>
      <w:r w:rsidRPr="006C1F05">
        <w:rPr>
          <w:rFonts w:asciiTheme="majorBidi" w:hAnsiTheme="majorBidi" w:cstheme="majorBidi"/>
          <w:sz w:val="28"/>
          <w:szCs w:val="28"/>
        </w:rPr>
        <w:t xml:space="preserve"> around the brain. So they are called </w:t>
      </w:r>
      <w:proofErr w:type="spellStart"/>
      <w:r w:rsidRPr="006C1F05">
        <w:rPr>
          <w:rStyle w:val="BodytextBoldItalic"/>
          <w:rFonts w:asciiTheme="majorBidi" w:hAnsiTheme="majorBidi" w:cstheme="majorBidi"/>
          <w:sz w:val="28"/>
          <w:szCs w:val="28"/>
        </w:rPr>
        <w:t>Craniata</w:t>
      </w:r>
      <w:proofErr w:type="spellEnd"/>
      <w:r w:rsidRPr="006C1F05">
        <w:rPr>
          <w:rStyle w:val="BodytextBoldItalic"/>
          <w:rFonts w:asciiTheme="majorBidi" w:hAnsiTheme="majorBidi" w:cstheme="majorBidi"/>
          <w:sz w:val="28"/>
          <w:szCs w:val="28"/>
        </w:rPr>
        <w:t>.</w:t>
      </w:r>
    </w:p>
    <w:p w:rsidR="00894572" w:rsidRPr="006C1F05" w:rsidRDefault="00163DF3"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They have </w:t>
      </w:r>
      <w:r w:rsidRPr="006C1F05">
        <w:rPr>
          <w:rStyle w:val="BodytextBoldItalic"/>
          <w:rFonts w:asciiTheme="majorBidi" w:hAnsiTheme="majorBidi" w:cstheme="majorBidi"/>
          <w:sz w:val="28"/>
          <w:szCs w:val="28"/>
        </w:rPr>
        <w:t>jaws.</w:t>
      </w:r>
      <w:r w:rsidRPr="006C1F05">
        <w:rPr>
          <w:rFonts w:asciiTheme="majorBidi" w:hAnsiTheme="majorBidi" w:cstheme="majorBidi"/>
          <w:sz w:val="28"/>
          <w:szCs w:val="28"/>
        </w:rPr>
        <w:t xml:space="preserve"> Hence they are included in the superclass </w:t>
      </w:r>
      <w:proofErr w:type="spellStart"/>
      <w:r w:rsidRPr="006C1F05">
        <w:rPr>
          <w:rStyle w:val="BodytextBoldItalic"/>
          <w:rFonts w:asciiTheme="majorBidi" w:hAnsiTheme="majorBidi" w:cstheme="majorBidi"/>
          <w:sz w:val="28"/>
          <w:szCs w:val="28"/>
        </w:rPr>
        <w:t>Gnathostomata</w:t>
      </w:r>
      <w:proofErr w:type="spellEnd"/>
      <w:r w:rsidRPr="006C1F05">
        <w:rPr>
          <w:rStyle w:val="BodytextBoldItalic"/>
          <w:rFonts w:asciiTheme="majorBidi" w:hAnsiTheme="majorBidi" w:cstheme="majorBidi"/>
          <w:sz w:val="28"/>
          <w:szCs w:val="28"/>
        </w:rPr>
        <w:t>.</w:t>
      </w:r>
    </w:p>
    <w:p w:rsidR="00894572" w:rsidRPr="006C1F05" w:rsidRDefault="00163DF3"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They are </w:t>
      </w:r>
      <w:proofErr w:type="spellStart"/>
      <w:r w:rsidRPr="006C1F05">
        <w:rPr>
          <w:rStyle w:val="BodytextBoldItalic"/>
          <w:rFonts w:asciiTheme="majorBidi" w:hAnsiTheme="majorBidi" w:cstheme="majorBidi"/>
          <w:sz w:val="28"/>
          <w:szCs w:val="28"/>
        </w:rPr>
        <w:t>tetrapods</w:t>
      </w:r>
      <w:proofErr w:type="spellEnd"/>
      <w:r w:rsidRPr="006C1F05">
        <w:rPr>
          <w:rFonts w:asciiTheme="majorBidi" w:hAnsiTheme="majorBidi" w:cstheme="majorBidi"/>
          <w:sz w:val="28"/>
          <w:szCs w:val="28"/>
        </w:rPr>
        <w:t xml:space="preserve"> having 4 limbs.</w:t>
      </w:r>
    </w:p>
    <w:p w:rsidR="00894572" w:rsidRPr="006C1F05" w:rsidRDefault="00163DF3"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The embryos do not develop an </w:t>
      </w:r>
      <w:r w:rsidRPr="006C1F05">
        <w:rPr>
          <w:rStyle w:val="BodytextBoldItalic"/>
          <w:rFonts w:asciiTheme="majorBidi" w:hAnsiTheme="majorBidi" w:cstheme="majorBidi"/>
          <w:sz w:val="28"/>
          <w:szCs w:val="28"/>
        </w:rPr>
        <w:t>amnion.</w:t>
      </w:r>
      <w:r w:rsidRPr="006C1F05">
        <w:rPr>
          <w:rFonts w:asciiTheme="majorBidi" w:hAnsiTheme="majorBidi" w:cstheme="majorBidi"/>
          <w:sz w:val="28"/>
          <w:szCs w:val="28"/>
        </w:rPr>
        <w:t xml:space="preserve"> Hence they are called</w:t>
      </w:r>
      <w:r w:rsidR="006C1F05">
        <w:rPr>
          <w:rFonts w:asciiTheme="majorBidi" w:hAnsiTheme="majorBidi" w:cstheme="majorBidi"/>
          <w:sz w:val="28"/>
          <w:szCs w:val="28"/>
        </w:rPr>
        <w:t xml:space="preserve"> </w:t>
      </w:r>
      <w:r w:rsidRPr="006C1F05">
        <w:rPr>
          <w:rStyle w:val="BodytextBoldItalic"/>
          <w:rFonts w:asciiTheme="majorBidi" w:hAnsiTheme="majorBidi" w:cstheme="majorBidi"/>
          <w:sz w:val="28"/>
          <w:szCs w:val="28"/>
        </w:rPr>
        <w:t>an</w:t>
      </w:r>
      <w:r w:rsidR="006C1F05">
        <w:rPr>
          <w:rStyle w:val="BodytextBoldItalic"/>
          <w:rFonts w:asciiTheme="majorBidi" w:hAnsiTheme="majorBidi" w:cstheme="majorBidi"/>
          <w:sz w:val="28"/>
          <w:szCs w:val="28"/>
        </w:rPr>
        <w:t xml:space="preserve"> </w:t>
      </w:r>
      <w:proofErr w:type="spellStart"/>
      <w:r w:rsidRPr="006C1F05">
        <w:rPr>
          <w:rStyle w:val="BodytextBoldItalic"/>
          <w:rFonts w:asciiTheme="majorBidi" w:hAnsiTheme="majorBidi" w:cstheme="majorBidi"/>
          <w:sz w:val="28"/>
          <w:szCs w:val="28"/>
        </w:rPr>
        <w:t>amniota</w:t>
      </w:r>
      <w:proofErr w:type="spellEnd"/>
      <w:r w:rsidRPr="006C1F05">
        <w:rPr>
          <w:rStyle w:val="BodytextBoldItalic"/>
          <w:rFonts w:asciiTheme="majorBidi" w:hAnsiTheme="majorBidi" w:cstheme="majorBidi"/>
          <w:sz w:val="28"/>
          <w:szCs w:val="28"/>
        </w:rPr>
        <w:t>.</w:t>
      </w:r>
    </w:p>
    <w:p w:rsidR="00894572" w:rsidRPr="006C1F05" w:rsidRDefault="00163DF3"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All amphibians are </w:t>
      </w:r>
      <w:r w:rsidRPr="006C1F05">
        <w:rPr>
          <w:rStyle w:val="BodytextBoldItalic"/>
          <w:rFonts w:asciiTheme="majorBidi" w:hAnsiTheme="majorBidi" w:cstheme="majorBidi"/>
          <w:sz w:val="28"/>
          <w:szCs w:val="28"/>
        </w:rPr>
        <w:t xml:space="preserve">freshwater forms. </w:t>
      </w:r>
      <w:r w:rsidRPr="006C1F05">
        <w:rPr>
          <w:rFonts w:asciiTheme="majorBidi" w:hAnsiTheme="majorBidi" w:cstheme="majorBidi"/>
          <w:sz w:val="28"/>
          <w:szCs w:val="28"/>
        </w:rPr>
        <w:t>There are no marine amphibians.</w:t>
      </w:r>
    </w:p>
    <w:p w:rsidR="00894572" w:rsidRPr="006C1F05" w:rsidRDefault="00163DF3"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sidRPr="006C1F05">
        <w:rPr>
          <w:rFonts w:asciiTheme="majorBidi" w:hAnsiTheme="majorBidi" w:cstheme="majorBidi"/>
          <w:sz w:val="28"/>
          <w:szCs w:val="28"/>
        </w:rPr>
        <w:t xml:space="preserve">The skin is </w:t>
      </w:r>
      <w:r w:rsidRPr="006C1F05">
        <w:rPr>
          <w:rStyle w:val="BodytextBoldItalic"/>
          <w:rFonts w:asciiTheme="majorBidi" w:hAnsiTheme="majorBidi" w:cstheme="majorBidi"/>
          <w:sz w:val="28"/>
          <w:szCs w:val="28"/>
        </w:rPr>
        <w:t>moist, glandular</w:t>
      </w:r>
      <w:r w:rsidRPr="006C1F05">
        <w:rPr>
          <w:rFonts w:asciiTheme="majorBidi" w:hAnsiTheme="majorBidi" w:cstheme="majorBidi"/>
          <w:sz w:val="28"/>
          <w:szCs w:val="28"/>
        </w:rPr>
        <w:t xml:space="preserve"> and without outer scales.</w:t>
      </w:r>
    </w:p>
    <w:p w:rsidR="00894572" w:rsidRPr="006C1F05" w:rsidRDefault="00163DF3"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sidRPr="006C1F05">
        <w:rPr>
          <w:rFonts w:asciiTheme="majorBidi" w:hAnsiTheme="majorBidi" w:cstheme="majorBidi"/>
          <w:sz w:val="28"/>
          <w:szCs w:val="28"/>
        </w:rPr>
        <w:t>The limbs are</w:t>
      </w:r>
      <w:r w:rsidR="006C1F05">
        <w:rPr>
          <w:rFonts w:asciiTheme="majorBidi" w:hAnsiTheme="majorBidi" w:cstheme="majorBidi"/>
          <w:sz w:val="28"/>
          <w:szCs w:val="28"/>
        </w:rPr>
        <w:t xml:space="preserve"> </w:t>
      </w:r>
      <w:proofErr w:type="spellStart"/>
      <w:r w:rsidRPr="006C1F05">
        <w:rPr>
          <w:rStyle w:val="BodytextBoldItalic"/>
          <w:rFonts w:asciiTheme="majorBidi" w:hAnsiTheme="majorBidi" w:cstheme="majorBidi"/>
          <w:sz w:val="28"/>
          <w:szCs w:val="28"/>
        </w:rPr>
        <w:t>pentadactylous</w:t>
      </w:r>
      <w:proofErr w:type="spellEnd"/>
      <w:r w:rsidRPr="006C1F05">
        <w:rPr>
          <w:rFonts w:asciiTheme="majorBidi" w:hAnsiTheme="majorBidi" w:cstheme="majorBidi"/>
          <w:sz w:val="28"/>
          <w:szCs w:val="28"/>
        </w:rPr>
        <w:t xml:space="preserve"> (having 5 digits).</w:t>
      </w:r>
    </w:p>
    <w:p w:rsidR="00894572" w:rsidRPr="006C1F05" w:rsidRDefault="00353FB6" w:rsidP="00202154">
      <w:pPr>
        <w:pStyle w:val="BodyText1"/>
        <w:numPr>
          <w:ilvl w:val="0"/>
          <w:numId w:val="1"/>
        </w:numPr>
        <w:shd w:val="clear" w:color="auto" w:fill="auto"/>
        <w:tabs>
          <w:tab w:val="left" w:pos="647"/>
        </w:tabs>
        <w:spacing w:line="360"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8240" behindDoc="1" locked="0" layoutInCell="1" allowOverlap="1" wp14:anchorId="459EF607" wp14:editId="7E514221">
            <wp:simplePos x="0" y="0"/>
            <wp:positionH relativeFrom="column">
              <wp:posOffset>1825625</wp:posOffset>
            </wp:positionH>
            <wp:positionV relativeFrom="paragraph">
              <wp:posOffset>257810</wp:posOffset>
            </wp:positionV>
            <wp:extent cx="2105025" cy="1233805"/>
            <wp:effectExtent l="0" t="0" r="9525" b="4445"/>
            <wp:wrapNone/>
            <wp:docPr id="1" name="Picture 1" descr="C:\Users\Aziz\Desktop\book-Dr-Sabah\Ch-3-eight\Fig-8\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Desktop\book-Dr-Sabah\Ch-3-eight\Fig-8\F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F3" w:rsidRPr="006C1F05">
        <w:rPr>
          <w:rFonts w:asciiTheme="majorBidi" w:hAnsiTheme="majorBidi" w:cstheme="majorBidi"/>
          <w:sz w:val="28"/>
          <w:szCs w:val="28"/>
        </w:rPr>
        <w:t xml:space="preserve">The skull possesses two </w:t>
      </w:r>
      <w:r w:rsidR="00163DF3" w:rsidRPr="006C1F05">
        <w:rPr>
          <w:rStyle w:val="BodytextBoldItalic"/>
          <w:rFonts w:asciiTheme="majorBidi" w:hAnsiTheme="majorBidi" w:cstheme="majorBidi"/>
          <w:sz w:val="28"/>
          <w:szCs w:val="28"/>
        </w:rPr>
        <w:t>occipital</w:t>
      </w:r>
      <w:r w:rsidR="006C1F05" w:rsidRPr="006C1F05">
        <w:rPr>
          <w:rStyle w:val="BodytextBoldItalic"/>
          <w:rFonts w:asciiTheme="majorBidi" w:hAnsiTheme="majorBidi" w:cstheme="majorBidi"/>
          <w:sz w:val="28"/>
          <w:szCs w:val="28"/>
        </w:rPr>
        <w:t xml:space="preserve"> condyles</w:t>
      </w:r>
    </w:p>
    <w:p w:rsidR="00894572" w:rsidRDefault="00894572" w:rsidP="00202154">
      <w:pPr>
        <w:spacing w:line="360" w:lineRule="auto"/>
        <w:jc w:val="both"/>
        <w:rPr>
          <w:rFonts w:asciiTheme="majorBidi" w:hAnsiTheme="majorBidi" w:cstheme="majorBidi"/>
          <w:sz w:val="28"/>
          <w:szCs w:val="28"/>
        </w:rPr>
      </w:pPr>
    </w:p>
    <w:p w:rsidR="00202154" w:rsidRDefault="00202154" w:rsidP="00202154">
      <w:pPr>
        <w:spacing w:line="360" w:lineRule="auto"/>
        <w:jc w:val="both"/>
        <w:rPr>
          <w:rFonts w:asciiTheme="majorBidi" w:hAnsiTheme="majorBidi" w:cstheme="majorBidi"/>
          <w:sz w:val="28"/>
          <w:szCs w:val="28"/>
        </w:rPr>
      </w:pPr>
    </w:p>
    <w:p w:rsidR="00202154" w:rsidRDefault="00202154" w:rsidP="00202154">
      <w:pPr>
        <w:spacing w:line="360" w:lineRule="auto"/>
        <w:jc w:val="both"/>
        <w:rPr>
          <w:rFonts w:asciiTheme="majorBidi" w:hAnsiTheme="majorBidi" w:cstheme="majorBidi"/>
          <w:sz w:val="28"/>
          <w:szCs w:val="28"/>
        </w:rPr>
      </w:pPr>
    </w:p>
    <w:p w:rsidR="00202154" w:rsidRDefault="00202154" w:rsidP="00202154">
      <w:pPr>
        <w:spacing w:line="360" w:lineRule="auto"/>
        <w:jc w:val="both"/>
        <w:rPr>
          <w:rFonts w:asciiTheme="majorBidi" w:hAnsiTheme="majorBidi" w:cstheme="majorBidi"/>
          <w:sz w:val="28"/>
          <w:szCs w:val="28"/>
        </w:rPr>
      </w:pPr>
    </w:p>
    <w:p w:rsidR="00202154" w:rsidRDefault="00353FB6" w:rsidP="00353FB6">
      <w:pPr>
        <w:spacing w:line="360" w:lineRule="auto"/>
        <w:jc w:val="center"/>
        <w:rPr>
          <w:rFonts w:asciiTheme="majorBidi" w:hAnsiTheme="majorBidi" w:cstheme="majorBidi"/>
          <w:i/>
          <w:iCs/>
          <w:sz w:val="28"/>
          <w:szCs w:val="28"/>
        </w:rPr>
      </w:pPr>
      <w:r w:rsidRPr="00353FB6">
        <w:rPr>
          <w:rFonts w:asciiTheme="majorBidi" w:hAnsiTheme="majorBidi" w:cstheme="majorBidi"/>
          <w:i/>
          <w:iCs/>
          <w:sz w:val="28"/>
          <w:szCs w:val="28"/>
        </w:rPr>
        <w:t>Fig.8.1: Skull of frog showing two occipital condyles</w:t>
      </w:r>
    </w:p>
    <w:p w:rsidR="002E46AD" w:rsidRDefault="002E46AD" w:rsidP="002E46AD">
      <w:pPr>
        <w:pStyle w:val="Bodytext30"/>
        <w:numPr>
          <w:ilvl w:val="0"/>
          <w:numId w:val="2"/>
        </w:numPr>
        <w:shd w:val="clear" w:color="auto" w:fill="auto"/>
        <w:tabs>
          <w:tab w:val="left" w:pos="993"/>
        </w:tabs>
        <w:spacing w:line="360" w:lineRule="auto"/>
        <w:ind w:firstLine="0"/>
        <w:rPr>
          <w:rStyle w:val="Bodytext3Exact"/>
          <w:rFonts w:asciiTheme="majorBidi" w:eastAsia="Arial" w:hAnsiTheme="majorBidi" w:cstheme="majorBidi"/>
          <w:b/>
          <w:bCs/>
          <w:sz w:val="28"/>
          <w:szCs w:val="28"/>
        </w:rPr>
      </w:pPr>
      <w:r w:rsidRPr="008608B9">
        <w:rPr>
          <w:rStyle w:val="Bodytext3NotBoldNotItalicExact"/>
          <w:rFonts w:asciiTheme="majorBidi" w:hAnsiTheme="majorBidi" w:cstheme="majorBidi"/>
          <w:sz w:val="28"/>
          <w:szCs w:val="28"/>
        </w:rPr>
        <w:lastRenderedPageBreak/>
        <w:t xml:space="preserve">The heart is </w:t>
      </w:r>
      <w:r w:rsidRPr="008608B9">
        <w:rPr>
          <w:rStyle w:val="Bodytext3Exact"/>
          <w:rFonts w:asciiTheme="majorBidi" w:eastAsia="Arial" w:hAnsiTheme="majorBidi" w:cstheme="majorBidi"/>
          <w:b/>
          <w:bCs/>
          <w:sz w:val="28"/>
          <w:szCs w:val="28"/>
        </w:rPr>
        <w:t>3-chambered</w:t>
      </w:r>
      <w:r w:rsidRPr="008608B9">
        <w:rPr>
          <w:rStyle w:val="Bodytext375ptNotItalicExact"/>
          <w:rFonts w:asciiTheme="majorBidi" w:hAnsiTheme="majorBidi" w:cstheme="majorBidi"/>
          <w:b/>
          <w:bCs/>
          <w:sz w:val="28"/>
          <w:szCs w:val="28"/>
        </w:rPr>
        <w:t xml:space="preserve"> </w:t>
      </w:r>
      <w:r w:rsidRPr="008608B9">
        <w:rPr>
          <w:rStyle w:val="Bodytext3NotBoldNotItalicExact"/>
          <w:rFonts w:asciiTheme="majorBidi" w:hAnsiTheme="majorBidi" w:cstheme="majorBidi"/>
          <w:sz w:val="28"/>
          <w:szCs w:val="28"/>
        </w:rPr>
        <w:t xml:space="preserve">consisting of </w:t>
      </w:r>
      <w:r w:rsidRPr="008608B9">
        <w:rPr>
          <w:rStyle w:val="Bodytext3Exact"/>
          <w:rFonts w:asciiTheme="majorBidi" w:eastAsia="Arial" w:hAnsiTheme="majorBidi" w:cstheme="majorBidi"/>
          <w:b/>
          <w:bCs/>
          <w:sz w:val="28"/>
          <w:szCs w:val="28"/>
        </w:rPr>
        <w:t>2 auricles</w:t>
      </w:r>
      <w:r w:rsidRPr="008608B9">
        <w:rPr>
          <w:rStyle w:val="Bodytext375ptNotItalicExact"/>
          <w:rFonts w:asciiTheme="majorBidi" w:hAnsiTheme="majorBidi" w:cstheme="majorBidi"/>
          <w:b/>
          <w:bCs/>
          <w:sz w:val="28"/>
          <w:szCs w:val="28"/>
        </w:rPr>
        <w:t xml:space="preserve"> </w:t>
      </w:r>
      <w:r w:rsidRPr="008608B9">
        <w:rPr>
          <w:rStyle w:val="Bodytext3NotBoldNotItalicExact"/>
          <w:rFonts w:asciiTheme="majorBidi" w:hAnsiTheme="majorBidi" w:cstheme="majorBidi"/>
          <w:sz w:val="28"/>
          <w:szCs w:val="28"/>
        </w:rPr>
        <w:t xml:space="preserve">and </w:t>
      </w:r>
      <w:r w:rsidRPr="008608B9">
        <w:rPr>
          <w:rStyle w:val="Bodytext3Exact"/>
          <w:rFonts w:asciiTheme="majorBidi" w:eastAsia="Arial" w:hAnsiTheme="majorBidi" w:cstheme="majorBidi"/>
          <w:b/>
          <w:bCs/>
          <w:sz w:val="28"/>
          <w:szCs w:val="28"/>
        </w:rPr>
        <w:t>one ventricle.</w:t>
      </w:r>
    </w:p>
    <w:p w:rsidR="002E46AD" w:rsidRDefault="00360FD4" w:rsidP="002E46AD">
      <w:pPr>
        <w:pStyle w:val="Bodytext30"/>
        <w:shd w:val="clear" w:color="auto" w:fill="auto"/>
        <w:spacing w:line="360" w:lineRule="auto"/>
        <w:ind w:firstLine="0"/>
        <w:rPr>
          <w:rStyle w:val="Bodytext3Exact"/>
          <w:rFonts w:asciiTheme="majorBidi" w:eastAsia="Arial" w:hAnsiTheme="majorBidi" w:cstheme="majorBidi"/>
          <w:b/>
          <w:bCs/>
          <w:sz w:val="28"/>
          <w:szCs w:val="28"/>
        </w:rPr>
      </w:pPr>
      <w:r>
        <w:rPr>
          <w:rFonts w:asciiTheme="majorBidi" w:eastAsia="Arial" w:hAnsiTheme="majorBidi" w:cstheme="majorBidi"/>
          <w:i w:val="0"/>
          <w:iCs w:val="0"/>
          <w:noProof/>
          <w:sz w:val="28"/>
          <w:szCs w:val="28"/>
        </w:rPr>
        <w:drawing>
          <wp:anchor distT="0" distB="0" distL="114300" distR="114300" simplePos="0" relativeHeight="251659264" behindDoc="1" locked="0" layoutInCell="1" allowOverlap="1">
            <wp:simplePos x="0" y="0"/>
            <wp:positionH relativeFrom="column">
              <wp:posOffset>2058538</wp:posOffset>
            </wp:positionH>
            <wp:positionV relativeFrom="paragraph">
              <wp:posOffset>0</wp:posOffset>
            </wp:positionV>
            <wp:extent cx="1509395" cy="1190625"/>
            <wp:effectExtent l="0" t="0" r="0" b="9525"/>
            <wp:wrapNone/>
            <wp:docPr id="3" name="Picture 3" descr="C:\Users\Aziz\Desktop\book-Dr-Sabah\Ch-3-eight\Fig-8\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Desktop\book-Dr-Sabah\Ch-3-eight\Fig-8\F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3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6AD" w:rsidRDefault="002E46AD" w:rsidP="002E46AD">
      <w:pPr>
        <w:pStyle w:val="Bodytext30"/>
        <w:shd w:val="clear" w:color="auto" w:fill="auto"/>
        <w:spacing w:line="360" w:lineRule="auto"/>
        <w:ind w:firstLine="0"/>
        <w:rPr>
          <w:rStyle w:val="Bodytext3Exact"/>
          <w:rFonts w:asciiTheme="majorBidi" w:eastAsia="Arial" w:hAnsiTheme="majorBidi" w:cstheme="majorBidi"/>
          <w:b/>
          <w:bCs/>
          <w:sz w:val="28"/>
          <w:szCs w:val="28"/>
        </w:rPr>
      </w:pPr>
    </w:p>
    <w:p w:rsidR="002E46AD" w:rsidRDefault="002E46AD" w:rsidP="002E46AD">
      <w:pPr>
        <w:pStyle w:val="Bodytext30"/>
        <w:shd w:val="clear" w:color="auto" w:fill="auto"/>
        <w:spacing w:line="360" w:lineRule="auto"/>
        <w:ind w:firstLine="0"/>
        <w:rPr>
          <w:rStyle w:val="Bodytext3Exact"/>
          <w:rFonts w:asciiTheme="majorBidi" w:eastAsia="Arial" w:hAnsiTheme="majorBidi" w:cstheme="majorBidi"/>
          <w:b/>
          <w:bCs/>
          <w:sz w:val="28"/>
          <w:szCs w:val="28"/>
        </w:rPr>
      </w:pPr>
    </w:p>
    <w:p w:rsidR="002E46AD" w:rsidRDefault="002E46AD" w:rsidP="002E46AD">
      <w:pPr>
        <w:pStyle w:val="Bodytext30"/>
        <w:shd w:val="clear" w:color="auto" w:fill="auto"/>
        <w:spacing w:line="360" w:lineRule="auto"/>
        <w:ind w:firstLine="0"/>
        <w:rPr>
          <w:rStyle w:val="Bodytext3Exact"/>
          <w:rFonts w:asciiTheme="majorBidi" w:eastAsia="Arial" w:hAnsiTheme="majorBidi" w:cstheme="majorBidi"/>
          <w:b/>
          <w:bCs/>
          <w:sz w:val="28"/>
          <w:szCs w:val="28"/>
        </w:rPr>
      </w:pPr>
    </w:p>
    <w:p w:rsidR="002E46AD" w:rsidRPr="00360FD4" w:rsidRDefault="00360FD4" w:rsidP="00360FD4">
      <w:pPr>
        <w:pStyle w:val="Bodytext30"/>
        <w:shd w:val="clear" w:color="auto" w:fill="auto"/>
        <w:spacing w:line="360" w:lineRule="auto"/>
        <w:ind w:firstLine="0"/>
        <w:jc w:val="center"/>
        <w:rPr>
          <w:rStyle w:val="Bodytext3Exact"/>
          <w:rFonts w:asciiTheme="majorBidi" w:eastAsia="Arial" w:hAnsiTheme="majorBidi" w:cstheme="majorBidi"/>
          <w:i/>
          <w:iCs/>
          <w:sz w:val="28"/>
          <w:szCs w:val="28"/>
        </w:rPr>
      </w:pPr>
      <w:r w:rsidRPr="00360FD4">
        <w:rPr>
          <w:rStyle w:val="Bodytext3Exact"/>
          <w:rFonts w:asciiTheme="majorBidi" w:eastAsia="Arial" w:hAnsiTheme="majorBidi" w:cstheme="majorBidi"/>
          <w:i/>
          <w:iCs/>
          <w:sz w:val="28"/>
          <w:szCs w:val="28"/>
        </w:rPr>
        <w:t>Fig.8.2: Three</w:t>
      </w:r>
      <w:r>
        <w:rPr>
          <w:rStyle w:val="Bodytext3Exact"/>
          <w:rFonts w:asciiTheme="majorBidi" w:eastAsia="Arial" w:hAnsiTheme="majorBidi" w:cstheme="majorBidi"/>
          <w:i/>
          <w:iCs/>
          <w:sz w:val="28"/>
          <w:szCs w:val="28"/>
        </w:rPr>
        <w:t xml:space="preserve"> chambered heart of </w:t>
      </w:r>
      <w:proofErr w:type="spellStart"/>
      <w:r>
        <w:rPr>
          <w:rStyle w:val="Bodytext3Exact"/>
          <w:rFonts w:asciiTheme="majorBidi" w:eastAsia="Arial" w:hAnsiTheme="majorBidi" w:cstheme="majorBidi"/>
          <w:i/>
          <w:iCs/>
          <w:sz w:val="28"/>
          <w:szCs w:val="28"/>
        </w:rPr>
        <w:t>Amphibia</w:t>
      </w:r>
      <w:proofErr w:type="spellEnd"/>
    </w:p>
    <w:p w:rsidR="002E46AD" w:rsidRPr="008608B9" w:rsidRDefault="002E46AD" w:rsidP="002E46AD">
      <w:pPr>
        <w:pStyle w:val="Bodytext30"/>
        <w:shd w:val="clear" w:color="auto" w:fill="auto"/>
        <w:spacing w:line="360" w:lineRule="auto"/>
        <w:ind w:firstLine="0"/>
        <w:rPr>
          <w:rFonts w:asciiTheme="majorBidi" w:hAnsiTheme="majorBidi" w:cstheme="majorBidi"/>
          <w:sz w:val="28"/>
          <w:szCs w:val="28"/>
        </w:rPr>
      </w:pPr>
    </w:p>
    <w:p w:rsidR="002E46AD" w:rsidRPr="008608B9" w:rsidRDefault="002E46AD" w:rsidP="002E46AD">
      <w:pPr>
        <w:pStyle w:val="BodyText1"/>
        <w:numPr>
          <w:ilvl w:val="0"/>
          <w:numId w:val="2"/>
        </w:numPr>
        <w:shd w:val="clear" w:color="auto" w:fill="auto"/>
        <w:tabs>
          <w:tab w:val="left" w:pos="774"/>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Three pairs </w:t>
      </w:r>
      <w:r w:rsidRPr="008608B9">
        <w:rPr>
          <w:rStyle w:val="BodytextItalic"/>
          <w:rFonts w:asciiTheme="majorBidi" w:hAnsiTheme="majorBidi" w:cstheme="majorBidi"/>
          <w:sz w:val="28"/>
          <w:szCs w:val="28"/>
        </w:rPr>
        <w:t xml:space="preserve">of </w:t>
      </w:r>
      <w:r w:rsidRPr="008608B9">
        <w:rPr>
          <w:rStyle w:val="BodytextBoldItalic"/>
          <w:rFonts w:asciiTheme="majorBidi" w:hAnsiTheme="majorBidi" w:cstheme="majorBidi"/>
          <w:sz w:val="28"/>
          <w:szCs w:val="28"/>
        </w:rPr>
        <w:t>aortic arches</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are present.</w:t>
      </w:r>
    </w:p>
    <w:p w:rsidR="002E46AD" w:rsidRPr="008608B9" w:rsidRDefault="002E46AD" w:rsidP="002E46AD">
      <w:pPr>
        <w:pStyle w:val="BodyText1"/>
        <w:numPr>
          <w:ilvl w:val="0"/>
          <w:numId w:val="2"/>
        </w:numPr>
        <w:shd w:val="clear" w:color="auto" w:fill="auto"/>
        <w:tabs>
          <w:tab w:val="left" w:pos="774"/>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 RBCs are </w:t>
      </w:r>
      <w:r w:rsidRPr="008608B9">
        <w:rPr>
          <w:rStyle w:val="BodytextBoldItalic"/>
          <w:rFonts w:asciiTheme="majorBidi" w:hAnsiTheme="majorBidi" w:cstheme="majorBidi"/>
          <w:sz w:val="28"/>
          <w:szCs w:val="28"/>
        </w:rPr>
        <w:t>nucleated.</w:t>
      </w:r>
    </w:p>
    <w:p w:rsidR="002E46AD" w:rsidRPr="008608B9" w:rsidRDefault="002E46AD" w:rsidP="002E46AD">
      <w:pPr>
        <w:pStyle w:val="BodyText1"/>
        <w:numPr>
          <w:ilvl w:val="0"/>
          <w:numId w:val="2"/>
        </w:numPr>
        <w:shd w:val="clear" w:color="auto" w:fill="auto"/>
        <w:tabs>
          <w:tab w:val="left" w:pos="774"/>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 respiratory organs include </w:t>
      </w:r>
      <w:r w:rsidRPr="008608B9">
        <w:rPr>
          <w:rStyle w:val="BodytextBoldItalic"/>
          <w:rFonts w:asciiTheme="majorBidi" w:hAnsiTheme="majorBidi" w:cstheme="majorBidi"/>
          <w:sz w:val="28"/>
          <w:szCs w:val="28"/>
        </w:rPr>
        <w:t>gills, lungs, skin</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 xml:space="preserve">and </w:t>
      </w:r>
      <w:proofErr w:type="spellStart"/>
      <w:r w:rsidRPr="008608B9">
        <w:rPr>
          <w:rStyle w:val="BodytextBoldItalic"/>
          <w:rFonts w:asciiTheme="majorBidi" w:hAnsiTheme="majorBidi" w:cstheme="majorBidi"/>
          <w:sz w:val="28"/>
          <w:szCs w:val="28"/>
        </w:rPr>
        <w:t>buccopharynx</w:t>
      </w:r>
      <w:proofErr w:type="spellEnd"/>
      <w:r w:rsidRPr="008608B9">
        <w:rPr>
          <w:rStyle w:val="BodytextBoldItalic"/>
          <w:rFonts w:asciiTheme="majorBidi" w:hAnsiTheme="majorBidi" w:cstheme="majorBidi"/>
          <w:sz w:val="28"/>
          <w:szCs w:val="28"/>
        </w:rPr>
        <w:t>,</w:t>
      </w:r>
    </w:p>
    <w:p w:rsidR="002E46AD" w:rsidRPr="008608B9" w:rsidRDefault="002E46AD" w:rsidP="002E46AD">
      <w:pPr>
        <w:pStyle w:val="BodyText1"/>
        <w:numPr>
          <w:ilvl w:val="0"/>
          <w:numId w:val="2"/>
        </w:numPr>
        <w:shd w:val="clear" w:color="auto" w:fill="auto"/>
        <w:tabs>
          <w:tab w:val="left" w:pos="774"/>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 kidney is a </w:t>
      </w:r>
      <w:proofErr w:type="spellStart"/>
      <w:r w:rsidRPr="008608B9">
        <w:rPr>
          <w:rStyle w:val="BodytextBoldItalic"/>
          <w:rFonts w:asciiTheme="majorBidi" w:hAnsiTheme="majorBidi" w:cstheme="majorBidi"/>
          <w:sz w:val="28"/>
          <w:szCs w:val="28"/>
        </w:rPr>
        <w:t>mesonephros</w:t>
      </w:r>
      <w:proofErr w:type="spellEnd"/>
      <w:r w:rsidRPr="008608B9">
        <w:rPr>
          <w:rStyle w:val="BodytextBoldItalic"/>
          <w:rFonts w:asciiTheme="majorBidi" w:hAnsiTheme="majorBidi" w:cstheme="majorBidi"/>
          <w:sz w:val="28"/>
          <w:szCs w:val="28"/>
        </w:rPr>
        <w:t>.</w:t>
      </w:r>
    </w:p>
    <w:p w:rsidR="002E46AD" w:rsidRDefault="0048175D" w:rsidP="002E46AD">
      <w:pPr>
        <w:pStyle w:val="Bodytext30"/>
        <w:numPr>
          <w:ilvl w:val="0"/>
          <w:numId w:val="2"/>
        </w:numPr>
        <w:shd w:val="clear" w:color="auto" w:fill="auto"/>
        <w:tabs>
          <w:tab w:val="left" w:pos="774"/>
        </w:tabs>
        <w:spacing w:line="360" w:lineRule="auto"/>
        <w:ind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0288" behindDoc="1" locked="0" layoutInCell="1" allowOverlap="1" wp14:anchorId="0EB21D09" wp14:editId="62109332">
            <wp:simplePos x="0" y="0"/>
            <wp:positionH relativeFrom="column">
              <wp:posOffset>1704340</wp:posOffset>
            </wp:positionH>
            <wp:positionV relativeFrom="paragraph">
              <wp:posOffset>228600</wp:posOffset>
            </wp:positionV>
            <wp:extent cx="1112520" cy="819785"/>
            <wp:effectExtent l="0" t="0" r="0" b="0"/>
            <wp:wrapNone/>
            <wp:docPr id="4" name="Picture 4" descr="C:\Users\Aziz\Desktop\book-Dr-Sabah\Ch-3-eight\Fig-8\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iz\Desktop\book-Dr-Sabah\Ch-3-eight\Fig-8\F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252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6AD" w:rsidRPr="008608B9">
        <w:rPr>
          <w:rStyle w:val="Bodytext3NotBoldNotItalic"/>
          <w:rFonts w:asciiTheme="majorBidi" w:hAnsiTheme="majorBidi" w:cstheme="majorBidi"/>
          <w:sz w:val="28"/>
          <w:szCs w:val="28"/>
        </w:rPr>
        <w:t xml:space="preserve">They contain </w:t>
      </w:r>
      <w:r w:rsidR="002E46AD" w:rsidRPr="008608B9">
        <w:rPr>
          <w:rFonts w:asciiTheme="majorBidi" w:hAnsiTheme="majorBidi" w:cstheme="majorBidi"/>
          <w:sz w:val="28"/>
          <w:szCs w:val="28"/>
        </w:rPr>
        <w:t>10 pairs</w:t>
      </w:r>
      <w:r w:rsidR="002E46AD" w:rsidRPr="008608B9">
        <w:rPr>
          <w:rStyle w:val="Bodytext375ptNotItalic"/>
          <w:rFonts w:asciiTheme="majorBidi" w:hAnsiTheme="majorBidi" w:cstheme="majorBidi"/>
          <w:sz w:val="28"/>
          <w:szCs w:val="28"/>
        </w:rPr>
        <w:t xml:space="preserve"> </w:t>
      </w:r>
      <w:r w:rsidR="002E46AD" w:rsidRPr="008608B9">
        <w:rPr>
          <w:rStyle w:val="Bodytext3NotBoldNotItalic"/>
          <w:rFonts w:asciiTheme="majorBidi" w:hAnsiTheme="majorBidi" w:cstheme="majorBidi"/>
          <w:sz w:val="28"/>
          <w:szCs w:val="28"/>
        </w:rPr>
        <w:t xml:space="preserve">of </w:t>
      </w:r>
      <w:r w:rsidR="002E46AD" w:rsidRPr="008608B9">
        <w:rPr>
          <w:rFonts w:asciiTheme="majorBidi" w:hAnsiTheme="majorBidi" w:cstheme="majorBidi"/>
          <w:sz w:val="28"/>
          <w:szCs w:val="28"/>
        </w:rPr>
        <w:t>cranial nerves.</w:t>
      </w:r>
    </w:p>
    <w:p w:rsidR="00360FD4" w:rsidRDefault="00360FD4" w:rsidP="00360FD4">
      <w:pPr>
        <w:pStyle w:val="Bodytext30"/>
        <w:shd w:val="clear" w:color="auto" w:fill="auto"/>
        <w:tabs>
          <w:tab w:val="left" w:pos="774"/>
        </w:tabs>
        <w:spacing w:line="360" w:lineRule="auto"/>
        <w:rPr>
          <w:rFonts w:asciiTheme="majorBidi" w:hAnsiTheme="majorBidi" w:cstheme="majorBidi"/>
          <w:sz w:val="28"/>
          <w:szCs w:val="28"/>
        </w:rPr>
      </w:pPr>
    </w:p>
    <w:p w:rsidR="00360FD4" w:rsidRDefault="00360FD4" w:rsidP="00360FD4">
      <w:pPr>
        <w:pStyle w:val="Bodytext30"/>
        <w:shd w:val="clear" w:color="auto" w:fill="auto"/>
        <w:tabs>
          <w:tab w:val="left" w:pos="774"/>
        </w:tabs>
        <w:spacing w:line="360" w:lineRule="auto"/>
        <w:rPr>
          <w:rFonts w:asciiTheme="majorBidi" w:hAnsiTheme="majorBidi" w:cstheme="majorBidi"/>
          <w:sz w:val="28"/>
          <w:szCs w:val="28"/>
        </w:rPr>
      </w:pPr>
    </w:p>
    <w:p w:rsidR="00360FD4" w:rsidRDefault="00360FD4" w:rsidP="00360FD4">
      <w:pPr>
        <w:pStyle w:val="Bodytext30"/>
        <w:shd w:val="clear" w:color="auto" w:fill="auto"/>
        <w:tabs>
          <w:tab w:val="left" w:pos="774"/>
        </w:tabs>
        <w:spacing w:line="360" w:lineRule="auto"/>
        <w:rPr>
          <w:rFonts w:asciiTheme="majorBidi" w:hAnsiTheme="majorBidi" w:cstheme="majorBidi"/>
          <w:sz w:val="28"/>
          <w:szCs w:val="28"/>
        </w:rPr>
      </w:pPr>
    </w:p>
    <w:p w:rsidR="00360FD4" w:rsidRPr="0048175D" w:rsidRDefault="0048175D" w:rsidP="0048175D">
      <w:pPr>
        <w:pStyle w:val="Bodytext30"/>
        <w:shd w:val="clear" w:color="auto" w:fill="auto"/>
        <w:tabs>
          <w:tab w:val="left" w:pos="774"/>
        </w:tabs>
        <w:spacing w:line="360" w:lineRule="auto"/>
        <w:jc w:val="center"/>
        <w:rPr>
          <w:rFonts w:asciiTheme="majorBidi" w:hAnsiTheme="majorBidi" w:cstheme="majorBidi"/>
          <w:b w:val="0"/>
          <w:bCs w:val="0"/>
          <w:sz w:val="28"/>
          <w:szCs w:val="28"/>
        </w:rPr>
      </w:pPr>
      <w:r w:rsidRPr="0048175D">
        <w:rPr>
          <w:rFonts w:asciiTheme="majorBidi" w:hAnsiTheme="majorBidi" w:cstheme="majorBidi"/>
          <w:b w:val="0"/>
          <w:bCs w:val="0"/>
          <w:sz w:val="28"/>
          <w:szCs w:val="28"/>
        </w:rPr>
        <w:t>Fig.8.3</w:t>
      </w:r>
      <w:proofErr w:type="gramStart"/>
      <w:r w:rsidRPr="0048175D">
        <w:rPr>
          <w:rFonts w:asciiTheme="majorBidi" w:hAnsiTheme="majorBidi" w:cstheme="majorBidi"/>
          <w:b w:val="0"/>
          <w:bCs w:val="0"/>
          <w:sz w:val="28"/>
          <w:szCs w:val="28"/>
        </w:rPr>
        <w:t>:</w:t>
      </w:r>
      <w:r>
        <w:rPr>
          <w:rFonts w:asciiTheme="majorBidi" w:hAnsiTheme="majorBidi" w:cstheme="majorBidi"/>
          <w:b w:val="0"/>
          <w:bCs w:val="0"/>
          <w:sz w:val="28"/>
          <w:szCs w:val="28"/>
        </w:rPr>
        <w:t>Nucleated</w:t>
      </w:r>
      <w:proofErr w:type="gramEnd"/>
      <w:r>
        <w:rPr>
          <w:rFonts w:asciiTheme="majorBidi" w:hAnsiTheme="majorBidi" w:cstheme="majorBidi"/>
          <w:b w:val="0"/>
          <w:bCs w:val="0"/>
          <w:sz w:val="28"/>
          <w:szCs w:val="28"/>
        </w:rPr>
        <w:t xml:space="preserve"> RBC of </w:t>
      </w:r>
      <w:proofErr w:type="spellStart"/>
      <w:r>
        <w:rPr>
          <w:rFonts w:asciiTheme="majorBidi" w:hAnsiTheme="majorBidi" w:cstheme="majorBidi"/>
          <w:b w:val="0"/>
          <w:bCs w:val="0"/>
          <w:sz w:val="28"/>
          <w:szCs w:val="28"/>
        </w:rPr>
        <w:t>Amphibia</w:t>
      </w:r>
      <w:proofErr w:type="spellEnd"/>
    </w:p>
    <w:p w:rsidR="002E46AD" w:rsidRPr="0048175D" w:rsidRDefault="002E46AD" w:rsidP="002E46AD">
      <w:pPr>
        <w:pStyle w:val="BodyText1"/>
        <w:numPr>
          <w:ilvl w:val="0"/>
          <w:numId w:val="2"/>
        </w:numPr>
        <w:shd w:val="clear" w:color="auto" w:fill="auto"/>
        <w:tabs>
          <w:tab w:val="left" w:pos="774"/>
        </w:tabs>
        <w:spacing w:line="360" w:lineRule="auto"/>
        <w:rPr>
          <w:rStyle w:val="BodytextBoldItalic"/>
          <w:rFonts w:asciiTheme="majorBidi" w:hAnsiTheme="majorBidi" w:cstheme="majorBidi"/>
          <w:b w:val="0"/>
          <w:bCs w:val="0"/>
          <w:i w:val="0"/>
          <w:iCs w:val="0"/>
          <w:sz w:val="28"/>
          <w:szCs w:val="28"/>
        </w:rPr>
      </w:pPr>
      <w:r w:rsidRPr="008608B9">
        <w:rPr>
          <w:rFonts w:asciiTheme="majorBidi" w:hAnsiTheme="majorBidi" w:cstheme="majorBidi"/>
          <w:sz w:val="28"/>
          <w:szCs w:val="28"/>
        </w:rPr>
        <w:t xml:space="preserve">The ear consists of </w:t>
      </w:r>
      <w:r w:rsidRPr="008608B9">
        <w:rPr>
          <w:rStyle w:val="BodytextBoldItalic"/>
          <w:rFonts w:asciiTheme="majorBidi" w:hAnsiTheme="majorBidi" w:cstheme="majorBidi"/>
          <w:sz w:val="28"/>
          <w:szCs w:val="28"/>
        </w:rPr>
        <w:t>middle ear</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 xml:space="preserve">and </w:t>
      </w:r>
      <w:r w:rsidRPr="008608B9">
        <w:rPr>
          <w:rStyle w:val="BodytextBoldItalic"/>
          <w:rFonts w:asciiTheme="majorBidi" w:hAnsiTheme="majorBidi" w:cstheme="majorBidi"/>
          <w:sz w:val="28"/>
          <w:szCs w:val="28"/>
        </w:rPr>
        <w:t>internal ear</w:t>
      </w:r>
      <w:r w:rsidRPr="008608B9">
        <w:rPr>
          <w:rFonts w:asciiTheme="majorBidi" w:hAnsiTheme="majorBidi" w:cstheme="majorBidi"/>
          <w:sz w:val="28"/>
          <w:szCs w:val="28"/>
        </w:rPr>
        <w:t xml:space="preserve">. External ear is absent. The middle ear contains a single ear bone called </w:t>
      </w:r>
      <w:proofErr w:type="spellStart"/>
      <w:r w:rsidRPr="008608B9">
        <w:rPr>
          <w:rStyle w:val="BodytextBoldItalic"/>
          <w:rFonts w:asciiTheme="majorBidi" w:hAnsiTheme="majorBidi" w:cstheme="majorBidi"/>
          <w:sz w:val="28"/>
          <w:szCs w:val="28"/>
        </w:rPr>
        <w:t>columella</w:t>
      </w:r>
      <w:proofErr w:type="spellEnd"/>
      <w:r w:rsidRPr="008608B9">
        <w:rPr>
          <w:rStyle w:val="BodytextBoldItalic"/>
          <w:rFonts w:asciiTheme="majorBidi" w:hAnsiTheme="majorBidi" w:cstheme="majorBidi"/>
          <w:sz w:val="28"/>
          <w:szCs w:val="28"/>
        </w:rPr>
        <w:t xml:space="preserve"> </w:t>
      </w:r>
      <w:proofErr w:type="spellStart"/>
      <w:r w:rsidRPr="008608B9">
        <w:rPr>
          <w:rStyle w:val="BodytextBoldItalic"/>
          <w:rFonts w:asciiTheme="majorBidi" w:hAnsiTheme="majorBidi" w:cstheme="majorBidi"/>
          <w:sz w:val="28"/>
          <w:szCs w:val="28"/>
        </w:rPr>
        <w:t>auris</w:t>
      </w:r>
      <w:proofErr w:type="spellEnd"/>
      <w:r w:rsidRPr="008608B9">
        <w:rPr>
          <w:rStyle w:val="BodytextBoldItalic"/>
          <w:rFonts w:asciiTheme="majorBidi" w:hAnsiTheme="majorBidi" w:cstheme="majorBidi"/>
          <w:sz w:val="28"/>
          <w:szCs w:val="28"/>
        </w:rPr>
        <w:t>.</w:t>
      </w:r>
    </w:p>
    <w:p w:rsidR="0048175D" w:rsidRDefault="002B61B4" w:rsidP="0048175D">
      <w:pPr>
        <w:pStyle w:val="BodyText1"/>
        <w:shd w:val="clear" w:color="auto" w:fill="auto"/>
        <w:tabs>
          <w:tab w:val="left" w:pos="774"/>
        </w:tabs>
        <w:spacing w:line="360" w:lineRule="auto"/>
        <w:rPr>
          <w:rStyle w:val="BodytextBoldItalic"/>
          <w:rFonts w:asciiTheme="majorBidi" w:hAnsiTheme="majorBidi" w:cstheme="majorBidi"/>
          <w:sz w:val="28"/>
          <w:szCs w:val="28"/>
        </w:rPr>
      </w:pPr>
      <w:r>
        <w:rPr>
          <w:rFonts w:asciiTheme="majorBidi" w:hAnsiTheme="majorBidi" w:cstheme="majorBidi"/>
          <w:b/>
          <w:bCs/>
          <w:i/>
          <w:iCs/>
          <w:noProof/>
          <w:sz w:val="28"/>
          <w:szCs w:val="28"/>
        </w:rPr>
        <w:drawing>
          <wp:anchor distT="0" distB="0" distL="114300" distR="114300" simplePos="0" relativeHeight="251661312" behindDoc="1" locked="0" layoutInCell="1" allowOverlap="1">
            <wp:simplePos x="0" y="0"/>
            <wp:positionH relativeFrom="column">
              <wp:posOffset>1756506</wp:posOffset>
            </wp:positionH>
            <wp:positionV relativeFrom="paragraph">
              <wp:posOffset>-2432</wp:posOffset>
            </wp:positionV>
            <wp:extent cx="1882423" cy="845389"/>
            <wp:effectExtent l="0" t="0" r="3810" b="0"/>
            <wp:wrapNone/>
            <wp:docPr id="5" name="Picture 5" descr="C:\Users\Aziz\Desktop\book-Dr-Sabah\Ch-3-eight\Fig-8\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iz\Desktop\book-Dr-Sabah\Ch-3-eight\Fig-8\F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690" cy="845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75D" w:rsidRDefault="0048175D" w:rsidP="0048175D">
      <w:pPr>
        <w:pStyle w:val="BodyText1"/>
        <w:shd w:val="clear" w:color="auto" w:fill="auto"/>
        <w:tabs>
          <w:tab w:val="left" w:pos="774"/>
        </w:tabs>
        <w:spacing w:line="360" w:lineRule="auto"/>
        <w:rPr>
          <w:rStyle w:val="BodytextBoldItalic"/>
          <w:rFonts w:asciiTheme="majorBidi" w:hAnsiTheme="majorBidi" w:cstheme="majorBidi"/>
          <w:sz w:val="28"/>
          <w:szCs w:val="28"/>
        </w:rPr>
      </w:pPr>
    </w:p>
    <w:p w:rsidR="002B61B4" w:rsidRDefault="002B61B4" w:rsidP="002B61B4">
      <w:pPr>
        <w:pStyle w:val="BodyText1"/>
        <w:shd w:val="clear" w:color="auto" w:fill="auto"/>
        <w:tabs>
          <w:tab w:val="left" w:pos="774"/>
        </w:tabs>
        <w:spacing w:line="360" w:lineRule="auto"/>
        <w:jc w:val="center"/>
        <w:rPr>
          <w:rStyle w:val="BodytextBoldItalic"/>
          <w:rFonts w:asciiTheme="majorBidi" w:hAnsiTheme="majorBidi" w:cstheme="majorBidi"/>
          <w:b w:val="0"/>
          <w:bCs w:val="0"/>
          <w:sz w:val="28"/>
          <w:szCs w:val="28"/>
        </w:rPr>
      </w:pPr>
    </w:p>
    <w:p w:rsidR="0048175D" w:rsidRPr="002B61B4" w:rsidRDefault="002B61B4" w:rsidP="002B61B4">
      <w:pPr>
        <w:pStyle w:val="BodyText1"/>
        <w:shd w:val="clear" w:color="auto" w:fill="auto"/>
        <w:tabs>
          <w:tab w:val="left" w:pos="774"/>
        </w:tabs>
        <w:spacing w:line="360" w:lineRule="auto"/>
        <w:jc w:val="center"/>
        <w:rPr>
          <w:rStyle w:val="BodytextBoldItalic"/>
          <w:rFonts w:asciiTheme="majorBidi" w:hAnsiTheme="majorBidi" w:cstheme="majorBidi"/>
          <w:b w:val="0"/>
          <w:bCs w:val="0"/>
          <w:sz w:val="28"/>
          <w:szCs w:val="28"/>
        </w:rPr>
      </w:pPr>
      <w:r>
        <w:rPr>
          <w:rStyle w:val="BodytextBoldItalic"/>
          <w:rFonts w:asciiTheme="majorBidi" w:hAnsiTheme="majorBidi" w:cstheme="majorBidi"/>
          <w:b w:val="0"/>
          <w:bCs w:val="0"/>
          <w:sz w:val="28"/>
          <w:szCs w:val="28"/>
        </w:rPr>
        <w:t xml:space="preserve">Fig.8.4: </w:t>
      </w:r>
      <w:proofErr w:type="spellStart"/>
      <w:r>
        <w:rPr>
          <w:rStyle w:val="BodytextBoldItalic"/>
          <w:rFonts w:asciiTheme="majorBidi" w:hAnsiTheme="majorBidi" w:cstheme="majorBidi"/>
          <w:b w:val="0"/>
          <w:bCs w:val="0"/>
          <w:sz w:val="28"/>
          <w:szCs w:val="28"/>
        </w:rPr>
        <w:t>Columella</w:t>
      </w:r>
      <w:proofErr w:type="spellEnd"/>
      <w:r>
        <w:rPr>
          <w:rStyle w:val="BodytextBoldItalic"/>
          <w:rFonts w:asciiTheme="majorBidi" w:hAnsiTheme="majorBidi" w:cstheme="majorBidi"/>
          <w:b w:val="0"/>
          <w:bCs w:val="0"/>
          <w:sz w:val="28"/>
          <w:szCs w:val="28"/>
        </w:rPr>
        <w:t xml:space="preserve"> </w:t>
      </w:r>
      <w:proofErr w:type="spellStart"/>
      <w:r>
        <w:rPr>
          <w:rStyle w:val="BodytextBoldItalic"/>
          <w:rFonts w:asciiTheme="majorBidi" w:hAnsiTheme="majorBidi" w:cstheme="majorBidi"/>
          <w:b w:val="0"/>
          <w:bCs w:val="0"/>
          <w:sz w:val="28"/>
          <w:szCs w:val="28"/>
        </w:rPr>
        <w:t>auris</w:t>
      </w:r>
      <w:proofErr w:type="spellEnd"/>
      <w:r>
        <w:rPr>
          <w:rStyle w:val="BodytextBoldItalic"/>
          <w:rFonts w:asciiTheme="majorBidi" w:hAnsiTheme="majorBidi" w:cstheme="majorBidi"/>
          <w:b w:val="0"/>
          <w:bCs w:val="0"/>
          <w:sz w:val="28"/>
          <w:szCs w:val="28"/>
        </w:rPr>
        <w:t xml:space="preserve"> of </w:t>
      </w:r>
      <w:proofErr w:type="spellStart"/>
      <w:r>
        <w:rPr>
          <w:rStyle w:val="BodytextBoldItalic"/>
          <w:rFonts w:asciiTheme="majorBidi" w:hAnsiTheme="majorBidi" w:cstheme="majorBidi"/>
          <w:b w:val="0"/>
          <w:bCs w:val="0"/>
          <w:sz w:val="28"/>
          <w:szCs w:val="28"/>
        </w:rPr>
        <w:t>Amphibia</w:t>
      </w:r>
      <w:proofErr w:type="spellEnd"/>
    </w:p>
    <w:p w:rsidR="0048175D" w:rsidRPr="008608B9" w:rsidRDefault="0048175D" w:rsidP="0048175D">
      <w:pPr>
        <w:pStyle w:val="BodyText1"/>
        <w:shd w:val="clear" w:color="auto" w:fill="auto"/>
        <w:tabs>
          <w:tab w:val="left" w:pos="774"/>
        </w:tabs>
        <w:spacing w:line="360" w:lineRule="auto"/>
        <w:rPr>
          <w:rFonts w:asciiTheme="majorBidi" w:hAnsiTheme="majorBidi" w:cstheme="majorBidi"/>
          <w:sz w:val="28"/>
          <w:szCs w:val="28"/>
        </w:rPr>
      </w:pPr>
    </w:p>
    <w:p w:rsidR="002E46AD" w:rsidRPr="008608B9" w:rsidRDefault="002E46AD" w:rsidP="002E46AD">
      <w:pPr>
        <w:pStyle w:val="BodyText1"/>
        <w:numPr>
          <w:ilvl w:val="0"/>
          <w:numId w:val="2"/>
        </w:numPr>
        <w:shd w:val="clear" w:color="auto" w:fill="auto"/>
        <w:tabs>
          <w:tab w:val="left" w:pos="774"/>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 sexes are separate </w:t>
      </w:r>
      <w:proofErr w:type="gramStart"/>
      <w:r w:rsidRPr="008608B9">
        <w:rPr>
          <w:rStyle w:val="BodytextBoldItalic"/>
          <w:rFonts w:asciiTheme="majorBidi" w:hAnsiTheme="majorBidi" w:cstheme="majorBidi"/>
          <w:sz w:val="28"/>
          <w:szCs w:val="28"/>
        </w:rPr>
        <w:t>With</w:t>
      </w:r>
      <w:proofErr w:type="gramEnd"/>
      <w:r w:rsidRPr="008608B9">
        <w:rPr>
          <w:rStyle w:val="BodytextBoldItalic"/>
          <w:rFonts w:asciiTheme="majorBidi" w:hAnsiTheme="majorBidi" w:cstheme="majorBidi"/>
          <w:sz w:val="28"/>
          <w:szCs w:val="28"/>
        </w:rPr>
        <w:t xml:space="preserve"> sexual dimorphism.</w:t>
      </w:r>
    </w:p>
    <w:p w:rsidR="002E46AD" w:rsidRPr="008608B9" w:rsidRDefault="002E46AD" w:rsidP="002E46AD">
      <w:pPr>
        <w:pStyle w:val="BodyText1"/>
        <w:numPr>
          <w:ilvl w:val="0"/>
          <w:numId w:val="2"/>
        </w:numPr>
        <w:shd w:val="clear" w:color="auto" w:fill="auto"/>
        <w:tabs>
          <w:tab w:val="left" w:pos="774"/>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Amphibians are </w:t>
      </w:r>
      <w:r w:rsidRPr="008608B9">
        <w:rPr>
          <w:rStyle w:val="BodytextBoldItalic"/>
          <w:rFonts w:asciiTheme="majorBidi" w:hAnsiTheme="majorBidi" w:cstheme="majorBidi"/>
          <w:sz w:val="28"/>
          <w:szCs w:val="28"/>
        </w:rPr>
        <w:t>oviparous</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i.e. laying</w:t>
      </w:r>
      <w:r>
        <w:rPr>
          <w:rFonts w:asciiTheme="majorBidi" w:hAnsiTheme="majorBidi" w:cstheme="majorBidi"/>
          <w:sz w:val="28"/>
          <w:szCs w:val="28"/>
        </w:rPr>
        <w:t xml:space="preserve"> </w:t>
      </w:r>
      <w:r w:rsidRPr="008608B9">
        <w:rPr>
          <w:rFonts w:asciiTheme="majorBidi" w:hAnsiTheme="majorBidi" w:cstheme="majorBidi"/>
          <w:sz w:val="28"/>
          <w:szCs w:val="28"/>
        </w:rPr>
        <w:t>eggs.</w:t>
      </w:r>
    </w:p>
    <w:p w:rsidR="002E46AD" w:rsidRPr="008608B9" w:rsidRDefault="002E46AD" w:rsidP="002E46AD">
      <w:pPr>
        <w:pStyle w:val="BodyText1"/>
        <w:numPr>
          <w:ilvl w:val="0"/>
          <w:numId w:val="2"/>
        </w:numPr>
        <w:shd w:val="clear" w:color="auto" w:fill="auto"/>
        <w:tabs>
          <w:tab w:val="left" w:pos="774"/>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Fertilization is </w:t>
      </w:r>
      <w:r w:rsidRPr="008608B9">
        <w:rPr>
          <w:rStyle w:val="BodytextBoldItalic"/>
          <w:rFonts w:asciiTheme="majorBidi" w:hAnsiTheme="majorBidi" w:cstheme="majorBidi"/>
          <w:sz w:val="28"/>
          <w:szCs w:val="28"/>
        </w:rPr>
        <w:t>external.</w:t>
      </w:r>
    </w:p>
    <w:p w:rsidR="002E46AD" w:rsidRPr="008608B9" w:rsidRDefault="002E46AD" w:rsidP="002E46AD">
      <w:pPr>
        <w:pStyle w:val="BodyText1"/>
        <w:numPr>
          <w:ilvl w:val="0"/>
          <w:numId w:val="2"/>
        </w:numPr>
        <w:shd w:val="clear" w:color="auto" w:fill="auto"/>
        <w:tabs>
          <w:tab w:val="left" w:pos="758"/>
        </w:tabs>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 development is </w:t>
      </w:r>
      <w:r w:rsidRPr="008608B9">
        <w:rPr>
          <w:rStyle w:val="BodytextBoldItalic"/>
          <w:rFonts w:asciiTheme="majorBidi" w:hAnsiTheme="majorBidi" w:cstheme="majorBidi"/>
          <w:sz w:val="28"/>
          <w:szCs w:val="28"/>
        </w:rPr>
        <w:t>indirect.</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 xml:space="preserve">A </w:t>
      </w:r>
      <w:r w:rsidRPr="008608B9">
        <w:rPr>
          <w:rStyle w:val="BodytextBoldItalic"/>
          <w:rFonts w:asciiTheme="majorBidi" w:hAnsiTheme="majorBidi" w:cstheme="majorBidi"/>
          <w:sz w:val="28"/>
          <w:szCs w:val="28"/>
        </w:rPr>
        <w:t>tadpole larva</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is included in the life history.</w:t>
      </w:r>
    </w:p>
    <w:p w:rsidR="002E46AD" w:rsidRPr="008608B9" w:rsidRDefault="002E46AD" w:rsidP="002E46AD">
      <w:pPr>
        <w:pStyle w:val="BodyText1"/>
        <w:numPr>
          <w:ilvl w:val="0"/>
          <w:numId w:val="2"/>
        </w:numPr>
        <w:shd w:val="clear" w:color="auto" w:fill="auto"/>
        <w:tabs>
          <w:tab w:val="left" w:pos="758"/>
        </w:tabs>
        <w:spacing w:line="360" w:lineRule="auto"/>
        <w:rPr>
          <w:rFonts w:asciiTheme="majorBidi" w:hAnsiTheme="majorBidi" w:cstheme="majorBidi"/>
          <w:sz w:val="28"/>
          <w:szCs w:val="28"/>
        </w:rPr>
      </w:pPr>
      <w:r w:rsidRPr="008608B9">
        <w:rPr>
          <w:rFonts w:asciiTheme="majorBidi" w:hAnsiTheme="majorBidi" w:cstheme="majorBidi"/>
          <w:sz w:val="28"/>
          <w:szCs w:val="28"/>
        </w:rPr>
        <w:t>Metamorphosis commonly takes place in them.</w:t>
      </w:r>
    </w:p>
    <w:p w:rsidR="002E46AD" w:rsidRPr="008608B9" w:rsidRDefault="002E46AD" w:rsidP="002B61B4">
      <w:pPr>
        <w:pStyle w:val="Heading20"/>
        <w:keepNext/>
        <w:keepLines/>
        <w:shd w:val="clear" w:color="auto" w:fill="auto"/>
        <w:spacing w:before="0" w:after="0" w:line="360" w:lineRule="auto"/>
        <w:rPr>
          <w:rFonts w:asciiTheme="majorBidi" w:hAnsiTheme="majorBidi" w:cstheme="majorBidi"/>
          <w:sz w:val="28"/>
          <w:szCs w:val="28"/>
        </w:rPr>
      </w:pPr>
      <w:r w:rsidRPr="008608B9">
        <w:rPr>
          <w:rFonts w:asciiTheme="majorBidi" w:hAnsiTheme="majorBidi" w:cstheme="majorBidi"/>
          <w:sz w:val="28"/>
          <w:szCs w:val="28"/>
        </w:rPr>
        <w:lastRenderedPageBreak/>
        <w:t xml:space="preserve">Classification of </w:t>
      </w:r>
      <w:proofErr w:type="spellStart"/>
      <w:r w:rsidRPr="008608B9">
        <w:rPr>
          <w:rFonts w:asciiTheme="majorBidi" w:hAnsiTheme="majorBidi" w:cstheme="majorBidi"/>
          <w:sz w:val="28"/>
          <w:szCs w:val="28"/>
        </w:rPr>
        <w:t>Amphibia</w:t>
      </w:r>
      <w:proofErr w:type="spellEnd"/>
    </w:p>
    <w:p w:rsidR="002E46AD" w:rsidRPr="008608B9" w:rsidRDefault="002E46AD" w:rsidP="002B61B4">
      <w:pPr>
        <w:pStyle w:val="BodyText1"/>
        <w:shd w:val="clear" w:color="auto" w:fill="auto"/>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Amphibians are </w:t>
      </w:r>
      <w:r w:rsidRPr="008608B9">
        <w:rPr>
          <w:rStyle w:val="BodytextBoldItalic"/>
          <w:rFonts w:asciiTheme="majorBidi" w:hAnsiTheme="majorBidi" w:cstheme="majorBidi"/>
          <w:sz w:val="28"/>
          <w:szCs w:val="28"/>
        </w:rPr>
        <w:t>cold blooded</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vertebrates living both in water and land.</w:t>
      </w:r>
    </w:p>
    <w:p w:rsidR="002E46AD" w:rsidRPr="008608B9" w:rsidRDefault="002E46AD" w:rsidP="002E46AD">
      <w:pPr>
        <w:pStyle w:val="BodyText1"/>
        <w:shd w:val="clear" w:color="auto" w:fill="auto"/>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Amphibians are </w:t>
      </w:r>
      <w:r w:rsidRPr="008608B9">
        <w:rPr>
          <w:rStyle w:val="BodytextBoldItalic"/>
          <w:rFonts w:asciiTheme="majorBidi" w:hAnsiTheme="majorBidi" w:cstheme="majorBidi"/>
          <w:sz w:val="28"/>
          <w:szCs w:val="28"/>
        </w:rPr>
        <w:t>Chordates</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as they develop a notochord in the embryonic stage.</w:t>
      </w:r>
    </w:p>
    <w:p w:rsidR="002E46AD" w:rsidRPr="008608B9" w:rsidRDefault="002E46AD" w:rsidP="002E46AD">
      <w:pPr>
        <w:pStyle w:val="BodyText1"/>
        <w:shd w:val="clear" w:color="auto" w:fill="auto"/>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They are </w:t>
      </w:r>
      <w:r w:rsidRPr="008608B9">
        <w:rPr>
          <w:rStyle w:val="BodytextBoldItalic"/>
          <w:rFonts w:asciiTheme="majorBidi" w:hAnsiTheme="majorBidi" w:cstheme="majorBidi"/>
          <w:sz w:val="28"/>
          <w:szCs w:val="28"/>
        </w:rPr>
        <w:t>vertebrates</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 xml:space="preserve">because they contain a </w:t>
      </w:r>
      <w:r w:rsidRPr="008608B9">
        <w:rPr>
          <w:rStyle w:val="BodytextBoldItalic"/>
          <w:rFonts w:asciiTheme="majorBidi" w:hAnsiTheme="majorBidi" w:cstheme="majorBidi"/>
          <w:sz w:val="28"/>
          <w:szCs w:val="28"/>
        </w:rPr>
        <w:t>vertebral column</w:t>
      </w:r>
      <w:r w:rsidRPr="008608B9">
        <w:rPr>
          <w:rStyle w:val="Bodytext75ptBold"/>
          <w:rFonts w:asciiTheme="majorBidi" w:hAnsiTheme="majorBidi" w:cstheme="majorBidi"/>
          <w:sz w:val="28"/>
          <w:szCs w:val="28"/>
        </w:rPr>
        <w:t>.</w:t>
      </w:r>
    </w:p>
    <w:p w:rsidR="002E46AD" w:rsidRPr="008608B9" w:rsidRDefault="002E46AD" w:rsidP="002E46AD">
      <w:pPr>
        <w:pStyle w:val="BodyText1"/>
        <w:shd w:val="clear" w:color="auto" w:fill="auto"/>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They have a cranium around the brain. So they are included in the group </w:t>
      </w:r>
      <w:proofErr w:type="spellStart"/>
      <w:r w:rsidRPr="008608B9">
        <w:rPr>
          <w:rStyle w:val="BodytextBoldItalic"/>
          <w:rFonts w:asciiTheme="majorBidi" w:hAnsiTheme="majorBidi" w:cstheme="majorBidi"/>
          <w:sz w:val="28"/>
          <w:szCs w:val="28"/>
        </w:rPr>
        <w:t>Craniata</w:t>
      </w:r>
      <w:proofErr w:type="spellEnd"/>
      <w:r w:rsidRPr="008608B9">
        <w:rPr>
          <w:rStyle w:val="Bodytext75ptBold"/>
          <w:rFonts w:asciiTheme="majorBidi" w:hAnsiTheme="majorBidi" w:cstheme="majorBidi"/>
          <w:sz w:val="28"/>
          <w:szCs w:val="28"/>
        </w:rPr>
        <w:t>.</w:t>
      </w:r>
    </w:p>
    <w:p w:rsidR="002E46AD" w:rsidRPr="008608B9" w:rsidRDefault="002E46AD" w:rsidP="002E46AD">
      <w:pPr>
        <w:pStyle w:val="BodyText1"/>
        <w:shd w:val="clear" w:color="auto" w:fill="auto"/>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They have </w:t>
      </w:r>
      <w:r w:rsidRPr="008608B9">
        <w:rPr>
          <w:rStyle w:val="BodytextBoldItalic"/>
          <w:rFonts w:asciiTheme="majorBidi" w:hAnsiTheme="majorBidi" w:cstheme="majorBidi"/>
          <w:sz w:val="28"/>
          <w:szCs w:val="28"/>
        </w:rPr>
        <w:t>jaws.</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 xml:space="preserve">So they are included in the superclass </w:t>
      </w:r>
      <w:proofErr w:type="spellStart"/>
      <w:r w:rsidRPr="008608B9">
        <w:rPr>
          <w:rStyle w:val="BodytextBoldItalic"/>
          <w:rFonts w:asciiTheme="majorBidi" w:hAnsiTheme="majorBidi" w:cstheme="majorBidi"/>
          <w:sz w:val="28"/>
          <w:szCs w:val="28"/>
        </w:rPr>
        <w:t>Gnathostomata</w:t>
      </w:r>
      <w:proofErr w:type="spellEnd"/>
      <w:r w:rsidRPr="008608B9">
        <w:rPr>
          <w:rStyle w:val="BodytextBoldItalic"/>
          <w:rFonts w:asciiTheme="majorBidi" w:hAnsiTheme="majorBidi" w:cstheme="majorBidi"/>
          <w:sz w:val="28"/>
          <w:szCs w:val="28"/>
        </w:rPr>
        <w:t>.</w:t>
      </w:r>
    </w:p>
    <w:p w:rsidR="002E46AD" w:rsidRPr="008608B9" w:rsidRDefault="002E46AD" w:rsidP="002E46AD">
      <w:pPr>
        <w:pStyle w:val="BodyText1"/>
        <w:shd w:val="clear" w:color="auto" w:fill="auto"/>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They do not develop an amnion. So they are included in </w:t>
      </w:r>
      <w:proofErr w:type="spellStart"/>
      <w:r w:rsidRPr="008608B9">
        <w:rPr>
          <w:rStyle w:val="BodytextBoldItalic"/>
          <w:rFonts w:asciiTheme="majorBidi" w:hAnsiTheme="majorBidi" w:cstheme="majorBidi"/>
          <w:sz w:val="28"/>
          <w:szCs w:val="28"/>
        </w:rPr>
        <w:t>anamniota</w:t>
      </w:r>
      <w:proofErr w:type="spellEnd"/>
      <w:r w:rsidRPr="008608B9">
        <w:rPr>
          <w:rStyle w:val="BodytextBoldItalic"/>
          <w:rFonts w:asciiTheme="majorBidi" w:hAnsiTheme="majorBidi" w:cstheme="majorBidi"/>
          <w:sz w:val="28"/>
          <w:szCs w:val="28"/>
        </w:rPr>
        <w:t>.</w:t>
      </w:r>
      <w:r w:rsidRPr="008608B9">
        <w:rPr>
          <w:rStyle w:val="Bodytext75ptBold"/>
          <w:rFonts w:asciiTheme="majorBidi" w:hAnsiTheme="majorBidi" w:cstheme="majorBidi"/>
          <w:sz w:val="28"/>
          <w:szCs w:val="28"/>
        </w:rPr>
        <w:t xml:space="preserve"> </w:t>
      </w:r>
      <w:r w:rsidRPr="008608B9">
        <w:rPr>
          <w:rFonts w:asciiTheme="majorBidi" w:hAnsiTheme="majorBidi" w:cstheme="majorBidi"/>
          <w:sz w:val="28"/>
          <w:szCs w:val="28"/>
        </w:rPr>
        <w:t xml:space="preserve">They have 4 limbs. So they are included in the group </w:t>
      </w:r>
      <w:proofErr w:type="spellStart"/>
      <w:r w:rsidRPr="008608B9">
        <w:rPr>
          <w:rStyle w:val="BodytextBoldItalic"/>
          <w:rFonts w:asciiTheme="majorBidi" w:hAnsiTheme="majorBidi" w:cstheme="majorBidi"/>
          <w:sz w:val="28"/>
          <w:szCs w:val="28"/>
        </w:rPr>
        <w:t>Tetrapoda</w:t>
      </w:r>
      <w:proofErr w:type="spellEnd"/>
      <w:r w:rsidRPr="008608B9">
        <w:rPr>
          <w:rStyle w:val="BodytextBoldItalic"/>
          <w:rFonts w:asciiTheme="majorBidi" w:hAnsiTheme="majorBidi" w:cstheme="majorBidi"/>
          <w:sz w:val="28"/>
          <w:szCs w:val="28"/>
        </w:rPr>
        <w:t>.</w:t>
      </w:r>
    </w:p>
    <w:p w:rsidR="002E46AD" w:rsidRPr="008608B9" w:rsidRDefault="002E46AD" w:rsidP="002E46AD">
      <w:pPr>
        <w:pStyle w:val="BodyText1"/>
        <w:shd w:val="clear" w:color="auto" w:fill="auto"/>
        <w:spacing w:line="360" w:lineRule="auto"/>
        <w:rPr>
          <w:rFonts w:asciiTheme="majorBidi" w:hAnsiTheme="majorBidi" w:cstheme="majorBidi"/>
          <w:sz w:val="28"/>
          <w:szCs w:val="28"/>
        </w:rPr>
      </w:pPr>
      <w:r w:rsidRPr="008608B9">
        <w:rPr>
          <w:rFonts w:asciiTheme="majorBidi" w:hAnsiTheme="majorBidi" w:cstheme="majorBidi"/>
          <w:sz w:val="28"/>
          <w:szCs w:val="28"/>
        </w:rPr>
        <w:t xml:space="preserve">Class </w:t>
      </w:r>
      <w:proofErr w:type="spellStart"/>
      <w:r w:rsidRPr="008608B9">
        <w:rPr>
          <w:rFonts w:asciiTheme="majorBidi" w:hAnsiTheme="majorBidi" w:cstheme="majorBidi"/>
          <w:sz w:val="28"/>
          <w:szCs w:val="28"/>
        </w:rPr>
        <w:t>Amphibia</w:t>
      </w:r>
      <w:proofErr w:type="spellEnd"/>
      <w:r w:rsidRPr="008608B9">
        <w:rPr>
          <w:rFonts w:asciiTheme="majorBidi" w:hAnsiTheme="majorBidi" w:cstheme="majorBidi"/>
          <w:sz w:val="28"/>
          <w:szCs w:val="28"/>
        </w:rPr>
        <w:t xml:space="preserve"> is divided into </w:t>
      </w:r>
      <w:r w:rsidRPr="008608B9">
        <w:rPr>
          <w:rStyle w:val="BodytextBoldItalic"/>
          <w:rFonts w:asciiTheme="majorBidi" w:hAnsiTheme="majorBidi" w:cstheme="majorBidi"/>
          <w:sz w:val="28"/>
          <w:szCs w:val="28"/>
        </w:rPr>
        <w:t>three subclasses</w:t>
      </w:r>
      <w:r w:rsidRPr="008608B9">
        <w:rPr>
          <w:rFonts w:asciiTheme="majorBidi" w:hAnsiTheme="majorBidi" w:cstheme="majorBidi"/>
          <w:sz w:val="28"/>
          <w:szCs w:val="28"/>
        </w:rPr>
        <w:t>, namely:</w:t>
      </w:r>
    </w:p>
    <w:p w:rsidR="002E46AD" w:rsidRPr="008608B9" w:rsidRDefault="002E46AD" w:rsidP="002E46AD">
      <w:pPr>
        <w:pStyle w:val="Bodytext20"/>
        <w:numPr>
          <w:ilvl w:val="0"/>
          <w:numId w:val="3"/>
        </w:numPr>
        <w:shd w:val="clear" w:color="auto" w:fill="auto"/>
        <w:tabs>
          <w:tab w:val="left" w:pos="758"/>
        </w:tabs>
        <w:spacing w:line="360" w:lineRule="auto"/>
        <w:ind w:firstLine="0"/>
        <w:rPr>
          <w:rFonts w:asciiTheme="majorBidi" w:hAnsiTheme="majorBidi" w:cstheme="majorBidi"/>
          <w:sz w:val="28"/>
          <w:szCs w:val="28"/>
        </w:rPr>
      </w:pPr>
      <w:proofErr w:type="spellStart"/>
      <w:r w:rsidRPr="008608B9">
        <w:rPr>
          <w:rFonts w:asciiTheme="majorBidi" w:hAnsiTheme="majorBidi" w:cstheme="majorBidi"/>
          <w:sz w:val="28"/>
          <w:szCs w:val="28"/>
        </w:rPr>
        <w:t>Labyrinthodontia</w:t>
      </w:r>
      <w:proofErr w:type="spellEnd"/>
      <w:r w:rsidRPr="008608B9">
        <w:rPr>
          <w:rStyle w:val="Bodytext2NotItalic"/>
          <w:rFonts w:asciiTheme="majorBidi" w:hAnsiTheme="majorBidi" w:cstheme="majorBidi"/>
          <w:sz w:val="28"/>
          <w:szCs w:val="28"/>
        </w:rPr>
        <w:t xml:space="preserve"> - </w:t>
      </w:r>
      <w:r w:rsidRPr="008608B9">
        <w:rPr>
          <w:rFonts w:asciiTheme="majorBidi" w:hAnsiTheme="majorBidi" w:cstheme="majorBidi"/>
          <w:sz w:val="28"/>
          <w:szCs w:val="28"/>
        </w:rPr>
        <w:t>Extinct</w:t>
      </w:r>
    </w:p>
    <w:p w:rsidR="002E46AD" w:rsidRPr="008608B9" w:rsidRDefault="002E46AD" w:rsidP="002E46AD">
      <w:pPr>
        <w:pStyle w:val="Bodytext20"/>
        <w:numPr>
          <w:ilvl w:val="0"/>
          <w:numId w:val="3"/>
        </w:numPr>
        <w:shd w:val="clear" w:color="auto" w:fill="auto"/>
        <w:tabs>
          <w:tab w:val="left" w:pos="709"/>
        </w:tabs>
        <w:spacing w:line="360" w:lineRule="auto"/>
        <w:ind w:firstLine="0"/>
        <w:rPr>
          <w:rFonts w:asciiTheme="majorBidi" w:hAnsiTheme="majorBidi" w:cstheme="majorBidi"/>
          <w:sz w:val="28"/>
          <w:szCs w:val="28"/>
        </w:rPr>
      </w:pPr>
      <w:r w:rsidRPr="008608B9">
        <w:rPr>
          <w:rStyle w:val="Bodytext2NotItalic"/>
          <w:rFonts w:asciiTheme="majorBidi" w:hAnsiTheme="majorBidi" w:cstheme="majorBidi"/>
          <w:sz w:val="28"/>
          <w:szCs w:val="28"/>
        </w:rPr>
        <w:t xml:space="preserve"> </w:t>
      </w:r>
      <w:proofErr w:type="spellStart"/>
      <w:r w:rsidRPr="008608B9">
        <w:rPr>
          <w:rFonts w:asciiTheme="majorBidi" w:hAnsiTheme="majorBidi" w:cstheme="majorBidi"/>
          <w:sz w:val="28"/>
          <w:szCs w:val="28"/>
        </w:rPr>
        <w:t>Lepospondyli</w:t>
      </w:r>
      <w:proofErr w:type="spellEnd"/>
      <w:r w:rsidRPr="008608B9">
        <w:rPr>
          <w:rFonts w:asciiTheme="majorBidi" w:hAnsiTheme="majorBidi" w:cstheme="majorBidi"/>
          <w:sz w:val="28"/>
          <w:szCs w:val="28"/>
        </w:rPr>
        <w:tab/>
        <w:t>- Extinct</w:t>
      </w:r>
    </w:p>
    <w:p w:rsidR="002E46AD" w:rsidRPr="008608B9" w:rsidRDefault="002E46AD" w:rsidP="002E46AD">
      <w:pPr>
        <w:pStyle w:val="Heading30"/>
        <w:keepNext/>
        <w:keepLines/>
        <w:numPr>
          <w:ilvl w:val="0"/>
          <w:numId w:val="3"/>
        </w:numPr>
        <w:shd w:val="clear" w:color="auto" w:fill="auto"/>
        <w:tabs>
          <w:tab w:val="left" w:pos="709"/>
        </w:tabs>
        <w:spacing w:line="360" w:lineRule="auto"/>
        <w:ind w:firstLine="0"/>
        <w:jc w:val="both"/>
        <w:rPr>
          <w:rFonts w:asciiTheme="majorBidi" w:hAnsiTheme="majorBidi" w:cstheme="majorBidi"/>
          <w:sz w:val="28"/>
          <w:szCs w:val="28"/>
        </w:rPr>
      </w:pPr>
      <w:bookmarkStart w:id="2" w:name="bookmark2"/>
      <w:r w:rsidRPr="008608B9">
        <w:rPr>
          <w:rStyle w:val="Heading3TimesNewRoman10ptNotBold"/>
          <w:rFonts w:asciiTheme="majorBidi" w:eastAsia="Arial" w:hAnsiTheme="majorBidi" w:cstheme="majorBidi"/>
          <w:i/>
          <w:iCs/>
          <w:sz w:val="28"/>
          <w:szCs w:val="28"/>
        </w:rPr>
        <w:t xml:space="preserve"> </w:t>
      </w:r>
      <w:proofErr w:type="spellStart"/>
      <w:r w:rsidRPr="008608B9">
        <w:rPr>
          <w:rStyle w:val="Heading3TimesNewRoman10ptNotBold"/>
          <w:rFonts w:asciiTheme="majorBidi" w:eastAsia="Arial" w:hAnsiTheme="majorBidi" w:cstheme="majorBidi"/>
          <w:i/>
          <w:iCs/>
          <w:sz w:val="28"/>
          <w:szCs w:val="28"/>
        </w:rPr>
        <w:t>Lissamphibia</w:t>
      </w:r>
      <w:proofErr w:type="spellEnd"/>
      <w:r w:rsidRPr="008608B9">
        <w:rPr>
          <w:rStyle w:val="Heading3TimesNewRoman10ptNotBold"/>
          <w:rFonts w:asciiTheme="majorBidi" w:eastAsia="Arial" w:hAnsiTheme="majorBidi" w:cstheme="majorBidi"/>
          <w:i/>
          <w:iCs/>
          <w:sz w:val="28"/>
          <w:szCs w:val="28"/>
        </w:rPr>
        <w:tab/>
        <w:t xml:space="preserve">- Extant </w:t>
      </w:r>
      <w:bookmarkEnd w:id="2"/>
    </w:p>
    <w:p w:rsidR="008D15F6" w:rsidRPr="008D15F6" w:rsidRDefault="008D15F6" w:rsidP="008D15F6">
      <w:pPr>
        <w:spacing w:line="360" w:lineRule="auto"/>
        <w:jc w:val="both"/>
        <w:rPr>
          <w:rFonts w:asciiTheme="majorBidi" w:hAnsiTheme="majorBidi" w:cstheme="majorBidi"/>
          <w:sz w:val="28"/>
          <w:szCs w:val="28"/>
        </w:rPr>
      </w:pPr>
    </w:p>
    <w:p w:rsidR="008D15F6" w:rsidRPr="008D15F6" w:rsidRDefault="008D15F6" w:rsidP="008D15F6">
      <w:pPr>
        <w:pStyle w:val="Heading10"/>
        <w:keepNext/>
        <w:keepLines/>
        <w:shd w:val="clear" w:color="auto" w:fill="auto"/>
        <w:spacing w:line="360" w:lineRule="auto"/>
        <w:jc w:val="both"/>
        <w:rPr>
          <w:rFonts w:asciiTheme="majorBidi" w:hAnsiTheme="majorBidi" w:cstheme="majorBidi"/>
          <w:i/>
          <w:iCs/>
          <w:sz w:val="28"/>
          <w:szCs w:val="28"/>
        </w:rPr>
      </w:pPr>
      <w:proofErr w:type="spellStart"/>
      <w:r w:rsidRPr="008D15F6">
        <w:rPr>
          <w:rFonts w:asciiTheme="majorBidi" w:hAnsiTheme="majorBidi" w:cstheme="majorBidi"/>
          <w:sz w:val="28"/>
          <w:szCs w:val="28"/>
        </w:rPr>
        <w:t>Bufo</w:t>
      </w:r>
      <w:proofErr w:type="spellEnd"/>
      <w:r w:rsidRPr="008D15F6">
        <w:rPr>
          <w:rFonts w:asciiTheme="majorBidi" w:hAnsiTheme="majorBidi" w:cstheme="majorBidi"/>
          <w:sz w:val="28"/>
          <w:szCs w:val="28"/>
        </w:rPr>
        <w:t xml:space="preserve"> </w:t>
      </w:r>
      <w:proofErr w:type="spellStart"/>
      <w:r w:rsidRPr="008D15F6">
        <w:rPr>
          <w:rFonts w:asciiTheme="majorBidi" w:hAnsiTheme="majorBidi" w:cstheme="majorBidi"/>
          <w:sz w:val="28"/>
          <w:szCs w:val="28"/>
        </w:rPr>
        <w:t>melanostictus</w:t>
      </w:r>
      <w:proofErr w:type="spellEnd"/>
      <w:r w:rsidRPr="008D15F6">
        <w:rPr>
          <w:rFonts w:asciiTheme="majorBidi" w:hAnsiTheme="majorBidi" w:cstheme="majorBidi"/>
          <w:sz w:val="28"/>
          <w:szCs w:val="28"/>
        </w:rPr>
        <w:t xml:space="preserve"> </w:t>
      </w:r>
      <w:r w:rsidRPr="008D15F6">
        <w:rPr>
          <w:rStyle w:val="Heading1NotItalic"/>
          <w:rFonts w:asciiTheme="majorBidi" w:eastAsia="Arial" w:hAnsiTheme="majorBidi" w:cstheme="majorBidi"/>
          <w:i w:val="0"/>
          <w:iCs w:val="0"/>
          <w:sz w:val="28"/>
          <w:szCs w:val="28"/>
        </w:rPr>
        <w:t>(Toad)</w:t>
      </w:r>
    </w:p>
    <w:p w:rsidR="008D15F6" w:rsidRPr="008D15F6" w:rsidRDefault="008D15F6" w:rsidP="008D15F6">
      <w:pPr>
        <w:pStyle w:val="Bodytext20"/>
        <w:shd w:val="clear" w:color="auto" w:fill="auto"/>
        <w:spacing w:line="360" w:lineRule="auto"/>
        <w:ind w:firstLine="0"/>
        <w:rPr>
          <w:rFonts w:asciiTheme="majorBidi" w:hAnsiTheme="majorBidi" w:cstheme="majorBidi"/>
          <w:sz w:val="28"/>
          <w:szCs w:val="28"/>
        </w:rPr>
      </w:pPr>
      <w:r w:rsidRPr="008D15F6">
        <w:rPr>
          <w:rStyle w:val="Bodytext2Exact"/>
          <w:rFonts w:asciiTheme="majorBidi" w:eastAsia="Arial" w:hAnsiTheme="majorBidi" w:cstheme="majorBidi"/>
          <w:spacing w:val="0"/>
          <w:sz w:val="28"/>
          <w:szCs w:val="28"/>
        </w:rPr>
        <w:t xml:space="preserve">Phylum       </w:t>
      </w:r>
      <w:r w:rsidRPr="008D15F6">
        <w:rPr>
          <w:rStyle w:val="Bodytext2Exact"/>
          <w:rFonts w:asciiTheme="majorBidi" w:eastAsia="Arial" w:hAnsiTheme="majorBidi" w:cstheme="majorBidi"/>
          <w:spacing w:val="0"/>
          <w:sz w:val="28"/>
          <w:szCs w:val="28"/>
        </w:rPr>
        <w:tab/>
        <w:t xml:space="preserve"> </w:t>
      </w:r>
      <w:r>
        <w:rPr>
          <w:rStyle w:val="Bodytext2Exact"/>
          <w:rFonts w:asciiTheme="majorBidi" w:eastAsia="Arial" w:hAnsiTheme="majorBidi" w:cstheme="majorBidi"/>
          <w:spacing w:val="0"/>
          <w:sz w:val="28"/>
          <w:szCs w:val="28"/>
        </w:rPr>
        <w:tab/>
      </w:r>
      <w:proofErr w:type="spellStart"/>
      <w:r w:rsidRPr="008D15F6">
        <w:rPr>
          <w:rFonts w:asciiTheme="majorBidi" w:hAnsiTheme="majorBidi" w:cstheme="majorBidi"/>
          <w:sz w:val="28"/>
          <w:szCs w:val="28"/>
        </w:rPr>
        <w:t>Chordata</w:t>
      </w:r>
      <w:proofErr w:type="spellEnd"/>
    </w:p>
    <w:p w:rsidR="008D15F6" w:rsidRPr="008D15F6" w:rsidRDefault="008D15F6" w:rsidP="008D15F6">
      <w:pPr>
        <w:pStyle w:val="Bodytext20"/>
        <w:shd w:val="clear" w:color="auto" w:fill="auto"/>
        <w:spacing w:line="360" w:lineRule="auto"/>
        <w:ind w:firstLine="0"/>
        <w:rPr>
          <w:rFonts w:asciiTheme="majorBidi" w:hAnsiTheme="majorBidi" w:cstheme="majorBidi"/>
          <w:sz w:val="28"/>
          <w:szCs w:val="28"/>
        </w:rPr>
      </w:pPr>
      <w:r w:rsidRPr="008D15F6">
        <w:rPr>
          <w:rStyle w:val="Bodytext2Exact"/>
          <w:rFonts w:asciiTheme="majorBidi" w:eastAsia="Arial" w:hAnsiTheme="majorBidi" w:cstheme="majorBidi"/>
          <w:spacing w:val="0"/>
          <w:sz w:val="28"/>
          <w:szCs w:val="28"/>
        </w:rPr>
        <w:t xml:space="preserve">Sub phylum     </w:t>
      </w:r>
      <w:r>
        <w:rPr>
          <w:rStyle w:val="Bodytext2Exact"/>
          <w:rFonts w:asciiTheme="majorBidi" w:eastAsia="Arial" w:hAnsiTheme="majorBidi" w:cstheme="majorBidi"/>
          <w:spacing w:val="0"/>
          <w:sz w:val="28"/>
          <w:szCs w:val="28"/>
        </w:rPr>
        <w:tab/>
      </w:r>
      <w:proofErr w:type="spellStart"/>
      <w:r w:rsidRPr="008D15F6">
        <w:rPr>
          <w:rFonts w:asciiTheme="majorBidi" w:hAnsiTheme="majorBidi" w:cstheme="majorBidi"/>
          <w:sz w:val="28"/>
          <w:szCs w:val="28"/>
        </w:rPr>
        <w:t>Veriebrata</w:t>
      </w:r>
      <w:proofErr w:type="spellEnd"/>
    </w:p>
    <w:p w:rsidR="008D15F6" w:rsidRPr="008D15F6" w:rsidRDefault="008D15F6" w:rsidP="008D15F6">
      <w:pPr>
        <w:pStyle w:val="Bodytext20"/>
        <w:shd w:val="clear" w:color="auto" w:fill="auto"/>
        <w:spacing w:line="360" w:lineRule="auto"/>
        <w:ind w:firstLine="0"/>
        <w:rPr>
          <w:rFonts w:asciiTheme="majorBidi" w:hAnsiTheme="majorBidi" w:cstheme="majorBidi"/>
          <w:sz w:val="28"/>
          <w:szCs w:val="28"/>
        </w:rPr>
      </w:pPr>
      <w:r w:rsidRPr="008D15F6">
        <w:rPr>
          <w:rStyle w:val="Bodytext2Exact"/>
          <w:rFonts w:asciiTheme="majorBidi" w:eastAsia="Arial" w:hAnsiTheme="majorBidi" w:cstheme="majorBidi"/>
          <w:spacing w:val="0"/>
          <w:sz w:val="28"/>
          <w:szCs w:val="28"/>
        </w:rPr>
        <w:t>Superclass</w:t>
      </w:r>
      <w:r w:rsidRPr="008D15F6">
        <w:rPr>
          <w:rFonts w:asciiTheme="majorBidi" w:hAnsiTheme="majorBidi" w:cstheme="majorBidi"/>
          <w:sz w:val="28"/>
          <w:szCs w:val="28"/>
        </w:rPr>
        <w:t xml:space="preserve">      </w:t>
      </w:r>
      <w:r w:rsidRPr="008D15F6">
        <w:rPr>
          <w:rFonts w:asciiTheme="majorBidi" w:hAnsiTheme="majorBidi" w:cstheme="majorBidi"/>
          <w:sz w:val="28"/>
          <w:szCs w:val="28"/>
        </w:rPr>
        <w:tab/>
      </w:r>
      <w:proofErr w:type="spellStart"/>
      <w:r w:rsidRPr="008D15F6">
        <w:rPr>
          <w:rFonts w:asciiTheme="majorBidi" w:hAnsiTheme="majorBidi" w:cstheme="majorBidi"/>
          <w:sz w:val="28"/>
          <w:szCs w:val="28"/>
        </w:rPr>
        <w:t>Gnathostomata</w:t>
      </w:r>
      <w:proofErr w:type="spellEnd"/>
    </w:p>
    <w:p w:rsidR="008D15F6" w:rsidRPr="008D15F6" w:rsidRDefault="008D15F6" w:rsidP="008D15F6">
      <w:pPr>
        <w:pStyle w:val="Bodytext20"/>
        <w:shd w:val="clear" w:color="auto" w:fill="auto"/>
        <w:spacing w:line="360" w:lineRule="auto"/>
        <w:ind w:firstLine="0"/>
        <w:rPr>
          <w:rFonts w:asciiTheme="majorBidi" w:hAnsiTheme="majorBidi" w:cstheme="majorBidi"/>
          <w:sz w:val="28"/>
          <w:szCs w:val="28"/>
        </w:rPr>
      </w:pPr>
      <w:r w:rsidRPr="008D15F6">
        <w:rPr>
          <w:rStyle w:val="Bodytext2Exact"/>
          <w:rFonts w:asciiTheme="majorBidi" w:eastAsia="Arial" w:hAnsiTheme="majorBidi" w:cstheme="majorBidi"/>
          <w:spacing w:val="0"/>
          <w:sz w:val="28"/>
          <w:szCs w:val="28"/>
        </w:rPr>
        <w:t>Class</w:t>
      </w:r>
      <w:r w:rsidRPr="008D15F6">
        <w:rPr>
          <w:rFonts w:asciiTheme="majorBidi" w:hAnsiTheme="majorBidi" w:cstheme="majorBidi"/>
          <w:sz w:val="28"/>
          <w:szCs w:val="28"/>
        </w:rPr>
        <w:t xml:space="preserve">  </w:t>
      </w:r>
      <w:r w:rsidRPr="008D15F6">
        <w:rPr>
          <w:rFonts w:asciiTheme="majorBidi" w:hAnsiTheme="majorBidi" w:cstheme="majorBidi"/>
          <w:sz w:val="28"/>
          <w:szCs w:val="28"/>
        </w:rPr>
        <w:tab/>
      </w:r>
      <w:r w:rsidRPr="008D15F6">
        <w:rPr>
          <w:rFonts w:asciiTheme="majorBidi" w:hAnsiTheme="majorBidi" w:cstheme="majorBidi"/>
          <w:sz w:val="28"/>
          <w:szCs w:val="28"/>
        </w:rPr>
        <w:tab/>
      </w:r>
      <w:proofErr w:type="spellStart"/>
      <w:r w:rsidRPr="008D15F6">
        <w:rPr>
          <w:rFonts w:asciiTheme="majorBidi" w:hAnsiTheme="majorBidi" w:cstheme="majorBidi"/>
          <w:sz w:val="28"/>
          <w:szCs w:val="28"/>
        </w:rPr>
        <w:t>Amphibia</w:t>
      </w:r>
      <w:proofErr w:type="spellEnd"/>
    </w:p>
    <w:p w:rsidR="008D15F6" w:rsidRPr="008D15F6" w:rsidRDefault="008D15F6" w:rsidP="008D15F6">
      <w:pPr>
        <w:pStyle w:val="Bodytext20"/>
        <w:shd w:val="clear" w:color="auto" w:fill="auto"/>
        <w:spacing w:line="360" w:lineRule="auto"/>
        <w:ind w:firstLine="0"/>
        <w:rPr>
          <w:rFonts w:asciiTheme="majorBidi" w:hAnsiTheme="majorBidi" w:cstheme="majorBidi"/>
          <w:sz w:val="28"/>
          <w:szCs w:val="28"/>
        </w:rPr>
      </w:pPr>
      <w:r w:rsidRPr="008D15F6">
        <w:rPr>
          <w:rStyle w:val="Bodytext2Exact"/>
          <w:rFonts w:asciiTheme="majorBidi" w:eastAsia="Arial" w:hAnsiTheme="majorBidi" w:cstheme="majorBidi"/>
          <w:spacing w:val="0"/>
          <w:sz w:val="28"/>
          <w:szCs w:val="28"/>
        </w:rPr>
        <w:t xml:space="preserve">Subclass    </w:t>
      </w:r>
      <w:r w:rsidRPr="008D15F6">
        <w:rPr>
          <w:rStyle w:val="Bodytext2Exact"/>
          <w:rFonts w:asciiTheme="majorBidi" w:eastAsia="Arial" w:hAnsiTheme="majorBidi" w:cstheme="majorBidi"/>
          <w:spacing w:val="0"/>
          <w:sz w:val="28"/>
          <w:szCs w:val="28"/>
        </w:rPr>
        <w:tab/>
      </w:r>
      <w:r>
        <w:rPr>
          <w:rStyle w:val="Bodytext2Exact"/>
          <w:rFonts w:asciiTheme="majorBidi" w:eastAsia="Arial" w:hAnsiTheme="majorBidi" w:cstheme="majorBidi"/>
          <w:spacing w:val="0"/>
          <w:sz w:val="28"/>
          <w:szCs w:val="28"/>
        </w:rPr>
        <w:tab/>
      </w:r>
      <w:proofErr w:type="spellStart"/>
      <w:r w:rsidRPr="008D15F6">
        <w:rPr>
          <w:rFonts w:asciiTheme="majorBidi" w:hAnsiTheme="majorBidi" w:cstheme="majorBidi"/>
          <w:sz w:val="28"/>
          <w:szCs w:val="28"/>
        </w:rPr>
        <w:t>Lissamphibia</w:t>
      </w:r>
      <w:proofErr w:type="spellEnd"/>
    </w:p>
    <w:p w:rsidR="008D15F6" w:rsidRPr="008D15F6" w:rsidRDefault="008D15F6" w:rsidP="008D15F6">
      <w:pPr>
        <w:pStyle w:val="Bodytext20"/>
        <w:shd w:val="clear" w:color="auto" w:fill="auto"/>
        <w:spacing w:line="360" w:lineRule="auto"/>
        <w:ind w:firstLine="0"/>
        <w:rPr>
          <w:rFonts w:asciiTheme="majorBidi" w:hAnsiTheme="majorBidi" w:cstheme="majorBidi"/>
          <w:sz w:val="28"/>
          <w:szCs w:val="28"/>
        </w:rPr>
      </w:pPr>
      <w:r w:rsidRPr="008D15F6">
        <w:rPr>
          <w:rStyle w:val="Bodytext2Exact"/>
          <w:rFonts w:asciiTheme="majorBidi" w:eastAsia="Arial" w:hAnsiTheme="majorBidi" w:cstheme="majorBidi"/>
          <w:spacing w:val="0"/>
          <w:sz w:val="28"/>
          <w:szCs w:val="28"/>
        </w:rPr>
        <w:t xml:space="preserve">Order    </w:t>
      </w:r>
      <w:r w:rsidRPr="008D15F6">
        <w:rPr>
          <w:rStyle w:val="Bodytext2Exact"/>
          <w:rFonts w:asciiTheme="majorBidi" w:eastAsia="Arial" w:hAnsiTheme="majorBidi" w:cstheme="majorBidi"/>
          <w:spacing w:val="0"/>
          <w:sz w:val="28"/>
          <w:szCs w:val="28"/>
        </w:rPr>
        <w:tab/>
      </w:r>
      <w:r w:rsidRPr="008D15F6">
        <w:rPr>
          <w:rStyle w:val="Bodytext2Exact"/>
          <w:rFonts w:asciiTheme="majorBidi" w:eastAsia="Arial" w:hAnsiTheme="majorBidi" w:cstheme="majorBidi"/>
          <w:spacing w:val="0"/>
          <w:sz w:val="28"/>
          <w:szCs w:val="28"/>
        </w:rPr>
        <w:tab/>
      </w:r>
      <w:r w:rsidRPr="008D15F6">
        <w:rPr>
          <w:rFonts w:asciiTheme="majorBidi" w:hAnsiTheme="majorBidi" w:cstheme="majorBidi"/>
          <w:sz w:val="28"/>
          <w:szCs w:val="28"/>
        </w:rPr>
        <w:t>Amir a</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Pr>
          <w:rStyle w:val="BodytextItalic"/>
          <w:rFonts w:asciiTheme="majorBidi" w:hAnsiTheme="majorBidi" w:cstheme="majorBidi"/>
          <w:sz w:val="28"/>
          <w:szCs w:val="28"/>
        </w:rPr>
        <w:t xml:space="preserve">       </w:t>
      </w:r>
      <w:proofErr w:type="spellStart"/>
      <w:r w:rsidRPr="008D15F6">
        <w:rPr>
          <w:rStyle w:val="BodytextItalic"/>
          <w:rFonts w:asciiTheme="majorBidi" w:hAnsiTheme="majorBidi" w:cstheme="majorBidi"/>
          <w:sz w:val="28"/>
          <w:szCs w:val="28"/>
        </w:rPr>
        <w:t>Bufo</w:t>
      </w:r>
      <w:proofErr w:type="spellEnd"/>
      <w:r w:rsidRPr="008D15F6">
        <w:rPr>
          <w:rFonts w:asciiTheme="majorBidi" w:hAnsiTheme="majorBidi" w:cstheme="majorBidi"/>
          <w:sz w:val="28"/>
          <w:szCs w:val="28"/>
        </w:rPr>
        <w:t xml:space="preserve"> is the </w:t>
      </w:r>
      <w:r w:rsidRPr="008D15F6">
        <w:rPr>
          <w:rStyle w:val="BodytextBoldItalic"/>
          <w:rFonts w:asciiTheme="majorBidi" w:hAnsiTheme="majorBidi" w:cstheme="majorBidi"/>
          <w:sz w:val="28"/>
          <w:szCs w:val="28"/>
        </w:rPr>
        <w:t>toad</w:t>
      </w:r>
      <w:r w:rsidRPr="008D15F6">
        <w:rPr>
          <w:rStyle w:val="BodytextItalic"/>
          <w:rFonts w:asciiTheme="majorBidi" w:hAnsiTheme="majorBidi" w:cstheme="majorBidi"/>
          <w:sz w:val="28"/>
          <w:szCs w:val="28"/>
        </w:rPr>
        <w:t>.</w:t>
      </w:r>
      <w:r w:rsidRPr="008D15F6">
        <w:rPr>
          <w:rFonts w:asciiTheme="majorBidi" w:hAnsiTheme="majorBidi" w:cstheme="majorBidi"/>
          <w:sz w:val="28"/>
          <w:szCs w:val="28"/>
        </w:rPr>
        <w:t xml:space="preserve"> It is an </w:t>
      </w:r>
      <w:r w:rsidRPr="008D15F6">
        <w:rPr>
          <w:rStyle w:val="BodytextBoldItalic"/>
          <w:rFonts w:asciiTheme="majorBidi" w:hAnsiTheme="majorBidi" w:cstheme="majorBidi"/>
          <w:sz w:val="28"/>
          <w:szCs w:val="28"/>
        </w:rPr>
        <w:t>amphibian.</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It has </w:t>
      </w:r>
      <w:r w:rsidRPr="008D15F6">
        <w:rPr>
          <w:rStyle w:val="BodytextBoldItalic"/>
          <w:rFonts w:asciiTheme="majorBidi" w:hAnsiTheme="majorBidi" w:cstheme="majorBidi"/>
          <w:sz w:val="28"/>
          <w:szCs w:val="28"/>
        </w:rPr>
        <w:t>no tail</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and hence it is included in the order </w:t>
      </w:r>
      <w:proofErr w:type="spellStart"/>
      <w:r w:rsidRPr="008D15F6">
        <w:rPr>
          <w:rStyle w:val="BodytextBoldItalic"/>
          <w:rFonts w:asciiTheme="majorBidi" w:hAnsiTheme="majorBidi" w:cstheme="majorBidi"/>
          <w:sz w:val="28"/>
          <w:szCs w:val="28"/>
        </w:rPr>
        <w:t>Anura</w:t>
      </w:r>
      <w:proofErr w:type="spellEnd"/>
      <w:r w:rsidRPr="008D15F6">
        <w:rPr>
          <w:rStyle w:val="BodytextBoldItalic"/>
          <w:rFonts w:asciiTheme="majorBidi" w:hAnsiTheme="majorBidi" w:cstheme="majorBidi"/>
          <w:sz w:val="28"/>
          <w:szCs w:val="28"/>
        </w:rPr>
        <w:t>.</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Pr="008D15F6">
        <w:rPr>
          <w:rFonts w:asciiTheme="majorBidi" w:hAnsiTheme="majorBidi" w:cstheme="majorBidi"/>
          <w:sz w:val="28"/>
          <w:szCs w:val="28"/>
        </w:rPr>
        <w:t xml:space="preserve">It is more </w:t>
      </w:r>
      <w:r w:rsidRPr="008D15F6">
        <w:rPr>
          <w:rStyle w:val="BodytextBoldItalic"/>
          <w:rFonts w:asciiTheme="majorBidi" w:hAnsiTheme="majorBidi" w:cstheme="majorBidi"/>
          <w:sz w:val="28"/>
          <w:szCs w:val="28"/>
        </w:rPr>
        <w:t>terrestrial</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than frog. It lives most of the time on moist land. It is </w:t>
      </w:r>
      <w:r w:rsidRPr="008D15F6">
        <w:rPr>
          <w:rStyle w:val="BodytextBoldItalic"/>
          <w:rFonts w:asciiTheme="majorBidi" w:hAnsiTheme="majorBidi" w:cstheme="majorBidi"/>
          <w:sz w:val="28"/>
          <w:szCs w:val="28"/>
        </w:rPr>
        <w:t xml:space="preserve">nocturnal </w:t>
      </w:r>
      <w:r w:rsidRPr="008D15F6">
        <w:rPr>
          <w:rFonts w:asciiTheme="majorBidi" w:hAnsiTheme="majorBidi" w:cstheme="majorBidi"/>
          <w:sz w:val="28"/>
          <w:szCs w:val="28"/>
        </w:rPr>
        <w:t>in habit.</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Pr>
          <w:rStyle w:val="BodytextItalic"/>
          <w:rFonts w:asciiTheme="majorBidi" w:hAnsiTheme="majorBidi" w:cstheme="majorBidi"/>
          <w:sz w:val="28"/>
          <w:szCs w:val="28"/>
        </w:rPr>
        <w:t xml:space="preserve">      </w:t>
      </w:r>
      <w:proofErr w:type="spellStart"/>
      <w:r w:rsidRPr="008D15F6">
        <w:rPr>
          <w:rStyle w:val="BodytextItalic"/>
          <w:rFonts w:asciiTheme="majorBidi" w:hAnsiTheme="majorBidi" w:cstheme="majorBidi"/>
          <w:sz w:val="28"/>
          <w:szCs w:val="28"/>
        </w:rPr>
        <w:t>Bufo</w:t>
      </w:r>
      <w:proofErr w:type="spellEnd"/>
      <w:r w:rsidRPr="008D15F6">
        <w:rPr>
          <w:rFonts w:asciiTheme="majorBidi" w:hAnsiTheme="majorBidi" w:cstheme="majorBidi"/>
          <w:sz w:val="28"/>
          <w:szCs w:val="28"/>
        </w:rPr>
        <w:t xml:space="preserve"> lives in </w:t>
      </w:r>
      <w:r w:rsidRPr="008D15F6">
        <w:rPr>
          <w:rStyle w:val="BodytextBoldItalic"/>
          <w:rFonts w:asciiTheme="majorBidi" w:hAnsiTheme="majorBidi" w:cstheme="majorBidi"/>
          <w:sz w:val="28"/>
          <w:szCs w:val="28"/>
        </w:rPr>
        <w:t>damp</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places near ponds and ditches.</w:t>
      </w:r>
      <w:r>
        <w:rPr>
          <w:rFonts w:asciiTheme="majorBidi" w:hAnsiTheme="majorBidi" w:cstheme="majorBidi"/>
          <w:sz w:val="28"/>
          <w:szCs w:val="28"/>
        </w:rPr>
        <w:t xml:space="preserve"> I</w:t>
      </w:r>
      <w:r w:rsidRPr="008D15F6">
        <w:rPr>
          <w:rFonts w:asciiTheme="majorBidi" w:hAnsiTheme="majorBidi" w:cstheme="majorBidi"/>
          <w:sz w:val="28"/>
          <w:szCs w:val="28"/>
        </w:rPr>
        <w:t xml:space="preserve">t leads a </w:t>
      </w:r>
      <w:r w:rsidRPr="008D15F6">
        <w:rPr>
          <w:rStyle w:val="BodytextBoldItalic"/>
          <w:rFonts w:asciiTheme="majorBidi" w:hAnsiTheme="majorBidi" w:cstheme="majorBidi"/>
          <w:sz w:val="28"/>
          <w:szCs w:val="28"/>
        </w:rPr>
        <w:t>dual life</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living both in water and on land (</w:t>
      </w:r>
      <w:proofErr w:type="spellStart"/>
      <w:r w:rsidRPr="008D15F6">
        <w:rPr>
          <w:rStyle w:val="BodytextBoldItalic"/>
          <w:rFonts w:asciiTheme="majorBidi" w:hAnsiTheme="majorBidi" w:cstheme="majorBidi"/>
          <w:sz w:val="28"/>
          <w:szCs w:val="28"/>
        </w:rPr>
        <w:t>Amphibia</w:t>
      </w:r>
      <w:proofErr w:type="spellEnd"/>
      <w:r w:rsidRPr="008D15F6">
        <w:rPr>
          <w:rStyle w:val="BodytextItalic"/>
          <w:rFonts w:asciiTheme="majorBidi" w:hAnsiTheme="majorBidi" w:cstheme="majorBidi"/>
          <w:sz w:val="28"/>
          <w:szCs w:val="28"/>
        </w:rPr>
        <w:t xml:space="preserve">: </w:t>
      </w:r>
      <w:proofErr w:type="spellStart"/>
      <w:r w:rsidRPr="008D15F6">
        <w:rPr>
          <w:rStyle w:val="BodytextBoldItalic"/>
          <w:rFonts w:asciiTheme="majorBidi" w:hAnsiTheme="majorBidi" w:cstheme="majorBidi"/>
          <w:sz w:val="28"/>
          <w:szCs w:val="28"/>
        </w:rPr>
        <w:t>Amphi</w:t>
      </w:r>
      <w:proofErr w:type="spellEnd"/>
      <w:r w:rsidRPr="008D15F6">
        <w:rPr>
          <w:rStyle w:val="BodytextBoldItalic"/>
          <w:rFonts w:asciiTheme="majorBidi" w:hAnsiTheme="majorBidi" w:cstheme="majorBidi"/>
          <w:sz w:val="28"/>
          <w:szCs w:val="28"/>
        </w:rPr>
        <w:t>-</w:t>
      </w:r>
      <w:r w:rsidRPr="008D15F6">
        <w:rPr>
          <w:rFonts w:asciiTheme="majorBidi" w:hAnsiTheme="majorBidi" w:cstheme="majorBidi"/>
          <w:sz w:val="28"/>
          <w:szCs w:val="28"/>
        </w:rPr>
        <w:t xml:space="preserve">two, </w:t>
      </w:r>
      <w:r w:rsidRPr="008D15F6">
        <w:rPr>
          <w:rStyle w:val="BodytextBoldItalic"/>
          <w:rFonts w:asciiTheme="majorBidi" w:hAnsiTheme="majorBidi" w:cstheme="majorBidi"/>
          <w:sz w:val="28"/>
          <w:szCs w:val="28"/>
        </w:rPr>
        <w:t>bios-</w:t>
      </w:r>
      <w:r w:rsidRPr="008D15F6">
        <w:rPr>
          <w:rFonts w:asciiTheme="majorBidi" w:hAnsiTheme="majorBidi" w:cstheme="majorBidi"/>
          <w:sz w:val="28"/>
          <w:szCs w:val="28"/>
        </w:rPr>
        <w:t xml:space="preserve">life). But it is </w:t>
      </w:r>
      <w:r w:rsidRPr="008D15F6">
        <w:rPr>
          <w:rStyle w:val="BodytextBoldItalic"/>
          <w:rFonts w:asciiTheme="majorBidi" w:hAnsiTheme="majorBidi" w:cstheme="majorBidi"/>
          <w:sz w:val="28"/>
          <w:szCs w:val="28"/>
        </w:rPr>
        <w:t>more terrestrial.</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Pr="008D15F6">
        <w:rPr>
          <w:rFonts w:asciiTheme="majorBidi" w:hAnsiTheme="majorBidi" w:cstheme="majorBidi"/>
          <w:sz w:val="28"/>
          <w:szCs w:val="28"/>
        </w:rPr>
        <w:t xml:space="preserve">During winter season it goes to </w:t>
      </w:r>
      <w:r w:rsidRPr="008D15F6">
        <w:rPr>
          <w:rStyle w:val="BodytextBoldItalic"/>
          <w:rFonts w:asciiTheme="majorBidi" w:hAnsiTheme="majorBidi" w:cstheme="majorBidi"/>
          <w:sz w:val="28"/>
          <w:szCs w:val="28"/>
        </w:rPr>
        <w:t>winter sleep, hibernation.</w:t>
      </w:r>
    </w:p>
    <w:p w:rsidR="008D15F6" w:rsidRPr="008D15F6" w:rsidRDefault="008D15F6" w:rsidP="008D15F6">
      <w:pPr>
        <w:pStyle w:val="Bodytext30"/>
        <w:shd w:val="clear" w:color="auto" w:fill="auto"/>
        <w:spacing w:line="360" w:lineRule="auto"/>
        <w:ind w:firstLine="0"/>
        <w:rPr>
          <w:rFonts w:asciiTheme="majorBidi" w:hAnsiTheme="majorBidi" w:cstheme="majorBidi"/>
          <w:sz w:val="28"/>
          <w:szCs w:val="28"/>
        </w:rPr>
      </w:pPr>
      <w:r>
        <w:rPr>
          <w:rStyle w:val="Bodytext3NotBoldNotItalic"/>
          <w:rFonts w:asciiTheme="majorBidi" w:hAnsiTheme="majorBidi" w:cstheme="majorBidi"/>
          <w:sz w:val="28"/>
          <w:szCs w:val="28"/>
        </w:rPr>
        <w:lastRenderedPageBreak/>
        <w:t xml:space="preserve">     </w:t>
      </w:r>
      <w:r w:rsidRPr="008D15F6">
        <w:rPr>
          <w:rStyle w:val="Bodytext3NotBoldNotItalic"/>
          <w:rFonts w:asciiTheme="majorBidi" w:hAnsiTheme="majorBidi" w:cstheme="majorBidi"/>
          <w:sz w:val="28"/>
          <w:szCs w:val="28"/>
        </w:rPr>
        <w:t xml:space="preserve">It is a </w:t>
      </w:r>
      <w:r w:rsidRPr="008D15F6">
        <w:rPr>
          <w:rFonts w:asciiTheme="majorBidi" w:hAnsiTheme="majorBidi" w:cstheme="majorBidi"/>
          <w:sz w:val="28"/>
          <w:szCs w:val="28"/>
        </w:rPr>
        <w:t>cold blooded animal</w:t>
      </w:r>
      <w:r w:rsidRPr="008D15F6">
        <w:rPr>
          <w:rStyle w:val="Bodytext3NotBoldNotItalic"/>
          <w:rFonts w:asciiTheme="majorBidi" w:hAnsiTheme="majorBidi" w:cstheme="majorBidi"/>
          <w:sz w:val="28"/>
          <w:szCs w:val="28"/>
        </w:rPr>
        <w:t xml:space="preserve">, a </w:t>
      </w:r>
      <w:proofErr w:type="spellStart"/>
      <w:r w:rsidRPr="008D15F6">
        <w:rPr>
          <w:rFonts w:asciiTheme="majorBidi" w:hAnsiTheme="majorBidi" w:cstheme="majorBidi"/>
          <w:sz w:val="28"/>
          <w:szCs w:val="28"/>
        </w:rPr>
        <w:t>poikilotherm</w:t>
      </w:r>
      <w:proofErr w:type="spellEnd"/>
      <w:r w:rsidRPr="008D15F6">
        <w:rPr>
          <w:rFonts w:asciiTheme="majorBidi" w:hAnsiTheme="majorBidi" w:cstheme="majorBidi"/>
          <w:sz w:val="28"/>
          <w:szCs w:val="28"/>
        </w:rPr>
        <w:t>.</w:t>
      </w:r>
      <w:r>
        <w:rPr>
          <w:rFonts w:asciiTheme="majorBidi" w:hAnsiTheme="majorBidi" w:cstheme="majorBidi"/>
          <w:sz w:val="28"/>
          <w:szCs w:val="28"/>
        </w:rPr>
        <w:t xml:space="preserve"> </w:t>
      </w:r>
      <w:r w:rsidRPr="008D15F6">
        <w:rPr>
          <w:rStyle w:val="Bodytext3NotBoldNotItalic"/>
          <w:rFonts w:asciiTheme="majorBidi" w:hAnsiTheme="majorBidi" w:cstheme="majorBidi"/>
          <w:sz w:val="28"/>
          <w:szCs w:val="28"/>
        </w:rPr>
        <w:t xml:space="preserve">It is </w:t>
      </w:r>
      <w:r w:rsidRPr="008D15F6">
        <w:rPr>
          <w:rFonts w:asciiTheme="majorBidi" w:hAnsiTheme="majorBidi" w:cstheme="majorBidi"/>
          <w:sz w:val="28"/>
          <w:szCs w:val="28"/>
        </w:rPr>
        <w:t>carnivorous</w:t>
      </w:r>
      <w:r w:rsidRPr="008D15F6">
        <w:rPr>
          <w:rStyle w:val="Bodytext375ptNotItalic"/>
          <w:rFonts w:asciiTheme="majorBidi" w:hAnsiTheme="majorBidi" w:cstheme="majorBidi"/>
          <w:b/>
          <w:bCs/>
          <w:sz w:val="28"/>
          <w:szCs w:val="28"/>
        </w:rPr>
        <w:t xml:space="preserve"> </w:t>
      </w:r>
      <w:r w:rsidRPr="008D15F6">
        <w:rPr>
          <w:rStyle w:val="Bodytext3NotBoldNotItalic"/>
          <w:rFonts w:asciiTheme="majorBidi" w:hAnsiTheme="majorBidi" w:cstheme="majorBidi"/>
          <w:sz w:val="28"/>
          <w:szCs w:val="28"/>
        </w:rPr>
        <w:t xml:space="preserve">and </w:t>
      </w:r>
      <w:r w:rsidRPr="008D15F6">
        <w:rPr>
          <w:rFonts w:asciiTheme="majorBidi" w:hAnsiTheme="majorBidi" w:cstheme="majorBidi"/>
          <w:sz w:val="28"/>
          <w:szCs w:val="28"/>
        </w:rPr>
        <w:t>nocturnal</w:t>
      </w:r>
      <w:r w:rsidRPr="008D15F6">
        <w:rPr>
          <w:rStyle w:val="Bodytext375ptNotItalic"/>
          <w:rFonts w:asciiTheme="majorBidi" w:hAnsiTheme="majorBidi" w:cstheme="majorBidi"/>
          <w:b/>
          <w:bCs/>
          <w:sz w:val="28"/>
          <w:szCs w:val="28"/>
        </w:rPr>
        <w:t xml:space="preserve"> </w:t>
      </w:r>
      <w:r w:rsidRPr="008D15F6">
        <w:rPr>
          <w:rStyle w:val="Bodytext3NotBoldNotItalic"/>
          <w:rFonts w:asciiTheme="majorBidi" w:hAnsiTheme="majorBidi" w:cstheme="majorBidi"/>
          <w:sz w:val="28"/>
          <w:szCs w:val="28"/>
        </w:rPr>
        <w:t>in habit.</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Pr="008D15F6">
        <w:rPr>
          <w:rFonts w:asciiTheme="majorBidi" w:hAnsiTheme="majorBidi" w:cstheme="majorBidi"/>
          <w:sz w:val="28"/>
          <w:szCs w:val="28"/>
        </w:rPr>
        <w:t xml:space="preserve">It </w:t>
      </w:r>
      <w:r w:rsidRPr="008D15F6">
        <w:rPr>
          <w:rStyle w:val="BodytextBoldItalic"/>
          <w:rFonts w:asciiTheme="majorBidi" w:hAnsiTheme="majorBidi" w:cstheme="majorBidi"/>
          <w:sz w:val="28"/>
          <w:szCs w:val="28"/>
        </w:rPr>
        <w:t>breeds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in water. The development is </w:t>
      </w:r>
      <w:r w:rsidRPr="008D15F6">
        <w:rPr>
          <w:rStyle w:val="BodytextBoldItalic"/>
          <w:rFonts w:asciiTheme="majorBidi" w:hAnsiTheme="majorBidi" w:cstheme="majorBidi"/>
          <w:sz w:val="28"/>
          <w:szCs w:val="28"/>
        </w:rPr>
        <w:t>indirect</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as the life cycle includes a </w:t>
      </w:r>
      <w:r w:rsidRPr="008D15F6">
        <w:rPr>
          <w:rStyle w:val="BodytextBoldItalic"/>
          <w:rFonts w:asciiTheme="majorBidi" w:hAnsiTheme="majorBidi" w:cstheme="majorBidi"/>
          <w:sz w:val="28"/>
          <w:szCs w:val="28"/>
        </w:rPr>
        <w:t>tadpole larva.</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The tadpole lives in water only. It undergoes </w:t>
      </w:r>
      <w:r w:rsidRPr="008D15F6">
        <w:rPr>
          <w:rStyle w:val="BodytextBoldItalic"/>
          <w:rFonts w:asciiTheme="majorBidi" w:hAnsiTheme="majorBidi" w:cstheme="majorBidi"/>
          <w:sz w:val="28"/>
          <w:szCs w:val="28"/>
        </w:rPr>
        <w:t>metamorphosis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to become the adult.</w:t>
      </w:r>
      <w:r>
        <w:rPr>
          <w:rFonts w:asciiTheme="majorBidi" w:hAnsiTheme="majorBidi" w:cstheme="majorBidi"/>
          <w:sz w:val="28"/>
          <w:szCs w:val="28"/>
        </w:rPr>
        <w:t xml:space="preserve"> </w:t>
      </w:r>
      <w:r w:rsidRPr="008D15F6">
        <w:rPr>
          <w:rFonts w:asciiTheme="majorBidi" w:hAnsiTheme="majorBidi" w:cstheme="majorBidi"/>
          <w:sz w:val="28"/>
          <w:szCs w:val="28"/>
        </w:rPr>
        <w:t xml:space="preserve">It is </w:t>
      </w:r>
      <w:r w:rsidRPr="008D15F6">
        <w:rPr>
          <w:rStyle w:val="BodytextBoldItalic"/>
          <w:rFonts w:asciiTheme="majorBidi" w:hAnsiTheme="majorBidi" w:cstheme="majorBidi"/>
          <w:sz w:val="28"/>
          <w:szCs w:val="28"/>
        </w:rPr>
        <w:t>grey</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in </w:t>
      </w:r>
      <w:proofErr w:type="spellStart"/>
      <w:r w:rsidRPr="008D15F6">
        <w:rPr>
          <w:rStyle w:val="BodytextBoldItalic"/>
          <w:rFonts w:asciiTheme="majorBidi" w:hAnsiTheme="majorBidi" w:cstheme="majorBidi"/>
          <w:sz w:val="28"/>
          <w:szCs w:val="28"/>
        </w:rPr>
        <w:t>colour</w:t>
      </w:r>
      <w:proofErr w:type="spellEnd"/>
      <w:r w:rsidRPr="008D15F6">
        <w:rPr>
          <w:rStyle w:val="BodytextBoldItalic"/>
          <w:rFonts w:asciiTheme="majorBidi" w:hAnsiTheme="majorBidi" w:cstheme="majorBidi"/>
          <w:sz w:val="28"/>
          <w:szCs w:val="28"/>
        </w:rPr>
        <w:t>.</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But it can change its </w:t>
      </w:r>
      <w:proofErr w:type="spellStart"/>
      <w:r w:rsidRPr="008D15F6">
        <w:rPr>
          <w:rFonts w:asciiTheme="majorBidi" w:hAnsiTheme="majorBidi" w:cstheme="majorBidi"/>
          <w:sz w:val="28"/>
          <w:szCs w:val="28"/>
        </w:rPr>
        <w:t>colour</w:t>
      </w:r>
      <w:proofErr w:type="spellEnd"/>
      <w:r w:rsidRPr="008D15F6">
        <w:rPr>
          <w:rFonts w:asciiTheme="majorBidi" w:hAnsiTheme="majorBidi" w:cstheme="majorBidi"/>
          <w:sz w:val="28"/>
          <w:szCs w:val="28"/>
        </w:rPr>
        <w:t xml:space="preserve"> according to the </w:t>
      </w:r>
      <w:proofErr w:type="spellStart"/>
      <w:r w:rsidRPr="008D15F6">
        <w:rPr>
          <w:rFonts w:asciiTheme="majorBidi" w:hAnsiTheme="majorBidi" w:cstheme="majorBidi"/>
          <w:sz w:val="28"/>
          <w:szCs w:val="28"/>
        </w:rPr>
        <w:t>colour</w:t>
      </w:r>
      <w:proofErr w:type="spellEnd"/>
      <w:r w:rsidRPr="008D15F6">
        <w:rPr>
          <w:rFonts w:asciiTheme="majorBidi" w:hAnsiTheme="majorBidi" w:cstheme="majorBidi"/>
          <w:sz w:val="28"/>
          <w:szCs w:val="28"/>
        </w:rPr>
        <w:t xml:space="preserve"> of the back</w:t>
      </w:r>
      <w:r w:rsidRPr="008D15F6">
        <w:rPr>
          <w:rFonts w:asciiTheme="majorBidi" w:hAnsiTheme="majorBidi" w:cstheme="majorBidi"/>
          <w:sz w:val="28"/>
          <w:szCs w:val="28"/>
        </w:rPr>
        <w:softHyphen/>
        <w:t>ground.</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Pr="008D15F6">
        <w:rPr>
          <w:rFonts w:asciiTheme="majorBidi" w:hAnsiTheme="majorBidi" w:cstheme="majorBidi"/>
          <w:sz w:val="28"/>
          <w:szCs w:val="28"/>
        </w:rPr>
        <w:t xml:space="preserve">The body consists of two regions, namely a </w:t>
      </w:r>
      <w:r w:rsidRPr="008D15F6">
        <w:rPr>
          <w:rStyle w:val="BodytextBoldItalic"/>
          <w:rFonts w:asciiTheme="majorBidi" w:hAnsiTheme="majorBidi" w:cstheme="majorBidi"/>
          <w:sz w:val="28"/>
          <w:szCs w:val="28"/>
        </w:rPr>
        <w:t>head</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and a </w:t>
      </w:r>
      <w:r w:rsidRPr="008D15F6">
        <w:rPr>
          <w:rStyle w:val="BodytextBoldItalic"/>
          <w:rFonts w:asciiTheme="majorBidi" w:hAnsiTheme="majorBidi" w:cstheme="majorBidi"/>
          <w:sz w:val="28"/>
          <w:szCs w:val="28"/>
        </w:rPr>
        <w:t>trunk</w:t>
      </w:r>
      <w:r w:rsidRPr="008D15F6">
        <w:rPr>
          <w:rStyle w:val="Bodytext75ptBold"/>
          <w:rFonts w:asciiTheme="majorBidi" w:hAnsiTheme="majorBidi" w:cstheme="majorBidi"/>
          <w:sz w:val="28"/>
          <w:szCs w:val="28"/>
        </w:rPr>
        <w:t>.</w:t>
      </w:r>
      <w:r>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The </w:t>
      </w:r>
      <w:r w:rsidRPr="008D15F6">
        <w:rPr>
          <w:rStyle w:val="BodytextItalic"/>
          <w:rFonts w:asciiTheme="majorBidi" w:hAnsiTheme="majorBidi" w:cstheme="majorBidi"/>
          <w:sz w:val="28"/>
          <w:szCs w:val="28"/>
        </w:rPr>
        <w:t>head</w:t>
      </w:r>
      <w:r w:rsidRPr="008D15F6">
        <w:rPr>
          <w:rFonts w:asciiTheme="majorBidi" w:hAnsiTheme="majorBidi" w:cstheme="majorBidi"/>
          <w:sz w:val="28"/>
          <w:szCs w:val="28"/>
        </w:rPr>
        <w:t xml:space="preserve"> is </w:t>
      </w:r>
      <w:r w:rsidRPr="008D15F6">
        <w:rPr>
          <w:rStyle w:val="BodytextItalic"/>
          <w:rFonts w:asciiTheme="majorBidi" w:hAnsiTheme="majorBidi" w:cstheme="majorBidi"/>
          <w:sz w:val="28"/>
          <w:szCs w:val="28"/>
        </w:rPr>
        <w:t>triangular</w:t>
      </w:r>
      <w:r w:rsidRPr="008D15F6">
        <w:rPr>
          <w:rFonts w:asciiTheme="majorBidi" w:hAnsiTheme="majorBidi" w:cstheme="majorBidi"/>
          <w:sz w:val="28"/>
          <w:szCs w:val="28"/>
        </w:rPr>
        <w:t xml:space="preserve"> in shape and has a semicircular outline. </w:t>
      </w:r>
      <w:r w:rsidRPr="008D15F6">
        <w:rPr>
          <w:rStyle w:val="Bodytext85pt"/>
          <w:rFonts w:asciiTheme="majorBidi" w:hAnsiTheme="majorBidi" w:cstheme="majorBidi"/>
          <w:sz w:val="28"/>
          <w:szCs w:val="28"/>
        </w:rPr>
        <w:t xml:space="preserve">Anteriorly </w:t>
      </w:r>
      <w:r w:rsidRPr="008D15F6">
        <w:rPr>
          <w:rFonts w:asciiTheme="majorBidi" w:hAnsiTheme="majorBidi" w:cstheme="majorBidi"/>
          <w:sz w:val="28"/>
          <w:szCs w:val="28"/>
        </w:rPr>
        <w:t xml:space="preserve">the head is produced into a short </w:t>
      </w:r>
      <w:r w:rsidRPr="008D15F6">
        <w:rPr>
          <w:rStyle w:val="BodytextItalic"/>
          <w:rFonts w:asciiTheme="majorBidi" w:hAnsiTheme="majorBidi" w:cstheme="majorBidi"/>
          <w:sz w:val="28"/>
          <w:szCs w:val="28"/>
        </w:rPr>
        <w:t>sno</w:t>
      </w:r>
      <w:r>
        <w:rPr>
          <w:rStyle w:val="BodytextItalic"/>
          <w:rFonts w:asciiTheme="majorBidi" w:hAnsiTheme="majorBidi" w:cstheme="majorBidi"/>
          <w:sz w:val="28"/>
          <w:szCs w:val="28"/>
        </w:rPr>
        <w:t>ut</w:t>
      </w:r>
      <w:r w:rsidRPr="008D15F6">
        <w:rPr>
          <w:rStyle w:val="BodytextItalic"/>
          <w:rFonts w:asciiTheme="majorBidi" w:hAnsiTheme="majorBidi" w:cstheme="majorBidi"/>
          <w:sz w:val="28"/>
          <w:szCs w:val="28"/>
        </w:rPr>
        <w:t>.</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Pr="008D15F6">
        <w:rPr>
          <w:rFonts w:asciiTheme="majorBidi" w:hAnsiTheme="majorBidi" w:cstheme="majorBidi"/>
          <w:sz w:val="28"/>
          <w:szCs w:val="28"/>
        </w:rPr>
        <w:t xml:space="preserve">The </w:t>
      </w:r>
      <w:r w:rsidRPr="008D15F6">
        <w:rPr>
          <w:rStyle w:val="BodytextBoldItalic"/>
          <w:rFonts w:asciiTheme="majorBidi" w:hAnsiTheme="majorBidi" w:cstheme="majorBidi"/>
          <w:sz w:val="28"/>
          <w:szCs w:val="28"/>
        </w:rPr>
        <w:t>mouth</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is located below the snout. The mouth is bounded by an </w:t>
      </w:r>
      <w:r w:rsidRPr="008D15F6">
        <w:rPr>
          <w:rStyle w:val="BodytextBoldItalic"/>
          <w:rFonts w:asciiTheme="majorBidi" w:hAnsiTheme="majorBidi" w:cstheme="majorBidi"/>
          <w:sz w:val="28"/>
          <w:szCs w:val="28"/>
        </w:rPr>
        <w:t>upper jaw</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and a </w:t>
      </w:r>
      <w:r w:rsidRPr="008D15F6">
        <w:rPr>
          <w:rStyle w:val="BodytextBoldItalic"/>
          <w:rFonts w:asciiTheme="majorBidi" w:hAnsiTheme="majorBidi" w:cstheme="majorBidi"/>
          <w:sz w:val="28"/>
          <w:szCs w:val="28"/>
        </w:rPr>
        <w:t>lower jaw.</w:t>
      </w:r>
      <w:r>
        <w:rPr>
          <w:rStyle w:val="BodytextBoldItalic"/>
          <w:rFonts w:asciiTheme="majorBidi" w:hAnsiTheme="majorBidi" w:cstheme="majorBidi"/>
          <w:sz w:val="28"/>
          <w:szCs w:val="28"/>
        </w:rPr>
        <w:t xml:space="preserve"> </w:t>
      </w:r>
      <w:r w:rsidRPr="008D15F6">
        <w:rPr>
          <w:rFonts w:asciiTheme="majorBidi" w:hAnsiTheme="majorBidi" w:cstheme="majorBidi"/>
          <w:sz w:val="28"/>
          <w:szCs w:val="28"/>
        </w:rPr>
        <w:t xml:space="preserve">Two </w:t>
      </w:r>
      <w:r w:rsidRPr="008D15F6">
        <w:rPr>
          <w:rStyle w:val="BodytextBoldItalic"/>
          <w:rFonts w:asciiTheme="majorBidi" w:hAnsiTheme="majorBidi" w:cstheme="majorBidi"/>
          <w:sz w:val="28"/>
          <w:szCs w:val="28"/>
        </w:rPr>
        <w:t>nostrils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are present on the dorsal side of the snout.</w:t>
      </w:r>
    </w:p>
    <w:p w:rsidR="008D15F6" w:rsidRPr="008D15F6" w:rsidRDefault="008D15F6" w:rsidP="008D15F6">
      <w:pPr>
        <w:pStyle w:val="BodyText1"/>
        <w:shd w:val="clear" w:color="auto" w:fill="auto"/>
        <w:spacing w:line="360" w:lineRule="auto"/>
        <w:ind w:firstLine="720"/>
        <w:rPr>
          <w:rFonts w:asciiTheme="majorBidi" w:hAnsiTheme="majorBidi" w:cstheme="majorBidi"/>
          <w:sz w:val="28"/>
          <w:szCs w:val="28"/>
        </w:rPr>
      </w:pPr>
      <w:r w:rsidRPr="008D15F6">
        <w:rPr>
          <w:rFonts w:asciiTheme="majorBidi" w:hAnsiTheme="majorBidi" w:cstheme="majorBidi"/>
          <w:sz w:val="28"/>
          <w:szCs w:val="28"/>
        </w:rPr>
        <w:t xml:space="preserve">Two </w:t>
      </w:r>
      <w:r w:rsidRPr="008D15F6">
        <w:rPr>
          <w:rStyle w:val="BodytextBoldItalic"/>
          <w:rFonts w:asciiTheme="majorBidi" w:hAnsiTheme="majorBidi" w:cstheme="majorBidi"/>
          <w:sz w:val="28"/>
          <w:szCs w:val="28"/>
        </w:rPr>
        <w:t>eyes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are present on the head. The eye has three eyelids, namely an </w:t>
      </w:r>
      <w:r w:rsidRPr="008D15F6">
        <w:rPr>
          <w:rStyle w:val="BodytextBoldItalic"/>
          <w:rFonts w:asciiTheme="majorBidi" w:hAnsiTheme="majorBidi" w:cstheme="majorBidi"/>
          <w:sz w:val="28"/>
          <w:szCs w:val="28"/>
        </w:rPr>
        <w:t xml:space="preserve">upper eye lid, </w:t>
      </w:r>
      <w:r w:rsidRPr="008D15F6">
        <w:rPr>
          <w:rFonts w:asciiTheme="majorBidi" w:hAnsiTheme="majorBidi" w:cstheme="majorBidi"/>
          <w:sz w:val="28"/>
          <w:szCs w:val="28"/>
        </w:rPr>
        <w:t xml:space="preserve">a </w:t>
      </w:r>
      <w:r w:rsidRPr="008D15F6">
        <w:rPr>
          <w:rStyle w:val="BodytextBoldItalic"/>
          <w:rFonts w:asciiTheme="majorBidi" w:hAnsiTheme="majorBidi" w:cstheme="majorBidi"/>
          <w:sz w:val="28"/>
          <w:szCs w:val="28"/>
        </w:rPr>
        <w:t>lower eye lid</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and a </w:t>
      </w:r>
      <w:r w:rsidRPr="008D15F6">
        <w:rPr>
          <w:rStyle w:val="BodytextBoldItalic"/>
          <w:rFonts w:asciiTheme="majorBidi" w:hAnsiTheme="majorBidi" w:cstheme="majorBidi"/>
          <w:sz w:val="28"/>
          <w:szCs w:val="28"/>
        </w:rPr>
        <w:t>nictitating membrane</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Behind the eye, the head has a circular membrane called </w:t>
      </w:r>
      <w:r w:rsidRPr="008D15F6">
        <w:rPr>
          <w:rStyle w:val="BodytextBoldItalic"/>
          <w:rFonts w:asciiTheme="majorBidi" w:hAnsiTheme="majorBidi" w:cstheme="majorBidi"/>
          <w:sz w:val="28"/>
          <w:szCs w:val="28"/>
        </w:rPr>
        <w:t>tympanum</w:t>
      </w:r>
      <w:r>
        <w:rPr>
          <w:rStyle w:val="BodytextBoldItalic"/>
          <w:rFonts w:asciiTheme="majorBidi" w:hAnsiTheme="majorBidi" w:cstheme="majorBidi"/>
          <w:sz w:val="28"/>
          <w:szCs w:val="28"/>
        </w:rPr>
        <w:t>.</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sidRPr="008D15F6">
        <w:rPr>
          <w:rFonts w:asciiTheme="majorBidi" w:hAnsiTheme="majorBidi" w:cstheme="majorBidi"/>
          <w:sz w:val="28"/>
          <w:szCs w:val="28"/>
        </w:rPr>
        <w:t xml:space="preserve">Two elevated </w:t>
      </w:r>
      <w:r w:rsidRPr="008D15F6">
        <w:rPr>
          <w:rStyle w:val="BodytextBoldItalic"/>
          <w:rFonts w:asciiTheme="majorBidi" w:hAnsiTheme="majorBidi" w:cstheme="majorBidi"/>
          <w:sz w:val="28"/>
          <w:szCs w:val="28"/>
        </w:rPr>
        <w:t>ridges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are present on the two sides of the head.</w:t>
      </w:r>
    </w:p>
    <w:p w:rsidR="008D15F6" w:rsidRPr="008D15F6" w:rsidRDefault="008D15F6" w:rsidP="008D15F6">
      <w:pPr>
        <w:pStyle w:val="BodyText1"/>
        <w:shd w:val="clear" w:color="auto" w:fill="auto"/>
        <w:spacing w:line="360" w:lineRule="auto"/>
        <w:ind w:firstLine="720"/>
        <w:rPr>
          <w:rFonts w:asciiTheme="majorBidi" w:hAnsiTheme="majorBidi" w:cstheme="majorBidi"/>
          <w:sz w:val="28"/>
          <w:szCs w:val="28"/>
        </w:rPr>
      </w:pPr>
      <w:r w:rsidRPr="008D15F6">
        <w:rPr>
          <w:rFonts w:asciiTheme="majorBidi" w:hAnsiTheme="majorBidi" w:cstheme="majorBidi"/>
          <w:sz w:val="28"/>
          <w:szCs w:val="28"/>
        </w:rPr>
        <w:t xml:space="preserve">In the male, the ventral side of the head has a pouch called </w:t>
      </w:r>
      <w:r w:rsidRPr="008D15F6">
        <w:rPr>
          <w:rStyle w:val="BodytextBoldItalic"/>
          <w:rFonts w:asciiTheme="majorBidi" w:hAnsiTheme="majorBidi" w:cstheme="majorBidi"/>
          <w:sz w:val="28"/>
          <w:szCs w:val="28"/>
        </w:rPr>
        <w:t>vocal sac.</w:t>
      </w:r>
      <w:r>
        <w:rPr>
          <w:rStyle w:val="BodytextBoldItalic"/>
          <w:rFonts w:asciiTheme="majorBidi" w:hAnsiTheme="majorBidi" w:cstheme="majorBidi"/>
          <w:sz w:val="28"/>
          <w:szCs w:val="28"/>
        </w:rPr>
        <w:t xml:space="preserve"> </w:t>
      </w:r>
      <w:r w:rsidRPr="008D15F6">
        <w:rPr>
          <w:rFonts w:asciiTheme="majorBidi" w:hAnsiTheme="majorBidi" w:cstheme="majorBidi"/>
          <w:sz w:val="28"/>
          <w:szCs w:val="28"/>
        </w:rPr>
        <w:t xml:space="preserve">Behind the tympanum, the anterior side of the </w:t>
      </w:r>
      <w:r w:rsidRPr="008D15F6">
        <w:rPr>
          <w:rStyle w:val="BodytextBoldItalic"/>
          <w:rFonts w:asciiTheme="majorBidi" w:hAnsiTheme="majorBidi" w:cstheme="majorBidi"/>
          <w:sz w:val="28"/>
          <w:szCs w:val="28"/>
        </w:rPr>
        <w:t>trunk</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has an elongated gland on each side called </w:t>
      </w:r>
      <w:r w:rsidRPr="008D15F6">
        <w:rPr>
          <w:rStyle w:val="BodytextBoldItalic"/>
          <w:rFonts w:asciiTheme="majorBidi" w:hAnsiTheme="majorBidi" w:cstheme="majorBidi"/>
          <w:sz w:val="28"/>
          <w:szCs w:val="28"/>
        </w:rPr>
        <w:t>parotid gland.</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These glands act as </w:t>
      </w:r>
      <w:r w:rsidRPr="008D15F6">
        <w:rPr>
          <w:rStyle w:val="BodytextBoldItalic"/>
          <w:rFonts w:asciiTheme="majorBidi" w:hAnsiTheme="majorBidi" w:cstheme="majorBidi"/>
          <w:sz w:val="28"/>
          <w:szCs w:val="28"/>
        </w:rPr>
        <w:t>organs of offense and defense.</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They secrete a pungent poisonous secretion. When the secretion falls on the eye, it causes irritation. When swallowed, it causes </w:t>
      </w:r>
      <w:r w:rsidRPr="008D15F6">
        <w:rPr>
          <w:rStyle w:val="BodytextBoldItalic"/>
          <w:rFonts w:asciiTheme="majorBidi" w:hAnsiTheme="majorBidi" w:cstheme="majorBidi"/>
          <w:sz w:val="28"/>
          <w:szCs w:val="28"/>
        </w:rPr>
        <w:t>nausea</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and affects the heart.</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sidRPr="008D15F6">
        <w:rPr>
          <w:rFonts w:asciiTheme="majorBidi" w:hAnsiTheme="majorBidi" w:cstheme="majorBidi"/>
          <w:sz w:val="28"/>
          <w:szCs w:val="28"/>
        </w:rPr>
        <w:t xml:space="preserve">The </w:t>
      </w:r>
      <w:r w:rsidRPr="008D15F6">
        <w:rPr>
          <w:rStyle w:val="BodytextBoldItalic"/>
          <w:rFonts w:asciiTheme="majorBidi" w:hAnsiTheme="majorBidi" w:cstheme="majorBidi"/>
          <w:sz w:val="28"/>
          <w:szCs w:val="28"/>
        </w:rPr>
        <w:t>trunk</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has two pairs of limbs namely. </w:t>
      </w:r>
      <w:proofErr w:type="gramStart"/>
      <w:r w:rsidRPr="008D15F6">
        <w:rPr>
          <w:rStyle w:val="BodytextBoldItalic"/>
          <w:rFonts w:asciiTheme="majorBidi" w:hAnsiTheme="majorBidi" w:cstheme="majorBidi"/>
          <w:sz w:val="28"/>
          <w:szCs w:val="28"/>
        </w:rPr>
        <w:t>fore</w:t>
      </w:r>
      <w:proofErr w:type="gramEnd"/>
      <w:r w:rsidRPr="008D15F6">
        <w:rPr>
          <w:rStyle w:val="BodytextBoldItalic"/>
          <w:rFonts w:asciiTheme="majorBidi" w:hAnsiTheme="majorBidi" w:cstheme="majorBidi"/>
          <w:sz w:val="28"/>
          <w:szCs w:val="28"/>
        </w:rPr>
        <w:t xml:space="preserve"> limbs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and </w:t>
      </w:r>
      <w:r w:rsidRPr="008D15F6">
        <w:rPr>
          <w:rStyle w:val="BodytextBoldItalic"/>
          <w:rFonts w:asciiTheme="majorBidi" w:hAnsiTheme="majorBidi" w:cstheme="majorBidi"/>
          <w:sz w:val="28"/>
          <w:szCs w:val="28"/>
        </w:rPr>
        <w:t>hind limbs.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The fore limbs are smaller than the hind limbs.</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proofErr w:type="spellStart"/>
      <w:r w:rsidRPr="008D15F6">
        <w:rPr>
          <w:rStyle w:val="BodytextItalic"/>
          <w:rFonts w:asciiTheme="majorBidi" w:hAnsiTheme="majorBidi" w:cstheme="majorBidi"/>
          <w:sz w:val="28"/>
          <w:szCs w:val="28"/>
        </w:rPr>
        <w:t>Bufo</w:t>
      </w:r>
      <w:proofErr w:type="spellEnd"/>
      <w:r w:rsidRPr="008D15F6">
        <w:rPr>
          <w:rFonts w:asciiTheme="majorBidi" w:hAnsiTheme="majorBidi" w:cstheme="majorBidi"/>
          <w:sz w:val="28"/>
          <w:szCs w:val="28"/>
        </w:rPr>
        <w:t xml:space="preserve"> has a pair of</w:t>
      </w:r>
      <w:r w:rsidR="00EA4824">
        <w:rPr>
          <w:rFonts w:asciiTheme="majorBidi" w:hAnsiTheme="majorBidi" w:cstheme="majorBidi"/>
          <w:sz w:val="28"/>
          <w:szCs w:val="28"/>
        </w:rPr>
        <w:t xml:space="preserve"> </w:t>
      </w:r>
      <w:r w:rsidRPr="008D15F6">
        <w:rPr>
          <w:rStyle w:val="BodytextBoldItalic"/>
          <w:rFonts w:asciiTheme="majorBidi" w:hAnsiTheme="majorBidi" w:cstheme="majorBidi"/>
          <w:sz w:val="28"/>
          <w:szCs w:val="28"/>
        </w:rPr>
        <w:t>fore limbs.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They are situated at the anterior end of the trunk.</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sidRPr="008D15F6">
        <w:rPr>
          <w:rFonts w:asciiTheme="majorBidi" w:hAnsiTheme="majorBidi" w:cstheme="majorBidi"/>
          <w:sz w:val="28"/>
          <w:szCs w:val="28"/>
        </w:rPr>
        <w:t xml:space="preserve">The fore limb consists of three regions, namely a proximal </w:t>
      </w:r>
      <w:r w:rsidRPr="008D15F6">
        <w:rPr>
          <w:rStyle w:val="BodytextBoldItalic"/>
          <w:rFonts w:asciiTheme="majorBidi" w:hAnsiTheme="majorBidi" w:cstheme="majorBidi"/>
          <w:sz w:val="28"/>
          <w:szCs w:val="28"/>
        </w:rPr>
        <w:t>upper arm (brachium</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 middle/ore </w:t>
      </w:r>
      <w:r w:rsidRPr="008D15F6">
        <w:rPr>
          <w:rStyle w:val="BodytextBoldItalic"/>
          <w:rFonts w:asciiTheme="majorBidi" w:hAnsiTheme="majorBidi" w:cstheme="majorBidi"/>
          <w:sz w:val="28"/>
          <w:szCs w:val="28"/>
        </w:rPr>
        <w:t>arm (ante-</w:t>
      </w:r>
      <w:proofErr w:type="spellStart"/>
      <w:r w:rsidRPr="008D15F6">
        <w:rPr>
          <w:rStyle w:val="BodytextBoldItalic"/>
          <w:rFonts w:asciiTheme="majorBidi" w:hAnsiTheme="majorBidi" w:cstheme="majorBidi"/>
          <w:sz w:val="28"/>
          <w:szCs w:val="28"/>
        </w:rPr>
        <w:t>braeilium</w:t>
      </w:r>
      <w:proofErr w:type="spellEnd"/>
      <w:r w:rsidRPr="008D15F6">
        <w:rPr>
          <w:rStyle w:val="BodytextBoldItalic"/>
          <w:rFonts w:asciiTheme="majorBidi" w:hAnsiTheme="majorBidi" w:cstheme="majorBidi"/>
          <w:sz w:val="28"/>
          <w:szCs w:val="28"/>
        </w:rPr>
        <w:t>)</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and a distal </w:t>
      </w:r>
      <w:r w:rsidRPr="008D15F6">
        <w:rPr>
          <w:rStyle w:val="BodytextBoldItalic"/>
          <w:rFonts w:asciiTheme="majorBidi" w:hAnsiTheme="majorBidi" w:cstheme="majorBidi"/>
          <w:sz w:val="28"/>
          <w:szCs w:val="28"/>
        </w:rPr>
        <w:t>hand (</w:t>
      </w:r>
      <w:proofErr w:type="spellStart"/>
      <w:r w:rsidRPr="008D15F6">
        <w:rPr>
          <w:rStyle w:val="BodytextBoldItalic"/>
          <w:rFonts w:asciiTheme="majorBidi" w:hAnsiTheme="majorBidi" w:cstheme="majorBidi"/>
          <w:sz w:val="28"/>
          <w:szCs w:val="28"/>
        </w:rPr>
        <w:t>manus</w:t>
      </w:r>
      <w:proofErr w:type="spellEnd"/>
      <w:r w:rsidRPr="008D15F6">
        <w:rPr>
          <w:rStyle w:val="BodytextBoldItalic"/>
          <w:rFonts w:asciiTheme="majorBidi" w:hAnsiTheme="majorBidi" w:cstheme="majorBidi"/>
          <w:sz w:val="28"/>
          <w:szCs w:val="28"/>
        </w:rPr>
        <w:t>).</w:t>
      </w:r>
    </w:p>
    <w:p w:rsidR="008D15F6" w:rsidRPr="008D15F6" w:rsidRDefault="008D15F6" w:rsidP="00EA4824">
      <w:pPr>
        <w:pStyle w:val="BodyText1"/>
        <w:shd w:val="clear" w:color="auto" w:fill="auto"/>
        <w:spacing w:line="360" w:lineRule="auto"/>
        <w:rPr>
          <w:rFonts w:asciiTheme="majorBidi" w:hAnsiTheme="majorBidi" w:cstheme="majorBidi"/>
          <w:sz w:val="28"/>
          <w:szCs w:val="28"/>
        </w:rPr>
      </w:pPr>
      <w:r w:rsidRPr="008D15F6">
        <w:rPr>
          <w:rFonts w:asciiTheme="majorBidi" w:hAnsiTheme="majorBidi" w:cstheme="majorBidi"/>
          <w:sz w:val="28"/>
          <w:szCs w:val="28"/>
        </w:rPr>
        <w:t xml:space="preserve">The </w:t>
      </w:r>
      <w:r w:rsidRPr="008D15F6">
        <w:rPr>
          <w:rStyle w:val="BodytextBoldItalic"/>
          <w:rFonts w:asciiTheme="majorBidi" w:hAnsiTheme="majorBidi" w:cstheme="majorBidi"/>
          <w:sz w:val="28"/>
          <w:szCs w:val="28"/>
        </w:rPr>
        <w:t>hand</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in turn is divisible into three regions, namely a </w:t>
      </w:r>
      <w:r w:rsidRPr="008D15F6">
        <w:rPr>
          <w:rStyle w:val="BodytextBoldItalic"/>
          <w:rFonts w:asciiTheme="majorBidi" w:hAnsiTheme="majorBidi" w:cstheme="majorBidi"/>
          <w:sz w:val="28"/>
          <w:szCs w:val="28"/>
        </w:rPr>
        <w:t>wrist (carpus),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 </w:t>
      </w:r>
      <w:r w:rsidRPr="008D15F6">
        <w:rPr>
          <w:rStyle w:val="BodytextBoldItalic"/>
          <w:rFonts w:asciiTheme="majorBidi" w:hAnsiTheme="majorBidi" w:cstheme="majorBidi"/>
          <w:sz w:val="28"/>
          <w:szCs w:val="28"/>
        </w:rPr>
        <w:t>palm (metacarpus)</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and </w:t>
      </w:r>
      <w:r w:rsidRPr="008D15F6">
        <w:rPr>
          <w:rStyle w:val="BodytextItalic"/>
          <w:rFonts w:asciiTheme="majorBidi" w:hAnsiTheme="majorBidi" w:cstheme="majorBidi"/>
          <w:sz w:val="28"/>
          <w:szCs w:val="28"/>
        </w:rPr>
        <w:t>th</w:t>
      </w:r>
      <w:r w:rsidR="00EA4824">
        <w:rPr>
          <w:rStyle w:val="BodytextItalic"/>
          <w:rFonts w:asciiTheme="majorBidi" w:hAnsiTheme="majorBidi" w:cstheme="majorBidi"/>
          <w:sz w:val="28"/>
          <w:szCs w:val="28"/>
        </w:rPr>
        <w:t>e</w:t>
      </w:r>
      <w:r w:rsidRPr="008D15F6">
        <w:rPr>
          <w:rStyle w:val="BodytextItalic"/>
          <w:rFonts w:asciiTheme="majorBidi" w:hAnsiTheme="majorBidi" w:cstheme="majorBidi"/>
          <w:sz w:val="28"/>
          <w:szCs w:val="28"/>
        </w:rPr>
        <w:t xml:space="preserve"> </w:t>
      </w:r>
      <w:r w:rsidRPr="008D15F6">
        <w:rPr>
          <w:rStyle w:val="BodytextBoldItalic"/>
          <w:rFonts w:asciiTheme="majorBidi" w:hAnsiTheme="majorBidi" w:cstheme="majorBidi"/>
          <w:sz w:val="28"/>
          <w:szCs w:val="28"/>
        </w:rPr>
        <w:t>fingers.</w:t>
      </w:r>
      <w:r w:rsidR="00EA4824">
        <w:rPr>
          <w:rStyle w:val="BodytextBoldItalic"/>
          <w:rFonts w:asciiTheme="majorBidi" w:hAnsiTheme="majorBidi" w:cstheme="majorBidi"/>
          <w:sz w:val="28"/>
          <w:szCs w:val="28"/>
        </w:rPr>
        <w:t xml:space="preserve"> </w:t>
      </w:r>
      <w:proofErr w:type="spellStart"/>
      <w:r w:rsidRPr="008D15F6">
        <w:rPr>
          <w:rStyle w:val="BodytextItalic"/>
          <w:rFonts w:asciiTheme="majorBidi" w:hAnsiTheme="majorBidi" w:cstheme="majorBidi"/>
          <w:sz w:val="28"/>
          <w:szCs w:val="28"/>
        </w:rPr>
        <w:t>Bufo</w:t>
      </w:r>
      <w:proofErr w:type="spellEnd"/>
      <w:r w:rsidRPr="008D15F6">
        <w:rPr>
          <w:rFonts w:asciiTheme="majorBidi" w:hAnsiTheme="majorBidi" w:cstheme="majorBidi"/>
          <w:sz w:val="28"/>
          <w:szCs w:val="28"/>
        </w:rPr>
        <w:t xml:space="preserve"> has 4 fingers. The first linger, corresponding to our thumb (pollex) is absent.</w:t>
      </w:r>
    </w:p>
    <w:p w:rsidR="008D15F6" w:rsidRPr="008D15F6" w:rsidRDefault="008D15F6" w:rsidP="008D15F6">
      <w:pPr>
        <w:pStyle w:val="BodyText1"/>
        <w:shd w:val="clear" w:color="auto" w:fill="auto"/>
        <w:spacing w:line="360" w:lineRule="auto"/>
        <w:rPr>
          <w:rFonts w:asciiTheme="majorBidi" w:hAnsiTheme="majorBidi" w:cstheme="majorBidi"/>
          <w:sz w:val="28"/>
          <w:szCs w:val="28"/>
        </w:rPr>
      </w:pPr>
      <w:r w:rsidRPr="008D15F6">
        <w:rPr>
          <w:rFonts w:asciiTheme="majorBidi" w:hAnsiTheme="majorBidi" w:cstheme="majorBidi"/>
          <w:sz w:val="28"/>
          <w:szCs w:val="28"/>
        </w:rPr>
        <w:lastRenderedPageBreak/>
        <w:t xml:space="preserve">In the case of </w:t>
      </w:r>
      <w:r w:rsidRPr="008D15F6">
        <w:rPr>
          <w:rStyle w:val="BodytextItalic"/>
          <w:rFonts w:asciiTheme="majorBidi" w:hAnsiTheme="majorBidi" w:cstheme="majorBidi"/>
          <w:sz w:val="28"/>
          <w:szCs w:val="28"/>
        </w:rPr>
        <w:t>male</w:t>
      </w:r>
      <w:r w:rsidRPr="008D15F6">
        <w:rPr>
          <w:rFonts w:asciiTheme="majorBidi" w:hAnsiTheme="majorBidi" w:cstheme="majorBidi"/>
          <w:sz w:val="28"/>
          <w:szCs w:val="28"/>
        </w:rPr>
        <w:t xml:space="preserve">, a </w:t>
      </w:r>
      <w:r w:rsidRPr="008D15F6">
        <w:rPr>
          <w:rStyle w:val="BodytextBoldItalic"/>
          <w:rFonts w:asciiTheme="majorBidi" w:hAnsiTheme="majorBidi" w:cstheme="majorBidi"/>
          <w:sz w:val="28"/>
          <w:szCs w:val="28"/>
        </w:rPr>
        <w:t>cushion-</w:t>
      </w:r>
      <w:r w:rsidRPr="008D15F6">
        <w:rPr>
          <w:rFonts w:asciiTheme="majorBidi" w:hAnsiTheme="majorBidi" w:cstheme="majorBidi"/>
          <w:sz w:val="28"/>
          <w:szCs w:val="28"/>
        </w:rPr>
        <w:t xml:space="preserve">like pad develops on the index finger during the breeding season, it </w:t>
      </w:r>
      <w:proofErr w:type="gramStart"/>
      <w:r w:rsidRPr="008D15F6">
        <w:rPr>
          <w:rFonts w:asciiTheme="majorBidi" w:hAnsiTheme="majorBidi" w:cstheme="majorBidi"/>
          <w:sz w:val="28"/>
          <w:szCs w:val="28"/>
        </w:rPr>
        <w:t>Is</w:t>
      </w:r>
      <w:proofErr w:type="gramEnd"/>
      <w:r w:rsidRPr="008D15F6">
        <w:rPr>
          <w:rFonts w:asciiTheme="majorBidi" w:hAnsiTheme="majorBidi" w:cstheme="majorBidi"/>
          <w:sz w:val="28"/>
          <w:szCs w:val="28"/>
        </w:rPr>
        <w:t xml:space="preserve"> called </w:t>
      </w:r>
      <w:r w:rsidRPr="008D15F6">
        <w:rPr>
          <w:rStyle w:val="BodytextBoldItalic"/>
          <w:rFonts w:asciiTheme="majorBidi" w:hAnsiTheme="majorBidi" w:cstheme="majorBidi"/>
          <w:sz w:val="28"/>
          <w:szCs w:val="28"/>
        </w:rPr>
        <w:t>nuptial pad.</w:t>
      </w:r>
      <w:r w:rsidRPr="008D15F6">
        <w:rPr>
          <w:rStyle w:val="Bodytext75ptBold"/>
          <w:rFonts w:asciiTheme="majorBidi" w:hAnsiTheme="majorBidi" w:cstheme="majorBidi"/>
          <w:sz w:val="28"/>
          <w:szCs w:val="28"/>
        </w:rPr>
        <w:t xml:space="preserve"> </w:t>
      </w:r>
      <w:r w:rsidRPr="008D15F6">
        <w:rPr>
          <w:rFonts w:asciiTheme="majorBidi" w:hAnsiTheme="majorBidi" w:cstheme="majorBidi"/>
          <w:sz w:val="28"/>
          <w:szCs w:val="28"/>
        </w:rPr>
        <w:t xml:space="preserve">The nuptial pads help to grip the female during </w:t>
      </w:r>
      <w:proofErr w:type="spellStart"/>
      <w:r w:rsidRPr="008D15F6">
        <w:rPr>
          <w:rStyle w:val="BodytextBoldItalic"/>
          <w:rFonts w:asciiTheme="majorBidi" w:hAnsiTheme="majorBidi" w:cstheme="majorBidi"/>
          <w:sz w:val="28"/>
          <w:szCs w:val="28"/>
        </w:rPr>
        <w:t>amptexus</w:t>
      </w:r>
      <w:proofErr w:type="spellEnd"/>
      <w:r w:rsidRPr="008D15F6">
        <w:rPr>
          <w:rStyle w:val="BodytextBoldItalic"/>
          <w:rFonts w:asciiTheme="majorBidi" w:hAnsiTheme="majorBidi" w:cstheme="majorBidi"/>
          <w:sz w:val="28"/>
          <w:szCs w:val="28"/>
        </w:rPr>
        <w:t>.</w:t>
      </w:r>
    </w:p>
    <w:p w:rsidR="00353FB6" w:rsidRDefault="00302FCF" w:rsidP="008D15F6">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2336" behindDoc="1" locked="0" layoutInCell="1" allowOverlap="1" wp14:anchorId="66E8E98C" wp14:editId="10549965">
            <wp:simplePos x="0" y="0"/>
            <wp:positionH relativeFrom="column">
              <wp:posOffset>565785</wp:posOffset>
            </wp:positionH>
            <wp:positionV relativeFrom="paragraph">
              <wp:posOffset>7620</wp:posOffset>
            </wp:positionV>
            <wp:extent cx="4451350" cy="2216785"/>
            <wp:effectExtent l="0" t="0" r="6350" b="0"/>
            <wp:wrapNone/>
            <wp:docPr id="6" name="Picture 6" descr="C:\Users\Aziz\Desktop\book-Dr-Sabah\Ch-3-eight\Fig-8\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iz\Desktop\book-Dr-Sabah\Ch-3-eight\Fig-8\F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135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824" w:rsidRDefault="00EA4824" w:rsidP="008D15F6">
      <w:pPr>
        <w:spacing w:line="360" w:lineRule="auto"/>
        <w:jc w:val="both"/>
        <w:rPr>
          <w:rFonts w:asciiTheme="majorBidi" w:hAnsiTheme="majorBidi" w:cstheme="majorBidi"/>
          <w:sz w:val="28"/>
          <w:szCs w:val="28"/>
        </w:rPr>
      </w:pPr>
    </w:p>
    <w:p w:rsidR="00C27492" w:rsidRDefault="00C27492" w:rsidP="008D15F6">
      <w:pPr>
        <w:spacing w:line="360" w:lineRule="auto"/>
        <w:jc w:val="both"/>
        <w:rPr>
          <w:rFonts w:asciiTheme="majorBidi" w:hAnsiTheme="majorBidi" w:cstheme="majorBidi"/>
          <w:sz w:val="28"/>
          <w:szCs w:val="28"/>
        </w:rPr>
      </w:pPr>
    </w:p>
    <w:p w:rsidR="00C27492" w:rsidRDefault="00C27492" w:rsidP="008D15F6">
      <w:pPr>
        <w:spacing w:line="360" w:lineRule="auto"/>
        <w:jc w:val="both"/>
        <w:rPr>
          <w:rFonts w:asciiTheme="majorBidi" w:hAnsiTheme="majorBidi" w:cstheme="majorBidi"/>
          <w:sz w:val="28"/>
          <w:szCs w:val="28"/>
        </w:rPr>
      </w:pPr>
    </w:p>
    <w:p w:rsidR="00C27492" w:rsidRDefault="00C27492" w:rsidP="008D15F6">
      <w:pPr>
        <w:spacing w:line="360" w:lineRule="auto"/>
        <w:jc w:val="both"/>
        <w:rPr>
          <w:rFonts w:asciiTheme="majorBidi" w:hAnsiTheme="majorBidi" w:cstheme="majorBidi"/>
          <w:sz w:val="28"/>
          <w:szCs w:val="28"/>
        </w:rPr>
      </w:pPr>
    </w:p>
    <w:p w:rsidR="00C27492" w:rsidRDefault="00C27492" w:rsidP="008D15F6">
      <w:pPr>
        <w:spacing w:line="360" w:lineRule="auto"/>
        <w:jc w:val="both"/>
        <w:rPr>
          <w:rFonts w:asciiTheme="majorBidi" w:hAnsiTheme="majorBidi" w:cstheme="majorBidi"/>
          <w:sz w:val="28"/>
          <w:szCs w:val="28"/>
        </w:rPr>
      </w:pPr>
    </w:p>
    <w:p w:rsidR="00C27492" w:rsidRDefault="00C27492" w:rsidP="008D15F6">
      <w:pPr>
        <w:spacing w:line="360" w:lineRule="auto"/>
        <w:jc w:val="both"/>
        <w:rPr>
          <w:rFonts w:asciiTheme="majorBidi" w:hAnsiTheme="majorBidi" w:cstheme="majorBidi"/>
          <w:sz w:val="28"/>
          <w:szCs w:val="28"/>
        </w:rPr>
      </w:pPr>
    </w:p>
    <w:p w:rsidR="00BF3BED" w:rsidRPr="00BF3BED" w:rsidRDefault="00BF3BED" w:rsidP="00BF3BED">
      <w:pPr>
        <w:spacing w:line="360" w:lineRule="auto"/>
        <w:jc w:val="center"/>
        <w:rPr>
          <w:rFonts w:asciiTheme="majorBidi" w:hAnsiTheme="majorBidi" w:cstheme="majorBidi"/>
          <w:i/>
          <w:iCs/>
          <w:sz w:val="28"/>
          <w:szCs w:val="28"/>
        </w:rPr>
      </w:pPr>
      <w:r w:rsidRPr="00BF3BED">
        <w:rPr>
          <w:rFonts w:asciiTheme="majorBidi" w:hAnsiTheme="majorBidi" w:cstheme="majorBidi"/>
          <w:i/>
          <w:iCs/>
          <w:sz w:val="28"/>
          <w:szCs w:val="28"/>
        </w:rPr>
        <w:t xml:space="preserve">Fig.8.5: </w:t>
      </w:r>
      <w:proofErr w:type="spellStart"/>
      <w:r w:rsidRPr="00BF3BED">
        <w:rPr>
          <w:rFonts w:asciiTheme="majorBidi" w:hAnsiTheme="majorBidi" w:cstheme="majorBidi"/>
          <w:i/>
          <w:iCs/>
          <w:sz w:val="28"/>
          <w:szCs w:val="28"/>
        </w:rPr>
        <w:t>Bufo</w:t>
      </w:r>
      <w:proofErr w:type="spellEnd"/>
    </w:p>
    <w:p w:rsidR="00AA5038" w:rsidRDefault="00AA5038" w:rsidP="00B96836">
      <w:pPr>
        <w:pStyle w:val="BodyText21"/>
        <w:shd w:val="clear" w:color="auto" w:fill="auto"/>
        <w:spacing w:line="360" w:lineRule="auto"/>
        <w:ind w:firstLine="0"/>
        <w:rPr>
          <w:rFonts w:asciiTheme="majorBidi" w:hAnsiTheme="majorBidi" w:cstheme="majorBidi"/>
          <w:sz w:val="28"/>
          <w:szCs w:val="28"/>
        </w:rPr>
      </w:pPr>
    </w:p>
    <w:p w:rsidR="00B96836" w:rsidRPr="00F23F11" w:rsidRDefault="00B96836" w:rsidP="00B96836">
      <w:pPr>
        <w:pStyle w:val="BodyText21"/>
        <w:shd w:val="clear" w:color="auto" w:fill="auto"/>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The </w:t>
      </w:r>
      <w:proofErr w:type="spellStart"/>
      <w:r w:rsidRPr="00F23F11">
        <w:rPr>
          <w:rStyle w:val="BodytextItalic"/>
          <w:rFonts w:asciiTheme="majorBidi" w:hAnsiTheme="majorBidi" w:cstheme="majorBidi"/>
          <w:sz w:val="28"/>
          <w:szCs w:val="28"/>
        </w:rPr>
        <w:t>Bufo</w:t>
      </w:r>
      <w:proofErr w:type="spellEnd"/>
      <w:r w:rsidRPr="00F23F11">
        <w:rPr>
          <w:rFonts w:asciiTheme="majorBidi" w:hAnsiTheme="majorBidi" w:cstheme="majorBidi"/>
          <w:sz w:val="28"/>
          <w:szCs w:val="28"/>
        </w:rPr>
        <w:t xml:space="preserve"> has a pair of </w:t>
      </w:r>
      <w:r w:rsidRPr="00F23F11">
        <w:rPr>
          <w:rStyle w:val="BodytextBoldItalic"/>
          <w:rFonts w:asciiTheme="majorBidi" w:hAnsiTheme="majorBidi" w:cstheme="majorBidi"/>
          <w:sz w:val="28"/>
          <w:szCs w:val="28"/>
        </w:rPr>
        <w:t>hind limbs.</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They - located at the posterior end of the trunk, e hind limbs are strongly built and are much </w:t>
      </w:r>
      <w:proofErr w:type="spellStart"/>
      <w:r w:rsidRPr="00F23F11">
        <w:rPr>
          <w:rFonts w:asciiTheme="majorBidi" w:hAnsiTheme="majorBidi" w:cstheme="majorBidi"/>
          <w:sz w:val="28"/>
          <w:szCs w:val="28"/>
        </w:rPr>
        <w:t>ger</w:t>
      </w:r>
      <w:proofErr w:type="spellEnd"/>
      <w:r w:rsidRPr="00F23F11">
        <w:rPr>
          <w:rFonts w:asciiTheme="majorBidi" w:hAnsiTheme="majorBidi" w:cstheme="majorBidi"/>
          <w:sz w:val="28"/>
          <w:szCs w:val="28"/>
        </w:rPr>
        <w:t xml:space="preserve"> than the fore limbs.</w:t>
      </w:r>
    </w:p>
    <w:p w:rsidR="00B96836" w:rsidRPr="00F23F11" w:rsidRDefault="00B96836" w:rsidP="00B96836">
      <w:pPr>
        <w:pStyle w:val="BodyText21"/>
        <w:shd w:val="clear" w:color="auto" w:fill="auto"/>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The hind limbs are used for jumping and </w:t>
      </w:r>
      <w:proofErr w:type="spellStart"/>
      <w:r w:rsidRPr="00F23F11">
        <w:rPr>
          <w:rFonts w:asciiTheme="majorBidi" w:hAnsiTheme="majorBidi" w:cstheme="majorBidi"/>
          <w:sz w:val="28"/>
          <w:szCs w:val="28"/>
        </w:rPr>
        <w:t>emming</w:t>
      </w:r>
      <w:proofErr w:type="spellEnd"/>
      <w:r w:rsidRPr="00F23F11">
        <w:rPr>
          <w:rFonts w:asciiTheme="majorBidi" w:hAnsiTheme="majorBidi" w:cstheme="majorBidi"/>
          <w:sz w:val="28"/>
          <w:szCs w:val="28"/>
        </w:rPr>
        <w:t xml:space="preserve">. Each hind limb consists of three ions, namely a </w:t>
      </w:r>
      <w:r w:rsidRPr="00F23F11">
        <w:rPr>
          <w:rStyle w:val="BodytextBoldItalic"/>
          <w:rFonts w:asciiTheme="majorBidi" w:hAnsiTheme="majorBidi" w:cstheme="majorBidi"/>
          <w:sz w:val="28"/>
          <w:szCs w:val="28"/>
        </w:rPr>
        <w:t>proximal thigh (femur</w:t>
      </w:r>
      <w:r w:rsidRPr="00F23F11">
        <w:rPr>
          <w:rFonts w:asciiTheme="majorBidi" w:hAnsiTheme="majorBidi" w:cstheme="majorBidi"/>
          <w:sz w:val="28"/>
          <w:szCs w:val="28"/>
        </w:rPr>
        <w:t xml:space="preserve">), </w:t>
      </w:r>
      <w:proofErr w:type="spellStart"/>
      <w:proofErr w:type="gramStart"/>
      <w:r w:rsidRPr="00F23F11">
        <w:rPr>
          <w:rFonts w:asciiTheme="majorBidi" w:hAnsiTheme="majorBidi" w:cstheme="majorBidi"/>
          <w:sz w:val="28"/>
          <w:szCs w:val="28"/>
        </w:rPr>
        <w:t>a</w:t>
      </w:r>
      <w:proofErr w:type="spellEnd"/>
      <w:proofErr w:type="gramEnd"/>
      <w:r w:rsidRPr="00F23F11">
        <w:rPr>
          <w:rFonts w:asciiTheme="majorBidi" w:hAnsiTheme="majorBidi" w:cstheme="majorBidi"/>
          <w:sz w:val="28"/>
          <w:szCs w:val="28"/>
        </w:rPr>
        <w:t xml:space="preserve"> </w:t>
      </w:r>
      <w:r w:rsidRPr="00F23F11">
        <w:rPr>
          <w:rStyle w:val="Bodytext10ptItalicSpacing0pt"/>
          <w:rFonts w:asciiTheme="majorBidi" w:hAnsiTheme="majorBidi" w:cstheme="majorBidi"/>
          <w:sz w:val="28"/>
          <w:szCs w:val="28"/>
        </w:rPr>
        <w:t xml:space="preserve">idle </w:t>
      </w:r>
      <w:r w:rsidRPr="00F23F11">
        <w:rPr>
          <w:rStyle w:val="BodytextBoldItalic"/>
          <w:rFonts w:asciiTheme="majorBidi" w:hAnsiTheme="majorBidi" w:cstheme="majorBidi"/>
          <w:sz w:val="28"/>
          <w:szCs w:val="28"/>
        </w:rPr>
        <w:t>shank (crus)</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and a </w:t>
      </w:r>
      <w:r w:rsidRPr="00F23F11">
        <w:rPr>
          <w:rStyle w:val="BodytextBoldItalic"/>
          <w:rFonts w:asciiTheme="majorBidi" w:hAnsiTheme="majorBidi" w:cstheme="majorBidi"/>
          <w:sz w:val="28"/>
          <w:szCs w:val="28"/>
        </w:rPr>
        <w:t>distal foot</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w:t>
      </w:r>
      <w:proofErr w:type="spellStart"/>
      <w:r w:rsidRPr="00F23F11">
        <w:rPr>
          <w:rStyle w:val="BodytextBoldItalic"/>
          <w:rFonts w:asciiTheme="majorBidi" w:hAnsiTheme="majorBidi" w:cstheme="majorBidi"/>
          <w:sz w:val="28"/>
          <w:szCs w:val="28"/>
        </w:rPr>
        <w:t>pes</w:t>
      </w:r>
      <w:proofErr w:type="spellEnd"/>
      <w:r w:rsidRPr="00F23F11">
        <w:rPr>
          <w:rFonts w:asciiTheme="majorBidi" w:hAnsiTheme="majorBidi" w:cstheme="majorBidi"/>
          <w:sz w:val="28"/>
          <w:szCs w:val="28"/>
        </w:rPr>
        <w:t>).</w:t>
      </w:r>
    </w:p>
    <w:p w:rsidR="00B96836" w:rsidRPr="00F23F11" w:rsidRDefault="00B96836" w:rsidP="00AA5038">
      <w:pPr>
        <w:pStyle w:val="BodyText21"/>
        <w:shd w:val="clear" w:color="auto" w:fill="auto"/>
        <w:spacing w:line="360" w:lineRule="auto"/>
        <w:ind w:firstLine="720"/>
        <w:rPr>
          <w:rFonts w:asciiTheme="majorBidi" w:hAnsiTheme="majorBidi" w:cstheme="majorBidi"/>
          <w:sz w:val="28"/>
          <w:szCs w:val="28"/>
        </w:rPr>
      </w:pPr>
      <w:r w:rsidRPr="00F23F11">
        <w:rPr>
          <w:rFonts w:asciiTheme="majorBidi" w:hAnsiTheme="majorBidi" w:cstheme="majorBidi"/>
          <w:sz w:val="28"/>
          <w:szCs w:val="28"/>
        </w:rPr>
        <w:t xml:space="preserve">The foot in turn is divisible into three ions, namely an </w:t>
      </w:r>
      <w:r w:rsidRPr="00F23F11">
        <w:rPr>
          <w:rStyle w:val="BodytextBoldItalic"/>
          <w:rFonts w:asciiTheme="majorBidi" w:hAnsiTheme="majorBidi" w:cstheme="majorBidi"/>
          <w:sz w:val="28"/>
          <w:szCs w:val="28"/>
        </w:rPr>
        <w:t>ankle (tarsus),</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an </w:t>
      </w:r>
      <w:r w:rsidRPr="00F23F11">
        <w:rPr>
          <w:rStyle w:val="BodytextBoldItalic"/>
          <w:rFonts w:asciiTheme="majorBidi" w:hAnsiTheme="majorBidi" w:cstheme="majorBidi"/>
          <w:sz w:val="28"/>
          <w:szCs w:val="28"/>
        </w:rPr>
        <w:t xml:space="preserve">instep </w:t>
      </w:r>
      <w:proofErr w:type="spellStart"/>
      <w:r w:rsidRPr="00F23F11">
        <w:rPr>
          <w:rStyle w:val="BodytextBoldItalic"/>
          <w:rFonts w:asciiTheme="majorBidi" w:hAnsiTheme="majorBidi" w:cstheme="majorBidi"/>
          <w:sz w:val="28"/>
          <w:szCs w:val="28"/>
        </w:rPr>
        <w:t>tatarsiis</w:t>
      </w:r>
      <w:proofErr w:type="spellEnd"/>
      <w:r w:rsidRPr="00F23F11">
        <w:rPr>
          <w:rFonts w:asciiTheme="majorBidi" w:hAnsiTheme="majorBidi" w:cstheme="majorBidi"/>
          <w:sz w:val="28"/>
          <w:szCs w:val="28"/>
        </w:rPr>
        <w:t xml:space="preserve">) and the </w:t>
      </w:r>
      <w:r w:rsidRPr="00F23F11">
        <w:rPr>
          <w:rStyle w:val="BodytextBoldItalic"/>
          <w:rFonts w:asciiTheme="majorBidi" w:hAnsiTheme="majorBidi" w:cstheme="majorBidi"/>
          <w:sz w:val="28"/>
          <w:szCs w:val="28"/>
        </w:rPr>
        <w:t>toes.</w:t>
      </w:r>
      <w:r w:rsidR="00AA5038">
        <w:rPr>
          <w:rStyle w:val="BodytextBoldItalic"/>
          <w:rFonts w:asciiTheme="majorBidi" w:hAnsiTheme="majorBidi" w:cstheme="majorBidi"/>
          <w:sz w:val="28"/>
          <w:szCs w:val="28"/>
        </w:rPr>
        <w:t xml:space="preserve"> </w:t>
      </w:r>
      <w:r w:rsidRPr="00F23F11">
        <w:rPr>
          <w:rFonts w:asciiTheme="majorBidi" w:hAnsiTheme="majorBidi" w:cstheme="majorBidi"/>
          <w:sz w:val="28"/>
          <w:szCs w:val="28"/>
        </w:rPr>
        <w:t xml:space="preserve">A </w:t>
      </w:r>
      <w:proofErr w:type="spellStart"/>
      <w:r w:rsidRPr="00F23F11">
        <w:rPr>
          <w:rStyle w:val="BodytextBoldItalic"/>
          <w:rFonts w:asciiTheme="majorBidi" w:hAnsiTheme="majorBidi" w:cstheme="majorBidi"/>
          <w:sz w:val="28"/>
          <w:szCs w:val="28"/>
        </w:rPr>
        <w:t>cloacal</w:t>
      </w:r>
      <w:proofErr w:type="spellEnd"/>
      <w:r w:rsidRPr="00F23F11">
        <w:rPr>
          <w:rStyle w:val="BodytextBoldItalic"/>
          <w:rFonts w:asciiTheme="majorBidi" w:hAnsiTheme="majorBidi" w:cstheme="majorBidi"/>
          <w:sz w:val="28"/>
          <w:szCs w:val="28"/>
        </w:rPr>
        <w:t xml:space="preserve"> aperture</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is present at the </w:t>
      </w:r>
      <w:proofErr w:type="spellStart"/>
      <w:r w:rsidRPr="00F23F11">
        <w:rPr>
          <w:rFonts w:asciiTheme="majorBidi" w:hAnsiTheme="majorBidi" w:cstheme="majorBidi"/>
          <w:sz w:val="28"/>
          <w:szCs w:val="28"/>
        </w:rPr>
        <w:t>serior</w:t>
      </w:r>
      <w:proofErr w:type="spellEnd"/>
      <w:r w:rsidRPr="00F23F11">
        <w:rPr>
          <w:rFonts w:asciiTheme="majorBidi" w:hAnsiTheme="majorBidi" w:cstheme="majorBidi"/>
          <w:sz w:val="28"/>
          <w:szCs w:val="28"/>
        </w:rPr>
        <w:t xml:space="preserve"> end of the trunk.</w:t>
      </w:r>
      <w:r w:rsidR="00AA5038">
        <w:rPr>
          <w:rFonts w:asciiTheme="majorBidi" w:hAnsiTheme="majorBidi" w:cstheme="majorBidi"/>
          <w:sz w:val="28"/>
          <w:szCs w:val="28"/>
        </w:rPr>
        <w:t xml:space="preserve"> </w:t>
      </w:r>
      <w:r w:rsidRPr="00F23F11">
        <w:rPr>
          <w:rFonts w:asciiTheme="majorBidi" w:hAnsiTheme="majorBidi" w:cstheme="majorBidi"/>
          <w:sz w:val="28"/>
          <w:szCs w:val="28"/>
        </w:rPr>
        <w:t xml:space="preserve">The body is covered by </w:t>
      </w:r>
      <w:r w:rsidRPr="00F23F11">
        <w:rPr>
          <w:rStyle w:val="BodytextBoldItalic"/>
          <w:rFonts w:asciiTheme="majorBidi" w:hAnsiTheme="majorBidi" w:cstheme="majorBidi"/>
          <w:sz w:val="28"/>
          <w:szCs w:val="28"/>
        </w:rPr>
        <w:t>skin.</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The skin is </w:t>
      </w:r>
      <w:r w:rsidRPr="00F23F11">
        <w:rPr>
          <w:rStyle w:val="BodytextBoldItalic"/>
          <w:rFonts w:asciiTheme="majorBidi" w:hAnsiTheme="majorBidi" w:cstheme="majorBidi"/>
          <w:sz w:val="28"/>
          <w:szCs w:val="28"/>
        </w:rPr>
        <w:t>trough</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and has a large number of </w:t>
      </w:r>
      <w:r w:rsidRPr="00F23F11">
        <w:rPr>
          <w:rStyle w:val="BodytextBoldItalic"/>
          <w:rFonts w:asciiTheme="majorBidi" w:hAnsiTheme="majorBidi" w:cstheme="majorBidi"/>
          <w:sz w:val="28"/>
          <w:szCs w:val="28"/>
        </w:rPr>
        <w:t xml:space="preserve">warts </w:t>
      </w:r>
      <w:proofErr w:type="spellStart"/>
      <w:r w:rsidRPr="00F23F11">
        <w:rPr>
          <w:rStyle w:val="BodytextBoldItalic"/>
          <w:rFonts w:asciiTheme="majorBidi" w:hAnsiTheme="majorBidi" w:cstheme="majorBidi"/>
          <w:sz w:val="28"/>
          <w:szCs w:val="28"/>
        </w:rPr>
        <w:t>ng</w:t>
      </w:r>
      <w:proofErr w:type="spellEnd"/>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an </w:t>
      </w:r>
      <w:r w:rsidRPr="00F23F11">
        <w:rPr>
          <w:rStyle w:val="BodytextBoldItalic"/>
          <w:rFonts w:asciiTheme="majorBidi" w:hAnsiTheme="majorBidi" w:cstheme="majorBidi"/>
          <w:sz w:val="28"/>
          <w:szCs w:val="28"/>
        </w:rPr>
        <w:t>ugly</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look to the toad.</w:t>
      </w:r>
    </w:p>
    <w:p w:rsidR="00B96836" w:rsidRPr="00F23F11" w:rsidRDefault="00B96836" w:rsidP="00B96836">
      <w:pPr>
        <w:pStyle w:val="Bodytext20"/>
        <w:shd w:val="clear" w:color="auto" w:fill="auto"/>
        <w:spacing w:line="360" w:lineRule="auto"/>
        <w:ind w:firstLine="0"/>
        <w:rPr>
          <w:rStyle w:val="Bodytext2Arial10ptBoldNotItalic"/>
          <w:rFonts w:asciiTheme="majorBidi" w:hAnsiTheme="majorBidi" w:cstheme="majorBidi"/>
          <w:sz w:val="28"/>
          <w:szCs w:val="28"/>
        </w:rPr>
      </w:pPr>
    </w:p>
    <w:p w:rsidR="00B96836" w:rsidRPr="00F23F11" w:rsidRDefault="00B96836" w:rsidP="00AA5038">
      <w:pPr>
        <w:pStyle w:val="Bodytext20"/>
        <w:shd w:val="clear" w:color="auto" w:fill="auto"/>
        <w:spacing w:line="360" w:lineRule="auto"/>
        <w:ind w:firstLine="0"/>
        <w:jc w:val="center"/>
        <w:rPr>
          <w:rStyle w:val="Bodytext2Arial10ptBoldNotItalic"/>
          <w:rFonts w:asciiTheme="majorBidi" w:hAnsiTheme="majorBidi" w:cstheme="majorBidi"/>
          <w:sz w:val="28"/>
          <w:szCs w:val="28"/>
        </w:rPr>
      </w:pPr>
      <w:r w:rsidRPr="00F23F11">
        <w:rPr>
          <w:rStyle w:val="Bodytext2Arial10ptBoldNotItalic"/>
          <w:rFonts w:asciiTheme="majorBidi" w:hAnsiTheme="majorBidi" w:cstheme="majorBidi"/>
          <w:sz w:val="28"/>
          <w:szCs w:val="28"/>
        </w:rPr>
        <w:t>Sexual Dimorphism</w:t>
      </w:r>
    </w:p>
    <w:p w:rsidR="00B96836" w:rsidRPr="00F23F11" w:rsidRDefault="00B96836" w:rsidP="00DA31E4">
      <w:pPr>
        <w:pStyle w:val="Bodytext20"/>
        <w:shd w:val="clear" w:color="auto" w:fill="auto"/>
        <w:spacing w:line="360" w:lineRule="auto"/>
        <w:ind w:firstLine="720"/>
        <w:rPr>
          <w:rFonts w:asciiTheme="majorBidi" w:hAnsiTheme="majorBidi" w:cstheme="majorBidi"/>
          <w:sz w:val="28"/>
          <w:szCs w:val="28"/>
        </w:rPr>
      </w:pPr>
      <w:r w:rsidRPr="00F23F11">
        <w:rPr>
          <w:rFonts w:asciiTheme="majorBidi" w:hAnsiTheme="majorBidi" w:cstheme="majorBidi"/>
          <w:sz w:val="28"/>
          <w:szCs w:val="28"/>
        </w:rPr>
        <w:t xml:space="preserve">Sexual dimorphism is a phenomenon </w:t>
      </w:r>
      <w:r w:rsidR="00AA5038">
        <w:rPr>
          <w:rFonts w:asciiTheme="majorBidi" w:hAnsiTheme="majorBidi" w:cstheme="majorBidi"/>
          <w:sz w:val="28"/>
          <w:szCs w:val="28"/>
        </w:rPr>
        <w:t>whe</w:t>
      </w:r>
      <w:r w:rsidRPr="00F23F11">
        <w:rPr>
          <w:rFonts w:asciiTheme="majorBidi" w:hAnsiTheme="majorBidi" w:cstheme="majorBidi"/>
          <w:sz w:val="28"/>
          <w:szCs w:val="28"/>
        </w:rPr>
        <w:t xml:space="preserve">re the two sexes are morphologically </w:t>
      </w:r>
      <w:r w:rsidR="00AA5038">
        <w:rPr>
          <w:rFonts w:asciiTheme="majorBidi" w:hAnsiTheme="majorBidi" w:cstheme="majorBidi"/>
          <w:sz w:val="28"/>
          <w:szCs w:val="28"/>
        </w:rPr>
        <w:t>p</w:t>
      </w:r>
      <w:r w:rsidRPr="00F23F11">
        <w:rPr>
          <w:rFonts w:asciiTheme="majorBidi" w:eastAsia="Arial" w:hAnsiTheme="majorBidi" w:cstheme="majorBidi"/>
          <w:sz w:val="28"/>
          <w:szCs w:val="28"/>
        </w:rPr>
        <w:t>re</w:t>
      </w:r>
      <w:r w:rsidR="00AA5038">
        <w:rPr>
          <w:rFonts w:asciiTheme="majorBidi" w:eastAsia="Arial" w:hAnsiTheme="majorBidi" w:cstheme="majorBidi"/>
          <w:sz w:val="28"/>
          <w:szCs w:val="28"/>
        </w:rPr>
        <w:t>se</w:t>
      </w:r>
      <w:r w:rsidRPr="00F23F11">
        <w:rPr>
          <w:rFonts w:asciiTheme="majorBidi" w:eastAsia="Arial" w:hAnsiTheme="majorBidi" w:cstheme="majorBidi"/>
          <w:sz w:val="28"/>
          <w:szCs w:val="28"/>
        </w:rPr>
        <w:t>nt</w:t>
      </w:r>
      <w:r w:rsidRPr="00F23F11">
        <w:rPr>
          <w:rStyle w:val="Bodytext2NotItalic"/>
          <w:rFonts w:asciiTheme="majorBidi" w:hAnsiTheme="majorBidi" w:cstheme="majorBidi"/>
          <w:sz w:val="28"/>
          <w:szCs w:val="28"/>
        </w:rPr>
        <w:t>.</w:t>
      </w:r>
      <w:r w:rsidR="00AA5038">
        <w:rPr>
          <w:rStyle w:val="Bodytext2NotItalic"/>
          <w:rFonts w:asciiTheme="majorBidi" w:hAnsiTheme="majorBidi" w:cstheme="majorBidi"/>
          <w:sz w:val="28"/>
          <w:szCs w:val="28"/>
        </w:rPr>
        <w:t xml:space="preserve"> </w:t>
      </w:r>
      <w:r w:rsidR="00AA5038" w:rsidRPr="00F23F11">
        <w:rPr>
          <w:rStyle w:val="BodytextItalic"/>
          <w:rFonts w:asciiTheme="majorBidi" w:hAnsiTheme="majorBidi" w:cstheme="majorBidi"/>
          <w:sz w:val="28"/>
          <w:szCs w:val="28"/>
        </w:rPr>
        <w:t xml:space="preserve"> </w:t>
      </w:r>
      <w:proofErr w:type="spellStart"/>
      <w:r w:rsidRPr="00F23F11">
        <w:rPr>
          <w:rStyle w:val="BodytextItalic"/>
          <w:rFonts w:asciiTheme="majorBidi" w:hAnsiTheme="majorBidi" w:cstheme="majorBidi"/>
          <w:sz w:val="28"/>
          <w:szCs w:val="28"/>
        </w:rPr>
        <w:t>Bufo</w:t>
      </w:r>
      <w:proofErr w:type="spellEnd"/>
      <w:r w:rsidRPr="00F23F11">
        <w:rPr>
          <w:rFonts w:asciiTheme="majorBidi" w:hAnsiTheme="majorBidi" w:cstheme="majorBidi"/>
          <w:sz w:val="28"/>
          <w:szCs w:val="28"/>
        </w:rPr>
        <w:t xml:space="preserve"> exhibits sexual dimorphism. The differs from the female in the following </w:t>
      </w:r>
      <w:proofErr w:type="gramStart"/>
      <w:r w:rsidR="00AA5038">
        <w:rPr>
          <w:rFonts w:asciiTheme="majorBidi" w:hAnsiTheme="majorBidi" w:cstheme="majorBidi"/>
          <w:sz w:val="28"/>
          <w:szCs w:val="28"/>
        </w:rPr>
        <w:t>cha</w:t>
      </w:r>
      <w:r w:rsidR="00DA31E4">
        <w:rPr>
          <w:rFonts w:asciiTheme="majorBidi" w:hAnsiTheme="majorBidi" w:cstheme="majorBidi"/>
          <w:sz w:val="28"/>
          <w:szCs w:val="28"/>
        </w:rPr>
        <w:t xml:space="preserve">racters </w:t>
      </w:r>
      <w:r w:rsidR="00AA5038">
        <w:rPr>
          <w:rFonts w:asciiTheme="majorBidi" w:hAnsiTheme="majorBidi" w:cstheme="majorBidi"/>
          <w:sz w:val="28"/>
          <w:szCs w:val="28"/>
        </w:rPr>
        <w:t>:</w:t>
      </w:r>
      <w:proofErr w:type="gramEnd"/>
    </w:p>
    <w:p w:rsidR="00B96836" w:rsidRPr="00DA31E4" w:rsidRDefault="00B96836" w:rsidP="00DA31E4">
      <w:pPr>
        <w:pStyle w:val="BodyText21"/>
        <w:numPr>
          <w:ilvl w:val="0"/>
          <w:numId w:val="4"/>
        </w:numPr>
        <w:shd w:val="clear" w:color="auto" w:fill="auto"/>
        <w:tabs>
          <w:tab w:val="left" w:pos="284"/>
        </w:tabs>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The male is </w:t>
      </w:r>
      <w:r w:rsidRPr="00F23F11">
        <w:rPr>
          <w:rStyle w:val="BodytextBoldItalic"/>
          <w:rFonts w:asciiTheme="majorBidi" w:hAnsiTheme="majorBidi" w:cstheme="majorBidi"/>
          <w:sz w:val="28"/>
          <w:szCs w:val="28"/>
        </w:rPr>
        <w:t>smaller</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in size; but </w:t>
      </w:r>
      <w:proofErr w:type="gramStart"/>
      <w:r w:rsidRPr="00DA31E4">
        <w:rPr>
          <w:rFonts w:asciiTheme="majorBidi" w:hAnsiTheme="majorBidi" w:cstheme="majorBidi"/>
          <w:sz w:val="28"/>
          <w:szCs w:val="28"/>
        </w:rPr>
        <w:t xml:space="preserve">the </w:t>
      </w:r>
      <w:r w:rsidR="00DA31E4" w:rsidRPr="00DA31E4">
        <w:t xml:space="preserve"> </w:t>
      </w:r>
      <w:r w:rsidR="00DA31E4" w:rsidRPr="00DA31E4">
        <w:rPr>
          <w:sz w:val="28"/>
          <w:szCs w:val="28"/>
        </w:rPr>
        <w:t>female</w:t>
      </w:r>
      <w:proofErr w:type="gramEnd"/>
      <w:r w:rsidRPr="00DA31E4">
        <w:rPr>
          <w:sz w:val="28"/>
          <w:szCs w:val="28"/>
        </w:rPr>
        <w:t xml:space="preserve"> </w:t>
      </w:r>
      <w:r w:rsidRPr="00DA31E4">
        <w:rPr>
          <w:rFonts w:asciiTheme="majorBidi" w:hAnsiTheme="majorBidi" w:cstheme="majorBidi"/>
          <w:sz w:val="28"/>
          <w:szCs w:val="28"/>
        </w:rPr>
        <w:t xml:space="preserve">is </w:t>
      </w:r>
      <w:r w:rsidRPr="00DA31E4">
        <w:rPr>
          <w:b/>
          <w:bCs/>
          <w:i/>
          <w:iCs/>
          <w:sz w:val="28"/>
          <w:szCs w:val="28"/>
        </w:rPr>
        <w:t>larger.</w:t>
      </w:r>
    </w:p>
    <w:p w:rsidR="00B96836" w:rsidRPr="00F23F11" w:rsidRDefault="00B96836" w:rsidP="00DA31E4">
      <w:pPr>
        <w:pStyle w:val="BodyText21"/>
        <w:numPr>
          <w:ilvl w:val="0"/>
          <w:numId w:val="4"/>
        </w:numPr>
        <w:shd w:val="clear" w:color="auto" w:fill="auto"/>
        <w:tabs>
          <w:tab w:val="left" w:pos="284"/>
          <w:tab w:val="left" w:pos="631"/>
        </w:tabs>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Males are </w:t>
      </w:r>
      <w:r w:rsidRPr="00F23F11">
        <w:rPr>
          <w:rStyle w:val="BodytextBoldItalic"/>
          <w:rFonts w:asciiTheme="majorBidi" w:hAnsiTheme="majorBidi" w:cstheme="majorBidi"/>
          <w:sz w:val="28"/>
          <w:szCs w:val="28"/>
        </w:rPr>
        <w:t>slim.</w:t>
      </w:r>
    </w:p>
    <w:p w:rsidR="00B96836" w:rsidRPr="00F23F11" w:rsidRDefault="00B96836" w:rsidP="00DA31E4">
      <w:pPr>
        <w:pStyle w:val="BodyText21"/>
        <w:numPr>
          <w:ilvl w:val="0"/>
          <w:numId w:val="4"/>
        </w:numPr>
        <w:shd w:val="clear" w:color="auto" w:fill="auto"/>
        <w:tabs>
          <w:tab w:val="left" w:pos="284"/>
          <w:tab w:val="left" w:pos="631"/>
        </w:tabs>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The ventral surface of the abdomen is </w:t>
      </w:r>
      <w:r w:rsidRPr="00F23F11">
        <w:rPr>
          <w:rStyle w:val="BodytextBoldItalic"/>
          <w:rFonts w:asciiTheme="majorBidi" w:hAnsiTheme="majorBidi" w:cstheme="majorBidi"/>
          <w:sz w:val="28"/>
          <w:szCs w:val="28"/>
        </w:rPr>
        <w:t>rough</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in male; but </w:t>
      </w:r>
      <w:r w:rsidRPr="00F23F11">
        <w:rPr>
          <w:rStyle w:val="BodytextBoldItalic"/>
          <w:rFonts w:asciiTheme="majorBidi" w:hAnsiTheme="majorBidi" w:cstheme="majorBidi"/>
          <w:sz w:val="28"/>
          <w:szCs w:val="28"/>
        </w:rPr>
        <w:t>smooth</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in female.</w:t>
      </w:r>
    </w:p>
    <w:p w:rsidR="00B96836" w:rsidRPr="00F23F11" w:rsidRDefault="00B96836" w:rsidP="00DA31E4">
      <w:pPr>
        <w:pStyle w:val="BodyText21"/>
        <w:numPr>
          <w:ilvl w:val="0"/>
          <w:numId w:val="4"/>
        </w:numPr>
        <w:shd w:val="clear" w:color="auto" w:fill="auto"/>
        <w:tabs>
          <w:tab w:val="left" w:pos="284"/>
          <w:tab w:val="left" w:pos="631"/>
        </w:tabs>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lastRenderedPageBreak/>
        <w:t xml:space="preserve">The male has a </w:t>
      </w:r>
      <w:r w:rsidRPr="00F23F11">
        <w:rPr>
          <w:rStyle w:val="BodytextBoldItalic"/>
          <w:rFonts w:asciiTheme="majorBidi" w:hAnsiTheme="majorBidi" w:cstheme="majorBidi"/>
          <w:sz w:val="28"/>
          <w:szCs w:val="28"/>
        </w:rPr>
        <w:t>vocal sac</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located near the ankle of the jaw on the left side.</w:t>
      </w:r>
    </w:p>
    <w:p w:rsidR="00B96836" w:rsidRPr="00F23F11" w:rsidRDefault="00B96836" w:rsidP="00DA31E4">
      <w:pPr>
        <w:pStyle w:val="BodyText21"/>
        <w:numPr>
          <w:ilvl w:val="0"/>
          <w:numId w:val="4"/>
        </w:numPr>
        <w:shd w:val="clear" w:color="auto" w:fill="auto"/>
        <w:tabs>
          <w:tab w:val="left" w:pos="284"/>
          <w:tab w:val="left" w:pos="631"/>
        </w:tabs>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Males </w:t>
      </w:r>
      <w:r w:rsidRPr="00F23F11">
        <w:rPr>
          <w:rStyle w:val="BodytextBoldItalic"/>
          <w:rFonts w:asciiTheme="majorBidi" w:hAnsiTheme="majorBidi" w:cstheme="majorBidi"/>
          <w:sz w:val="28"/>
          <w:szCs w:val="28"/>
        </w:rPr>
        <w:t>croak</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loudly with the vocal sac.</w:t>
      </w:r>
    </w:p>
    <w:p w:rsidR="00B96836" w:rsidRPr="00F23F11" w:rsidRDefault="00B96836" w:rsidP="00DA31E4">
      <w:pPr>
        <w:pStyle w:val="BodyText21"/>
        <w:numPr>
          <w:ilvl w:val="0"/>
          <w:numId w:val="4"/>
        </w:numPr>
        <w:shd w:val="clear" w:color="auto" w:fill="auto"/>
        <w:tabs>
          <w:tab w:val="left" w:pos="284"/>
          <w:tab w:val="left" w:pos="631"/>
        </w:tabs>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The male has a </w:t>
      </w:r>
      <w:r w:rsidRPr="00F23F11">
        <w:rPr>
          <w:rStyle w:val="BodytextBoldItalic"/>
          <w:rFonts w:asciiTheme="majorBidi" w:hAnsiTheme="majorBidi" w:cstheme="majorBidi"/>
          <w:sz w:val="28"/>
          <w:szCs w:val="28"/>
        </w:rPr>
        <w:t>nuptial pad</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in the index finger (inner finger).</w:t>
      </w:r>
    </w:p>
    <w:p w:rsidR="00B96836" w:rsidRPr="00F23F11" w:rsidRDefault="00B96836" w:rsidP="00DA31E4">
      <w:pPr>
        <w:pStyle w:val="BodyText21"/>
        <w:numPr>
          <w:ilvl w:val="0"/>
          <w:numId w:val="4"/>
        </w:numPr>
        <w:shd w:val="clear" w:color="auto" w:fill="auto"/>
        <w:tabs>
          <w:tab w:val="left" w:pos="284"/>
          <w:tab w:val="left" w:pos="631"/>
        </w:tabs>
        <w:spacing w:line="360" w:lineRule="auto"/>
        <w:ind w:firstLine="0"/>
        <w:rPr>
          <w:rFonts w:asciiTheme="majorBidi" w:hAnsiTheme="majorBidi" w:cstheme="majorBidi"/>
          <w:sz w:val="28"/>
          <w:szCs w:val="28"/>
        </w:rPr>
      </w:pPr>
      <w:r w:rsidRPr="00F23F11">
        <w:rPr>
          <w:rFonts w:asciiTheme="majorBidi" w:hAnsiTheme="majorBidi" w:cstheme="majorBidi"/>
          <w:sz w:val="28"/>
          <w:szCs w:val="28"/>
        </w:rPr>
        <w:t xml:space="preserve">In the copulating position, the upper </w:t>
      </w:r>
      <w:proofErr w:type="spellStart"/>
      <w:r w:rsidRPr="00F23F11">
        <w:rPr>
          <w:rStyle w:val="BodytextItalic"/>
          <w:rFonts w:asciiTheme="majorBidi" w:hAnsiTheme="majorBidi" w:cstheme="majorBidi"/>
          <w:sz w:val="28"/>
          <w:szCs w:val="28"/>
        </w:rPr>
        <w:t>Bufo</w:t>
      </w:r>
      <w:proofErr w:type="spellEnd"/>
      <w:r w:rsidRPr="00F23F11">
        <w:rPr>
          <w:rFonts w:asciiTheme="majorBidi" w:hAnsiTheme="majorBidi" w:cstheme="majorBidi"/>
          <w:sz w:val="28"/>
          <w:szCs w:val="28"/>
        </w:rPr>
        <w:t xml:space="preserve"> is the male and the lower </w:t>
      </w:r>
      <w:proofErr w:type="spellStart"/>
      <w:r w:rsidRPr="00F23F11">
        <w:rPr>
          <w:rStyle w:val="BodytextItalic"/>
          <w:rFonts w:asciiTheme="majorBidi" w:hAnsiTheme="majorBidi" w:cstheme="majorBidi"/>
          <w:sz w:val="28"/>
          <w:szCs w:val="28"/>
        </w:rPr>
        <w:t>Bufo</w:t>
      </w:r>
      <w:proofErr w:type="spellEnd"/>
      <w:r w:rsidRPr="00F23F11">
        <w:rPr>
          <w:rFonts w:asciiTheme="majorBidi" w:hAnsiTheme="majorBidi" w:cstheme="majorBidi"/>
          <w:sz w:val="28"/>
          <w:szCs w:val="28"/>
        </w:rPr>
        <w:t xml:space="preserve"> is the female.</w:t>
      </w:r>
    </w:p>
    <w:p w:rsidR="00B96836" w:rsidRPr="00F23F11" w:rsidRDefault="00B96836" w:rsidP="00DA31E4">
      <w:pPr>
        <w:pStyle w:val="Heading10"/>
        <w:keepNext/>
        <w:keepLines/>
        <w:shd w:val="clear" w:color="auto" w:fill="auto"/>
        <w:spacing w:line="360" w:lineRule="auto"/>
        <w:jc w:val="center"/>
        <w:rPr>
          <w:rFonts w:asciiTheme="majorBidi" w:hAnsiTheme="majorBidi" w:cstheme="majorBidi"/>
          <w:sz w:val="28"/>
          <w:szCs w:val="28"/>
        </w:rPr>
      </w:pPr>
      <w:r w:rsidRPr="00F23F11">
        <w:rPr>
          <w:rFonts w:asciiTheme="majorBidi" w:hAnsiTheme="majorBidi" w:cstheme="majorBidi"/>
          <w:sz w:val="28"/>
          <w:szCs w:val="28"/>
        </w:rPr>
        <w:t>Skin</w:t>
      </w:r>
    </w:p>
    <w:p w:rsidR="00B96836" w:rsidRPr="00F23F11" w:rsidRDefault="00B96836" w:rsidP="00DA31E4">
      <w:pPr>
        <w:pStyle w:val="BodyText21"/>
        <w:shd w:val="clear" w:color="auto" w:fill="auto"/>
        <w:spacing w:line="360" w:lineRule="auto"/>
        <w:ind w:firstLine="720"/>
        <w:rPr>
          <w:rFonts w:asciiTheme="majorBidi" w:hAnsiTheme="majorBidi" w:cstheme="majorBidi"/>
          <w:sz w:val="28"/>
          <w:szCs w:val="28"/>
        </w:rPr>
      </w:pPr>
      <w:r w:rsidRPr="00F23F11">
        <w:rPr>
          <w:rFonts w:asciiTheme="majorBidi" w:hAnsiTheme="majorBidi" w:cstheme="majorBidi"/>
          <w:sz w:val="28"/>
          <w:szCs w:val="28"/>
        </w:rPr>
        <w:t xml:space="preserve">The skin of </w:t>
      </w:r>
      <w:proofErr w:type="spellStart"/>
      <w:r w:rsidRPr="00F23F11">
        <w:rPr>
          <w:rStyle w:val="BodytextItalic"/>
          <w:rFonts w:asciiTheme="majorBidi" w:hAnsiTheme="majorBidi" w:cstheme="majorBidi"/>
          <w:sz w:val="28"/>
          <w:szCs w:val="28"/>
        </w:rPr>
        <w:t>Bufo</w:t>
      </w:r>
      <w:proofErr w:type="spellEnd"/>
      <w:r w:rsidRPr="00F23F11">
        <w:rPr>
          <w:rFonts w:asciiTheme="majorBidi" w:hAnsiTheme="majorBidi" w:cstheme="majorBidi"/>
          <w:sz w:val="28"/>
          <w:szCs w:val="28"/>
        </w:rPr>
        <w:t xml:space="preserve"> is moist and slimy. It is naked and without any exoskeleton. It consists of two layers, namely an outer </w:t>
      </w:r>
      <w:r w:rsidRPr="00F23F11">
        <w:rPr>
          <w:rStyle w:val="BodytextBoldItalic"/>
          <w:rFonts w:asciiTheme="majorBidi" w:hAnsiTheme="majorBidi" w:cstheme="majorBidi"/>
          <w:sz w:val="28"/>
          <w:szCs w:val="28"/>
        </w:rPr>
        <w:t>epidermis</w:t>
      </w:r>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and an inner </w:t>
      </w:r>
      <w:r w:rsidRPr="00F23F11">
        <w:rPr>
          <w:rStyle w:val="BodytextBoldItalic"/>
          <w:rFonts w:asciiTheme="majorBidi" w:hAnsiTheme="majorBidi" w:cstheme="majorBidi"/>
          <w:sz w:val="28"/>
          <w:szCs w:val="28"/>
        </w:rPr>
        <w:t>dermis.</w:t>
      </w:r>
    </w:p>
    <w:p w:rsidR="00B96836" w:rsidRPr="00F23F11" w:rsidRDefault="00B96836" w:rsidP="00DA31E4">
      <w:pPr>
        <w:pStyle w:val="BodyText21"/>
        <w:shd w:val="clear" w:color="auto" w:fill="auto"/>
        <w:spacing w:line="360" w:lineRule="auto"/>
        <w:ind w:firstLine="720"/>
        <w:rPr>
          <w:rFonts w:asciiTheme="majorBidi" w:hAnsiTheme="majorBidi" w:cstheme="majorBidi"/>
          <w:sz w:val="28"/>
          <w:szCs w:val="28"/>
        </w:rPr>
      </w:pPr>
      <w:r w:rsidRPr="00F23F11">
        <w:rPr>
          <w:rFonts w:asciiTheme="majorBidi" w:hAnsiTheme="majorBidi" w:cstheme="majorBidi"/>
          <w:sz w:val="28"/>
          <w:szCs w:val="28"/>
        </w:rPr>
        <w:t xml:space="preserve">The epidermis is the </w:t>
      </w:r>
      <w:r w:rsidRPr="00F23F11">
        <w:rPr>
          <w:rStyle w:val="BodytextBoldItalic"/>
          <w:rFonts w:asciiTheme="majorBidi" w:hAnsiTheme="majorBidi" w:cstheme="majorBidi"/>
          <w:sz w:val="28"/>
          <w:szCs w:val="28"/>
        </w:rPr>
        <w:t xml:space="preserve">outer most </w:t>
      </w:r>
      <w:proofErr w:type="gramStart"/>
      <w:r w:rsidRPr="00F23F11">
        <w:rPr>
          <w:rStyle w:val="BodytextBoldItalic"/>
          <w:rFonts w:asciiTheme="majorBidi" w:hAnsiTheme="majorBidi" w:cstheme="majorBidi"/>
          <w:sz w:val="28"/>
          <w:szCs w:val="28"/>
        </w:rPr>
        <w:t>layer</w:t>
      </w:r>
      <w:proofErr w:type="gramEnd"/>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It is formed of several layers of epidermal cells. The epidermis is further divided into two layers, namely an outer </w:t>
      </w:r>
      <w:r w:rsidRPr="00F23F11">
        <w:rPr>
          <w:rStyle w:val="BodytextBoldItalic"/>
          <w:rFonts w:asciiTheme="majorBidi" w:hAnsiTheme="majorBidi" w:cstheme="majorBidi"/>
          <w:sz w:val="28"/>
          <w:szCs w:val="28"/>
        </w:rPr>
        <w:t xml:space="preserve">stratum </w:t>
      </w:r>
      <w:proofErr w:type="spellStart"/>
      <w:r w:rsidRPr="00F23F11">
        <w:rPr>
          <w:rStyle w:val="BodytextBoldItalic"/>
          <w:rFonts w:asciiTheme="majorBidi" w:hAnsiTheme="majorBidi" w:cstheme="majorBidi"/>
          <w:sz w:val="28"/>
          <w:szCs w:val="28"/>
        </w:rPr>
        <w:t>corneum</w:t>
      </w:r>
      <w:proofErr w:type="spellEnd"/>
      <w:r w:rsidRPr="00F23F11">
        <w:rPr>
          <w:rStyle w:val="BodytextFranklinGothicHeavy55ptScale200"/>
          <w:rFonts w:asciiTheme="majorBidi" w:hAnsiTheme="majorBidi" w:cstheme="majorBidi"/>
          <w:sz w:val="28"/>
          <w:szCs w:val="28"/>
        </w:rPr>
        <w:t xml:space="preserve"> </w:t>
      </w:r>
      <w:r w:rsidRPr="00F23F11">
        <w:rPr>
          <w:rFonts w:asciiTheme="majorBidi" w:hAnsiTheme="majorBidi" w:cstheme="majorBidi"/>
          <w:sz w:val="28"/>
          <w:szCs w:val="28"/>
        </w:rPr>
        <w:t xml:space="preserve">and an inner </w:t>
      </w:r>
      <w:r w:rsidRPr="00F23F11">
        <w:rPr>
          <w:rStyle w:val="BodytextBoldItalic"/>
          <w:rFonts w:asciiTheme="majorBidi" w:hAnsiTheme="majorBidi" w:cstheme="majorBidi"/>
          <w:sz w:val="28"/>
          <w:szCs w:val="28"/>
        </w:rPr>
        <w:t xml:space="preserve">stratum </w:t>
      </w:r>
      <w:proofErr w:type="spellStart"/>
      <w:r w:rsidRPr="00F23F11">
        <w:rPr>
          <w:rStyle w:val="BodytextBoldItalic"/>
          <w:rFonts w:asciiTheme="majorBidi" w:hAnsiTheme="majorBidi" w:cstheme="majorBidi"/>
          <w:sz w:val="28"/>
          <w:szCs w:val="28"/>
        </w:rPr>
        <w:t>germinativum</w:t>
      </w:r>
      <w:proofErr w:type="spellEnd"/>
      <w:r w:rsidRPr="00F23F11">
        <w:rPr>
          <w:rStyle w:val="BodytextBoldItalic"/>
          <w:rFonts w:asciiTheme="majorBidi" w:hAnsiTheme="majorBidi" w:cstheme="majorBidi"/>
          <w:sz w:val="28"/>
          <w:szCs w:val="28"/>
        </w:rPr>
        <w:t>.</w:t>
      </w:r>
    </w:p>
    <w:p w:rsidR="00B96836" w:rsidRDefault="00B96836" w:rsidP="00DA31E4">
      <w:pPr>
        <w:pStyle w:val="BodyText21"/>
        <w:shd w:val="clear" w:color="auto" w:fill="auto"/>
        <w:spacing w:line="360" w:lineRule="auto"/>
        <w:ind w:firstLine="720"/>
        <w:rPr>
          <w:rFonts w:asciiTheme="majorBidi" w:hAnsiTheme="majorBidi" w:cstheme="majorBidi"/>
          <w:sz w:val="28"/>
          <w:szCs w:val="28"/>
        </w:rPr>
      </w:pPr>
      <w:r w:rsidRPr="00F23F11">
        <w:rPr>
          <w:rFonts w:asciiTheme="majorBidi" w:hAnsiTheme="majorBidi" w:cstheme="majorBidi"/>
          <w:sz w:val="28"/>
          <w:szCs w:val="28"/>
        </w:rPr>
        <w:t xml:space="preserve">The outermost layer of the epidermis is called </w:t>
      </w:r>
      <w:r w:rsidRPr="00F23F11">
        <w:rPr>
          <w:rStyle w:val="BodytextBoldItalic"/>
          <w:rFonts w:asciiTheme="majorBidi" w:hAnsiTheme="majorBidi" w:cstheme="majorBidi"/>
          <w:sz w:val="28"/>
          <w:szCs w:val="28"/>
        </w:rPr>
        <w:t xml:space="preserve">stratum </w:t>
      </w:r>
      <w:proofErr w:type="spellStart"/>
      <w:r w:rsidRPr="00F23F11">
        <w:rPr>
          <w:rStyle w:val="BodytextBoldItalic"/>
          <w:rFonts w:asciiTheme="majorBidi" w:hAnsiTheme="majorBidi" w:cstheme="majorBidi"/>
          <w:sz w:val="28"/>
          <w:szCs w:val="28"/>
        </w:rPr>
        <w:t>corneum</w:t>
      </w:r>
      <w:proofErr w:type="spellEnd"/>
      <w:r w:rsidRPr="00F23F11">
        <w:rPr>
          <w:rFonts w:asciiTheme="majorBidi" w:hAnsiTheme="majorBidi" w:cstheme="majorBidi"/>
          <w:sz w:val="28"/>
          <w:szCs w:val="28"/>
        </w:rPr>
        <w:t>. It is formed of a single layer of cells. This layer is dead and is shed periodically.</w:t>
      </w:r>
    </w:p>
    <w:p w:rsidR="00BB2740" w:rsidRPr="00C856C6" w:rsidRDefault="00BB2740" w:rsidP="00CF065D">
      <w:pPr>
        <w:pStyle w:val="BodyText1"/>
        <w:shd w:val="clear" w:color="auto" w:fill="auto"/>
        <w:spacing w:line="360" w:lineRule="auto"/>
        <w:ind w:firstLine="720"/>
        <w:rPr>
          <w:rFonts w:asciiTheme="majorBidi" w:hAnsiTheme="majorBidi" w:cstheme="majorBidi"/>
          <w:sz w:val="28"/>
          <w:szCs w:val="28"/>
        </w:rPr>
      </w:pPr>
      <w:r w:rsidRPr="00C856C6">
        <w:rPr>
          <w:rFonts w:asciiTheme="majorBidi" w:hAnsiTheme="majorBidi" w:cstheme="majorBidi"/>
          <w:sz w:val="28"/>
          <w:szCs w:val="28"/>
        </w:rPr>
        <w:t xml:space="preserve">The inner layers of epidermis constitute the </w:t>
      </w:r>
      <w:r w:rsidRPr="00C856C6">
        <w:rPr>
          <w:rStyle w:val="BodytextItalic"/>
          <w:rFonts w:asciiTheme="majorBidi" w:hAnsiTheme="majorBidi" w:cstheme="majorBidi"/>
          <w:sz w:val="28"/>
          <w:szCs w:val="28"/>
        </w:rPr>
        <w:t xml:space="preserve">stratum </w:t>
      </w:r>
      <w:proofErr w:type="spellStart"/>
      <w:r w:rsidRPr="00C856C6">
        <w:rPr>
          <w:rStyle w:val="BodytextItalic"/>
          <w:rFonts w:asciiTheme="majorBidi" w:hAnsiTheme="majorBidi" w:cstheme="majorBidi"/>
          <w:sz w:val="28"/>
          <w:szCs w:val="28"/>
        </w:rPr>
        <w:t>germinativum</w:t>
      </w:r>
      <w:proofErr w:type="spellEnd"/>
      <w:r w:rsidRPr="00C856C6">
        <w:rPr>
          <w:rFonts w:asciiTheme="majorBidi" w:hAnsiTheme="majorBidi" w:cstheme="majorBidi"/>
          <w:sz w:val="28"/>
          <w:szCs w:val="28"/>
        </w:rPr>
        <w:t xml:space="preserve"> or </w:t>
      </w:r>
      <w:r w:rsidRPr="00C856C6">
        <w:rPr>
          <w:rStyle w:val="BodytextItalic"/>
          <w:rFonts w:asciiTheme="majorBidi" w:hAnsiTheme="majorBidi" w:cstheme="majorBidi"/>
          <w:sz w:val="28"/>
          <w:szCs w:val="28"/>
        </w:rPr>
        <w:t xml:space="preserve">stratum </w:t>
      </w:r>
      <w:proofErr w:type="spellStart"/>
      <w:r w:rsidRPr="00C856C6">
        <w:rPr>
          <w:rStyle w:val="BodytextItalic"/>
          <w:rFonts w:asciiTheme="majorBidi" w:hAnsiTheme="majorBidi" w:cstheme="majorBidi"/>
          <w:sz w:val="28"/>
          <w:szCs w:val="28"/>
        </w:rPr>
        <w:t>Malpighii</w:t>
      </w:r>
      <w:proofErr w:type="spellEnd"/>
      <w:r w:rsidRPr="00C856C6">
        <w:rPr>
          <w:rStyle w:val="BodytextItalic"/>
          <w:rFonts w:asciiTheme="majorBidi" w:hAnsiTheme="majorBidi" w:cstheme="majorBidi"/>
          <w:sz w:val="28"/>
          <w:szCs w:val="28"/>
        </w:rPr>
        <w:t>.</w:t>
      </w:r>
      <w:r w:rsidRPr="00C856C6">
        <w:rPr>
          <w:rFonts w:asciiTheme="majorBidi" w:hAnsiTheme="majorBidi" w:cstheme="majorBidi"/>
          <w:sz w:val="28"/>
          <w:szCs w:val="28"/>
        </w:rPr>
        <w:t xml:space="preserve"> This layer is formed of columnar cells. New cells are formed from this layer.</w:t>
      </w:r>
      <w:r w:rsidR="00CF065D">
        <w:rPr>
          <w:rFonts w:asciiTheme="majorBidi" w:hAnsiTheme="majorBidi" w:cstheme="majorBidi"/>
          <w:sz w:val="28"/>
          <w:szCs w:val="28"/>
        </w:rPr>
        <w:t xml:space="preserve"> </w:t>
      </w:r>
      <w:r w:rsidRPr="00C856C6">
        <w:rPr>
          <w:rFonts w:asciiTheme="majorBidi" w:hAnsiTheme="majorBidi" w:cstheme="majorBidi"/>
          <w:sz w:val="28"/>
          <w:szCs w:val="28"/>
        </w:rPr>
        <w:t xml:space="preserve">A </w:t>
      </w:r>
      <w:r w:rsidRPr="00C856C6">
        <w:rPr>
          <w:rStyle w:val="BodytextItalic"/>
          <w:rFonts w:asciiTheme="majorBidi" w:hAnsiTheme="majorBidi" w:cstheme="majorBidi"/>
          <w:sz w:val="28"/>
          <w:szCs w:val="28"/>
        </w:rPr>
        <w:t>basement membrane</w:t>
      </w:r>
      <w:r w:rsidRPr="00C856C6">
        <w:rPr>
          <w:rFonts w:asciiTheme="majorBidi" w:hAnsiTheme="majorBidi" w:cstheme="majorBidi"/>
          <w:sz w:val="28"/>
          <w:szCs w:val="28"/>
        </w:rPr>
        <w:t xml:space="preserve"> separates the epidermis from the </w:t>
      </w:r>
      <w:r w:rsidRPr="00C856C6">
        <w:rPr>
          <w:rStyle w:val="BodytextItalic"/>
          <w:rFonts w:asciiTheme="majorBidi" w:hAnsiTheme="majorBidi" w:cstheme="majorBidi"/>
          <w:sz w:val="28"/>
          <w:szCs w:val="28"/>
        </w:rPr>
        <w:t>dermis.</w:t>
      </w:r>
    </w:p>
    <w:p w:rsidR="00BB2740" w:rsidRPr="00C856C6" w:rsidRDefault="00BB2740" w:rsidP="00CF065D">
      <w:pPr>
        <w:pStyle w:val="BodyText1"/>
        <w:shd w:val="clear" w:color="auto" w:fill="auto"/>
        <w:spacing w:line="360" w:lineRule="auto"/>
        <w:ind w:firstLine="720"/>
        <w:rPr>
          <w:rFonts w:asciiTheme="majorBidi" w:hAnsiTheme="majorBidi" w:cstheme="majorBidi"/>
          <w:sz w:val="28"/>
          <w:szCs w:val="28"/>
        </w:rPr>
      </w:pPr>
      <w:r w:rsidRPr="00C856C6">
        <w:rPr>
          <w:rStyle w:val="BodytextItalic"/>
          <w:rFonts w:asciiTheme="majorBidi" w:hAnsiTheme="majorBidi" w:cstheme="majorBidi"/>
          <w:sz w:val="28"/>
          <w:szCs w:val="28"/>
        </w:rPr>
        <w:t>De</w:t>
      </w:r>
      <w:r w:rsidR="00CF065D">
        <w:rPr>
          <w:rStyle w:val="BodytextItalic"/>
          <w:rFonts w:asciiTheme="majorBidi" w:hAnsiTheme="majorBidi" w:cstheme="majorBidi"/>
          <w:sz w:val="28"/>
          <w:szCs w:val="28"/>
        </w:rPr>
        <w:t>rm</w:t>
      </w:r>
      <w:r w:rsidRPr="00C856C6">
        <w:rPr>
          <w:rStyle w:val="BodytextItalic"/>
          <w:rFonts w:asciiTheme="majorBidi" w:hAnsiTheme="majorBidi" w:cstheme="majorBidi"/>
          <w:sz w:val="28"/>
          <w:szCs w:val="28"/>
        </w:rPr>
        <w:t>is</w:t>
      </w:r>
      <w:r w:rsidRPr="00C856C6">
        <w:rPr>
          <w:rFonts w:asciiTheme="majorBidi" w:hAnsiTheme="majorBidi" w:cstheme="majorBidi"/>
          <w:sz w:val="28"/>
          <w:szCs w:val="28"/>
        </w:rPr>
        <w:t xml:space="preserve"> is the </w:t>
      </w:r>
      <w:r w:rsidRPr="00C856C6">
        <w:rPr>
          <w:rStyle w:val="BodytextItalic"/>
          <w:rFonts w:asciiTheme="majorBidi" w:hAnsiTheme="majorBidi" w:cstheme="majorBidi"/>
          <w:sz w:val="28"/>
          <w:szCs w:val="28"/>
        </w:rPr>
        <w:t xml:space="preserve">inner layer of the skin. </w:t>
      </w:r>
      <w:r w:rsidRPr="00C856C6">
        <w:rPr>
          <w:rFonts w:asciiTheme="majorBidi" w:hAnsiTheme="majorBidi" w:cstheme="majorBidi"/>
          <w:sz w:val="28"/>
          <w:szCs w:val="28"/>
        </w:rPr>
        <w:t xml:space="preserve">It is differentiated into two layers, namely an outer </w:t>
      </w:r>
      <w:r w:rsidRPr="00C856C6">
        <w:rPr>
          <w:rStyle w:val="BodytextItalic"/>
          <w:rFonts w:asciiTheme="majorBidi" w:hAnsiTheme="majorBidi" w:cstheme="majorBidi"/>
          <w:sz w:val="28"/>
          <w:szCs w:val="28"/>
        </w:rPr>
        <w:t xml:space="preserve">stratum </w:t>
      </w:r>
      <w:proofErr w:type="spellStart"/>
      <w:r w:rsidRPr="00C856C6">
        <w:rPr>
          <w:rStyle w:val="BodytextItalic"/>
          <w:rFonts w:asciiTheme="majorBidi" w:hAnsiTheme="majorBidi" w:cstheme="majorBidi"/>
          <w:sz w:val="28"/>
          <w:szCs w:val="28"/>
        </w:rPr>
        <w:t>spongiosum</w:t>
      </w:r>
      <w:proofErr w:type="spellEnd"/>
      <w:r w:rsidRPr="00C856C6">
        <w:rPr>
          <w:rFonts w:asciiTheme="majorBidi" w:hAnsiTheme="majorBidi" w:cstheme="majorBidi"/>
          <w:sz w:val="28"/>
          <w:szCs w:val="28"/>
        </w:rPr>
        <w:t xml:space="preserve"> and an inner </w:t>
      </w:r>
      <w:r w:rsidRPr="00C856C6">
        <w:rPr>
          <w:rStyle w:val="BodytextItalic"/>
          <w:rFonts w:asciiTheme="majorBidi" w:hAnsiTheme="majorBidi" w:cstheme="majorBidi"/>
          <w:sz w:val="28"/>
          <w:szCs w:val="28"/>
        </w:rPr>
        <w:t xml:space="preserve">stratum </w:t>
      </w:r>
      <w:proofErr w:type="spellStart"/>
      <w:r w:rsidRPr="00C856C6">
        <w:rPr>
          <w:rStyle w:val="BodytextItalic"/>
          <w:rFonts w:asciiTheme="majorBidi" w:hAnsiTheme="majorBidi" w:cstheme="majorBidi"/>
          <w:sz w:val="28"/>
          <w:szCs w:val="28"/>
        </w:rPr>
        <w:t>compactum</w:t>
      </w:r>
      <w:proofErr w:type="spellEnd"/>
      <w:r w:rsidRPr="00C856C6">
        <w:rPr>
          <w:rFonts w:asciiTheme="majorBidi" w:hAnsiTheme="majorBidi" w:cstheme="majorBidi"/>
          <w:sz w:val="28"/>
          <w:szCs w:val="28"/>
        </w:rPr>
        <w:t>.</w:t>
      </w:r>
    </w:p>
    <w:p w:rsidR="00BB2740" w:rsidRDefault="00BB2740" w:rsidP="00CF065D">
      <w:pPr>
        <w:pStyle w:val="BodyText1"/>
        <w:shd w:val="clear" w:color="auto" w:fill="auto"/>
        <w:spacing w:line="360" w:lineRule="auto"/>
        <w:rPr>
          <w:rFonts w:asciiTheme="majorBidi" w:hAnsiTheme="majorBidi" w:cstheme="majorBidi"/>
          <w:sz w:val="28"/>
          <w:szCs w:val="28"/>
        </w:rPr>
      </w:pPr>
      <w:r w:rsidRPr="00C856C6">
        <w:rPr>
          <w:rFonts w:asciiTheme="majorBidi" w:hAnsiTheme="majorBidi" w:cstheme="majorBidi"/>
          <w:sz w:val="28"/>
          <w:szCs w:val="28"/>
        </w:rPr>
        <w:t xml:space="preserve">The stratum </w:t>
      </w:r>
      <w:proofErr w:type="spellStart"/>
      <w:r w:rsidRPr="00C856C6">
        <w:rPr>
          <w:rFonts w:asciiTheme="majorBidi" w:hAnsiTheme="majorBidi" w:cstheme="majorBidi"/>
          <w:sz w:val="28"/>
          <w:szCs w:val="28"/>
        </w:rPr>
        <w:t>spongiosum</w:t>
      </w:r>
      <w:proofErr w:type="spellEnd"/>
      <w:r w:rsidRPr="00C856C6">
        <w:rPr>
          <w:rFonts w:asciiTheme="majorBidi" w:hAnsiTheme="majorBidi" w:cstheme="majorBidi"/>
          <w:sz w:val="28"/>
          <w:szCs w:val="28"/>
        </w:rPr>
        <w:t xml:space="preserve"> consists of loose network of </w:t>
      </w:r>
      <w:r w:rsidRPr="00C856C6">
        <w:rPr>
          <w:rStyle w:val="BodytextItalic"/>
          <w:rFonts w:asciiTheme="majorBidi" w:hAnsiTheme="majorBidi" w:cstheme="majorBidi"/>
          <w:sz w:val="28"/>
          <w:szCs w:val="28"/>
        </w:rPr>
        <w:t>connective tissue</w:t>
      </w:r>
      <w:r w:rsidRPr="00C856C6">
        <w:rPr>
          <w:rFonts w:asciiTheme="majorBidi" w:hAnsiTheme="majorBidi" w:cstheme="majorBidi"/>
          <w:sz w:val="28"/>
          <w:szCs w:val="28"/>
        </w:rPr>
        <w:t xml:space="preserve"> with </w:t>
      </w:r>
      <w:r w:rsidRPr="00C856C6">
        <w:rPr>
          <w:rStyle w:val="BodytextItalic"/>
          <w:rFonts w:asciiTheme="majorBidi" w:hAnsiTheme="majorBidi" w:cstheme="majorBidi"/>
          <w:sz w:val="28"/>
          <w:szCs w:val="28"/>
        </w:rPr>
        <w:t>blood vessels,</w:t>
      </w:r>
      <w:r w:rsidRPr="00C856C6">
        <w:rPr>
          <w:rFonts w:asciiTheme="majorBidi" w:hAnsiTheme="majorBidi" w:cstheme="majorBidi"/>
          <w:sz w:val="28"/>
          <w:szCs w:val="28"/>
        </w:rPr>
        <w:t xml:space="preserve"> </w:t>
      </w:r>
      <w:proofErr w:type="gramStart"/>
      <w:r w:rsidRPr="00C856C6">
        <w:rPr>
          <w:rFonts w:asciiTheme="majorBidi" w:hAnsiTheme="majorBidi" w:cstheme="majorBidi"/>
          <w:sz w:val="28"/>
          <w:szCs w:val="28"/>
        </w:rPr>
        <w:t>It</w:t>
      </w:r>
      <w:proofErr w:type="gramEnd"/>
      <w:r w:rsidRPr="00C856C6">
        <w:rPr>
          <w:rFonts w:asciiTheme="majorBidi" w:hAnsiTheme="majorBidi" w:cstheme="majorBidi"/>
          <w:sz w:val="28"/>
          <w:szCs w:val="28"/>
        </w:rPr>
        <w:t xml:space="preserve"> contains many </w:t>
      </w:r>
      <w:r w:rsidRPr="00C856C6">
        <w:rPr>
          <w:rStyle w:val="BodytextItalic"/>
          <w:rFonts w:asciiTheme="majorBidi" w:hAnsiTheme="majorBidi" w:cstheme="majorBidi"/>
          <w:sz w:val="28"/>
          <w:szCs w:val="28"/>
        </w:rPr>
        <w:t>mucous glands.</w:t>
      </w:r>
      <w:r w:rsidRPr="00C856C6">
        <w:rPr>
          <w:rFonts w:asciiTheme="majorBidi" w:hAnsiTheme="majorBidi" w:cstheme="majorBidi"/>
          <w:sz w:val="28"/>
          <w:szCs w:val="28"/>
        </w:rPr>
        <w:t xml:space="preserve"> The superficial part of this layer contains </w:t>
      </w:r>
      <w:proofErr w:type="spellStart"/>
      <w:r w:rsidRPr="00C856C6">
        <w:rPr>
          <w:rStyle w:val="BodytextItalic"/>
          <w:rFonts w:asciiTheme="majorBidi" w:hAnsiTheme="majorBidi" w:cstheme="majorBidi"/>
          <w:sz w:val="28"/>
          <w:szCs w:val="28"/>
        </w:rPr>
        <w:t>chromatophores</w:t>
      </w:r>
      <w:proofErr w:type="spellEnd"/>
      <w:r w:rsidRPr="00C856C6">
        <w:rPr>
          <w:rStyle w:val="BodytextItalic"/>
          <w:rFonts w:asciiTheme="majorBidi" w:hAnsiTheme="majorBidi" w:cstheme="majorBidi"/>
          <w:sz w:val="28"/>
          <w:szCs w:val="28"/>
        </w:rPr>
        <w:t>.</w:t>
      </w:r>
      <w:r w:rsidR="00CF065D">
        <w:rPr>
          <w:rStyle w:val="BodytextItalic"/>
          <w:rFonts w:asciiTheme="majorBidi" w:hAnsiTheme="majorBidi" w:cstheme="majorBidi"/>
          <w:sz w:val="28"/>
          <w:szCs w:val="28"/>
        </w:rPr>
        <w:t xml:space="preserve"> </w:t>
      </w:r>
      <w:r w:rsidRPr="00C856C6">
        <w:rPr>
          <w:rStyle w:val="Bodytext2NotItalic"/>
          <w:rFonts w:asciiTheme="majorBidi" w:eastAsia="Arial" w:hAnsiTheme="majorBidi" w:cstheme="majorBidi"/>
          <w:sz w:val="28"/>
          <w:szCs w:val="28"/>
        </w:rPr>
        <w:t xml:space="preserve">The stratum </w:t>
      </w:r>
      <w:proofErr w:type="spellStart"/>
      <w:r w:rsidRPr="00C856C6">
        <w:rPr>
          <w:rStyle w:val="Bodytext2NotItalic"/>
          <w:rFonts w:asciiTheme="majorBidi" w:eastAsia="Arial" w:hAnsiTheme="majorBidi" w:cstheme="majorBidi"/>
          <w:sz w:val="28"/>
          <w:szCs w:val="28"/>
        </w:rPr>
        <w:t>compactum</w:t>
      </w:r>
      <w:proofErr w:type="spellEnd"/>
      <w:r w:rsidRPr="00C856C6">
        <w:rPr>
          <w:rStyle w:val="Bodytext2NotItalic"/>
          <w:rFonts w:asciiTheme="majorBidi" w:eastAsia="Arial" w:hAnsiTheme="majorBidi" w:cstheme="majorBidi"/>
          <w:sz w:val="28"/>
          <w:szCs w:val="28"/>
        </w:rPr>
        <w:t xml:space="preserve"> is made up of </w:t>
      </w:r>
      <w:r w:rsidRPr="00C856C6">
        <w:rPr>
          <w:rFonts w:asciiTheme="majorBidi" w:hAnsiTheme="majorBidi" w:cstheme="majorBidi"/>
          <w:sz w:val="28"/>
          <w:szCs w:val="28"/>
        </w:rPr>
        <w:t>dense connective tissue</w:t>
      </w:r>
      <w:r w:rsidRPr="00C856C6">
        <w:rPr>
          <w:rStyle w:val="Bodytext2NotItalic"/>
          <w:rFonts w:asciiTheme="majorBidi" w:eastAsia="Arial" w:hAnsiTheme="majorBidi" w:cstheme="majorBidi"/>
          <w:sz w:val="28"/>
          <w:szCs w:val="28"/>
        </w:rPr>
        <w:t xml:space="preserve">, </w:t>
      </w:r>
      <w:r w:rsidRPr="00C856C6">
        <w:rPr>
          <w:rFonts w:asciiTheme="majorBidi" w:hAnsiTheme="majorBidi" w:cstheme="majorBidi"/>
          <w:sz w:val="28"/>
          <w:szCs w:val="28"/>
        </w:rPr>
        <w:t xml:space="preserve">smooth muscle </w:t>
      </w:r>
      <w:proofErr w:type="spellStart"/>
      <w:r w:rsidRPr="00C856C6">
        <w:rPr>
          <w:rFonts w:asciiTheme="majorBidi" w:hAnsiTheme="majorBidi" w:cstheme="majorBidi"/>
          <w:sz w:val="28"/>
          <w:szCs w:val="28"/>
        </w:rPr>
        <w:t>fibres</w:t>
      </w:r>
      <w:proofErr w:type="spellEnd"/>
      <w:r w:rsidRPr="00C856C6">
        <w:rPr>
          <w:rStyle w:val="Bodytext2NotItalic"/>
          <w:rFonts w:asciiTheme="majorBidi" w:eastAsia="Arial" w:hAnsiTheme="majorBidi" w:cstheme="majorBidi"/>
          <w:sz w:val="28"/>
          <w:szCs w:val="28"/>
        </w:rPr>
        <w:t xml:space="preserve">, </w:t>
      </w:r>
      <w:r w:rsidRPr="00C856C6">
        <w:rPr>
          <w:rFonts w:asciiTheme="majorBidi" w:hAnsiTheme="majorBidi" w:cstheme="majorBidi"/>
          <w:sz w:val="28"/>
          <w:szCs w:val="28"/>
        </w:rPr>
        <w:t>nerves</w:t>
      </w:r>
      <w:r w:rsidRPr="00C856C6">
        <w:rPr>
          <w:rStyle w:val="Bodytext2NotItalic"/>
          <w:rFonts w:asciiTheme="majorBidi" w:eastAsia="Arial" w:hAnsiTheme="majorBidi" w:cstheme="majorBidi"/>
          <w:sz w:val="28"/>
          <w:szCs w:val="28"/>
        </w:rPr>
        <w:t xml:space="preserve"> and </w:t>
      </w:r>
      <w:r w:rsidRPr="00C856C6">
        <w:rPr>
          <w:rFonts w:asciiTheme="majorBidi" w:hAnsiTheme="majorBidi" w:cstheme="majorBidi"/>
          <w:sz w:val="28"/>
          <w:szCs w:val="28"/>
        </w:rPr>
        <w:t>blood vessels.</w:t>
      </w: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A262D9" w:rsidP="00CF065D">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3360" behindDoc="1" locked="0" layoutInCell="1" allowOverlap="1">
            <wp:simplePos x="0" y="0"/>
            <wp:positionH relativeFrom="column">
              <wp:posOffset>592047</wp:posOffset>
            </wp:positionH>
            <wp:positionV relativeFrom="paragraph">
              <wp:posOffset>-72186</wp:posOffset>
            </wp:positionV>
            <wp:extent cx="4727575" cy="2889885"/>
            <wp:effectExtent l="0" t="0" r="0" b="5715"/>
            <wp:wrapNone/>
            <wp:docPr id="7" name="Picture 7" descr="C:\Users\Aziz\Desktop\book-Dr-Sabah\Ch-3-eight\Fig-8\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iz\Desktop\book-Dr-Sabah\Ch-3-eight\Fig-8\F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7575"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Default="00CF065D" w:rsidP="00CF065D">
      <w:pPr>
        <w:pStyle w:val="BodyText1"/>
        <w:shd w:val="clear" w:color="auto" w:fill="auto"/>
        <w:spacing w:line="360" w:lineRule="auto"/>
        <w:rPr>
          <w:rFonts w:asciiTheme="majorBidi" w:hAnsiTheme="majorBidi" w:cstheme="majorBidi"/>
          <w:sz w:val="28"/>
          <w:szCs w:val="28"/>
        </w:rPr>
      </w:pPr>
    </w:p>
    <w:p w:rsidR="00CF065D" w:rsidRPr="00A262D9" w:rsidRDefault="00A262D9" w:rsidP="00A262D9">
      <w:pPr>
        <w:pStyle w:val="BodyText1"/>
        <w:shd w:val="clear" w:color="auto" w:fill="auto"/>
        <w:spacing w:line="360" w:lineRule="auto"/>
        <w:jc w:val="center"/>
        <w:rPr>
          <w:rFonts w:asciiTheme="majorBidi" w:hAnsiTheme="majorBidi" w:cstheme="majorBidi"/>
          <w:i/>
          <w:iCs/>
          <w:sz w:val="28"/>
          <w:szCs w:val="28"/>
        </w:rPr>
      </w:pPr>
      <w:r w:rsidRPr="00A262D9">
        <w:rPr>
          <w:rFonts w:asciiTheme="majorBidi" w:hAnsiTheme="majorBidi" w:cstheme="majorBidi"/>
          <w:i/>
          <w:iCs/>
          <w:sz w:val="28"/>
          <w:szCs w:val="28"/>
        </w:rPr>
        <w:t xml:space="preserve">Fig.8.6: </w:t>
      </w:r>
      <w:proofErr w:type="spellStart"/>
      <w:r w:rsidRPr="00A262D9">
        <w:rPr>
          <w:rFonts w:asciiTheme="majorBidi" w:hAnsiTheme="majorBidi" w:cstheme="majorBidi"/>
          <w:i/>
          <w:iCs/>
          <w:sz w:val="28"/>
          <w:szCs w:val="28"/>
        </w:rPr>
        <w:t>Bufo</w:t>
      </w:r>
      <w:proofErr w:type="spellEnd"/>
      <w:r w:rsidRPr="00A262D9">
        <w:rPr>
          <w:rFonts w:asciiTheme="majorBidi" w:hAnsiTheme="majorBidi" w:cstheme="majorBidi"/>
          <w:i/>
          <w:iCs/>
          <w:sz w:val="28"/>
          <w:szCs w:val="28"/>
        </w:rPr>
        <w:t xml:space="preserve"> V.S. of the skin</w:t>
      </w:r>
    </w:p>
    <w:p w:rsidR="00BB2740" w:rsidRPr="00C856C6" w:rsidRDefault="00BB2740" w:rsidP="00990E6E">
      <w:pPr>
        <w:pStyle w:val="Heading10"/>
        <w:keepNext/>
        <w:keepLines/>
        <w:shd w:val="clear" w:color="auto" w:fill="auto"/>
        <w:spacing w:line="360" w:lineRule="auto"/>
        <w:jc w:val="center"/>
        <w:rPr>
          <w:rFonts w:asciiTheme="majorBidi" w:hAnsiTheme="majorBidi" w:cstheme="majorBidi"/>
          <w:sz w:val="28"/>
          <w:szCs w:val="28"/>
        </w:rPr>
      </w:pPr>
      <w:proofErr w:type="spellStart"/>
      <w:r w:rsidRPr="00C856C6">
        <w:rPr>
          <w:rFonts w:asciiTheme="majorBidi" w:hAnsiTheme="majorBidi" w:cstheme="majorBidi"/>
          <w:sz w:val="28"/>
          <w:szCs w:val="28"/>
        </w:rPr>
        <w:t>Chromatophores</w:t>
      </w:r>
      <w:proofErr w:type="spellEnd"/>
      <w:r w:rsidRPr="00C856C6">
        <w:rPr>
          <w:rFonts w:asciiTheme="majorBidi" w:hAnsiTheme="majorBidi" w:cstheme="majorBidi"/>
          <w:sz w:val="28"/>
          <w:szCs w:val="28"/>
        </w:rPr>
        <w:t xml:space="preserve"> and </w:t>
      </w:r>
      <w:proofErr w:type="spellStart"/>
      <w:r w:rsidRPr="00C856C6">
        <w:rPr>
          <w:rFonts w:asciiTheme="majorBidi" w:hAnsiTheme="majorBidi" w:cstheme="majorBidi"/>
          <w:sz w:val="28"/>
          <w:szCs w:val="28"/>
        </w:rPr>
        <w:t>Colour</w:t>
      </w:r>
      <w:proofErr w:type="spellEnd"/>
      <w:r w:rsidRPr="00C856C6">
        <w:rPr>
          <w:rFonts w:asciiTheme="majorBidi" w:hAnsiTheme="majorBidi" w:cstheme="majorBidi"/>
          <w:sz w:val="28"/>
          <w:szCs w:val="28"/>
        </w:rPr>
        <w:t xml:space="preserve"> Changes</w:t>
      </w:r>
    </w:p>
    <w:p w:rsidR="00BB2740" w:rsidRPr="00C856C6" w:rsidRDefault="00BB2740" w:rsidP="00BB3F69">
      <w:pPr>
        <w:pStyle w:val="BodyText1"/>
        <w:shd w:val="clear" w:color="auto" w:fill="auto"/>
        <w:spacing w:line="360" w:lineRule="auto"/>
        <w:ind w:firstLine="720"/>
        <w:rPr>
          <w:rFonts w:asciiTheme="majorBidi" w:hAnsiTheme="majorBidi" w:cstheme="majorBidi"/>
          <w:sz w:val="28"/>
          <w:szCs w:val="28"/>
        </w:rPr>
      </w:pPr>
      <w:proofErr w:type="spellStart"/>
      <w:r w:rsidRPr="00C856C6">
        <w:rPr>
          <w:rFonts w:asciiTheme="majorBidi" w:hAnsiTheme="majorBidi" w:cstheme="majorBidi"/>
          <w:sz w:val="28"/>
          <w:szCs w:val="28"/>
        </w:rPr>
        <w:t>Chromatophores</w:t>
      </w:r>
      <w:proofErr w:type="spellEnd"/>
      <w:r w:rsidRPr="00C856C6">
        <w:rPr>
          <w:rFonts w:asciiTheme="majorBidi" w:hAnsiTheme="majorBidi" w:cstheme="majorBidi"/>
          <w:sz w:val="28"/>
          <w:szCs w:val="28"/>
        </w:rPr>
        <w:t xml:space="preserve"> are the pigment cells. They are lying scattered in the dermis. There are three types of </w:t>
      </w:r>
      <w:proofErr w:type="spellStart"/>
      <w:r w:rsidRPr="00C856C6">
        <w:rPr>
          <w:rFonts w:asciiTheme="majorBidi" w:hAnsiTheme="majorBidi" w:cstheme="majorBidi"/>
          <w:sz w:val="28"/>
          <w:szCs w:val="28"/>
        </w:rPr>
        <w:t>chromatophores</w:t>
      </w:r>
      <w:proofErr w:type="spellEnd"/>
      <w:r w:rsidRPr="00C856C6">
        <w:rPr>
          <w:rFonts w:asciiTheme="majorBidi" w:hAnsiTheme="majorBidi" w:cstheme="majorBidi"/>
          <w:sz w:val="28"/>
          <w:szCs w:val="28"/>
        </w:rPr>
        <w:t xml:space="preserve">, namely </w:t>
      </w:r>
      <w:proofErr w:type="spellStart"/>
      <w:r w:rsidRPr="00C856C6">
        <w:rPr>
          <w:rStyle w:val="BodytextItalic"/>
          <w:rFonts w:asciiTheme="majorBidi" w:hAnsiTheme="majorBidi" w:cstheme="majorBidi"/>
          <w:sz w:val="28"/>
          <w:szCs w:val="28"/>
        </w:rPr>
        <w:t>melanophores</w:t>
      </w:r>
      <w:proofErr w:type="spellEnd"/>
      <w:r w:rsidRPr="00C856C6">
        <w:rPr>
          <w:rFonts w:asciiTheme="majorBidi" w:hAnsiTheme="majorBidi" w:cstheme="majorBidi"/>
          <w:sz w:val="28"/>
          <w:szCs w:val="28"/>
        </w:rPr>
        <w:t xml:space="preserve"> (with </w:t>
      </w:r>
      <w:r w:rsidRPr="00C856C6">
        <w:rPr>
          <w:rStyle w:val="BodytextItalic"/>
          <w:rFonts w:asciiTheme="majorBidi" w:hAnsiTheme="majorBidi" w:cstheme="majorBidi"/>
          <w:sz w:val="28"/>
          <w:szCs w:val="28"/>
        </w:rPr>
        <w:t xml:space="preserve">black pigment) </w:t>
      </w:r>
      <w:proofErr w:type="spellStart"/>
      <w:r w:rsidRPr="00C856C6">
        <w:rPr>
          <w:rStyle w:val="BodytextItalic"/>
          <w:rFonts w:asciiTheme="majorBidi" w:hAnsiTheme="majorBidi" w:cstheme="majorBidi"/>
          <w:sz w:val="28"/>
          <w:szCs w:val="28"/>
        </w:rPr>
        <w:t>lipophores</w:t>
      </w:r>
      <w:proofErr w:type="spellEnd"/>
      <w:r w:rsidRPr="00C856C6">
        <w:rPr>
          <w:rFonts w:asciiTheme="majorBidi" w:hAnsiTheme="majorBidi" w:cstheme="majorBidi"/>
          <w:sz w:val="28"/>
          <w:szCs w:val="28"/>
        </w:rPr>
        <w:t xml:space="preserve"> (with </w:t>
      </w:r>
      <w:r w:rsidRPr="00C856C6">
        <w:rPr>
          <w:rStyle w:val="BodytextItalic"/>
          <w:rFonts w:asciiTheme="majorBidi" w:hAnsiTheme="majorBidi" w:cstheme="majorBidi"/>
          <w:sz w:val="28"/>
          <w:szCs w:val="28"/>
        </w:rPr>
        <w:t>red pigments)</w:t>
      </w:r>
      <w:r w:rsidRPr="00C856C6">
        <w:rPr>
          <w:rFonts w:asciiTheme="majorBidi" w:hAnsiTheme="majorBidi" w:cstheme="majorBidi"/>
          <w:sz w:val="28"/>
          <w:szCs w:val="28"/>
        </w:rPr>
        <w:t xml:space="preserve"> and </w:t>
      </w:r>
      <w:proofErr w:type="spellStart"/>
      <w:r w:rsidRPr="00C856C6">
        <w:rPr>
          <w:rStyle w:val="BodytextItalic"/>
          <w:rFonts w:asciiTheme="majorBidi" w:hAnsiTheme="majorBidi" w:cstheme="majorBidi"/>
          <w:sz w:val="28"/>
          <w:szCs w:val="28"/>
        </w:rPr>
        <w:t>guanophores</w:t>
      </w:r>
      <w:proofErr w:type="spellEnd"/>
      <w:r w:rsidRPr="00C856C6">
        <w:rPr>
          <w:rFonts w:asciiTheme="majorBidi" w:hAnsiTheme="majorBidi" w:cstheme="majorBidi"/>
          <w:sz w:val="28"/>
          <w:szCs w:val="28"/>
        </w:rPr>
        <w:t xml:space="preserve"> (with </w:t>
      </w:r>
      <w:r w:rsidRPr="00C856C6">
        <w:rPr>
          <w:rStyle w:val="BodytextItalic"/>
          <w:rFonts w:asciiTheme="majorBidi" w:hAnsiTheme="majorBidi" w:cstheme="majorBidi"/>
          <w:sz w:val="28"/>
          <w:szCs w:val="28"/>
        </w:rPr>
        <w:t>crystals of guanine).</w:t>
      </w:r>
    </w:p>
    <w:p w:rsidR="00BB2740" w:rsidRPr="00C856C6" w:rsidRDefault="00BB2740" w:rsidP="00BB3F69">
      <w:pPr>
        <w:pStyle w:val="BodyText1"/>
        <w:shd w:val="clear" w:color="auto" w:fill="auto"/>
        <w:spacing w:line="360" w:lineRule="auto"/>
        <w:ind w:firstLine="720"/>
        <w:rPr>
          <w:rFonts w:asciiTheme="majorBidi" w:hAnsiTheme="majorBidi" w:cstheme="majorBidi"/>
          <w:sz w:val="28"/>
          <w:szCs w:val="28"/>
        </w:rPr>
      </w:pPr>
      <w:r w:rsidRPr="00C856C6">
        <w:rPr>
          <w:rFonts w:asciiTheme="majorBidi" w:hAnsiTheme="majorBidi" w:cstheme="majorBidi"/>
          <w:sz w:val="28"/>
          <w:szCs w:val="28"/>
        </w:rPr>
        <w:t xml:space="preserve">The </w:t>
      </w:r>
      <w:proofErr w:type="spellStart"/>
      <w:r w:rsidRPr="00C856C6">
        <w:rPr>
          <w:rFonts w:asciiTheme="majorBidi" w:hAnsiTheme="majorBidi" w:cstheme="majorBidi"/>
          <w:sz w:val="28"/>
          <w:szCs w:val="28"/>
        </w:rPr>
        <w:t>colour</w:t>
      </w:r>
      <w:proofErr w:type="spellEnd"/>
      <w:r w:rsidRPr="00C856C6">
        <w:rPr>
          <w:rFonts w:asciiTheme="majorBidi" w:hAnsiTheme="majorBidi" w:cstheme="majorBidi"/>
          <w:sz w:val="28"/>
          <w:szCs w:val="28"/>
        </w:rPr>
        <w:t xml:space="preserve"> of the skin is produced by the combination of pigments and the reflection of light from the guanine crystals.</w:t>
      </w:r>
      <w:r w:rsidR="00BB3F69">
        <w:rPr>
          <w:rFonts w:asciiTheme="majorBidi" w:hAnsiTheme="majorBidi" w:cstheme="majorBidi"/>
          <w:sz w:val="28"/>
          <w:szCs w:val="28"/>
        </w:rPr>
        <w:t xml:space="preserve"> </w:t>
      </w:r>
      <w:proofErr w:type="spellStart"/>
      <w:r w:rsidRPr="00C856C6">
        <w:rPr>
          <w:rStyle w:val="BodytextItalic"/>
          <w:rFonts w:asciiTheme="majorBidi" w:hAnsiTheme="majorBidi" w:cstheme="majorBidi"/>
          <w:sz w:val="28"/>
          <w:szCs w:val="28"/>
        </w:rPr>
        <w:t>B</w:t>
      </w:r>
      <w:r w:rsidR="00BB3F69">
        <w:rPr>
          <w:rStyle w:val="BodytextItalic"/>
          <w:rFonts w:asciiTheme="majorBidi" w:hAnsiTheme="majorBidi" w:cstheme="majorBidi"/>
          <w:sz w:val="28"/>
          <w:szCs w:val="28"/>
        </w:rPr>
        <w:t>u</w:t>
      </w:r>
      <w:r w:rsidRPr="00C856C6">
        <w:rPr>
          <w:rStyle w:val="BodytextItalic"/>
          <w:rFonts w:asciiTheme="majorBidi" w:hAnsiTheme="majorBidi" w:cstheme="majorBidi"/>
          <w:sz w:val="28"/>
          <w:szCs w:val="28"/>
        </w:rPr>
        <w:t>fo</w:t>
      </w:r>
      <w:proofErr w:type="spellEnd"/>
      <w:r w:rsidRPr="00C856C6">
        <w:rPr>
          <w:rFonts w:asciiTheme="majorBidi" w:hAnsiTheme="majorBidi" w:cstheme="majorBidi"/>
          <w:sz w:val="28"/>
          <w:szCs w:val="28"/>
        </w:rPr>
        <w:t xml:space="preserve"> can change its </w:t>
      </w:r>
      <w:proofErr w:type="spellStart"/>
      <w:r w:rsidRPr="00C856C6">
        <w:rPr>
          <w:rFonts w:asciiTheme="majorBidi" w:hAnsiTheme="majorBidi" w:cstheme="majorBidi"/>
          <w:sz w:val="28"/>
          <w:szCs w:val="28"/>
        </w:rPr>
        <w:t>colour</w:t>
      </w:r>
      <w:proofErr w:type="spellEnd"/>
      <w:r w:rsidRPr="00C856C6">
        <w:rPr>
          <w:rFonts w:asciiTheme="majorBidi" w:hAnsiTheme="majorBidi" w:cstheme="majorBidi"/>
          <w:sz w:val="28"/>
          <w:szCs w:val="28"/>
        </w:rPr>
        <w:t xml:space="preserve">. Change in the </w:t>
      </w:r>
      <w:proofErr w:type="spellStart"/>
      <w:r w:rsidRPr="00C856C6">
        <w:rPr>
          <w:rFonts w:asciiTheme="majorBidi" w:hAnsiTheme="majorBidi" w:cstheme="majorBidi"/>
          <w:sz w:val="28"/>
          <w:szCs w:val="28"/>
        </w:rPr>
        <w:t>colour</w:t>
      </w:r>
      <w:proofErr w:type="spellEnd"/>
      <w:r w:rsidRPr="00C856C6">
        <w:rPr>
          <w:rFonts w:asciiTheme="majorBidi" w:hAnsiTheme="majorBidi" w:cstheme="majorBidi"/>
          <w:sz w:val="28"/>
          <w:szCs w:val="28"/>
        </w:rPr>
        <w:t xml:space="preserve"> of the skin is brought about by the movement of pigments in the </w:t>
      </w:r>
      <w:proofErr w:type="spellStart"/>
      <w:r w:rsidRPr="00C856C6">
        <w:rPr>
          <w:rFonts w:asciiTheme="majorBidi" w:hAnsiTheme="majorBidi" w:cstheme="majorBidi"/>
          <w:sz w:val="28"/>
          <w:szCs w:val="28"/>
        </w:rPr>
        <w:t>chromatophores</w:t>
      </w:r>
      <w:proofErr w:type="spellEnd"/>
      <w:r w:rsidRPr="00C856C6">
        <w:rPr>
          <w:rFonts w:asciiTheme="majorBidi" w:hAnsiTheme="majorBidi" w:cstheme="majorBidi"/>
          <w:sz w:val="28"/>
          <w:szCs w:val="28"/>
        </w:rPr>
        <w:t>.</w:t>
      </w:r>
    </w:p>
    <w:p w:rsidR="00BB2740" w:rsidRDefault="00BB2740" w:rsidP="00BB3F69">
      <w:pPr>
        <w:pStyle w:val="BodyText1"/>
        <w:shd w:val="clear" w:color="auto" w:fill="auto"/>
        <w:spacing w:line="360" w:lineRule="auto"/>
        <w:ind w:firstLine="720"/>
        <w:rPr>
          <w:rFonts w:asciiTheme="majorBidi" w:hAnsiTheme="majorBidi" w:cstheme="majorBidi"/>
          <w:sz w:val="28"/>
          <w:szCs w:val="28"/>
        </w:rPr>
      </w:pPr>
      <w:r w:rsidRPr="00C856C6">
        <w:rPr>
          <w:rFonts w:asciiTheme="majorBidi" w:hAnsiTheme="majorBidi" w:cstheme="majorBidi"/>
          <w:sz w:val="28"/>
          <w:szCs w:val="28"/>
        </w:rPr>
        <w:t>W</w:t>
      </w:r>
      <w:r w:rsidR="00BB3F69">
        <w:rPr>
          <w:rFonts w:asciiTheme="majorBidi" w:hAnsiTheme="majorBidi" w:cstheme="majorBidi"/>
          <w:sz w:val="28"/>
          <w:szCs w:val="28"/>
        </w:rPr>
        <w:t>h</w:t>
      </w:r>
      <w:r w:rsidRPr="00C856C6">
        <w:rPr>
          <w:rFonts w:asciiTheme="majorBidi" w:hAnsiTheme="majorBidi" w:cstheme="majorBidi"/>
          <w:sz w:val="28"/>
          <w:szCs w:val="28"/>
        </w:rPr>
        <w:t xml:space="preserve">en the pigment is dispersed, the skin is dark. When the pigment concentrates, the skin becomes light. This phenomenon helps the </w:t>
      </w:r>
      <w:proofErr w:type="spellStart"/>
      <w:r w:rsidRPr="00C856C6">
        <w:rPr>
          <w:rStyle w:val="BodytextItalicSpacing-1pt"/>
          <w:rFonts w:asciiTheme="majorBidi" w:hAnsiTheme="majorBidi" w:cstheme="majorBidi"/>
          <w:sz w:val="28"/>
          <w:szCs w:val="28"/>
        </w:rPr>
        <w:t>Bufo</w:t>
      </w:r>
      <w:proofErr w:type="spellEnd"/>
      <w:r w:rsidRPr="00C856C6">
        <w:rPr>
          <w:rFonts w:asciiTheme="majorBidi" w:hAnsiTheme="majorBidi" w:cstheme="majorBidi"/>
          <w:sz w:val="28"/>
          <w:szCs w:val="28"/>
        </w:rPr>
        <w:t xml:space="preserve"> to change its </w:t>
      </w:r>
      <w:proofErr w:type="spellStart"/>
      <w:r w:rsidRPr="00C856C6">
        <w:rPr>
          <w:rFonts w:asciiTheme="majorBidi" w:hAnsiTheme="majorBidi" w:cstheme="majorBidi"/>
          <w:sz w:val="28"/>
          <w:szCs w:val="28"/>
        </w:rPr>
        <w:t>colour</w:t>
      </w:r>
      <w:proofErr w:type="spellEnd"/>
      <w:r w:rsidRPr="00C856C6">
        <w:rPr>
          <w:rFonts w:asciiTheme="majorBidi" w:hAnsiTheme="majorBidi" w:cstheme="majorBidi"/>
          <w:sz w:val="28"/>
          <w:szCs w:val="28"/>
        </w:rPr>
        <w:t xml:space="preserve"> according to the </w:t>
      </w:r>
      <w:proofErr w:type="spellStart"/>
      <w:r w:rsidRPr="00C856C6">
        <w:rPr>
          <w:rFonts w:asciiTheme="majorBidi" w:hAnsiTheme="majorBidi" w:cstheme="majorBidi"/>
          <w:sz w:val="28"/>
          <w:szCs w:val="28"/>
        </w:rPr>
        <w:t>colour</w:t>
      </w:r>
      <w:proofErr w:type="spellEnd"/>
      <w:r w:rsidRPr="00C856C6">
        <w:rPr>
          <w:rFonts w:asciiTheme="majorBidi" w:hAnsiTheme="majorBidi" w:cstheme="majorBidi"/>
          <w:sz w:val="28"/>
          <w:szCs w:val="28"/>
        </w:rPr>
        <w:t xml:space="preserve"> of the environment.</w:t>
      </w:r>
    </w:p>
    <w:p w:rsidR="00BB3F69" w:rsidRDefault="00697A7B" w:rsidP="00697A7B">
      <w:pPr>
        <w:pStyle w:val="BodyText1"/>
        <w:shd w:val="clear" w:color="auto" w:fill="auto"/>
        <w:spacing w:line="360" w:lineRule="auto"/>
        <w:ind w:firstLine="720"/>
        <w:jc w:val="cente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4384" behindDoc="1" locked="0" layoutInCell="1" allowOverlap="1">
            <wp:simplePos x="0" y="0"/>
            <wp:positionH relativeFrom="column">
              <wp:posOffset>1937661</wp:posOffset>
            </wp:positionH>
            <wp:positionV relativeFrom="paragraph">
              <wp:posOffset>4325</wp:posOffset>
            </wp:positionV>
            <wp:extent cx="2346325" cy="1371600"/>
            <wp:effectExtent l="0" t="0" r="0" b="0"/>
            <wp:wrapNone/>
            <wp:docPr id="8" name="Picture 8" descr="C:\Users\Aziz\Desktop\book-Dr-Sabah\Ch-3-eight\Fig-8\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iz\Desktop\book-Dr-Sabah\Ch-3-eight\Fig-8\F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F69" w:rsidRDefault="00BB3F69" w:rsidP="00BB3F69">
      <w:pPr>
        <w:pStyle w:val="BodyText1"/>
        <w:shd w:val="clear" w:color="auto" w:fill="auto"/>
        <w:spacing w:line="360" w:lineRule="auto"/>
        <w:ind w:firstLine="720"/>
        <w:rPr>
          <w:rFonts w:asciiTheme="majorBidi" w:hAnsiTheme="majorBidi" w:cstheme="majorBidi"/>
          <w:sz w:val="28"/>
          <w:szCs w:val="28"/>
        </w:rPr>
      </w:pPr>
    </w:p>
    <w:p w:rsidR="00BB3F69" w:rsidRDefault="00BB3F69" w:rsidP="00BB3F69">
      <w:pPr>
        <w:pStyle w:val="BodyText1"/>
        <w:shd w:val="clear" w:color="auto" w:fill="auto"/>
        <w:spacing w:line="360" w:lineRule="auto"/>
        <w:ind w:firstLine="720"/>
        <w:rPr>
          <w:rFonts w:asciiTheme="majorBidi" w:hAnsiTheme="majorBidi" w:cstheme="majorBidi"/>
          <w:sz w:val="28"/>
          <w:szCs w:val="28"/>
        </w:rPr>
      </w:pPr>
    </w:p>
    <w:p w:rsidR="00BB3F69" w:rsidRDefault="00BB3F69" w:rsidP="00BB3F69">
      <w:pPr>
        <w:pStyle w:val="BodyText1"/>
        <w:shd w:val="clear" w:color="auto" w:fill="auto"/>
        <w:spacing w:line="360" w:lineRule="auto"/>
        <w:ind w:firstLine="720"/>
        <w:rPr>
          <w:rFonts w:asciiTheme="majorBidi" w:hAnsiTheme="majorBidi" w:cstheme="majorBidi"/>
          <w:sz w:val="28"/>
          <w:szCs w:val="28"/>
        </w:rPr>
      </w:pPr>
    </w:p>
    <w:p w:rsidR="00697A7B" w:rsidRDefault="00697A7B" w:rsidP="00BB3F69">
      <w:pPr>
        <w:pStyle w:val="BodyText1"/>
        <w:shd w:val="clear" w:color="auto" w:fill="auto"/>
        <w:spacing w:line="360" w:lineRule="auto"/>
        <w:ind w:firstLine="720"/>
        <w:rPr>
          <w:rFonts w:asciiTheme="majorBidi" w:hAnsiTheme="majorBidi" w:cstheme="majorBidi"/>
          <w:sz w:val="28"/>
          <w:szCs w:val="28"/>
        </w:rPr>
      </w:pPr>
    </w:p>
    <w:p w:rsidR="00BB3F69" w:rsidRPr="00B13D4A" w:rsidRDefault="00B13D4A" w:rsidP="00B13D4A">
      <w:pPr>
        <w:pStyle w:val="BodyText1"/>
        <w:shd w:val="clear" w:color="auto" w:fill="auto"/>
        <w:spacing w:line="360" w:lineRule="auto"/>
        <w:ind w:firstLine="720"/>
        <w:jc w:val="center"/>
        <w:rPr>
          <w:rFonts w:asciiTheme="majorBidi" w:hAnsiTheme="majorBidi" w:cstheme="majorBidi"/>
          <w:i/>
          <w:iCs/>
          <w:sz w:val="28"/>
          <w:szCs w:val="28"/>
        </w:rPr>
      </w:pPr>
      <w:r w:rsidRPr="00B13D4A">
        <w:rPr>
          <w:rFonts w:asciiTheme="majorBidi" w:hAnsiTheme="majorBidi" w:cstheme="majorBidi"/>
          <w:i/>
          <w:iCs/>
          <w:sz w:val="28"/>
          <w:szCs w:val="28"/>
        </w:rPr>
        <w:t>Fig.8.7</w:t>
      </w:r>
      <w:proofErr w:type="gramStart"/>
      <w:r w:rsidRPr="00B13D4A">
        <w:rPr>
          <w:rFonts w:asciiTheme="majorBidi" w:hAnsiTheme="majorBidi" w:cstheme="majorBidi"/>
          <w:i/>
          <w:iCs/>
          <w:sz w:val="28"/>
          <w:szCs w:val="28"/>
        </w:rPr>
        <w:t>:Melanophores</w:t>
      </w:r>
      <w:proofErr w:type="gramEnd"/>
      <w:r w:rsidRPr="00B13D4A">
        <w:rPr>
          <w:rFonts w:asciiTheme="majorBidi" w:hAnsiTheme="majorBidi" w:cstheme="majorBidi"/>
          <w:i/>
          <w:iCs/>
          <w:sz w:val="28"/>
          <w:szCs w:val="28"/>
        </w:rPr>
        <w:t xml:space="preserve"> and </w:t>
      </w:r>
      <w:proofErr w:type="spellStart"/>
      <w:r w:rsidRPr="00B13D4A">
        <w:rPr>
          <w:rFonts w:asciiTheme="majorBidi" w:hAnsiTheme="majorBidi" w:cstheme="majorBidi"/>
          <w:i/>
          <w:iCs/>
          <w:sz w:val="28"/>
          <w:szCs w:val="28"/>
        </w:rPr>
        <w:t>colour</w:t>
      </w:r>
      <w:proofErr w:type="spellEnd"/>
      <w:r w:rsidR="00697A7B" w:rsidRPr="00B13D4A">
        <w:rPr>
          <w:rFonts w:asciiTheme="majorBidi" w:hAnsiTheme="majorBidi" w:cstheme="majorBidi"/>
          <w:i/>
          <w:iCs/>
          <w:sz w:val="28"/>
          <w:szCs w:val="28"/>
        </w:rPr>
        <w:t xml:space="preserve"> </w:t>
      </w:r>
      <w:r w:rsidRPr="00B13D4A">
        <w:rPr>
          <w:rFonts w:asciiTheme="majorBidi" w:hAnsiTheme="majorBidi" w:cstheme="majorBidi"/>
          <w:i/>
          <w:iCs/>
          <w:sz w:val="28"/>
          <w:szCs w:val="28"/>
        </w:rPr>
        <w:t>changes.</w:t>
      </w:r>
      <w:r>
        <w:rPr>
          <w:rFonts w:asciiTheme="majorBidi" w:hAnsiTheme="majorBidi" w:cstheme="majorBidi"/>
          <w:i/>
          <w:iCs/>
          <w:sz w:val="28"/>
          <w:szCs w:val="28"/>
        </w:rPr>
        <w:t xml:space="preserve"> </w:t>
      </w:r>
      <w:r w:rsidRPr="00B13D4A">
        <w:rPr>
          <w:rFonts w:asciiTheme="majorBidi" w:hAnsiTheme="majorBidi" w:cstheme="majorBidi"/>
          <w:i/>
          <w:iCs/>
          <w:sz w:val="28"/>
          <w:szCs w:val="28"/>
        </w:rPr>
        <w:t xml:space="preserve"> A. The skin is darker in </w:t>
      </w:r>
      <w:proofErr w:type="spellStart"/>
      <w:r w:rsidRPr="00B13D4A">
        <w:rPr>
          <w:rFonts w:asciiTheme="majorBidi" w:hAnsiTheme="majorBidi" w:cstheme="majorBidi"/>
          <w:i/>
          <w:iCs/>
          <w:sz w:val="28"/>
          <w:szCs w:val="28"/>
        </w:rPr>
        <w:t>colour</w:t>
      </w:r>
      <w:proofErr w:type="spellEnd"/>
      <w:r>
        <w:rPr>
          <w:rFonts w:asciiTheme="majorBidi" w:hAnsiTheme="majorBidi" w:cstheme="majorBidi"/>
          <w:i/>
          <w:iCs/>
          <w:sz w:val="28"/>
          <w:szCs w:val="28"/>
        </w:rPr>
        <w:t xml:space="preserve">. </w:t>
      </w:r>
      <w:r w:rsidRPr="00B13D4A">
        <w:rPr>
          <w:rFonts w:asciiTheme="majorBidi" w:hAnsiTheme="majorBidi" w:cstheme="majorBidi"/>
          <w:i/>
          <w:iCs/>
          <w:sz w:val="28"/>
          <w:szCs w:val="28"/>
        </w:rPr>
        <w:t xml:space="preserve"> B. The skin is light in </w:t>
      </w:r>
      <w:proofErr w:type="spellStart"/>
      <w:r w:rsidRPr="00B13D4A">
        <w:rPr>
          <w:rFonts w:asciiTheme="majorBidi" w:hAnsiTheme="majorBidi" w:cstheme="majorBidi"/>
          <w:i/>
          <w:iCs/>
          <w:sz w:val="28"/>
          <w:szCs w:val="28"/>
        </w:rPr>
        <w:t>colour</w:t>
      </w:r>
      <w:proofErr w:type="spellEnd"/>
    </w:p>
    <w:p w:rsidR="00620798" w:rsidRPr="00551FD8" w:rsidRDefault="00620798" w:rsidP="00422D63">
      <w:pPr>
        <w:pStyle w:val="Bodytext20"/>
        <w:shd w:val="clear" w:color="auto" w:fill="auto"/>
        <w:spacing w:line="360" w:lineRule="auto"/>
        <w:ind w:firstLine="0"/>
        <w:jc w:val="center"/>
        <w:rPr>
          <w:rFonts w:asciiTheme="majorBidi" w:hAnsiTheme="majorBidi" w:cstheme="majorBidi"/>
          <w:sz w:val="28"/>
          <w:szCs w:val="28"/>
        </w:rPr>
      </w:pPr>
      <w:r w:rsidRPr="00551FD8">
        <w:rPr>
          <w:rStyle w:val="Bodytext2ArialBoldNotItalic"/>
          <w:rFonts w:asciiTheme="majorBidi" w:hAnsiTheme="majorBidi" w:cstheme="majorBidi"/>
          <w:sz w:val="28"/>
          <w:szCs w:val="28"/>
        </w:rPr>
        <w:lastRenderedPageBreak/>
        <w:t>Coelom</w:t>
      </w:r>
    </w:p>
    <w:p w:rsidR="00620798" w:rsidRPr="00551FD8" w:rsidRDefault="00620798" w:rsidP="00422D63">
      <w:pPr>
        <w:pStyle w:val="BodyText21"/>
        <w:shd w:val="clear" w:color="auto" w:fill="auto"/>
        <w:spacing w:line="360" w:lineRule="auto"/>
        <w:ind w:firstLine="720"/>
        <w:rPr>
          <w:rFonts w:asciiTheme="majorBidi" w:hAnsiTheme="majorBidi" w:cstheme="majorBidi"/>
          <w:sz w:val="28"/>
          <w:szCs w:val="28"/>
        </w:rPr>
      </w:pPr>
      <w:r w:rsidRPr="00551FD8">
        <w:rPr>
          <w:rFonts w:asciiTheme="majorBidi" w:hAnsiTheme="majorBidi" w:cstheme="majorBidi"/>
          <w:sz w:val="28"/>
          <w:szCs w:val="28"/>
        </w:rPr>
        <w:t xml:space="preserve">The cavity lying between the body wall </w:t>
      </w:r>
      <w:r>
        <w:rPr>
          <w:rFonts w:asciiTheme="majorBidi" w:hAnsiTheme="majorBidi" w:cstheme="majorBidi"/>
          <w:sz w:val="28"/>
          <w:szCs w:val="28"/>
        </w:rPr>
        <w:t>a</w:t>
      </w:r>
      <w:r w:rsidRPr="00551FD8">
        <w:rPr>
          <w:rFonts w:asciiTheme="majorBidi" w:hAnsiTheme="majorBidi" w:cstheme="majorBidi"/>
          <w:sz w:val="28"/>
          <w:szCs w:val="28"/>
        </w:rPr>
        <w:t xml:space="preserve">nd the alimentary canal is called </w:t>
      </w:r>
      <w:r w:rsidRPr="00551FD8">
        <w:rPr>
          <w:rStyle w:val="BodytextBoldItalic"/>
          <w:rFonts w:asciiTheme="majorBidi" w:hAnsiTheme="majorBidi" w:cstheme="majorBidi"/>
          <w:sz w:val="28"/>
          <w:szCs w:val="28"/>
        </w:rPr>
        <w:t>coelom.</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The </w:t>
      </w:r>
      <w:r w:rsidR="00422D63" w:rsidRPr="00422D63">
        <w:rPr>
          <w:rFonts w:asciiTheme="majorBidi" w:hAnsiTheme="majorBidi" w:cstheme="majorBidi"/>
          <w:b/>
          <w:bCs/>
          <w:i/>
          <w:iCs/>
          <w:sz w:val="28"/>
          <w:szCs w:val="28"/>
        </w:rPr>
        <w:t>p</w:t>
      </w:r>
      <w:r w:rsidRPr="00551FD8">
        <w:rPr>
          <w:rStyle w:val="BodytextBoldItalic"/>
          <w:rFonts w:asciiTheme="majorBidi" w:hAnsiTheme="majorBidi" w:cstheme="majorBidi"/>
          <w:sz w:val="28"/>
          <w:szCs w:val="28"/>
        </w:rPr>
        <w:t>ericardial</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cavity is also a part of the coelom.</w:t>
      </w:r>
    </w:p>
    <w:p w:rsidR="00620798" w:rsidRPr="00551FD8" w:rsidRDefault="00620798" w:rsidP="00422D63">
      <w:pPr>
        <w:pStyle w:val="BodyText21"/>
        <w:shd w:val="clear" w:color="auto" w:fill="auto"/>
        <w:spacing w:line="360" w:lineRule="auto"/>
        <w:ind w:firstLine="720"/>
        <w:rPr>
          <w:rFonts w:asciiTheme="majorBidi" w:hAnsiTheme="majorBidi" w:cstheme="majorBidi"/>
          <w:sz w:val="28"/>
          <w:szCs w:val="28"/>
        </w:rPr>
      </w:pPr>
      <w:r w:rsidRPr="00551FD8">
        <w:rPr>
          <w:rFonts w:asciiTheme="majorBidi" w:hAnsiTheme="majorBidi" w:cstheme="majorBidi"/>
          <w:sz w:val="28"/>
          <w:szCs w:val="28"/>
        </w:rPr>
        <w:t xml:space="preserve">The coelom is lined by a layer of </w:t>
      </w:r>
      <w:proofErr w:type="spellStart"/>
      <w:r w:rsidRPr="00551FD8">
        <w:rPr>
          <w:rFonts w:asciiTheme="majorBidi" w:hAnsiTheme="majorBidi" w:cstheme="majorBidi"/>
          <w:sz w:val="28"/>
          <w:szCs w:val="28"/>
        </w:rPr>
        <w:t>coelomic</w:t>
      </w:r>
      <w:proofErr w:type="spellEnd"/>
      <w:r w:rsidRPr="00551FD8">
        <w:rPr>
          <w:rFonts w:asciiTheme="majorBidi" w:hAnsiTheme="majorBidi" w:cstheme="majorBidi"/>
          <w:sz w:val="28"/>
          <w:szCs w:val="28"/>
        </w:rPr>
        <w:t xml:space="preserve"> </w:t>
      </w:r>
      <w:proofErr w:type="spellStart"/>
      <w:r w:rsidRPr="00551FD8">
        <w:rPr>
          <w:rFonts w:asciiTheme="majorBidi" w:hAnsiTheme="majorBidi" w:cstheme="majorBidi"/>
          <w:sz w:val="28"/>
          <w:szCs w:val="28"/>
        </w:rPr>
        <w:t>pitheliurn</w:t>
      </w:r>
      <w:proofErr w:type="spellEnd"/>
      <w:r w:rsidRPr="00551FD8">
        <w:rPr>
          <w:rFonts w:asciiTheme="majorBidi" w:hAnsiTheme="majorBidi" w:cstheme="majorBidi"/>
          <w:sz w:val="28"/>
          <w:szCs w:val="28"/>
        </w:rPr>
        <w:t xml:space="preserve"> called </w:t>
      </w:r>
      <w:r w:rsidRPr="00551FD8">
        <w:rPr>
          <w:rStyle w:val="BodytextBoldItalic"/>
          <w:rFonts w:asciiTheme="majorBidi" w:hAnsiTheme="majorBidi" w:cstheme="majorBidi"/>
          <w:sz w:val="28"/>
          <w:szCs w:val="28"/>
        </w:rPr>
        <w:t>peritoneum.</w:t>
      </w:r>
      <w:r w:rsidR="00422D63">
        <w:rPr>
          <w:rStyle w:val="BodytextBoldItalic"/>
          <w:rFonts w:asciiTheme="majorBidi" w:hAnsiTheme="majorBidi" w:cstheme="majorBidi"/>
          <w:sz w:val="28"/>
          <w:szCs w:val="28"/>
        </w:rPr>
        <w:t xml:space="preserve"> </w:t>
      </w:r>
      <w:r w:rsidRPr="00551FD8">
        <w:rPr>
          <w:rFonts w:asciiTheme="majorBidi" w:hAnsiTheme="majorBidi" w:cstheme="majorBidi"/>
          <w:sz w:val="28"/>
          <w:szCs w:val="28"/>
        </w:rPr>
        <w:t xml:space="preserve">The visceral organs are located inside </w:t>
      </w:r>
      <w:proofErr w:type="spellStart"/>
      <w:r w:rsidRPr="00551FD8">
        <w:rPr>
          <w:rFonts w:asciiTheme="majorBidi" w:hAnsiTheme="majorBidi" w:cstheme="majorBidi"/>
          <w:sz w:val="28"/>
          <w:szCs w:val="28"/>
        </w:rPr>
        <w:t>pelom</w:t>
      </w:r>
      <w:proofErr w:type="spellEnd"/>
      <w:r w:rsidRPr="00551FD8">
        <w:rPr>
          <w:rFonts w:asciiTheme="majorBidi" w:hAnsiTheme="majorBidi" w:cstheme="majorBidi"/>
          <w:sz w:val="28"/>
          <w:szCs w:val="28"/>
        </w:rPr>
        <w:t xml:space="preserve">. They are suspended in the body all by transparent membranes called </w:t>
      </w:r>
      <w:proofErr w:type="spellStart"/>
      <w:r w:rsidRPr="00551FD8">
        <w:rPr>
          <w:rStyle w:val="BodytextBoldItalic"/>
          <w:rFonts w:asciiTheme="majorBidi" w:hAnsiTheme="majorBidi" w:cstheme="majorBidi"/>
          <w:sz w:val="28"/>
          <w:szCs w:val="28"/>
        </w:rPr>
        <w:t>tesenteries</w:t>
      </w:r>
      <w:proofErr w:type="spellEnd"/>
      <w:r w:rsidRPr="00551FD8">
        <w:rPr>
          <w:rStyle w:val="BodytextBoldItalic"/>
          <w:rFonts w:asciiTheme="majorBidi" w:hAnsiTheme="majorBidi" w:cstheme="majorBidi"/>
          <w:sz w:val="28"/>
          <w:szCs w:val="28"/>
        </w:rPr>
        <w:t>.</w:t>
      </w:r>
    </w:p>
    <w:p w:rsidR="00620798" w:rsidRPr="00551FD8" w:rsidRDefault="00620798" w:rsidP="00422D63">
      <w:pPr>
        <w:pStyle w:val="Heading30"/>
        <w:keepNext/>
        <w:keepLines/>
        <w:shd w:val="clear" w:color="auto" w:fill="auto"/>
        <w:spacing w:line="360" w:lineRule="auto"/>
        <w:ind w:firstLine="0"/>
        <w:jc w:val="center"/>
        <w:rPr>
          <w:rFonts w:asciiTheme="majorBidi" w:hAnsiTheme="majorBidi" w:cstheme="majorBidi"/>
          <w:sz w:val="28"/>
          <w:szCs w:val="28"/>
        </w:rPr>
      </w:pPr>
      <w:r w:rsidRPr="00551FD8">
        <w:rPr>
          <w:rFonts w:asciiTheme="majorBidi" w:hAnsiTheme="majorBidi" w:cstheme="majorBidi"/>
          <w:sz w:val="28"/>
          <w:szCs w:val="28"/>
        </w:rPr>
        <w:t>Locomotion</w:t>
      </w:r>
    </w:p>
    <w:p w:rsidR="00620798" w:rsidRPr="00551FD8" w:rsidRDefault="00620798" w:rsidP="00422D63">
      <w:pPr>
        <w:pStyle w:val="BodyText21"/>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Toad moves by three methods, namely </w:t>
      </w:r>
      <w:proofErr w:type="spellStart"/>
      <w:r w:rsidRPr="00551FD8">
        <w:rPr>
          <w:rStyle w:val="BodytextBoldItalic"/>
          <w:rFonts w:asciiTheme="majorBidi" w:hAnsiTheme="majorBidi" w:cstheme="majorBidi"/>
          <w:sz w:val="28"/>
          <w:szCs w:val="28"/>
        </w:rPr>
        <w:t>a</w:t>
      </w:r>
      <w:r>
        <w:rPr>
          <w:rStyle w:val="BodytextBoldItalic"/>
          <w:rFonts w:asciiTheme="majorBidi" w:hAnsiTheme="majorBidi" w:cstheme="majorBidi"/>
          <w:sz w:val="28"/>
          <w:szCs w:val="28"/>
        </w:rPr>
        <w:t>l</w:t>
      </w:r>
      <w:r w:rsidRPr="00551FD8">
        <w:rPr>
          <w:rStyle w:val="BodytextBoldItalic"/>
          <w:rFonts w:asciiTheme="majorBidi" w:hAnsiTheme="majorBidi" w:cstheme="majorBidi"/>
          <w:sz w:val="28"/>
          <w:szCs w:val="28"/>
        </w:rPr>
        <w:t>king</w:t>
      </w:r>
      <w:proofErr w:type="spellEnd"/>
      <w:r w:rsidRPr="00551FD8">
        <w:rPr>
          <w:rStyle w:val="BodytextBoldItalic"/>
          <w:rFonts w:asciiTheme="majorBidi" w:hAnsiTheme="majorBidi" w:cstheme="majorBidi"/>
          <w:sz w:val="28"/>
          <w:szCs w:val="28"/>
        </w:rPr>
        <w:t>, jumping</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and </w:t>
      </w:r>
      <w:r w:rsidRPr="00551FD8">
        <w:rPr>
          <w:rStyle w:val="BodytextBoldItalic"/>
          <w:rFonts w:asciiTheme="majorBidi" w:hAnsiTheme="majorBidi" w:cstheme="majorBidi"/>
          <w:sz w:val="28"/>
          <w:szCs w:val="28"/>
        </w:rPr>
        <w:t>swimming.</w:t>
      </w:r>
    </w:p>
    <w:p w:rsidR="00620798" w:rsidRPr="00551FD8" w:rsidRDefault="00620798" w:rsidP="00422D63">
      <w:pPr>
        <w:pStyle w:val="BodyText21"/>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Toad </w:t>
      </w:r>
      <w:r w:rsidRPr="00551FD8">
        <w:rPr>
          <w:rStyle w:val="BodytextBoldItalic"/>
          <w:rFonts w:asciiTheme="majorBidi" w:hAnsiTheme="majorBidi" w:cstheme="majorBidi"/>
          <w:sz w:val="28"/>
          <w:szCs w:val="28"/>
        </w:rPr>
        <w:t>walks</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slowly. During walking tie fore limb is lifted and placed a step </w:t>
      </w:r>
      <w:proofErr w:type="spellStart"/>
      <w:r w:rsidRPr="00551FD8">
        <w:rPr>
          <w:rFonts w:asciiTheme="majorBidi" w:hAnsiTheme="majorBidi" w:cstheme="majorBidi"/>
          <w:sz w:val="28"/>
          <w:szCs w:val="28"/>
        </w:rPr>
        <w:t>rward</w:t>
      </w:r>
      <w:proofErr w:type="spellEnd"/>
      <w:r w:rsidRPr="00551FD8">
        <w:rPr>
          <w:rFonts w:asciiTheme="majorBidi" w:hAnsiTheme="majorBidi" w:cstheme="majorBidi"/>
          <w:sz w:val="28"/>
          <w:szCs w:val="28"/>
        </w:rPr>
        <w:t xml:space="preserve">. Then the second fore limb is lifted id placed a step forward. This is followed </w:t>
      </w:r>
      <w:proofErr w:type="spellStart"/>
      <w:r w:rsidRPr="00551FD8">
        <w:rPr>
          <w:rFonts w:asciiTheme="majorBidi" w:hAnsiTheme="majorBidi" w:cstheme="majorBidi"/>
          <w:sz w:val="28"/>
          <w:szCs w:val="28"/>
        </w:rPr>
        <w:t>y</w:t>
      </w:r>
      <w:proofErr w:type="spellEnd"/>
      <w:r w:rsidRPr="00551FD8">
        <w:rPr>
          <w:rFonts w:asciiTheme="majorBidi" w:hAnsiTheme="majorBidi" w:cstheme="majorBidi"/>
          <w:sz w:val="28"/>
          <w:szCs w:val="28"/>
        </w:rPr>
        <w:t xml:space="preserve"> the lifting of one hind limb and placing it step forward. Then the second hind </w:t>
      </w:r>
      <w:proofErr w:type="gramStart"/>
      <w:r w:rsidRPr="00551FD8">
        <w:rPr>
          <w:rFonts w:asciiTheme="majorBidi" w:hAnsiTheme="majorBidi" w:cstheme="majorBidi"/>
          <w:sz w:val="28"/>
          <w:szCs w:val="28"/>
        </w:rPr>
        <w:t>limb .</w:t>
      </w:r>
      <w:proofErr w:type="gramEnd"/>
      <w:r w:rsidRPr="00551FD8">
        <w:rPr>
          <w:rFonts w:asciiTheme="majorBidi" w:hAnsiTheme="majorBidi" w:cstheme="majorBidi"/>
          <w:sz w:val="28"/>
          <w:szCs w:val="28"/>
        </w:rPr>
        <w:t xml:space="preserve"> -lifted and placed a step forward. Then le process is repeated.</w:t>
      </w:r>
    </w:p>
    <w:p w:rsidR="00620798" w:rsidRPr="00551FD8" w:rsidRDefault="00620798" w:rsidP="00422D63">
      <w:pPr>
        <w:pStyle w:val="BodyText21"/>
        <w:shd w:val="clear" w:color="auto" w:fill="auto"/>
        <w:spacing w:line="360" w:lineRule="auto"/>
        <w:ind w:firstLine="0"/>
        <w:rPr>
          <w:rFonts w:asciiTheme="majorBidi" w:hAnsiTheme="majorBidi" w:cstheme="majorBidi"/>
          <w:sz w:val="28"/>
          <w:szCs w:val="28"/>
        </w:rPr>
      </w:pPr>
      <w:proofErr w:type="gramStart"/>
      <w:r w:rsidRPr="00551FD8">
        <w:rPr>
          <w:rStyle w:val="BodytextBoldItalic"/>
          <w:rFonts w:asciiTheme="majorBidi" w:hAnsiTheme="majorBidi" w:cstheme="majorBidi"/>
          <w:sz w:val="28"/>
          <w:szCs w:val="28"/>
        </w:rPr>
        <w:t>jumping</w:t>
      </w:r>
      <w:proofErr w:type="gramEnd"/>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is the common movement of </w:t>
      </w:r>
      <w:r>
        <w:rPr>
          <w:rFonts w:asciiTheme="majorBidi" w:hAnsiTheme="majorBidi" w:cstheme="majorBidi"/>
          <w:sz w:val="28"/>
          <w:szCs w:val="28"/>
        </w:rPr>
        <w:t>pad .</w:t>
      </w:r>
      <w:r w:rsidRPr="00551FD8">
        <w:rPr>
          <w:rFonts w:asciiTheme="majorBidi" w:hAnsiTheme="majorBidi" w:cstheme="majorBidi"/>
          <w:sz w:val="28"/>
          <w:szCs w:val="28"/>
        </w:rPr>
        <w:t xml:space="preserve"> The hind limbs make a thrust on the round and the toad jumps upward and </w:t>
      </w:r>
      <w:proofErr w:type="spellStart"/>
      <w:r w:rsidRPr="00551FD8">
        <w:rPr>
          <w:rFonts w:asciiTheme="majorBidi" w:hAnsiTheme="majorBidi" w:cstheme="majorBidi"/>
          <w:sz w:val="28"/>
          <w:szCs w:val="28"/>
        </w:rPr>
        <w:t>rward</w:t>
      </w:r>
      <w:proofErr w:type="spellEnd"/>
      <w:r w:rsidRPr="00551FD8">
        <w:rPr>
          <w:rFonts w:asciiTheme="majorBidi" w:hAnsiTheme="majorBidi" w:cstheme="majorBidi"/>
          <w:sz w:val="28"/>
          <w:szCs w:val="28"/>
        </w:rPr>
        <w:t>.</w:t>
      </w:r>
    </w:p>
    <w:p w:rsidR="00620798" w:rsidRPr="00551FD8" w:rsidRDefault="00620798" w:rsidP="00422D63">
      <w:pPr>
        <w:pStyle w:val="BodyText21"/>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Toads </w:t>
      </w:r>
      <w:r w:rsidRPr="00551FD8">
        <w:rPr>
          <w:rStyle w:val="BodytextBoldItalic"/>
          <w:rFonts w:asciiTheme="majorBidi" w:hAnsiTheme="majorBidi" w:cstheme="majorBidi"/>
          <w:sz w:val="28"/>
          <w:szCs w:val="28"/>
        </w:rPr>
        <w:t>swim</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in water. The webbed</w:t>
      </w:r>
      <w:r>
        <w:rPr>
          <w:rFonts w:asciiTheme="majorBidi" w:hAnsiTheme="majorBidi" w:cstheme="majorBidi"/>
          <w:sz w:val="28"/>
          <w:szCs w:val="28"/>
        </w:rPr>
        <w:t xml:space="preserve"> hind </w:t>
      </w:r>
      <w:proofErr w:type="spellStart"/>
      <w:r>
        <w:rPr>
          <w:rFonts w:asciiTheme="majorBidi" w:hAnsiTheme="majorBidi" w:cstheme="majorBidi"/>
          <w:sz w:val="28"/>
          <w:szCs w:val="28"/>
        </w:rPr>
        <w:t>mbs</w:t>
      </w:r>
      <w:proofErr w:type="spellEnd"/>
      <w:r>
        <w:rPr>
          <w:rFonts w:asciiTheme="majorBidi" w:hAnsiTheme="majorBidi" w:cstheme="majorBidi"/>
          <w:sz w:val="28"/>
          <w:szCs w:val="28"/>
        </w:rPr>
        <w:t xml:space="preserve"> are used as oars in s</w:t>
      </w:r>
      <w:r w:rsidRPr="00551FD8">
        <w:rPr>
          <w:rFonts w:asciiTheme="majorBidi" w:hAnsiTheme="majorBidi" w:cstheme="majorBidi"/>
          <w:sz w:val="28"/>
          <w:szCs w:val="28"/>
        </w:rPr>
        <w:t>wimming.</w:t>
      </w:r>
    </w:p>
    <w:p w:rsidR="00620798" w:rsidRPr="00551FD8" w:rsidRDefault="00620798" w:rsidP="00422D63">
      <w:pPr>
        <w:pStyle w:val="Heading20"/>
        <w:keepNext/>
        <w:keepLines/>
        <w:shd w:val="clear" w:color="auto" w:fill="auto"/>
        <w:spacing w:before="0" w:after="0" w:line="360" w:lineRule="auto"/>
        <w:rPr>
          <w:rFonts w:asciiTheme="majorBidi" w:hAnsiTheme="majorBidi" w:cstheme="majorBidi"/>
          <w:sz w:val="28"/>
          <w:szCs w:val="28"/>
        </w:rPr>
      </w:pPr>
      <w:r w:rsidRPr="00551FD8">
        <w:rPr>
          <w:rFonts w:asciiTheme="majorBidi" w:hAnsiTheme="majorBidi" w:cstheme="majorBidi"/>
          <w:sz w:val="28"/>
          <w:szCs w:val="28"/>
        </w:rPr>
        <w:t>Digestive System</w:t>
      </w:r>
    </w:p>
    <w:p w:rsidR="00620798" w:rsidRPr="00551FD8" w:rsidRDefault="00620798" w:rsidP="00422D63">
      <w:pPr>
        <w:pStyle w:val="BodyText21"/>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The digestive system consists of </w:t>
      </w:r>
      <w:r w:rsidRPr="00551FD8">
        <w:rPr>
          <w:rStyle w:val="BodytextBoldItalic"/>
          <w:rFonts w:asciiTheme="majorBidi" w:hAnsiTheme="majorBidi" w:cstheme="majorBidi"/>
          <w:sz w:val="28"/>
          <w:szCs w:val="28"/>
        </w:rPr>
        <w:t>alimentary canal</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and </w:t>
      </w:r>
      <w:r w:rsidRPr="00551FD8">
        <w:rPr>
          <w:rStyle w:val="BodytextBoldItalic"/>
          <w:rFonts w:asciiTheme="majorBidi" w:hAnsiTheme="majorBidi" w:cstheme="majorBidi"/>
          <w:sz w:val="28"/>
          <w:szCs w:val="28"/>
        </w:rPr>
        <w:t xml:space="preserve">digestive glands. </w:t>
      </w:r>
      <w:proofErr w:type="gramStart"/>
      <w:r w:rsidRPr="00551FD8">
        <w:rPr>
          <w:rStyle w:val="BodytextArialBold"/>
          <w:rFonts w:asciiTheme="majorBidi" w:hAnsiTheme="majorBidi" w:cstheme="majorBidi"/>
          <w:sz w:val="28"/>
          <w:szCs w:val="28"/>
        </w:rPr>
        <w:t>Alimentary Canal</w:t>
      </w:r>
      <w:r w:rsidR="00422D63">
        <w:rPr>
          <w:rStyle w:val="BodytextArialBold"/>
          <w:rFonts w:asciiTheme="majorBidi" w:hAnsiTheme="majorBidi" w:cstheme="majorBidi"/>
          <w:sz w:val="28"/>
          <w:szCs w:val="28"/>
        </w:rPr>
        <w:t>.</w:t>
      </w:r>
      <w:proofErr w:type="gramEnd"/>
      <w:r w:rsidR="00422D63">
        <w:rPr>
          <w:rStyle w:val="BodytextArialBold"/>
          <w:rFonts w:asciiTheme="majorBidi" w:hAnsiTheme="majorBidi" w:cstheme="majorBidi"/>
          <w:sz w:val="28"/>
          <w:szCs w:val="28"/>
        </w:rPr>
        <w:t xml:space="preserve"> </w:t>
      </w:r>
      <w:r w:rsidRPr="00551FD8">
        <w:rPr>
          <w:rFonts w:asciiTheme="majorBidi" w:hAnsiTheme="majorBidi" w:cstheme="majorBidi"/>
          <w:sz w:val="28"/>
          <w:szCs w:val="28"/>
        </w:rPr>
        <w:t xml:space="preserve">The alimentary canal starts from the </w:t>
      </w:r>
      <w:r w:rsidRPr="00551FD8">
        <w:rPr>
          <w:rStyle w:val="BodytextBoldItalic"/>
          <w:rFonts w:asciiTheme="majorBidi" w:hAnsiTheme="majorBidi" w:cstheme="majorBidi"/>
          <w:sz w:val="28"/>
          <w:szCs w:val="28"/>
        </w:rPr>
        <w:t>mouth</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and ends in the </w:t>
      </w:r>
      <w:r w:rsidRPr="00551FD8">
        <w:rPr>
          <w:rStyle w:val="BodytextBoldItalic"/>
          <w:rFonts w:asciiTheme="majorBidi" w:hAnsiTheme="majorBidi" w:cstheme="majorBidi"/>
          <w:sz w:val="28"/>
          <w:szCs w:val="28"/>
        </w:rPr>
        <w:t>cloaca.</w:t>
      </w:r>
      <w:r w:rsidR="00422D63">
        <w:rPr>
          <w:rStyle w:val="BodytextBoldItalic"/>
          <w:rFonts w:asciiTheme="majorBidi" w:hAnsiTheme="majorBidi" w:cstheme="majorBidi"/>
          <w:sz w:val="28"/>
          <w:szCs w:val="28"/>
        </w:rPr>
        <w:t xml:space="preserve"> </w:t>
      </w:r>
      <w:r w:rsidRPr="00551FD8">
        <w:rPr>
          <w:rFonts w:asciiTheme="majorBidi" w:hAnsiTheme="majorBidi" w:cstheme="majorBidi"/>
          <w:sz w:val="28"/>
          <w:szCs w:val="28"/>
        </w:rPr>
        <w:t xml:space="preserve">The </w:t>
      </w:r>
      <w:r w:rsidRPr="00551FD8">
        <w:rPr>
          <w:rStyle w:val="BodytextBoldItalic"/>
          <w:rFonts w:asciiTheme="majorBidi" w:hAnsiTheme="majorBidi" w:cstheme="majorBidi"/>
          <w:sz w:val="28"/>
          <w:szCs w:val="28"/>
        </w:rPr>
        <w:t>mouth</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is a wide opening located at the terminal end of the head. It is bounded by the </w:t>
      </w:r>
      <w:r w:rsidRPr="00551FD8">
        <w:rPr>
          <w:rStyle w:val="BodytextBoldItalic"/>
          <w:rFonts w:asciiTheme="majorBidi" w:hAnsiTheme="majorBidi" w:cstheme="majorBidi"/>
          <w:sz w:val="28"/>
          <w:szCs w:val="28"/>
        </w:rPr>
        <w:t>upper</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and </w:t>
      </w:r>
      <w:r w:rsidRPr="00551FD8">
        <w:rPr>
          <w:rStyle w:val="BodytextBoldItalic"/>
          <w:rFonts w:asciiTheme="majorBidi" w:hAnsiTheme="majorBidi" w:cstheme="majorBidi"/>
          <w:sz w:val="28"/>
          <w:szCs w:val="28"/>
        </w:rPr>
        <w:t>lower jaws</w:t>
      </w:r>
      <w:r w:rsidRPr="00551FD8">
        <w:rPr>
          <w:rFonts w:asciiTheme="majorBidi" w:hAnsiTheme="majorBidi" w:cstheme="majorBidi"/>
          <w:sz w:val="28"/>
          <w:szCs w:val="28"/>
        </w:rPr>
        <w:t xml:space="preserve">. The teeth are absent in </w:t>
      </w:r>
      <w:proofErr w:type="spellStart"/>
      <w:r w:rsidRPr="00551FD8">
        <w:rPr>
          <w:rStyle w:val="BodytextItalic"/>
          <w:rFonts w:asciiTheme="majorBidi" w:hAnsiTheme="majorBidi" w:cstheme="majorBidi"/>
          <w:sz w:val="28"/>
          <w:szCs w:val="28"/>
        </w:rPr>
        <w:t>Bufo</w:t>
      </w:r>
      <w:proofErr w:type="spellEnd"/>
      <w:r w:rsidRPr="00551FD8">
        <w:rPr>
          <w:rStyle w:val="BodytextItalic"/>
          <w:rFonts w:asciiTheme="majorBidi" w:hAnsiTheme="majorBidi" w:cstheme="majorBidi"/>
          <w:sz w:val="28"/>
          <w:szCs w:val="28"/>
        </w:rPr>
        <w:t>.</w:t>
      </w:r>
    </w:p>
    <w:p w:rsidR="00620798" w:rsidRPr="00551FD8" w:rsidRDefault="00620798" w:rsidP="00422D63">
      <w:pPr>
        <w:pStyle w:val="BodyText21"/>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The mouth leads into the </w:t>
      </w:r>
      <w:proofErr w:type="spellStart"/>
      <w:r w:rsidRPr="00551FD8">
        <w:rPr>
          <w:rStyle w:val="BodytextBoldItalic"/>
          <w:rFonts w:asciiTheme="majorBidi" w:hAnsiTheme="majorBidi" w:cstheme="majorBidi"/>
          <w:sz w:val="28"/>
          <w:szCs w:val="28"/>
        </w:rPr>
        <w:t>buccal</w:t>
      </w:r>
      <w:proofErr w:type="spellEnd"/>
      <w:r w:rsidRPr="00551FD8">
        <w:rPr>
          <w:rStyle w:val="BodytextBoldItalic"/>
          <w:rFonts w:asciiTheme="majorBidi" w:hAnsiTheme="majorBidi" w:cstheme="majorBidi"/>
          <w:sz w:val="28"/>
          <w:szCs w:val="28"/>
        </w:rPr>
        <w:t xml:space="preserve"> cavity</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The </w:t>
      </w:r>
      <w:proofErr w:type="spellStart"/>
      <w:r w:rsidRPr="00551FD8">
        <w:rPr>
          <w:rFonts w:asciiTheme="majorBidi" w:hAnsiTheme="majorBidi" w:cstheme="majorBidi"/>
          <w:sz w:val="28"/>
          <w:szCs w:val="28"/>
        </w:rPr>
        <w:t>buccal</w:t>
      </w:r>
      <w:proofErr w:type="spellEnd"/>
      <w:r w:rsidRPr="00551FD8">
        <w:rPr>
          <w:rFonts w:asciiTheme="majorBidi" w:hAnsiTheme="majorBidi" w:cstheme="majorBidi"/>
          <w:sz w:val="28"/>
          <w:szCs w:val="28"/>
        </w:rPr>
        <w:t xml:space="preserve"> cavity contains the following </w:t>
      </w:r>
      <w:proofErr w:type="spellStart"/>
      <w:r w:rsidRPr="00551FD8">
        <w:rPr>
          <w:rFonts w:asciiTheme="majorBidi" w:hAnsiTheme="majorBidi" w:cstheme="majorBidi"/>
          <w:sz w:val="28"/>
          <w:szCs w:val="28"/>
        </w:rPr>
        <w:t>strucaires</w:t>
      </w:r>
      <w:proofErr w:type="spellEnd"/>
      <w:r w:rsidRPr="00551FD8">
        <w:rPr>
          <w:rFonts w:asciiTheme="majorBidi" w:hAnsiTheme="majorBidi" w:cstheme="majorBidi"/>
          <w:sz w:val="28"/>
          <w:szCs w:val="28"/>
        </w:rPr>
        <w:t>:</w:t>
      </w:r>
    </w:p>
    <w:p w:rsidR="00EE09AB" w:rsidRDefault="00620798" w:rsidP="00422D63">
      <w:pPr>
        <w:pStyle w:val="Bodytext20"/>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Internal nostrils </w:t>
      </w:r>
      <w:r w:rsidR="00EE09AB">
        <w:rPr>
          <w:rFonts w:asciiTheme="majorBidi" w:hAnsiTheme="majorBidi" w:cstheme="majorBidi"/>
          <w:sz w:val="28"/>
          <w:szCs w:val="28"/>
        </w:rPr>
        <w:tab/>
      </w:r>
      <w:r w:rsidR="00EE09AB">
        <w:rPr>
          <w:rFonts w:asciiTheme="majorBidi" w:hAnsiTheme="majorBidi" w:cstheme="majorBidi"/>
          <w:sz w:val="28"/>
          <w:szCs w:val="28"/>
        </w:rPr>
        <w:tab/>
      </w:r>
    </w:p>
    <w:p w:rsidR="00620798" w:rsidRPr="00551FD8" w:rsidRDefault="00620798" w:rsidP="00422D63">
      <w:pPr>
        <w:pStyle w:val="Bodytext20"/>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Eye balls</w:t>
      </w:r>
    </w:p>
    <w:p w:rsidR="00EE09AB" w:rsidRDefault="00620798" w:rsidP="00422D63">
      <w:pPr>
        <w:pStyle w:val="Bodytext20"/>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Eustachian apertures</w:t>
      </w:r>
    </w:p>
    <w:p w:rsidR="00EE09AB" w:rsidRDefault="00620798" w:rsidP="00422D63">
      <w:pPr>
        <w:pStyle w:val="Bodytext20"/>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Opening of vocal sac</w:t>
      </w:r>
    </w:p>
    <w:p w:rsidR="00620798" w:rsidRPr="00551FD8" w:rsidRDefault="00620798" w:rsidP="00422D63">
      <w:pPr>
        <w:pStyle w:val="Bodytext20"/>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 Glottis </w:t>
      </w:r>
    </w:p>
    <w:p w:rsidR="00620798" w:rsidRPr="00551FD8" w:rsidRDefault="00620798" w:rsidP="00422D63">
      <w:pPr>
        <w:pStyle w:val="Bodytext20"/>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Tongue </w:t>
      </w:r>
    </w:p>
    <w:p w:rsidR="00620798" w:rsidRDefault="00620798" w:rsidP="00422D63">
      <w:pPr>
        <w:pStyle w:val="Bodytext20"/>
        <w:shd w:val="clear" w:color="auto" w:fill="auto"/>
        <w:spacing w:line="360" w:lineRule="auto"/>
        <w:ind w:firstLine="0"/>
        <w:rPr>
          <w:rFonts w:asciiTheme="majorBidi" w:hAnsiTheme="majorBidi" w:cstheme="majorBidi"/>
          <w:sz w:val="28"/>
          <w:szCs w:val="28"/>
        </w:rPr>
      </w:pPr>
    </w:p>
    <w:p w:rsidR="00EE09AB" w:rsidRDefault="00D25026" w:rsidP="00422D63">
      <w:pPr>
        <w:pStyle w:val="Bodytext20"/>
        <w:shd w:val="clear" w:color="auto" w:fill="auto"/>
        <w:spacing w:line="360" w:lineRule="auto"/>
        <w:ind w:firstLine="0"/>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5408" behindDoc="1" locked="0" layoutInCell="1" allowOverlap="1">
            <wp:simplePos x="0" y="0"/>
            <wp:positionH relativeFrom="column">
              <wp:posOffset>1342030</wp:posOffset>
            </wp:positionH>
            <wp:positionV relativeFrom="paragraph">
              <wp:posOffset>-261956</wp:posOffset>
            </wp:positionV>
            <wp:extent cx="3420520" cy="2424023"/>
            <wp:effectExtent l="0" t="0" r="8890" b="0"/>
            <wp:wrapNone/>
            <wp:docPr id="9" name="Picture 9" descr="C:\Users\Aziz\Desktop\book-Dr-Sabah\Ch-3-eight\Fig-8\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iz\Desktop\book-Dr-Sabah\Ch-3-eight\Fig-8\F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520" cy="2424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9AB" w:rsidRDefault="00EE09AB" w:rsidP="00422D63">
      <w:pPr>
        <w:pStyle w:val="Bodytext20"/>
        <w:shd w:val="clear" w:color="auto" w:fill="auto"/>
        <w:spacing w:line="360" w:lineRule="auto"/>
        <w:ind w:firstLine="0"/>
        <w:rPr>
          <w:rFonts w:asciiTheme="majorBidi" w:hAnsiTheme="majorBidi" w:cstheme="majorBidi"/>
          <w:sz w:val="28"/>
          <w:szCs w:val="28"/>
        </w:rPr>
      </w:pPr>
    </w:p>
    <w:p w:rsidR="00EE09AB" w:rsidRDefault="00EE09AB" w:rsidP="00422D63">
      <w:pPr>
        <w:pStyle w:val="Bodytext20"/>
        <w:shd w:val="clear" w:color="auto" w:fill="auto"/>
        <w:spacing w:line="360" w:lineRule="auto"/>
        <w:ind w:firstLine="0"/>
        <w:rPr>
          <w:rFonts w:asciiTheme="majorBidi" w:hAnsiTheme="majorBidi" w:cstheme="majorBidi"/>
          <w:sz w:val="28"/>
          <w:szCs w:val="28"/>
        </w:rPr>
      </w:pPr>
    </w:p>
    <w:p w:rsidR="00EE09AB" w:rsidRDefault="00EE09AB" w:rsidP="00422D63">
      <w:pPr>
        <w:pStyle w:val="Bodytext20"/>
        <w:shd w:val="clear" w:color="auto" w:fill="auto"/>
        <w:spacing w:line="360" w:lineRule="auto"/>
        <w:ind w:firstLine="0"/>
        <w:rPr>
          <w:rFonts w:asciiTheme="majorBidi" w:hAnsiTheme="majorBidi" w:cstheme="majorBidi"/>
          <w:sz w:val="28"/>
          <w:szCs w:val="28"/>
        </w:rPr>
      </w:pPr>
    </w:p>
    <w:p w:rsidR="00EE09AB" w:rsidRDefault="00EE09AB" w:rsidP="00422D63">
      <w:pPr>
        <w:pStyle w:val="Bodytext20"/>
        <w:shd w:val="clear" w:color="auto" w:fill="auto"/>
        <w:spacing w:line="360" w:lineRule="auto"/>
        <w:ind w:firstLine="0"/>
        <w:rPr>
          <w:rFonts w:asciiTheme="majorBidi" w:hAnsiTheme="majorBidi" w:cstheme="majorBidi"/>
          <w:sz w:val="28"/>
          <w:szCs w:val="28"/>
        </w:rPr>
      </w:pPr>
    </w:p>
    <w:p w:rsidR="00EE09AB" w:rsidRDefault="00EE09AB" w:rsidP="00422D63">
      <w:pPr>
        <w:pStyle w:val="Bodytext20"/>
        <w:shd w:val="clear" w:color="auto" w:fill="auto"/>
        <w:spacing w:line="360" w:lineRule="auto"/>
        <w:ind w:firstLine="0"/>
        <w:rPr>
          <w:rFonts w:asciiTheme="majorBidi" w:hAnsiTheme="majorBidi" w:cstheme="majorBidi"/>
          <w:sz w:val="28"/>
          <w:szCs w:val="28"/>
        </w:rPr>
      </w:pPr>
    </w:p>
    <w:p w:rsidR="00EE09AB" w:rsidRDefault="00EE09AB" w:rsidP="00422D63">
      <w:pPr>
        <w:pStyle w:val="Bodytext20"/>
        <w:shd w:val="clear" w:color="auto" w:fill="auto"/>
        <w:spacing w:line="360" w:lineRule="auto"/>
        <w:ind w:firstLine="0"/>
        <w:rPr>
          <w:rFonts w:asciiTheme="majorBidi" w:hAnsiTheme="majorBidi" w:cstheme="majorBidi"/>
          <w:sz w:val="28"/>
          <w:szCs w:val="28"/>
        </w:rPr>
      </w:pPr>
    </w:p>
    <w:p w:rsidR="00EE09AB" w:rsidRDefault="009067EB" w:rsidP="009067EB">
      <w:pPr>
        <w:pStyle w:val="Bodytext20"/>
        <w:shd w:val="clear" w:color="auto" w:fill="auto"/>
        <w:spacing w:line="360" w:lineRule="auto"/>
        <w:ind w:firstLine="0"/>
        <w:jc w:val="center"/>
        <w:rPr>
          <w:rFonts w:asciiTheme="majorBidi" w:hAnsiTheme="majorBidi" w:cstheme="majorBidi"/>
          <w:sz w:val="28"/>
          <w:szCs w:val="28"/>
        </w:rPr>
      </w:pPr>
      <w:r>
        <w:rPr>
          <w:rFonts w:asciiTheme="majorBidi" w:hAnsiTheme="majorBidi" w:cstheme="majorBidi"/>
          <w:sz w:val="28"/>
          <w:szCs w:val="28"/>
        </w:rPr>
        <w:t xml:space="preserve">Fig.8.8: </w:t>
      </w:r>
      <w:proofErr w:type="spellStart"/>
      <w:r>
        <w:rPr>
          <w:rFonts w:asciiTheme="majorBidi" w:hAnsiTheme="majorBidi" w:cstheme="majorBidi"/>
          <w:sz w:val="28"/>
          <w:szCs w:val="28"/>
        </w:rPr>
        <w:t>Bufo</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Buccal</w:t>
      </w:r>
      <w:proofErr w:type="spellEnd"/>
      <w:r>
        <w:rPr>
          <w:rFonts w:asciiTheme="majorBidi" w:hAnsiTheme="majorBidi" w:cstheme="majorBidi"/>
          <w:sz w:val="28"/>
          <w:szCs w:val="28"/>
        </w:rPr>
        <w:t xml:space="preserve"> cavity</w:t>
      </w:r>
    </w:p>
    <w:p w:rsidR="00620798" w:rsidRPr="00551FD8" w:rsidRDefault="00620798" w:rsidP="009067EB">
      <w:pPr>
        <w:pStyle w:val="BodyText21"/>
        <w:shd w:val="clear" w:color="auto" w:fill="auto"/>
        <w:spacing w:line="360" w:lineRule="auto"/>
        <w:ind w:firstLine="720"/>
        <w:rPr>
          <w:rFonts w:asciiTheme="majorBidi" w:hAnsiTheme="majorBidi" w:cstheme="majorBidi"/>
          <w:sz w:val="28"/>
          <w:szCs w:val="28"/>
        </w:rPr>
      </w:pPr>
      <w:r w:rsidRPr="00551FD8">
        <w:rPr>
          <w:rFonts w:asciiTheme="majorBidi" w:hAnsiTheme="majorBidi" w:cstheme="majorBidi"/>
          <w:sz w:val="28"/>
          <w:szCs w:val="28"/>
        </w:rPr>
        <w:t xml:space="preserve">The </w:t>
      </w:r>
      <w:r w:rsidRPr="00551FD8">
        <w:rPr>
          <w:rStyle w:val="BodytextBoldItalic"/>
          <w:rFonts w:asciiTheme="majorBidi" w:hAnsiTheme="majorBidi" w:cstheme="majorBidi"/>
          <w:sz w:val="28"/>
          <w:szCs w:val="28"/>
        </w:rPr>
        <w:t>internal nostrils</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are a pair of openings located on the roof of the </w:t>
      </w:r>
      <w:proofErr w:type="spellStart"/>
      <w:r w:rsidRPr="00551FD8">
        <w:rPr>
          <w:rFonts w:asciiTheme="majorBidi" w:hAnsiTheme="majorBidi" w:cstheme="majorBidi"/>
          <w:sz w:val="28"/>
          <w:szCs w:val="28"/>
        </w:rPr>
        <w:t>buccal</w:t>
      </w:r>
      <w:proofErr w:type="spellEnd"/>
      <w:r w:rsidRPr="00551FD8">
        <w:rPr>
          <w:rFonts w:asciiTheme="majorBidi" w:hAnsiTheme="majorBidi" w:cstheme="majorBidi"/>
          <w:sz w:val="28"/>
          <w:szCs w:val="28"/>
        </w:rPr>
        <w:t xml:space="preserve"> cavity. They serve in </w:t>
      </w:r>
      <w:r w:rsidRPr="00551FD8">
        <w:rPr>
          <w:rStyle w:val="BodytextBoldItalic"/>
          <w:rFonts w:asciiTheme="majorBidi" w:hAnsiTheme="majorBidi" w:cstheme="majorBidi"/>
          <w:sz w:val="28"/>
          <w:szCs w:val="28"/>
        </w:rPr>
        <w:t>respiration.</w:t>
      </w:r>
    </w:p>
    <w:p w:rsidR="00620798" w:rsidRPr="00551FD8" w:rsidRDefault="00620798" w:rsidP="009067EB">
      <w:pPr>
        <w:pStyle w:val="BodyText21"/>
        <w:shd w:val="clear" w:color="auto" w:fill="auto"/>
        <w:spacing w:line="360" w:lineRule="auto"/>
        <w:ind w:firstLine="0"/>
        <w:rPr>
          <w:rFonts w:asciiTheme="majorBidi" w:hAnsiTheme="majorBidi" w:cstheme="majorBidi"/>
          <w:sz w:val="28"/>
          <w:szCs w:val="28"/>
        </w:rPr>
      </w:pPr>
      <w:r w:rsidRPr="00551FD8">
        <w:rPr>
          <w:rFonts w:asciiTheme="majorBidi" w:hAnsiTheme="majorBidi" w:cstheme="majorBidi"/>
          <w:sz w:val="28"/>
          <w:szCs w:val="28"/>
        </w:rPr>
        <w:t xml:space="preserve">There are two large oval areas on the roof of the </w:t>
      </w:r>
      <w:proofErr w:type="spellStart"/>
      <w:r w:rsidRPr="00551FD8">
        <w:rPr>
          <w:rFonts w:asciiTheme="majorBidi" w:hAnsiTheme="majorBidi" w:cstheme="majorBidi"/>
          <w:sz w:val="28"/>
          <w:szCs w:val="28"/>
        </w:rPr>
        <w:t>buccal</w:t>
      </w:r>
      <w:proofErr w:type="spellEnd"/>
      <w:r w:rsidRPr="00551FD8">
        <w:rPr>
          <w:rFonts w:asciiTheme="majorBidi" w:hAnsiTheme="majorBidi" w:cstheme="majorBidi"/>
          <w:sz w:val="28"/>
          <w:szCs w:val="28"/>
        </w:rPr>
        <w:t xml:space="preserve"> cavity. They are the </w:t>
      </w:r>
      <w:r w:rsidRPr="00551FD8">
        <w:rPr>
          <w:rStyle w:val="BodytextBoldItalic"/>
          <w:rFonts w:asciiTheme="majorBidi" w:hAnsiTheme="majorBidi" w:cstheme="majorBidi"/>
          <w:sz w:val="28"/>
          <w:szCs w:val="28"/>
        </w:rPr>
        <w:t>eye balls.</w:t>
      </w:r>
      <w:r w:rsidR="009067EB">
        <w:rPr>
          <w:rStyle w:val="BodytextBoldItalic"/>
          <w:rFonts w:asciiTheme="majorBidi" w:hAnsiTheme="majorBidi" w:cstheme="majorBidi"/>
          <w:sz w:val="28"/>
          <w:szCs w:val="28"/>
        </w:rPr>
        <w:t xml:space="preserve"> </w:t>
      </w:r>
      <w:r w:rsidRPr="00551FD8">
        <w:rPr>
          <w:rFonts w:asciiTheme="majorBidi" w:hAnsiTheme="majorBidi" w:cstheme="majorBidi"/>
          <w:sz w:val="28"/>
          <w:szCs w:val="28"/>
        </w:rPr>
        <w:t xml:space="preserve">A pair of </w:t>
      </w:r>
      <w:proofErr w:type="spellStart"/>
      <w:r w:rsidRPr="00551FD8">
        <w:rPr>
          <w:rStyle w:val="BodytextBoldItalic"/>
          <w:rFonts w:asciiTheme="majorBidi" w:hAnsiTheme="majorBidi" w:cstheme="majorBidi"/>
          <w:sz w:val="28"/>
          <w:szCs w:val="28"/>
        </w:rPr>
        <w:t>eustachian</w:t>
      </w:r>
      <w:proofErr w:type="spellEnd"/>
      <w:r w:rsidRPr="00551FD8">
        <w:rPr>
          <w:rStyle w:val="BodytextBoldItalic"/>
          <w:rFonts w:asciiTheme="majorBidi" w:hAnsiTheme="majorBidi" w:cstheme="majorBidi"/>
          <w:sz w:val="28"/>
          <w:szCs w:val="28"/>
        </w:rPr>
        <w:t xml:space="preserve"> apertures</w:t>
      </w:r>
      <w:r w:rsidRPr="00551FD8">
        <w:rPr>
          <w:rStyle w:val="Bodytext7ptBold"/>
          <w:rFonts w:asciiTheme="majorBidi" w:hAnsiTheme="majorBidi" w:cstheme="majorBidi"/>
          <w:sz w:val="28"/>
          <w:szCs w:val="28"/>
        </w:rPr>
        <w:t xml:space="preserve"> </w:t>
      </w:r>
      <w:r w:rsidRPr="00551FD8">
        <w:rPr>
          <w:rFonts w:asciiTheme="majorBidi" w:hAnsiTheme="majorBidi" w:cstheme="majorBidi"/>
          <w:sz w:val="28"/>
          <w:szCs w:val="28"/>
        </w:rPr>
        <w:t xml:space="preserve">lies on the roof of the pharynx almost at the angles of the jaws. They lead into the </w:t>
      </w:r>
      <w:proofErr w:type="spellStart"/>
      <w:r w:rsidRPr="00551FD8">
        <w:rPr>
          <w:rFonts w:asciiTheme="majorBidi" w:hAnsiTheme="majorBidi" w:cstheme="majorBidi"/>
          <w:sz w:val="28"/>
          <w:szCs w:val="28"/>
        </w:rPr>
        <w:t>eustachian</w:t>
      </w:r>
      <w:proofErr w:type="spellEnd"/>
      <w:r w:rsidRPr="00551FD8">
        <w:rPr>
          <w:rFonts w:asciiTheme="majorBidi" w:hAnsiTheme="majorBidi" w:cstheme="majorBidi"/>
          <w:sz w:val="28"/>
          <w:szCs w:val="28"/>
        </w:rPr>
        <w:t xml:space="preserve"> tubes.</w:t>
      </w:r>
    </w:p>
    <w:p w:rsidR="006B7B58" w:rsidRPr="00CD6885" w:rsidRDefault="00620798" w:rsidP="006B7B58">
      <w:pPr>
        <w:pStyle w:val="BodyText21"/>
        <w:shd w:val="clear" w:color="auto" w:fill="auto"/>
        <w:spacing w:line="360" w:lineRule="auto"/>
        <w:ind w:firstLine="720"/>
        <w:rPr>
          <w:rFonts w:asciiTheme="majorBidi" w:hAnsiTheme="majorBidi" w:cstheme="majorBidi"/>
          <w:sz w:val="28"/>
          <w:szCs w:val="28"/>
        </w:rPr>
      </w:pPr>
      <w:r w:rsidRPr="00551FD8">
        <w:rPr>
          <w:rFonts w:asciiTheme="majorBidi" w:hAnsiTheme="majorBidi" w:cstheme="majorBidi"/>
          <w:sz w:val="28"/>
          <w:szCs w:val="28"/>
        </w:rPr>
        <w:t xml:space="preserve">The </w:t>
      </w:r>
      <w:proofErr w:type="spellStart"/>
      <w:r w:rsidRPr="00551FD8">
        <w:rPr>
          <w:rFonts w:asciiTheme="majorBidi" w:hAnsiTheme="majorBidi" w:cstheme="majorBidi"/>
          <w:sz w:val="28"/>
          <w:szCs w:val="28"/>
        </w:rPr>
        <w:t>eustachian</w:t>
      </w:r>
      <w:proofErr w:type="spellEnd"/>
      <w:r w:rsidRPr="00551FD8">
        <w:rPr>
          <w:rFonts w:asciiTheme="majorBidi" w:hAnsiTheme="majorBidi" w:cstheme="majorBidi"/>
          <w:sz w:val="28"/>
          <w:szCs w:val="28"/>
        </w:rPr>
        <w:t xml:space="preserve"> tubes connect the pharynx with the middle ear and help in keeping the air</w:t>
      </w:r>
      <w:r w:rsidR="006B7B58">
        <w:rPr>
          <w:rFonts w:asciiTheme="majorBidi" w:hAnsiTheme="majorBidi" w:cstheme="majorBidi"/>
          <w:sz w:val="28"/>
          <w:szCs w:val="28"/>
        </w:rPr>
        <w:t xml:space="preserve"> </w:t>
      </w:r>
      <w:r w:rsidR="006B7B58" w:rsidRPr="00CD6885">
        <w:rPr>
          <w:rFonts w:asciiTheme="majorBidi" w:hAnsiTheme="majorBidi" w:cstheme="majorBidi"/>
          <w:sz w:val="28"/>
          <w:szCs w:val="28"/>
        </w:rPr>
        <w:t>pressure equal on both sides of the tympanic membrane.</w:t>
      </w:r>
    </w:p>
    <w:p w:rsidR="006B7B58" w:rsidRPr="00CD6885" w:rsidRDefault="006B7B58" w:rsidP="006B7B58">
      <w:pPr>
        <w:pStyle w:val="BodyText1"/>
        <w:shd w:val="clear" w:color="auto" w:fill="auto"/>
        <w:spacing w:line="360" w:lineRule="auto"/>
        <w:ind w:firstLine="720"/>
        <w:rPr>
          <w:rFonts w:asciiTheme="majorBidi" w:hAnsiTheme="majorBidi" w:cstheme="majorBidi"/>
          <w:sz w:val="28"/>
          <w:szCs w:val="28"/>
        </w:rPr>
      </w:pPr>
      <w:r w:rsidRPr="00CD6885">
        <w:rPr>
          <w:rFonts w:asciiTheme="majorBidi" w:hAnsiTheme="majorBidi" w:cstheme="majorBidi"/>
          <w:sz w:val="28"/>
          <w:szCs w:val="28"/>
        </w:rPr>
        <w:t xml:space="preserve">In male toad, the </w:t>
      </w:r>
      <w:r w:rsidRPr="00CD6885">
        <w:rPr>
          <w:rStyle w:val="BodytextItalic"/>
          <w:rFonts w:asciiTheme="majorBidi" w:hAnsiTheme="majorBidi" w:cstheme="majorBidi"/>
          <w:sz w:val="28"/>
          <w:szCs w:val="28"/>
        </w:rPr>
        <w:t xml:space="preserve">opening of </w:t>
      </w:r>
      <w:proofErr w:type="spellStart"/>
      <w:r w:rsidRPr="00CD6885">
        <w:rPr>
          <w:rStyle w:val="BodytextItalic"/>
          <w:rFonts w:asciiTheme="majorBidi" w:hAnsiTheme="majorBidi" w:cstheme="majorBidi"/>
          <w:sz w:val="28"/>
          <w:szCs w:val="28"/>
        </w:rPr>
        <w:t>vosal</w:t>
      </w:r>
      <w:proofErr w:type="spellEnd"/>
      <w:r w:rsidRPr="00CD6885">
        <w:rPr>
          <w:rStyle w:val="BodytextItalic"/>
          <w:rFonts w:asciiTheme="majorBidi" w:hAnsiTheme="majorBidi" w:cstheme="majorBidi"/>
          <w:sz w:val="28"/>
          <w:szCs w:val="28"/>
        </w:rPr>
        <w:t xml:space="preserve"> sac </w:t>
      </w:r>
      <w:r w:rsidRPr="00CD6885">
        <w:rPr>
          <w:rFonts w:asciiTheme="majorBidi" w:hAnsiTheme="majorBidi" w:cstheme="majorBidi"/>
          <w:sz w:val="28"/>
          <w:szCs w:val="28"/>
        </w:rPr>
        <w:t xml:space="preserve">is present on the floor towards </w:t>
      </w:r>
      <w:r w:rsidRPr="00CD6885">
        <w:rPr>
          <w:rStyle w:val="BodytextItalic"/>
          <w:rFonts w:asciiTheme="majorBidi" w:hAnsiTheme="majorBidi" w:cstheme="majorBidi"/>
          <w:sz w:val="28"/>
          <w:szCs w:val="28"/>
        </w:rPr>
        <w:t>left side.</w:t>
      </w:r>
      <w:r w:rsidRPr="00CD6885">
        <w:rPr>
          <w:rFonts w:asciiTheme="majorBidi" w:hAnsiTheme="majorBidi" w:cstheme="majorBidi"/>
          <w:sz w:val="28"/>
          <w:szCs w:val="28"/>
        </w:rPr>
        <w:t xml:space="preserve"> The vocal sac is black pigmented and situated beneath the floor of the mouth cavity.</w:t>
      </w:r>
    </w:p>
    <w:p w:rsidR="006B7B58" w:rsidRPr="00CD6885" w:rsidRDefault="006B7B58" w:rsidP="006B7B58">
      <w:pPr>
        <w:pStyle w:val="BodyText1"/>
        <w:shd w:val="clear" w:color="auto" w:fill="auto"/>
        <w:spacing w:line="360" w:lineRule="auto"/>
        <w:ind w:firstLine="720"/>
        <w:rPr>
          <w:rFonts w:asciiTheme="majorBidi" w:hAnsiTheme="majorBidi" w:cstheme="majorBidi"/>
          <w:sz w:val="28"/>
          <w:szCs w:val="28"/>
        </w:rPr>
      </w:pPr>
      <w:r w:rsidRPr="00CD6885">
        <w:rPr>
          <w:rFonts w:asciiTheme="majorBidi" w:hAnsiTheme="majorBidi" w:cstheme="majorBidi"/>
          <w:sz w:val="28"/>
          <w:szCs w:val="28"/>
        </w:rPr>
        <w:t xml:space="preserve">The </w:t>
      </w:r>
      <w:r w:rsidRPr="00CD6885">
        <w:rPr>
          <w:rStyle w:val="BodytextItalic"/>
          <w:rFonts w:asciiTheme="majorBidi" w:hAnsiTheme="majorBidi" w:cstheme="majorBidi"/>
          <w:sz w:val="28"/>
          <w:szCs w:val="28"/>
        </w:rPr>
        <w:t>tongue</w:t>
      </w:r>
      <w:r w:rsidRPr="00CD6885">
        <w:rPr>
          <w:rFonts w:asciiTheme="majorBidi" w:hAnsiTheme="majorBidi" w:cstheme="majorBidi"/>
          <w:sz w:val="28"/>
          <w:szCs w:val="28"/>
        </w:rPr>
        <w:t xml:space="preserve"> is soft and fleshy. It lies </w:t>
      </w:r>
      <w:r>
        <w:rPr>
          <w:rFonts w:asciiTheme="majorBidi" w:hAnsiTheme="majorBidi" w:cstheme="majorBidi"/>
          <w:sz w:val="28"/>
          <w:szCs w:val="28"/>
        </w:rPr>
        <w:t>on</w:t>
      </w:r>
      <w:r w:rsidRPr="00CD6885">
        <w:rPr>
          <w:rFonts w:asciiTheme="majorBidi" w:hAnsiTheme="majorBidi" w:cstheme="majorBidi"/>
          <w:sz w:val="28"/>
          <w:szCs w:val="28"/>
        </w:rPr>
        <w:t xml:space="preserve"> the floor of the </w:t>
      </w:r>
      <w:proofErr w:type="spellStart"/>
      <w:r w:rsidRPr="00CD6885">
        <w:rPr>
          <w:rFonts w:asciiTheme="majorBidi" w:hAnsiTheme="majorBidi" w:cstheme="majorBidi"/>
          <w:sz w:val="28"/>
          <w:szCs w:val="28"/>
        </w:rPr>
        <w:t>buccal</w:t>
      </w:r>
      <w:proofErr w:type="spellEnd"/>
      <w:r w:rsidRPr="00CD6885">
        <w:rPr>
          <w:rFonts w:asciiTheme="majorBidi" w:hAnsiTheme="majorBidi" w:cstheme="majorBidi"/>
          <w:sz w:val="28"/>
          <w:szCs w:val="28"/>
        </w:rPr>
        <w:t xml:space="preserve"> cavity. It is attached by its anterior end and it is free at the posterior end. The free end of the tongue is rounded. The tongue can be thrown out and taken back with great rapidity.</w:t>
      </w:r>
      <w:r>
        <w:rPr>
          <w:rFonts w:asciiTheme="majorBidi" w:hAnsiTheme="majorBidi" w:cstheme="majorBidi"/>
          <w:sz w:val="28"/>
          <w:szCs w:val="28"/>
        </w:rPr>
        <w:t xml:space="preserve"> </w:t>
      </w:r>
      <w:r w:rsidRPr="00CD6885">
        <w:rPr>
          <w:rFonts w:asciiTheme="majorBidi" w:hAnsiTheme="majorBidi" w:cstheme="majorBidi"/>
          <w:sz w:val="28"/>
          <w:szCs w:val="28"/>
        </w:rPr>
        <w:t xml:space="preserve">Behind the tongue there is a slit-like opening called </w:t>
      </w:r>
      <w:r w:rsidRPr="00CD6885">
        <w:rPr>
          <w:rStyle w:val="BodytextItalic"/>
          <w:rFonts w:asciiTheme="majorBidi" w:hAnsiTheme="majorBidi" w:cstheme="majorBidi"/>
          <w:sz w:val="28"/>
          <w:szCs w:val="28"/>
        </w:rPr>
        <w:t>glottis</w:t>
      </w:r>
      <w:r>
        <w:rPr>
          <w:rStyle w:val="BodytextItalic"/>
          <w:rFonts w:asciiTheme="majorBidi" w:hAnsiTheme="majorBidi" w:cstheme="majorBidi"/>
          <w:sz w:val="28"/>
          <w:szCs w:val="28"/>
        </w:rPr>
        <w:t>.</w:t>
      </w:r>
      <w:r w:rsidRPr="00CD6885">
        <w:rPr>
          <w:rFonts w:asciiTheme="majorBidi" w:hAnsiTheme="majorBidi" w:cstheme="majorBidi"/>
          <w:sz w:val="28"/>
          <w:szCs w:val="28"/>
        </w:rPr>
        <w:t xml:space="preserve"> It opens into the trachea.</w:t>
      </w:r>
      <w:r>
        <w:rPr>
          <w:rFonts w:asciiTheme="majorBidi" w:hAnsiTheme="majorBidi" w:cstheme="majorBidi"/>
          <w:sz w:val="28"/>
          <w:szCs w:val="28"/>
        </w:rPr>
        <w:t xml:space="preserve"> </w:t>
      </w:r>
      <w:r w:rsidRPr="00CD6885">
        <w:rPr>
          <w:rFonts w:asciiTheme="majorBidi" w:hAnsiTheme="majorBidi" w:cstheme="majorBidi"/>
          <w:sz w:val="28"/>
          <w:szCs w:val="28"/>
        </w:rPr>
        <w:t xml:space="preserve">The posterior end of the </w:t>
      </w:r>
      <w:proofErr w:type="spellStart"/>
      <w:r w:rsidRPr="00CD6885">
        <w:rPr>
          <w:rFonts w:asciiTheme="majorBidi" w:hAnsiTheme="majorBidi" w:cstheme="majorBidi"/>
          <w:sz w:val="28"/>
          <w:szCs w:val="28"/>
        </w:rPr>
        <w:t>buccal</w:t>
      </w:r>
      <w:proofErr w:type="spellEnd"/>
      <w:r w:rsidRPr="00CD6885">
        <w:rPr>
          <w:rFonts w:asciiTheme="majorBidi" w:hAnsiTheme="majorBidi" w:cstheme="majorBidi"/>
          <w:sz w:val="28"/>
          <w:szCs w:val="28"/>
        </w:rPr>
        <w:t xml:space="preserve"> cavity is the </w:t>
      </w:r>
      <w:r w:rsidRPr="00CD6885">
        <w:rPr>
          <w:rStyle w:val="BodytextItalic"/>
          <w:rFonts w:asciiTheme="majorBidi" w:hAnsiTheme="majorBidi" w:cstheme="majorBidi"/>
          <w:sz w:val="28"/>
          <w:szCs w:val="28"/>
        </w:rPr>
        <w:t>pharynx</w:t>
      </w:r>
      <w:r w:rsidRPr="00CD6885">
        <w:rPr>
          <w:rFonts w:asciiTheme="majorBidi" w:hAnsiTheme="majorBidi" w:cstheme="majorBidi"/>
          <w:sz w:val="28"/>
          <w:szCs w:val="28"/>
        </w:rPr>
        <w:t xml:space="preserve">. There is no demarcation between the </w:t>
      </w:r>
      <w:proofErr w:type="spellStart"/>
      <w:r w:rsidRPr="00CD6885">
        <w:rPr>
          <w:rFonts w:asciiTheme="majorBidi" w:hAnsiTheme="majorBidi" w:cstheme="majorBidi"/>
          <w:sz w:val="28"/>
          <w:szCs w:val="28"/>
        </w:rPr>
        <w:t>buccal</w:t>
      </w:r>
      <w:proofErr w:type="spellEnd"/>
      <w:r w:rsidRPr="00CD6885">
        <w:rPr>
          <w:rFonts w:asciiTheme="majorBidi" w:hAnsiTheme="majorBidi" w:cstheme="majorBidi"/>
          <w:sz w:val="28"/>
          <w:szCs w:val="28"/>
        </w:rPr>
        <w:t xml:space="preserve"> cavity and the </w:t>
      </w:r>
      <w:r w:rsidRPr="00CD6885">
        <w:rPr>
          <w:rStyle w:val="BodytextItalic"/>
          <w:rFonts w:asciiTheme="majorBidi" w:hAnsiTheme="majorBidi" w:cstheme="majorBidi"/>
          <w:sz w:val="28"/>
          <w:szCs w:val="28"/>
        </w:rPr>
        <w:t>pharynx.</w:t>
      </w:r>
    </w:p>
    <w:p w:rsidR="006B7B58" w:rsidRPr="00CD6885" w:rsidRDefault="006B7B58" w:rsidP="006B7B58">
      <w:pPr>
        <w:pStyle w:val="BodyText1"/>
        <w:shd w:val="clear" w:color="auto" w:fill="auto"/>
        <w:spacing w:line="360" w:lineRule="auto"/>
        <w:rPr>
          <w:rFonts w:asciiTheme="majorBidi" w:hAnsiTheme="majorBidi" w:cstheme="majorBidi"/>
          <w:sz w:val="28"/>
          <w:szCs w:val="28"/>
        </w:rPr>
      </w:pPr>
      <w:r w:rsidRPr="00CD6885">
        <w:rPr>
          <w:rFonts w:asciiTheme="majorBidi" w:hAnsiTheme="majorBidi" w:cstheme="majorBidi"/>
          <w:sz w:val="28"/>
          <w:szCs w:val="28"/>
        </w:rPr>
        <w:t xml:space="preserve">The pharynx opens into the </w:t>
      </w:r>
      <w:proofErr w:type="spellStart"/>
      <w:r w:rsidRPr="00CD6885">
        <w:rPr>
          <w:rFonts w:asciiTheme="majorBidi" w:hAnsiTheme="majorBidi" w:cstheme="majorBidi"/>
          <w:sz w:val="28"/>
          <w:szCs w:val="28"/>
        </w:rPr>
        <w:t>oesophagus</w:t>
      </w:r>
      <w:proofErr w:type="spellEnd"/>
      <w:r w:rsidRPr="00CD6885">
        <w:rPr>
          <w:rFonts w:asciiTheme="majorBidi" w:hAnsiTheme="majorBidi" w:cstheme="majorBidi"/>
          <w:sz w:val="28"/>
          <w:szCs w:val="28"/>
        </w:rPr>
        <w:t xml:space="preserve"> through a wide opening called </w:t>
      </w:r>
      <w:r w:rsidRPr="00CD6885">
        <w:rPr>
          <w:rStyle w:val="BodytextItalic"/>
          <w:rFonts w:asciiTheme="majorBidi" w:hAnsiTheme="majorBidi" w:cstheme="majorBidi"/>
          <w:sz w:val="28"/>
          <w:szCs w:val="28"/>
        </w:rPr>
        <w:t>gullet</w:t>
      </w:r>
    </w:p>
    <w:p w:rsidR="006B7B58" w:rsidRPr="00CD6885" w:rsidRDefault="006B7B58" w:rsidP="006B7B58">
      <w:pPr>
        <w:pStyle w:val="BodyText1"/>
        <w:shd w:val="clear" w:color="auto" w:fill="auto"/>
        <w:spacing w:line="360" w:lineRule="auto"/>
        <w:rPr>
          <w:rFonts w:asciiTheme="majorBidi" w:hAnsiTheme="majorBidi" w:cstheme="majorBidi"/>
          <w:sz w:val="28"/>
          <w:szCs w:val="28"/>
        </w:rPr>
      </w:pPr>
      <w:r w:rsidRPr="00CD6885">
        <w:rPr>
          <w:rFonts w:asciiTheme="majorBidi" w:hAnsiTheme="majorBidi" w:cstheme="majorBidi"/>
          <w:sz w:val="28"/>
          <w:szCs w:val="28"/>
        </w:rPr>
        <w:t xml:space="preserve">The </w:t>
      </w:r>
      <w:proofErr w:type="spellStart"/>
      <w:r w:rsidRPr="00CD6885">
        <w:rPr>
          <w:rStyle w:val="BodytextItalic"/>
          <w:rFonts w:asciiTheme="majorBidi" w:hAnsiTheme="majorBidi" w:cstheme="majorBidi"/>
          <w:sz w:val="28"/>
          <w:szCs w:val="28"/>
        </w:rPr>
        <w:t>oesophagus</w:t>
      </w:r>
      <w:proofErr w:type="spellEnd"/>
      <w:r w:rsidRPr="00CD6885">
        <w:rPr>
          <w:rFonts w:asciiTheme="majorBidi" w:hAnsiTheme="majorBidi" w:cstheme="majorBidi"/>
          <w:sz w:val="28"/>
          <w:szCs w:val="28"/>
        </w:rPr>
        <w:t xml:space="preserve"> is a short wide tube leading into the </w:t>
      </w:r>
      <w:r w:rsidRPr="00CD6885">
        <w:rPr>
          <w:rStyle w:val="BodytextItalic"/>
          <w:rFonts w:asciiTheme="majorBidi" w:hAnsiTheme="majorBidi" w:cstheme="majorBidi"/>
          <w:sz w:val="28"/>
          <w:szCs w:val="28"/>
        </w:rPr>
        <w:t>stomach.</w:t>
      </w:r>
    </w:p>
    <w:p w:rsidR="006B7B58" w:rsidRPr="00CD6885" w:rsidRDefault="006B7B58" w:rsidP="006B7B58">
      <w:pPr>
        <w:pStyle w:val="BodyText1"/>
        <w:shd w:val="clear" w:color="auto" w:fill="auto"/>
        <w:spacing w:line="360" w:lineRule="auto"/>
        <w:rPr>
          <w:rFonts w:asciiTheme="majorBidi" w:hAnsiTheme="majorBidi" w:cstheme="majorBidi"/>
          <w:sz w:val="28"/>
          <w:szCs w:val="28"/>
        </w:rPr>
      </w:pPr>
      <w:r w:rsidRPr="00CD6885">
        <w:rPr>
          <w:rFonts w:asciiTheme="majorBidi" w:hAnsiTheme="majorBidi" w:cstheme="majorBidi"/>
          <w:sz w:val="28"/>
          <w:szCs w:val="28"/>
        </w:rPr>
        <w:t xml:space="preserve">The </w:t>
      </w:r>
      <w:r w:rsidRPr="00CD6885">
        <w:rPr>
          <w:rStyle w:val="BodytextItalic"/>
          <w:rFonts w:asciiTheme="majorBidi" w:hAnsiTheme="majorBidi" w:cstheme="majorBidi"/>
          <w:sz w:val="28"/>
          <w:szCs w:val="28"/>
        </w:rPr>
        <w:t>stomach</w:t>
      </w:r>
      <w:r w:rsidRPr="00CD6885">
        <w:rPr>
          <w:rFonts w:asciiTheme="majorBidi" w:hAnsiTheme="majorBidi" w:cstheme="majorBidi"/>
          <w:sz w:val="28"/>
          <w:szCs w:val="28"/>
        </w:rPr>
        <w:t xml:space="preserve"> is a broad chamber. The stomach is formed of two regions, namely an anterior large chamber called the </w:t>
      </w:r>
      <w:r w:rsidRPr="00CD6885">
        <w:rPr>
          <w:rStyle w:val="BodytextItalic"/>
          <w:rFonts w:asciiTheme="majorBidi" w:hAnsiTheme="majorBidi" w:cstheme="majorBidi"/>
          <w:sz w:val="28"/>
          <w:szCs w:val="28"/>
        </w:rPr>
        <w:t>cardiac stomach</w:t>
      </w:r>
      <w:r w:rsidRPr="00CD6885">
        <w:rPr>
          <w:rFonts w:asciiTheme="majorBidi" w:hAnsiTheme="majorBidi" w:cstheme="majorBidi"/>
          <w:sz w:val="28"/>
          <w:szCs w:val="28"/>
        </w:rPr>
        <w:t xml:space="preserve"> and a posterior small chamber called the </w:t>
      </w:r>
      <w:r w:rsidRPr="00CD6885">
        <w:rPr>
          <w:rStyle w:val="BodytextItalic"/>
          <w:rFonts w:asciiTheme="majorBidi" w:hAnsiTheme="majorBidi" w:cstheme="majorBidi"/>
          <w:sz w:val="28"/>
          <w:szCs w:val="28"/>
        </w:rPr>
        <w:t>pyloric stomach</w:t>
      </w:r>
      <w:r w:rsidRPr="00CD6885">
        <w:rPr>
          <w:rFonts w:asciiTheme="majorBidi" w:hAnsiTheme="majorBidi" w:cstheme="majorBidi"/>
          <w:sz w:val="28"/>
          <w:szCs w:val="28"/>
        </w:rPr>
        <w:t>.</w:t>
      </w:r>
      <w:r>
        <w:rPr>
          <w:rFonts w:asciiTheme="majorBidi" w:hAnsiTheme="majorBidi" w:cstheme="majorBidi"/>
          <w:sz w:val="28"/>
          <w:szCs w:val="28"/>
        </w:rPr>
        <w:t xml:space="preserve"> </w:t>
      </w:r>
      <w:r w:rsidRPr="00CD6885">
        <w:rPr>
          <w:rFonts w:asciiTheme="majorBidi" w:hAnsiTheme="majorBidi" w:cstheme="majorBidi"/>
          <w:sz w:val="28"/>
          <w:szCs w:val="28"/>
        </w:rPr>
        <w:t xml:space="preserve">The posterior end of the pyloric stomach </w:t>
      </w:r>
      <w:r w:rsidRPr="00CD6885">
        <w:rPr>
          <w:rFonts w:asciiTheme="majorBidi" w:hAnsiTheme="majorBidi" w:cstheme="majorBidi"/>
          <w:sz w:val="28"/>
          <w:szCs w:val="28"/>
        </w:rPr>
        <w:lastRenderedPageBreak/>
        <w:t xml:space="preserve">contains a valve called </w:t>
      </w:r>
      <w:r w:rsidRPr="00CD6885">
        <w:rPr>
          <w:rStyle w:val="BodytextItalic"/>
          <w:rFonts w:asciiTheme="majorBidi" w:hAnsiTheme="majorBidi" w:cstheme="majorBidi"/>
          <w:sz w:val="28"/>
          <w:szCs w:val="28"/>
        </w:rPr>
        <w:t>pyloric sphincter.</w:t>
      </w:r>
      <w:r>
        <w:rPr>
          <w:rStyle w:val="BodytextItalic"/>
          <w:rFonts w:asciiTheme="majorBidi" w:hAnsiTheme="majorBidi" w:cstheme="majorBidi"/>
          <w:sz w:val="28"/>
          <w:szCs w:val="28"/>
        </w:rPr>
        <w:t xml:space="preserve"> </w:t>
      </w:r>
      <w:r w:rsidRPr="00CD6885">
        <w:rPr>
          <w:rFonts w:asciiTheme="majorBidi" w:hAnsiTheme="majorBidi" w:cstheme="majorBidi"/>
          <w:sz w:val="28"/>
          <w:szCs w:val="28"/>
        </w:rPr>
        <w:t xml:space="preserve">The cardiac end of the stomach also has a valve called </w:t>
      </w:r>
      <w:r w:rsidRPr="00CD6885">
        <w:rPr>
          <w:rStyle w:val="BodytextItalic"/>
          <w:rFonts w:asciiTheme="majorBidi" w:hAnsiTheme="majorBidi" w:cstheme="majorBidi"/>
          <w:sz w:val="28"/>
          <w:szCs w:val="28"/>
        </w:rPr>
        <w:t>cardiac sphincter.</w:t>
      </w:r>
      <w:r>
        <w:rPr>
          <w:rStyle w:val="BodytextItalic"/>
          <w:rFonts w:asciiTheme="majorBidi" w:hAnsiTheme="majorBidi" w:cstheme="majorBidi"/>
          <w:sz w:val="28"/>
          <w:szCs w:val="28"/>
        </w:rPr>
        <w:t xml:space="preserve"> </w:t>
      </w:r>
      <w:r w:rsidRPr="00CD6885">
        <w:rPr>
          <w:rFonts w:asciiTheme="majorBidi" w:hAnsiTheme="majorBidi" w:cstheme="majorBidi"/>
          <w:sz w:val="28"/>
          <w:szCs w:val="28"/>
        </w:rPr>
        <w:t xml:space="preserve">The stomach is an organ for temporary </w:t>
      </w:r>
      <w:r w:rsidRPr="00CD6885">
        <w:rPr>
          <w:rStyle w:val="BodytextItalic"/>
          <w:rFonts w:asciiTheme="majorBidi" w:hAnsiTheme="majorBidi" w:cstheme="majorBidi"/>
          <w:sz w:val="28"/>
          <w:szCs w:val="28"/>
        </w:rPr>
        <w:t>food storage</w:t>
      </w:r>
      <w:r w:rsidRPr="00CD6885">
        <w:rPr>
          <w:rFonts w:asciiTheme="majorBidi" w:hAnsiTheme="majorBidi" w:cstheme="majorBidi"/>
          <w:sz w:val="28"/>
          <w:szCs w:val="28"/>
        </w:rPr>
        <w:t xml:space="preserve"> and </w:t>
      </w:r>
      <w:r w:rsidRPr="00CD6885">
        <w:rPr>
          <w:rStyle w:val="BodytextItalic"/>
          <w:rFonts w:asciiTheme="majorBidi" w:hAnsiTheme="majorBidi" w:cstheme="majorBidi"/>
          <w:sz w:val="28"/>
          <w:szCs w:val="28"/>
        </w:rPr>
        <w:t>digestion.</w:t>
      </w:r>
    </w:p>
    <w:p w:rsidR="009067EB" w:rsidRDefault="00406368" w:rsidP="006B7B58">
      <w:pPr>
        <w:pStyle w:val="BodyText21"/>
        <w:shd w:val="clear" w:color="auto" w:fill="auto"/>
        <w:spacing w:line="360" w:lineRule="auto"/>
        <w:ind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6432" behindDoc="1" locked="0" layoutInCell="1" allowOverlap="1">
            <wp:simplePos x="0" y="0"/>
            <wp:positionH relativeFrom="column">
              <wp:posOffset>712817</wp:posOffset>
            </wp:positionH>
            <wp:positionV relativeFrom="paragraph">
              <wp:posOffset>0</wp:posOffset>
            </wp:positionV>
            <wp:extent cx="4045585" cy="3761105"/>
            <wp:effectExtent l="0" t="0" r="0" b="0"/>
            <wp:wrapNone/>
            <wp:docPr id="10" name="Picture 10" descr="C:\Users\Aziz\Desktop\book-Dr-Sabah\Ch-3-eight\Fig-8\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iz\Desktop\book-Dr-Sabah\Ch-3-eight\Fig-8\F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5585" cy="376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6B7B58" w:rsidRDefault="006B7B58" w:rsidP="006B7B58">
      <w:pPr>
        <w:pStyle w:val="BodyText21"/>
        <w:shd w:val="clear" w:color="auto" w:fill="auto"/>
        <w:spacing w:line="360" w:lineRule="auto"/>
        <w:ind w:firstLine="0"/>
        <w:rPr>
          <w:rFonts w:asciiTheme="majorBidi" w:hAnsiTheme="majorBidi" w:cstheme="majorBidi"/>
          <w:sz w:val="28"/>
          <w:szCs w:val="28"/>
        </w:rPr>
      </w:pPr>
    </w:p>
    <w:p w:rsidR="009067EB" w:rsidRDefault="009067EB" w:rsidP="006B7B58">
      <w:pPr>
        <w:pStyle w:val="BodyText21"/>
        <w:shd w:val="clear" w:color="auto" w:fill="auto"/>
        <w:spacing w:line="360" w:lineRule="auto"/>
        <w:ind w:firstLine="0"/>
        <w:rPr>
          <w:rFonts w:asciiTheme="majorBidi" w:hAnsiTheme="majorBidi" w:cstheme="majorBidi"/>
          <w:sz w:val="28"/>
          <w:szCs w:val="28"/>
        </w:rPr>
      </w:pPr>
    </w:p>
    <w:p w:rsidR="009067EB" w:rsidRDefault="009067EB" w:rsidP="009067EB">
      <w:pPr>
        <w:pStyle w:val="BodyText21"/>
        <w:shd w:val="clear" w:color="auto" w:fill="auto"/>
        <w:spacing w:line="360" w:lineRule="auto"/>
        <w:ind w:firstLine="0"/>
        <w:rPr>
          <w:rFonts w:asciiTheme="majorBidi" w:hAnsiTheme="majorBidi" w:cstheme="majorBidi"/>
          <w:sz w:val="28"/>
          <w:szCs w:val="28"/>
        </w:rPr>
      </w:pPr>
    </w:p>
    <w:p w:rsidR="009067EB" w:rsidRDefault="009067EB" w:rsidP="009067EB">
      <w:pPr>
        <w:pStyle w:val="BodyText21"/>
        <w:shd w:val="clear" w:color="auto" w:fill="auto"/>
        <w:spacing w:line="360" w:lineRule="auto"/>
        <w:ind w:firstLine="0"/>
        <w:rPr>
          <w:rFonts w:asciiTheme="majorBidi" w:hAnsiTheme="majorBidi" w:cstheme="majorBidi"/>
          <w:sz w:val="28"/>
          <w:szCs w:val="28"/>
        </w:rPr>
      </w:pPr>
    </w:p>
    <w:p w:rsidR="009067EB" w:rsidRPr="00406368" w:rsidRDefault="00406368" w:rsidP="00406368">
      <w:pPr>
        <w:pStyle w:val="BodyText21"/>
        <w:shd w:val="clear" w:color="auto" w:fill="auto"/>
        <w:spacing w:line="360" w:lineRule="auto"/>
        <w:ind w:firstLine="0"/>
        <w:jc w:val="center"/>
        <w:rPr>
          <w:rFonts w:asciiTheme="majorBidi" w:hAnsiTheme="majorBidi" w:cstheme="majorBidi"/>
          <w:i/>
          <w:iCs/>
          <w:sz w:val="28"/>
          <w:szCs w:val="28"/>
        </w:rPr>
      </w:pPr>
      <w:r w:rsidRPr="00406368">
        <w:rPr>
          <w:rFonts w:asciiTheme="majorBidi" w:hAnsiTheme="majorBidi" w:cstheme="majorBidi"/>
          <w:i/>
          <w:iCs/>
          <w:sz w:val="28"/>
          <w:szCs w:val="28"/>
        </w:rPr>
        <w:t>Fig.8.9: Digestive System</w:t>
      </w:r>
    </w:p>
    <w:p w:rsidR="00702ED2" w:rsidRPr="008C5CBD" w:rsidRDefault="00702ED2" w:rsidP="00702ED2">
      <w:pPr>
        <w:pStyle w:val="BodyText1"/>
        <w:shd w:val="clear" w:color="auto" w:fill="auto"/>
        <w:spacing w:line="360" w:lineRule="auto"/>
        <w:ind w:left="140" w:right="40" w:firstLine="420"/>
        <w:rPr>
          <w:rFonts w:asciiTheme="majorBidi" w:hAnsiTheme="majorBidi" w:cstheme="majorBidi"/>
          <w:sz w:val="28"/>
          <w:szCs w:val="28"/>
        </w:rPr>
      </w:pPr>
      <w:r w:rsidRPr="008C5CBD">
        <w:rPr>
          <w:rFonts w:asciiTheme="majorBidi" w:hAnsiTheme="majorBidi" w:cstheme="majorBidi"/>
          <w:sz w:val="28"/>
          <w:szCs w:val="28"/>
        </w:rPr>
        <w:t xml:space="preserve">The pyloric stomach leads into the </w:t>
      </w:r>
      <w:r w:rsidRPr="008C5CBD">
        <w:rPr>
          <w:rStyle w:val="BodytextCorbel95ptBoldItalic"/>
          <w:rFonts w:asciiTheme="majorBidi" w:hAnsiTheme="majorBidi" w:cstheme="majorBidi"/>
          <w:sz w:val="28"/>
          <w:szCs w:val="28"/>
        </w:rPr>
        <w:t>intestine.</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 xml:space="preserve">The intestine has two regions, namely an anterior </w:t>
      </w:r>
      <w:r w:rsidRPr="008C5CBD">
        <w:rPr>
          <w:rStyle w:val="BodytextCorbel95ptBoldItalic"/>
          <w:rFonts w:asciiTheme="majorBidi" w:hAnsiTheme="majorBidi" w:cstheme="majorBidi"/>
          <w:sz w:val="28"/>
          <w:szCs w:val="28"/>
        </w:rPr>
        <w:t>small intestine</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 xml:space="preserve">and a posterior </w:t>
      </w:r>
      <w:r w:rsidRPr="008C5CBD">
        <w:rPr>
          <w:rStyle w:val="BodytextCorbel95ptBoldItalic"/>
          <w:rFonts w:asciiTheme="majorBidi" w:hAnsiTheme="majorBidi" w:cstheme="majorBidi"/>
          <w:sz w:val="28"/>
          <w:szCs w:val="28"/>
        </w:rPr>
        <w:t>large intestine.</w:t>
      </w:r>
    </w:p>
    <w:p w:rsidR="00702ED2" w:rsidRPr="008C5CBD" w:rsidRDefault="00702ED2" w:rsidP="00702ED2">
      <w:pPr>
        <w:pStyle w:val="BodyText1"/>
        <w:shd w:val="clear" w:color="auto" w:fill="auto"/>
        <w:spacing w:line="360" w:lineRule="auto"/>
        <w:ind w:left="140" w:right="40" w:firstLine="420"/>
        <w:rPr>
          <w:rFonts w:asciiTheme="majorBidi" w:hAnsiTheme="majorBidi" w:cstheme="majorBidi"/>
          <w:sz w:val="28"/>
          <w:szCs w:val="28"/>
        </w:rPr>
      </w:pPr>
      <w:r w:rsidRPr="008C5CBD">
        <w:rPr>
          <w:rFonts w:asciiTheme="majorBidi" w:hAnsiTheme="majorBidi" w:cstheme="majorBidi"/>
          <w:sz w:val="28"/>
          <w:szCs w:val="28"/>
        </w:rPr>
        <w:t xml:space="preserve">The small intestine is further divided into two regions, namely an anterior </w:t>
      </w:r>
      <w:proofErr w:type="gramStart"/>
      <w:r w:rsidRPr="008C5CBD">
        <w:rPr>
          <w:rStyle w:val="BodytextCorbel95ptBoldItalic"/>
          <w:rFonts w:asciiTheme="majorBidi" w:hAnsiTheme="majorBidi" w:cstheme="majorBidi"/>
          <w:sz w:val="28"/>
          <w:szCs w:val="28"/>
        </w:rPr>
        <w:t>duodenum</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and</w:t>
      </w:r>
      <w:proofErr w:type="gramEnd"/>
      <w:r w:rsidRPr="008C5CBD">
        <w:rPr>
          <w:rFonts w:asciiTheme="majorBidi" w:hAnsiTheme="majorBidi" w:cstheme="majorBidi"/>
          <w:sz w:val="28"/>
          <w:szCs w:val="28"/>
        </w:rPr>
        <w:t xml:space="preserve"> a posterior </w:t>
      </w:r>
      <w:r w:rsidRPr="008C5CBD">
        <w:rPr>
          <w:rStyle w:val="BodytextCorbel95ptBoldItalic"/>
          <w:rFonts w:asciiTheme="majorBidi" w:hAnsiTheme="majorBidi" w:cstheme="majorBidi"/>
          <w:sz w:val="28"/>
          <w:szCs w:val="28"/>
        </w:rPr>
        <w:t>ileum.</w:t>
      </w:r>
      <w:r>
        <w:rPr>
          <w:rStyle w:val="BodytextCorbel95ptBoldItalic"/>
          <w:rFonts w:asciiTheme="majorBidi" w:hAnsiTheme="majorBidi" w:cstheme="majorBidi"/>
          <w:sz w:val="28"/>
          <w:szCs w:val="28"/>
        </w:rPr>
        <w:t xml:space="preserve"> </w:t>
      </w:r>
      <w:r w:rsidRPr="008C5CBD">
        <w:rPr>
          <w:rFonts w:asciiTheme="majorBidi" w:hAnsiTheme="majorBidi" w:cstheme="majorBidi"/>
          <w:sz w:val="28"/>
          <w:szCs w:val="28"/>
        </w:rPr>
        <w:t xml:space="preserve">The duodenum runs parallel to the .stomach to form </w:t>
      </w:r>
      <w:proofErr w:type="gramStart"/>
      <w:r w:rsidRPr="008C5CBD">
        <w:rPr>
          <w:rFonts w:asciiTheme="majorBidi" w:hAnsiTheme="majorBidi" w:cstheme="majorBidi"/>
          <w:sz w:val="28"/>
          <w:szCs w:val="28"/>
        </w:rPr>
        <w:t>an</w:t>
      </w:r>
      <w:proofErr w:type="gramEnd"/>
      <w:r w:rsidRPr="008C5CBD">
        <w:rPr>
          <w:rFonts w:asciiTheme="majorBidi" w:hAnsiTheme="majorBidi" w:cstheme="majorBidi"/>
          <w:sz w:val="28"/>
          <w:szCs w:val="28"/>
        </w:rPr>
        <w:t xml:space="preserve"> </w:t>
      </w:r>
      <w:r w:rsidRPr="008C5CBD">
        <w:rPr>
          <w:rStyle w:val="BodytextCorbel95ptBoldItalic"/>
          <w:rFonts w:asciiTheme="majorBidi" w:hAnsiTheme="majorBidi" w:cstheme="majorBidi"/>
          <w:sz w:val="28"/>
          <w:szCs w:val="28"/>
        </w:rPr>
        <w:t>U-shaped</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 xml:space="preserve">structure. The duodenum receives the </w:t>
      </w:r>
      <w:proofErr w:type="spellStart"/>
      <w:r w:rsidRPr="008C5CBD">
        <w:rPr>
          <w:rStyle w:val="BodytextCorbel95ptBoldItalic"/>
          <w:rFonts w:asciiTheme="majorBidi" w:hAnsiTheme="majorBidi" w:cstheme="majorBidi"/>
          <w:sz w:val="28"/>
          <w:szCs w:val="28"/>
        </w:rPr>
        <w:t>hepatopancreatic</w:t>
      </w:r>
      <w:proofErr w:type="spellEnd"/>
      <w:r w:rsidRPr="008C5CBD">
        <w:rPr>
          <w:rStyle w:val="BodytextCorbel95ptBoldItalic"/>
          <w:rFonts w:asciiTheme="majorBidi" w:hAnsiTheme="majorBidi" w:cstheme="majorBidi"/>
          <w:sz w:val="28"/>
          <w:szCs w:val="28"/>
        </w:rPr>
        <w:t xml:space="preserve"> duct.</w:t>
      </w:r>
      <w:r>
        <w:rPr>
          <w:rStyle w:val="BodytextCorbel95ptBoldItalic"/>
          <w:rFonts w:asciiTheme="majorBidi" w:hAnsiTheme="majorBidi" w:cstheme="majorBidi"/>
          <w:sz w:val="28"/>
          <w:szCs w:val="28"/>
        </w:rPr>
        <w:t xml:space="preserve"> </w:t>
      </w:r>
      <w:r w:rsidRPr="008C5CBD">
        <w:rPr>
          <w:rFonts w:asciiTheme="majorBidi" w:hAnsiTheme="majorBidi" w:cstheme="majorBidi"/>
          <w:sz w:val="28"/>
          <w:szCs w:val="28"/>
        </w:rPr>
        <w:t xml:space="preserve">The </w:t>
      </w:r>
      <w:r w:rsidRPr="008C5CBD">
        <w:rPr>
          <w:rStyle w:val="BodytextCorbel95ptBoldItalic"/>
          <w:rFonts w:asciiTheme="majorBidi" w:hAnsiTheme="majorBidi" w:cstheme="majorBidi"/>
          <w:sz w:val="28"/>
          <w:szCs w:val="28"/>
        </w:rPr>
        <w:t>ileum</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is coiled and it is the longest part of the alimentary canal.</w:t>
      </w:r>
      <w:r>
        <w:rPr>
          <w:rFonts w:asciiTheme="majorBidi" w:hAnsiTheme="majorBidi" w:cstheme="majorBidi"/>
          <w:sz w:val="28"/>
          <w:szCs w:val="28"/>
        </w:rPr>
        <w:t xml:space="preserve"> </w:t>
      </w:r>
      <w:r w:rsidRPr="008C5CBD">
        <w:rPr>
          <w:rFonts w:asciiTheme="majorBidi" w:hAnsiTheme="majorBidi" w:cstheme="majorBidi"/>
          <w:sz w:val="28"/>
          <w:szCs w:val="28"/>
        </w:rPr>
        <w:t xml:space="preserve">The ileum leads into the </w:t>
      </w:r>
      <w:r w:rsidRPr="008C5CBD">
        <w:rPr>
          <w:rStyle w:val="BodytextCorbel95ptBoldItalic"/>
          <w:rFonts w:asciiTheme="majorBidi" w:hAnsiTheme="majorBidi" w:cstheme="majorBidi"/>
          <w:sz w:val="28"/>
          <w:szCs w:val="28"/>
        </w:rPr>
        <w:t>rectum</w:t>
      </w:r>
      <w:r w:rsidRPr="008C5CBD">
        <w:rPr>
          <w:rFonts w:asciiTheme="majorBidi" w:hAnsiTheme="majorBidi" w:cstheme="majorBidi"/>
          <w:sz w:val="28"/>
          <w:szCs w:val="28"/>
        </w:rPr>
        <w:t xml:space="preserve">. It is a soft wide tube. It opens into the </w:t>
      </w:r>
      <w:r w:rsidRPr="008C5CBD">
        <w:rPr>
          <w:rStyle w:val="BodytextCorbel95ptBoldItalic"/>
          <w:rFonts w:asciiTheme="majorBidi" w:hAnsiTheme="majorBidi" w:cstheme="majorBidi"/>
          <w:sz w:val="28"/>
          <w:szCs w:val="28"/>
        </w:rPr>
        <w:t>cloaca.</w:t>
      </w:r>
    </w:p>
    <w:p w:rsidR="00702ED2" w:rsidRPr="008C5CBD" w:rsidRDefault="00702ED2" w:rsidP="00702ED2">
      <w:pPr>
        <w:pStyle w:val="BodyText1"/>
        <w:shd w:val="clear" w:color="auto" w:fill="auto"/>
        <w:spacing w:line="360" w:lineRule="auto"/>
        <w:ind w:left="140" w:right="40" w:firstLine="420"/>
        <w:rPr>
          <w:rFonts w:asciiTheme="majorBidi" w:hAnsiTheme="majorBidi" w:cstheme="majorBidi"/>
          <w:sz w:val="28"/>
          <w:szCs w:val="28"/>
        </w:rPr>
      </w:pPr>
      <w:r w:rsidRPr="008C5CBD">
        <w:rPr>
          <w:rFonts w:asciiTheme="majorBidi" w:hAnsiTheme="majorBidi" w:cstheme="majorBidi"/>
          <w:sz w:val="28"/>
          <w:szCs w:val="28"/>
        </w:rPr>
        <w:t xml:space="preserve">The cloaca is a common passage for </w:t>
      </w:r>
      <w:proofErr w:type="spellStart"/>
      <w:r w:rsidRPr="008C5CBD">
        <w:rPr>
          <w:rFonts w:asciiTheme="majorBidi" w:hAnsiTheme="majorBidi" w:cstheme="majorBidi"/>
          <w:sz w:val="28"/>
          <w:szCs w:val="28"/>
        </w:rPr>
        <w:t>urinogenitai</w:t>
      </w:r>
      <w:proofErr w:type="spellEnd"/>
      <w:r w:rsidRPr="008C5CBD">
        <w:rPr>
          <w:rFonts w:asciiTheme="majorBidi" w:hAnsiTheme="majorBidi" w:cstheme="majorBidi"/>
          <w:sz w:val="28"/>
          <w:szCs w:val="28"/>
        </w:rPr>
        <w:t xml:space="preserve"> system and alimentary canal. The cloaca opens to the outside by the </w:t>
      </w:r>
      <w:proofErr w:type="spellStart"/>
      <w:r w:rsidRPr="008C5CBD">
        <w:rPr>
          <w:rStyle w:val="BodytextCorbel95ptBoldItalic"/>
          <w:rFonts w:asciiTheme="majorBidi" w:hAnsiTheme="majorBidi" w:cstheme="majorBidi"/>
          <w:sz w:val="28"/>
          <w:szCs w:val="28"/>
        </w:rPr>
        <w:t>cloaca</w:t>
      </w:r>
      <w:r>
        <w:rPr>
          <w:rStyle w:val="BodytextCorbel95ptBoldItalic"/>
          <w:rFonts w:asciiTheme="majorBidi" w:hAnsiTheme="majorBidi" w:cstheme="majorBidi"/>
          <w:sz w:val="28"/>
          <w:szCs w:val="28"/>
        </w:rPr>
        <w:t>l</w:t>
      </w:r>
      <w:proofErr w:type="spellEnd"/>
      <w:r w:rsidRPr="008C5CBD">
        <w:rPr>
          <w:rStyle w:val="BodytextCorbel95ptBoldItalic"/>
          <w:rFonts w:asciiTheme="majorBidi" w:hAnsiTheme="majorBidi" w:cstheme="majorBidi"/>
          <w:sz w:val="28"/>
          <w:szCs w:val="28"/>
        </w:rPr>
        <w:t xml:space="preserve"> aperture.</w:t>
      </w:r>
    </w:p>
    <w:p w:rsidR="00702ED2" w:rsidRPr="008C5CBD" w:rsidRDefault="00702ED2" w:rsidP="00702ED2">
      <w:pPr>
        <w:pStyle w:val="Heading20"/>
        <w:keepNext/>
        <w:keepLines/>
        <w:shd w:val="clear" w:color="auto" w:fill="auto"/>
        <w:spacing w:before="0" w:after="0" w:line="360" w:lineRule="auto"/>
        <w:ind w:right="40"/>
        <w:rPr>
          <w:rFonts w:asciiTheme="majorBidi" w:hAnsiTheme="majorBidi" w:cstheme="majorBidi"/>
          <w:sz w:val="28"/>
          <w:szCs w:val="28"/>
        </w:rPr>
      </w:pPr>
      <w:r w:rsidRPr="008C5CBD">
        <w:rPr>
          <w:rFonts w:asciiTheme="majorBidi" w:hAnsiTheme="majorBidi" w:cstheme="majorBidi"/>
          <w:sz w:val="28"/>
          <w:szCs w:val="28"/>
        </w:rPr>
        <w:t>Digestive Glands</w:t>
      </w:r>
    </w:p>
    <w:p w:rsidR="00702ED2" w:rsidRPr="008C5CBD" w:rsidRDefault="00702ED2" w:rsidP="00702ED2">
      <w:pPr>
        <w:pStyle w:val="BodyText1"/>
        <w:shd w:val="clear" w:color="auto" w:fill="auto"/>
        <w:spacing w:line="360" w:lineRule="auto"/>
        <w:ind w:right="40"/>
        <w:rPr>
          <w:rFonts w:asciiTheme="majorBidi" w:hAnsiTheme="majorBidi" w:cstheme="majorBidi"/>
          <w:sz w:val="28"/>
          <w:szCs w:val="28"/>
        </w:rPr>
      </w:pPr>
      <w:proofErr w:type="spellStart"/>
      <w:r w:rsidRPr="008C5CBD">
        <w:rPr>
          <w:rStyle w:val="BodytextItalic"/>
          <w:rFonts w:asciiTheme="majorBidi" w:hAnsiTheme="majorBidi" w:cstheme="majorBidi"/>
          <w:sz w:val="28"/>
          <w:szCs w:val="28"/>
        </w:rPr>
        <w:t>Bufo</w:t>
      </w:r>
      <w:proofErr w:type="spellEnd"/>
      <w:r w:rsidRPr="008C5CBD">
        <w:rPr>
          <w:rFonts w:asciiTheme="majorBidi" w:hAnsiTheme="majorBidi" w:cstheme="majorBidi"/>
          <w:sz w:val="28"/>
          <w:szCs w:val="28"/>
        </w:rPr>
        <w:t xml:space="preserve"> has the following digestive glands:</w:t>
      </w:r>
    </w:p>
    <w:p w:rsidR="00702ED2" w:rsidRPr="008C5CBD" w:rsidRDefault="00702ED2" w:rsidP="00702ED2">
      <w:pPr>
        <w:pStyle w:val="Bodytext20"/>
        <w:numPr>
          <w:ilvl w:val="0"/>
          <w:numId w:val="5"/>
        </w:numPr>
        <w:shd w:val="clear" w:color="auto" w:fill="auto"/>
        <w:tabs>
          <w:tab w:val="left" w:pos="766"/>
        </w:tabs>
        <w:spacing w:line="360" w:lineRule="auto"/>
        <w:ind w:left="140" w:firstLine="420"/>
        <w:rPr>
          <w:rFonts w:asciiTheme="majorBidi" w:hAnsiTheme="majorBidi" w:cstheme="majorBidi"/>
          <w:sz w:val="28"/>
          <w:szCs w:val="28"/>
        </w:rPr>
      </w:pPr>
      <w:r w:rsidRPr="008C5CBD">
        <w:rPr>
          <w:rFonts w:asciiTheme="majorBidi" w:hAnsiTheme="majorBidi" w:cstheme="majorBidi"/>
          <w:sz w:val="28"/>
          <w:szCs w:val="28"/>
        </w:rPr>
        <w:t>Liver</w:t>
      </w:r>
    </w:p>
    <w:p w:rsidR="00702ED2" w:rsidRPr="008C5CBD" w:rsidRDefault="00702ED2" w:rsidP="00702ED2">
      <w:pPr>
        <w:pStyle w:val="Bodytext20"/>
        <w:numPr>
          <w:ilvl w:val="0"/>
          <w:numId w:val="5"/>
        </w:numPr>
        <w:shd w:val="clear" w:color="auto" w:fill="auto"/>
        <w:tabs>
          <w:tab w:val="left" w:pos="766"/>
        </w:tabs>
        <w:spacing w:line="360" w:lineRule="auto"/>
        <w:ind w:left="140" w:firstLine="420"/>
        <w:rPr>
          <w:rFonts w:asciiTheme="majorBidi" w:hAnsiTheme="majorBidi" w:cstheme="majorBidi"/>
          <w:sz w:val="28"/>
          <w:szCs w:val="28"/>
        </w:rPr>
      </w:pPr>
      <w:r w:rsidRPr="008C5CBD">
        <w:rPr>
          <w:rFonts w:asciiTheme="majorBidi" w:hAnsiTheme="majorBidi" w:cstheme="majorBidi"/>
          <w:sz w:val="28"/>
          <w:szCs w:val="28"/>
        </w:rPr>
        <w:lastRenderedPageBreak/>
        <w:t>Pancreas</w:t>
      </w:r>
    </w:p>
    <w:p w:rsidR="00702ED2" w:rsidRPr="008C5CBD" w:rsidRDefault="00702ED2" w:rsidP="00702ED2">
      <w:pPr>
        <w:pStyle w:val="Bodytext20"/>
        <w:numPr>
          <w:ilvl w:val="0"/>
          <w:numId w:val="5"/>
        </w:numPr>
        <w:shd w:val="clear" w:color="auto" w:fill="auto"/>
        <w:tabs>
          <w:tab w:val="left" w:pos="766"/>
        </w:tabs>
        <w:spacing w:line="360" w:lineRule="auto"/>
        <w:ind w:left="140" w:firstLine="420"/>
        <w:rPr>
          <w:rFonts w:asciiTheme="majorBidi" w:hAnsiTheme="majorBidi" w:cstheme="majorBidi"/>
          <w:sz w:val="28"/>
          <w:szCs w:val="28"/>
        </w:rPr>
      </w:pPr>
      <w:r w:rsidRPr="008C5CBD">
        <w:rPr>
          <w:rFonts w:asciiTheme="majorBidi" w:hAnsiTheme="majorBidi" w:cstheme="majorBidi"/>
          <w:sz w:val="28"/>
          <w:szCs w:val="28"/>
        </w:rPr>
        <w:t>Gastric glands</w:t>
      </w:r>
    </w:p>
    <w:p w:rsidR="00702ED2" w:rsidRPr="008C5CBD" w:rsidRDefault="00702ED2" w:rsidP="00702ED2">
      <w:pPr>
        <w:pStyle w:val="Bodytext20"/>
        <w:numPr>
          <w:ilvl w:val="0"/>
          <w:numId w:val="5"/>
        </w:numPr>
        <w:shd w:val="clear" w:color="auto" w:fill="auto"/>
        <w:tabs>
          <w:tab w:val="left" w:pos="766"/>
        </w:tabs>
        <w:spacing w:line="360" w:lineRule="auto"/>
        <w:ind w:left="140" w:firstLine="420"/>
        <w:rPr>
          <w:rFonts w:asciiTheme="majorBidi" w:hAnsiTheme="majorBidi" w:cstheme="majorBidi"/>
          <w:sz w:val="28"/>
          <w:szCs w:val="28"/>
        </w:rPr>
      </w:pPr>
      <w:r w:rsidRPr="008C5CBD">
        <w:rPr>
          <w:rFonts w:asciiTheme="majorBidi" w:hAnsiTheme="majorBidi" w:cstheme="majorBidi"/>
          <w:sz w:val="28"/>
          <w:szCs w:val="28"/>
        </w:rPr>
        <w:t>Intestinal glands.</w:t>
      </w:r>
    </w:p>
    <w:p w:rsidR="00702ED2" w:rsidRPr="00702ED2" w:rsidRDefault="00702ED2" w:rsidP="00702ED2">
      <w:pPr>
        <w:pStyle w:val="Heading30"/>
        <w:keepNext/>
        <w:keepLines/>
        <w:numPr>
          <w:ilvl w:val="0"/>
          <w:numId w:val="6"/>
        </w:numPr>
        <w:shd w:val="clear" w:color="auto" w:fill="auto"/>
        <w:tabs>
          <w:tab w:val="left" w:pos="358"/>
        </w:tabs>
        <w:spacing w:line="360" w:lineRule="auto"/>
        <w:ind w:left="140" w:firstLine="0"/>
        <w:jc w:val="both"/>
        <w:rPr>
          <w:rFonts w:asciiTheme="majorBidi" w:hAnsiTheme="majorBidi" w:cstheme="majorBidi"/>
          <w:i w:val="0"/>
          <w:iCs w:val="0"/>
          <w:sz w:val="28"/>
          <w:szCs w:val="28"/>
        </w:rPr>
      </w:pPr>
      <w:r w:rsidRPr="00702ED2">
        <w:rPr>
          <w:rFonts w:asciiTheme="majorBidi" w:hAnsiTheme="majorBidi" w:cstheme="majorBidi"/>
          <w:i w:val="0"/>
          <w:iCs w:val="0"/>
          <w:sz w:val="28"/>
          <w:szCs w:val="28"/>
        </w:rPr>
        <w:t xml:space="preserve"> Liver</w:t>
      </w:r>
    </w:p>
    <w:p w:rsidR="00702ED2" w:rsidRPr="008C5CBD" w:rsidRDefault="00702ED2" w:rsidP="00702ED2">
      <w:pPr>
        <w:pStyle w:val="BodyText1"/>
        <w:shd w:val="clear" w:color="auto" w:fill="auto"/>
        <w:spacing w:line="360" w:lineRule="auto"/>
        <w:ind w:left="140" w:right="40" w:firstLine="420"/>
        <w:rPr>
          <w:rFonts w:asciiTheme="majorBidi" w:hAnsiTheme="majorBidi" w:cstheme="majorBidi"/>
          <w:sz w:val="28"/>
          <w:szCs w:val="28"/>
        </w:rPr>
      </w:pPr>
      <w:r w:rsidRPr="008C5CBD">
        <w:rPr>
          <w:rFonts w:asciiTheme="majorBidi" w:hAnsiTheme="majorBidi" w:cstheme="majorBidi"/>
          <w:sz w:val="28"/>
          <w:szCs w:val="28"/>
        </w:rPr>
        <w:t xml:space="preserve">The liver is </w:t>
      </w:r>
      <w:proofErr w:type="spellStart"/>
      <w:proofErr w:type="gramStart"/>
      <w:r w:rsidRPr="008C5CBD">
        <w:rPr>
          <w:rStyle w:val="BodytextCorbel95ptBoldItalic"/>
          <w:rFonts w:asciiTheme="majorBidi" w:hAnsiTheme="majorBidi" w:cstheme="majorBidi"/>
          <w:sz w:val="28"/>
          <w:szCs w:val="28"/>
        </w:rPr>
        <w:t>bilobed</w:t>
      </w:r>
      <w:proofErr w:type="spellEnd"/>
      <w:r w:rsidRPr="008C5CBD">
        <w:rPr>
          <w:rStyle w:val="Bodytext11ptScale40"/>
          <w:rFonts w:asciiTheme="majorBidi" w:hAnsiTheme="majorBidi" w:cstheme="majorBidi"/>
          <w:sz w:val="28"/>
          <w:szCs w:val="28"/>
        </w:rPr>
        <w:t xml:space="preserve"> </w:t>
      </w:r>
      <w:r>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and</w:t>
      </w:r>
      <w:proofErr w:type="gramEnd"/>
      <w:r w:rsidRPr="008C5CBD">
        <w:rPr>
          <w:rFonts w:asciiTheme="majorBidi" w:hAnsiTheme="majorBidi" w:cstheme="majorBidi"/>
          <w:sz w:val="28"/>
          <w:szCs w:val="28"/>
        </w:rPr>
        <w:t xml:space="preserve"> the left lobe is large.</w:t>
      </w:r>
      <w:r>
        <w:rPr>
          <w:rFonts w:asciiTheme="majorBidi" w:hAnsiTheme="majorBidi" w:cstheme="majorBidi"/>
          <w:sz w:val="28"/>
          <w:szCs w:val="28"/>
        </w:rPr>
        <w:t xml:space="preserve"> </w:t>
      </w:r>
      <w:r w:rsidRPr="008C5CBD">
        <w:rPr>
          <w:rFonts w:asciiTheme="majorBidi" w:hAnsiTheme="majorBidi" w:cstheme="majorBidi"/>
          <w:sz w:val="28"/>
          <w:szCs w:val="28"/>
        </w:rPr>
        <w:t xml:space="preserve">The liver is a large dark red gland. A </w:t>
      </w:r>
      <w:r w:rsidRPr="008C5CBD">
        <w:rPr>
          <w:rStyle w:val="BodytextCorbel95ptBoldItalic"/>
          <w:rFonts w:asciiTheme="majorBidi" w:hAnsiTheme="majorBidi" w:cstheme="majorBidi"/>
          <w:sz w:val="28"/>
          <w:szCs w:val="28"/>
        </w:rPr>
        <w:t>gall bladder</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lies between the two lobes.</w:t>
      </w:r>
    </w:p>
    <w:p w:rsidR="00702ED2" w:rsidRPr="008C5CBD" w:rsidRDefault="00702ED2" w:rsidP="00702ED2">
      <w:pPr>
        <w:pStyle w:val="BodyText1"/>
        <w:shd w:val="clear" w:color="auto" w:fill="auto"/>
        <w:spacing w:line="360" w:lineRule="auto"/>
        <w:ind w:left="140" w:right="40" w:firstLine="420"/>
        <w:rPr>
          <w:rFonts w:asciiTheme="majorBidi" w:hAnsiTheme="majorBidi" w:cstheme="majorBidi"/>
          <w:sz w:val="28"/>
          <w:szCs w:val="28"/>
        </w:rPr>
      </w:pPr>
      <w:r w:rsidRPr="008C5CBD">
        <w:rPr>
          <w:rFonts w:asciiTheme="majorBidi" w:hAnsiTheme="majorBidi" w:cstheme="majorBidi"/>
          <w:sz w:val="28"/>
          <w:szCs w:val="28"/>
        </w:rPr>
        <w:t xml:space="preserve">The liver secretes a </w:t>
      </w:r>
      <w:r w:rsidRPr="008C5CBD">
        <w:rPr>
          <w:rStyle w:val="BodytextCorbel95ptBoldItalic"/>
          <w:rFonts w:asciiTheme="majorBidi" w:hAnsiTheme="majorBidi" w:cstheme="majorBidi"/>
          <w:sz w:val="28"/>
          <w:szCs w:val="28"/>
        </w:rPr>
        <w:t xml:space="preserve">greenish </w:t>
      </w:r>
      <w:proofErr w:type="gramStart"/>
      <w:r w:rsidRPr="008C5CBD">
        <w:rPr>
          <w:rStyle w:val="BodytextCorbel95ptBoldItalic"/>
          <w:rFonts w:asciiTheme="majorBidi" w:hAnsiTheme="majorBidi" w:cstheme="majorBidi"/>
          <w:sz w:val="28"/>
          <w:szCs w:val="28"/>
        </w:rPr>
        <w:t xml:space="preserve">liquid </w:t>
      </w:r>
      <w:r w:rsidRPr="008C5CBD">
        <w:rPr>
          <w:rFonts w:asciiTheme="majorBidi" w:hAnsiTheme="majorBidi" w:cstheme="majorBidi"/>
          <w:sz w:val="28"/>
          <w:szCs w:val="28"/>
        </w:rPr>
        <w:t xml:space="preserve"> called</w:t>
      </w:r>
      <w:proofErr w:type="gramEnd"/>
      <w:r w:rsidRPr="008C5CBD">
        <w:rPr>
          <w:rFonts w:asciiTheme="majorBidi" w:hAnsiTheme="majorBidi" w:cstheme="majorBidi"/>
          <w:sz w:val="28"/>
          <w:szCs w:val="28"/>
        </w:rPr>
        <w:t xml:space="preserve"> </w:t>
      </w:r>
      <w:r w:rsidRPr="008C5CBD">
        <w:rPr>
          <w:rStyle w:val="BodytextCorbel95ptBoldItalic"/>
          <w:rFonts w:asciiTheme="majorBidi" w:hAnsiTheme="majorBidi" w:cstheme="majorBidi"/>
          <w:sz w:val="28"/>
          <w:szCs w:val="28"/>
        </w:rPr>
        <w:t>bile.</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 xml:space="preserve">The bile is stored in the gall bladder. The bile is transported to the gall bladder by some </w:t>
      </w:r>
      <w:r w:rsidRPr="008C5CBD">
        <w:rPr>
          <w:rStyle w:val="BodytextCorbel95ptBoldItalic"/>
          <w:rFonts w:asciiTheme="majorBidi" w:hAnsiTheme="majorBidi" w:cstheme="majorBidi"/>
          <w:sz w:val="28"/>
          <w:szCs w:val="28"/>
        </w:rPr>
        <w:t>hepatic ducts.</w:t>
      </w:r>
    </w:p>
    <w:p w:rsidR="00702ED2" w:rsidRPr="008C5CBD" w:rsidRDefault="00702ED2" w:rsidP="00702ED2">
      <w:pPr>
        <w:pStyle w:val="BodyText1"/>
        <w:shd w:val="clear" w:color="auto" w:fill="auto"/>
        <w:spacing w:line="360" w:lineRule="auto"/>
        <w:ind w:left="140" w:right="40" w:firstLine="420"/>
        <w:rPr>
          <w:rFonts w:asciiTheme="majorBidi" w:hAnsiTheme="majorBidi" w:cstheme="majorBidi"/>
          <w:sz w:val="28"/>
          <w:szCs w:val="28"/>
        </w:rPr>
      </w:pPr>
      <w:r w:rsidRPr="008C5CBD">
        <w:rPr>
          <w:rFonts w:asciiTheme="majorBidi" w:hAnsiTheme="majorBidi" w:cstheme="majorBidi"/>
          <w:sz w:val="28"/>
          <w:szCs w:val="28"/>
        </w:rPr>
        <w:t xml:space="preserve">From the gall bladder the bile is carried -away by a </w:t>
      </w:r>
      <w:r w:rsidRPr="008C5CBD">
        <w:rPr>
          <w:rStyle w:val="BodytextCorbel95ptBoldItalic"/>
          <w:rFonts w:asciiTheme="majorBidi" w:hAnsiTheme="majorBidi" w:cstheme="majorBidi"/>
          <w:sz w:val="28"/>
          <w:szCs w:val="28"/>
        </w:rPr>
        <w:t>cystic duct.</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 xml:space="preserve">The cystic duct and some of the hepatic ducts unite together to form a common duct called </w:t>
      </w:r>
      <w:r w:rsidRPr="008C5CBD">
        <w:rPr>
          <w:rStyle w:val="BodytextCorbel95ptBoldItalic"/>
          <w:rFonts w:asciiTheme="majorBidi" w:hAnsiTheme="majorBidi" w:cstheme="majorBidi"/>
          <w:sz w:val="28"/>
          <w:szCs w:val="28"/>
        </w:rPr>
        <w:t>bile duct</w:t>
      </w:r>
      <w:r w:rsidRPr="008C5CBD">
        <w:rPr>
          <w:rStyle w:val="Bodytext11ptScale40"/>
          <w:rFonts w:asciiTheme="majorBidi" w:hAnsiTheme="majorBidi" w:cstheme="majorBidi"/>
          <w:sz w:val="28"/>
          <w:szCs w:val="28"/>
        </w:rPr>
        <w:t>.</w:t>
      </w:r>
      <w:r>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The bile duct passes through the pancreas and receives numerous ducts call</w:t>
      </w:r>
      <w:r>
        <w:rPr>
          <w:rFonts w:asciiTheme="majorBidi" w:hAnsiTheme="majorBidi" w:cstheme="majorBidi"/>
          <w:sz w:val="28"/>
          <w:szCs w:val="28"/>
        </w:rPr>
        <w:t xml:space="preserve">ed </w:t>
      </w:r>
      <w:r w:rsidRPr="008C5CBD">
        <w:rPr>
          <w:rStyle w:val="BodytextCorbel95ptBoldItalic"/>
          <w:rFonts w:asciiTheme="majorBidi" w:hAnsiTheme="majorBidi" w:cstheme="majorBidi"/>
          <w:sz w:val="28"/>
          <w:szCs w:val="28"/>
        </w:rPr>
        <w:t>pancreatic</w:t>
      </w:r>
      <w:r>
        <w:rPr>
          <w:rStyle w:val="BodytextCorbel95ptBoldItalic"/>
          <w:rFonts w:asciiTheme="majorBidi" w:hAnsiTheme="majorBidi" w:cstheme="majorBidi"/>
          <w:sz w:val="28"/>
          <w:szCs w:val="28"/>
        </w:rPr>
        <w:t xml:space="preserve"> </w:t>
      </w:r>
      <w:r w:rsidRPr="008C5CBD">
        <w:rPr>
          <w:rStyle w:val="BodytextCorbel95ptBoldItalic"/>
          <w:rFonts w:asciiTheme="majorBidi" w:hAnsiTheme="majorBidi" w:cstheme="majorBidi"/>
          <w:sz w:val="28"/>
          <w:szCs w:val="28"/>
        </w:rPr>
        <w:t>ducts.</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 xml:space="preserve">Now the bile duct is called </w:t>
      </w:r>
      <w:r>
        <w:rPr>
          <w:rStyle w:val="BodytextCorbel95ptBoldItalic"/>
          <w:rFonts w:asciiTheme="majorBidi" w:hAnsiTheme="majorBidi" w:cstheme="majorBidi"/>
          <w:sz w:val="28"/>
          <w:szCs w:val="28"/>
        </w:rPr>
        <w:t>hepatic</w:t>
      </w:r>
      <w:r w:rsidRPr="008C5CBD">
        <w:rPr>
          <w:rFonts w:asciiTheme="majorBidi" w:hAnsiTheme="majorBidi" w:cstheme="majorBidi"/>
          <w:sz w:val="28"/>
          <w:szCs w:val="28"/>
        </w:rPr>
        <w:t xml:space="preserve"> </w:t>
      </w:r>
      <w:r w:rsidRPr="008C5CBD">
        <w:rPr>
          <w:rStyle w:val="BodytextCorbel95ptBoldItalic"/>
          <w:rFonts w:asciiTheme="majorBidi" w:hAnsiTheme="majorBidi" w:cstheme="majorBidi"/>
          <w:sz w:val="28"/>
          <w:szCs w:val="28"/>
        </w:rPr>
        <w:t>pancreatic duct.</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 xml:space="preserve">It opens into the </w:t>
      </w:r>
      <w:proofErr w:type="spellStart"/>
      <w:r w:rsidRPr="008C5CBD">
        <w:rPr>
          <w:rStyle w:val="BodytextCorbel95ptBoldItalic"/>
          <w:rFonts w:asciiTheme="majorBidi" w:hAnsiTheme="majorBidi" w:cstheme="majorBidi"/>
          <w:sz w:val="28"/>
          <w:szCs w:val="28"/>
        </w:rPr>
        <w:t>duodenutm</w:t>
      </w:r>
      <w:proofErr w:type="spellEnd"/>
    </w:p>
    <w:p w:rsidR="00702ED2" w:rsidRPr="008C5CBD" w:rsidRDefault="00702ED2" w:rsidP="00702ED2">
      <w:pPr>
        <w:pStyle w:val="Heading40"/>
        <w:keepNext/>
        <w:keepLines/>
        <w:numPr>
          <w:ilvl w:val="0"/>
          <w:numId w:val="6"/>
        </w:numPr>
        <w:shd w:val="clear" w:color="auto" w:fill="auto"/>
        <w:tabs>
          <w:tab w:val="left" w:pos="275"/>
          <w:tab w:val="right" w:pos="3654"/>
          <w:tab w:val="right" w:pos="3655"/>
        </w:tabs>
        <w:spacing w:line="360" w:lineRule="auto"/>
        <w:ind w:left="40"/>
        <w:rPr>
          <w:rFonts w:asciiTheme="majorBidi" w:hAnsiTheme="majorBidi" w:cstheme="majorBidi"/>
          <w:sz w:val="28"/>
          <w:szCs w:val="28"/>
        </w:rPr>
      </w:pPr>
      <w:r w:rsidRPr="008C5CBD">
        <w:rPr>
          <w:rFonts w:asciiTheme="majorBidi" w:hAnsiTheme="majorBidi" w:cstheme="majorBidi"/>
          <w:sz w:val="28"/>
          <w:szCs w:val="28"/>
        </w:rPr>
        <w:t>Pancreas</w:t>
      </w:r>
      <w:r w:rsidRPr="008C5CBD">
        <w:rPr>
          <w:rFonts w:asciiTheme="majorBidi" w:hAnsiTheme="majorBidi" w:cstheme="majorBidi"/>
          <w:sz w:val="28"/>
          <w:szCs w:val="28"/>
        </w:rPr>
        <w:tab/>
        <w:t xml:space="preserve"> </w:t>
      </w:r>
    </w:p>
    <w:p w:rsidR="00702ED2" w:rsidRPr="00702ED2" w:rsidRDefault="00702ED2" w:rsidP="00702ED2">
      <w:pPr>
        <w:pStyle w:val="Bodytext40"/>
        <w:shd w:val="clear" w:color="auto" w:fill="auto"/>
        <w:spacing w:line="360" w:lineRule="auto"/>
        <w:ind w:left="40" w:right="300"/>
        <w:rPr>
          <w:rFonts w:asciiTheme="majorBidi" w:hAnsiTheme="majorBidi" w:cstheme="majorBidi"/>
          <w:b w:val="0"/>
          <w:bCs w:val="0"/>
          <w:i w:val="0"/>
          <w:iCs w:val="0"/>
          <w:sz w:val="28"/>
          <w:szCs w:val="28"/>
        </w:rPr>
      </w:pPr>
      <w:r w:rsidRPr="008C5CBD">
        <w:rPr>
          <w:rStyle w:val="Bodytext4TimesNewRoman10ptNotBoldNotItalic"/>
          <w:rFonts w:asciiTheme="majorBidi" w:eastAsia="Corbel" w:hAnsiTheme="majorBidi" w:cstheme="majorBidi"/>
          <w:sz w:val="28"/>
          <w:szCs w:val="28"/>
        </w:rPr>
        <w:t xml:space="preserve">Pancreas is an </w:t>
      </w:r>
      <w:r w:rsidRPr="008C5CBD">
        <w:rPr>
          <w:rFonts w:asciiTheme="majorBidi" w:hAnsiTheme="majorBidi" w:cstheme="majorBidi"/>
          <w:sz w:val="28"/>
          <w:szCs w:val="28"/>
        </w:rPr>
        <w:t xml:space="preserve">elongated, </w:t>
      </w:r>
      <w:proofErr w:type="spellStart"/>
      <w:r w:rsidRPr="008C5CBD">
        <w:rPr>
          <w:rFonts w:asciiTheme="majorBidi" w:hAnsiTheme="majorBidi" w:cstheme="majorBidi"/>
          <w:sz w:val="28"/>
          <w:szCs w:val="28"/>
        </w:rPr>
        <w:t>irregulai</w:t>
      </w:r>
      <w:proofErr w:type="spellEnd"/>
      <w:r w:rsidRPr="008C5CBD">
        <w:rPr>
          <w:rStyle w:val="Bodytext4TimesNewRoman10ptNotBoldNotItalic"/>
          <w:rFonts w:asciiTheme="majorBidi" w:eastAsia="Corbel" w:hAnsiTheme="majorBidi" w:cstheme="majorBidi"/>
          <w:sz w:val="28"/>
          <w:szCs w:val="28"/>
        </w:rPr>
        <w:t xml:space="preserve"> </w:t>
      </w:r>
      <w:r w:rsidRPr="008C5CBD">
        <w:rPr>
          <w:rFonts w:asciiTheme="majorBidi" w:hAnsiTheme="majorBidi" w:cstheme="majorBidi"/>
          <w:sz w:val="28"/>
          <w:szCs w:val="28"/>
        </w:rPr>
        <w:t xml:space="preserve">cream </w:t>
      </w:r>
      <w:proofErr w:type="spellStart"/>
      <w:r w:rsidRPr="008C5CBD">
        <w:rPr>
          <w:rFonts w:asciiTheme="majorBidi" w:hAnsiTheme="majorBidi" w:cstheme="majorBidi"/>
          <w:sz w:val="28"/>
          <w:szCs w:val="28"/>
        </w:rPr>
        <w:t>coloured</w:t>
      </w:r>
      <w:proofErr w:type="spellEnd"/>
      <w:r w:rsidRPr="008C5CBD">
        <w:rPr>
          <w:rFonts w:asciiTheme="majorBidi" w:hAnsiTheme="majorBidi" w:cstheme="majorBidi"/>
          <w:sz w:val="28"/>
          <w:szCs w:val="28"/>
        </w:rPr>
        <w:t xml:space="preserve"> gland</w:t>
      </w:r>
      <w:r w:rsidRPr="008C5CBD">
        <w:rPr>
          <w:rStyle w:val="Bodytext4TimesNewRoman11ptNotBoldNotItalicScale40"/>
          <w:rFonts w:asciiTheme="majorBidi" w:eastAsia="Corbel" w:hAnsiTheme="majorBidi" w:cstheme="majorBidi"/>
          <w:sz w:val="28"/>
          <w:szCs w:val="28"/>
        </w:rPr>
        <w:t xml:space="preserve"> </w:t>
      </w:r>
      <w:r w:rsidRPr="008C5CBD">
        <w:rPr>
          <w:rStyle w:val="Bodytext4TimesNewRoman10ptNotBoldNotItalic"/>
          <w:rFonts w:asciiTheme="majorBidi" w:eastAsia="Corbel" w:hAnsiTheme="majorBidi" w:cstheme="majorBidi"/>
          <w:sz w:val="28"/>
          <w:szCs w:val="28"/>
        </w:rPr>
        <w:t xml:space="preserve">situated between the </w:t>
      </w:r>
      <w:r w:rsidRPr="008C5CBD">
        <w:rPr>
          <w:rFonts w:asciiTheme="majorBidi" w:hAnsiTheme="majorBidi" w:cstheme="majorBidi"/>
          <w:sz w:val="28"/>
          <w:szCs w:val="28"/>
        </w:rPr>
        <w:t>stomach</w:t>
      </w:r>
      <w:r w:rsidRPr="008C5CBD">
        <w:rPr>
          <w:rStyle w:val="Bodytext4TimesNewRoman11ptNotBoldNotItalicScale40"/>
          <w:rFonts w:asciiTheme="majorBidi" w:eastAsia="Corbel" w:hAnsiTheme="majorBidi" w:cstheme="majorBidi"/>
          <w:sz w:val="28"/>
          <w:szCs w:val="28"/>
        </w:rPr>
        <w:t xml:space="preserve"> </w:t>
      </w:r>
      <w:r w:rsidRPr="008C5CBD">
        <w:rPr>
          <w:rStyle w:val="Bodytext4TimesNewRoman10ptNotBoldNotItalic"/>
          <w:rFonts w:asciiTheme="majorBidi" w:eastAsia="Corbel" w:hAnsiTheme="majorBidi" w:cstheme="majorBidi"/>
          <w:sz w:val="28"/>
          <w:szCs w:val="28"/>
        </w:rPr>
        <w:t xml:space="preserve">and the </w:t>
      </w:r>
      <w:proofErr w:type="gramStart"/>
      <w:r w:rsidRPr="008C5CBD">
        <w:rPr>
          <w:rFonts w:asciiTheme="majorBidi" w:hAnsiTheme="majorBidi" w:cstheme="majorBidi"/>
          <w:sz w:val="28"/>
          <w:szCs w:val="28"/>
        </w:rPr>
        <w:t>duodenum .</w:t>
      </w:r>
      <w:proofErr w:type="gramEnd"/>
      <w:r>
        <w:rPr>
          <w:rFonts w:asciiTheme="majorBidi" w:hAnsiTheme="majorBidi" w:cstheme="majorBidi"/>
          <w:sz w:val="28"/>
          <w:szCs w:val="28"/>
        </w:rPr>
        <w:t xml:space="preserve"> </w:t>
      </w:r>
      <w:r w:rsidRPr="00702ED2">
        <w:rPr>
          <w:rFonts w:asciiTheme="majorBidi" w:hAnsiTheme="majorBidi" w:cstheme="majorBidi"/>
          <w:b w:val="0"/>
          <w:bCs w:val="0"/>
          <w:i w:val="0"/>
          <w:iCs w:val="0"/>
          <w:sz w:val="28"/>
          <w:szCs w:val="28"/>
        </w:rPr>
        <w:t xml:space="preserve">Numerous pancreatic ducts arise from the j pancreas. The pancreatic ducts open into the bile duct to form </w:t>
      </w:r>
      <w:proofErr w:type="spellStart"/>
      <w:r w:rsidRPr="00702ED2">
        <w:rPr>
          <w:rStyle w:val="BodytextCorbel95ptBoldItalic"/>
          <w:rFonts w:asciiTheme="majorBidi" w:hAnsiTheme="majorBidi" w:cstheme="majorBidi"/>
          <w:b/>
          <w:bCs/>
          <w:i/>
          <w:iCs/>
          <w:sz w:val="28"/>
          <w:szCs w:val="28"/>
        </w:rPr>
        <w:t>hepatopancreatic</w:t>
      </w:r>
      <w:proofErr w:type="spellEnd"/>
      <w:r w:rsidRPr="00702ED2">
        <w:rPr>
          <w:rStyle w:val="BodytextCorbel95ptBoldItalic"/>
          <w:rFonts w:asciiTheme="majorBidi" w:hAnsiTheme="majorBidi" w:cstheme="majorBidi"/>
          <w:b/>
          <w:bCs/>
          <w:i/>
          <w:iCs/>
          <w:sz w:val="28"/>
          <w:szCs w:val="28"/>
        </w:rPr>
        <w:t xml:space="preserve"> duct.</w:t>
      </w:r>
      <w:r w:rsidRPr="00702ED2">
        <w:rPr>
          <w:rStyle w:val="Bodytext11ptScale40"/>
          <w:rFonts w:asciiTheme="majorBidi" w:eastAsia="Corbel" w:hAnsiTheme="majorBidi" w:cstheme="majorBidi"/>
          <w:b w:val="0"/>
          <w:bCs w:val="0"/>
          <w:i w:val="0"/>
          <w:iCs w:val="0"/>
          <w:sz w:val="28"/>
          <w:szCs w:val="28"/>
        </w:rPr>
        <w:t xml:space="preserve"> </w:t>
      </w:r>
      <w:proofErr w:type="gramStart"/>
      <w:r w:rsidRPr="00702ED2">
        <w:rPr>
          <w:rFonts w:asciiTheme="majorBidi" w:hAnsiTheme="majorBidi" w:cstheme="majorBidi"/>
          <w:b w:val="0"/>
          <w:bCs w:val="0"/>
          <w:i w:val="0"/>
          <w:iCs w:val="0"/>
          <w:sz w:val="28"/>
          <w:szCs w:val="28"/>
        </w:rPr>
        <w:t>opens</w:t>
      </w:r>
      <w:proofErr w:type="gramEnd"/>
      <w:r w:rsidRPr="00702ED2">
        <w:rPr>
          <w:rFonts w:asciiTheme="majorBidi" w:hAnsiTheme="majorBidi" w:cstheme="majorBidi"/>
          <w:b w:val="0"/>
          <w:bCs w:val="0"/>
          <w:i w:val="0"/>
          <w:iCs w:val="0"/>
          <w:sz w:val="28"/>
          <w:szCs w:val="28"/>
        </w:rPr>
        <w:t xml:space="preserve"> into the duodenum. The pancreas secretes </w:t>
      </w:r>
      <w:r w:rsidRPr="00702ED2">
        <w:rPr>
          <w:rStyle w:val="BodytextCorbel95ptBoldItalic"/>
          <w:rFonts w:asciiTheme="majorBidi" w:hAnsiTheme="majorBidi" w:cstheme="majorBidi"/>
          <w:b/>
          <w:bCs/>
          <w:i/>
          <w:iCs/>
          <w:sz w:val="28"/>
          <w:szCs w:val="28"/>
        </w:rPr>
        <w:t>pancreatic juice.</w:t>
      </w:r>
    </w:p>
    <w:p w:rsidR="00702ED2" w:rsidRPr="008C5CBD" w:rsidRDefault="00702ED2" w:rsidP="00702ED2">
      <w:pPr>
        <w:pStyle w:val="Heading40"/>
        <w:keepNext/>
        <w:keepLines/>
        <w:numPr>
          <w:ilvl w:val="0"/>
          <w:numId w:val="6"/>
        </w:numPr>
        <w:shd w:val="clear" w:color="auto" w:fill="auto"/>
        <w:tabs>
          <w:tab w:val="left" w:pos="275"/>
        </w:tabs>
        <w:spacing w:line="360" w:lineRule="auto"/>
        <w:ind w:left="40"/>
        <w:rPr>
          <w:rFonts w:asciiTheme="majorBidi" w:hAnsiTheme="majorBidi" w:cstheme="majorBidi"/>
          <w:sz w:val="28"/>
          <w:szCs w:val="28"/>
        </w:rPr>
      </w:pPr>
      <w:bookmarkStart w:id="3" w:name="bookmark3"/>
      <w:r w:rsidRPr="008C5CBD">
        <w:rPr>
          <w:rFonts w:asciiTheme="majorBidi" w:hAnsiTheme="majorBidi" w:cstheme="majorBidi"/>
          <w:sz w:val="28"/>
          <w:szCs w:val="28"/>
        </w:rPr>
        <w:t>Gastric Glands</w:t>
      </w:r>
      <w:bookmarkEnd w:id="3"/>
    </w:p>
    <w:p w:rsidR="00702ED2" w:rsidRPr="008C5CBD" w:rsidRDefault="008F7527" w:rsidP="00702ED2">
      <w:pPr>
        <w:pStyle w:val="BodyText1"/>
        <w:shd w:val="clear" w:color="auto" w:fill="auto"/>
        <w:spacing w:line="360" w:lineRule="auto"/>
        <w:ind w:left="40" w:right="300" w:firstLine="42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7456" behindDoc="1" locked="0" layoutInCell="1" allowOverlap="1" wp14:anchorId="7BAC0F02" wp14:editId="12C8C16E">
            <wp:simplePos x="0" y="0"/>
            <wp:positionH relativeFrom="column">
              <wp:posOffset>3204737</wp:posOffset>
            </wp:positionH>
            <wp:positionV relativeFrom="paragraph">
              <wp:posOffset>1212467</wp:posOffset>
            </wp:positionV>
            <wp:extent cx="2268855" cy="1941195"/>
            <wp:effectExtent l="0" t="0" r="0" b="1905"/>
            <wp:wrapNone/>
            <wp:docPr id="11" name="Picture 11" descr="C:\Users\Aziz\Desktop\book-Dr-Sabah\Ch-3-eight\Fig-8\F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iz\Desktop\book-Dr-Sabah\Ch-3-eight\Fig-8\F8-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85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ED2" w:rsidRPr="008C5CBD">
        <w:rPr>
          <w:rFonts w:asciiTheme="majorBidi" w:hAnsiTheme="majorBidi" w:cstheme="majorBidi"/>
          <w:sz w:val="28"/>
          <w:szCs w:val="28"/>
        </w:rPr>
        <w:t xml:space="preserve">The gastric glands lie in the wall of </w:t>
      </w:r>
      <w:proofErr w:type="spellStart"/>
      <w:r w:rsidR="00702ED2" w:rsidRPr="008C5CBD">
        <w:rPr>
          <w:rFonts w:asciiTheme="majorBidi" w:hAnsiTheme="majorBidi" w:cstheme="majorBidi"/>
          <w:sz w:val="28"/>
          <w:szCs w:val="28"/>
        </w:rPr>
        <w:t>they</w:t>
      </w:r>
      <w:proofErr w:type="spellEnd"/>
      <w:r w:rsidR="00702ED2" w:rsidRPr="008C5CBD">
        <w:rPr>
          <w:rFonts w:asciiTheme="majorBidi" w:hAnsiTheme="majorBidi" w:cstheme="majorBidi"/>
          <w:sz w:val="28"/>
          <w:szCs w:val="28"/>
        </w:rPr>
        <w:t xml:space="preserve"> stomach. These glands are in the form of tubular structures.</w:t>
      </w:r>
      <w:r w:rsidR="00702ED2">
        <w:rPr>
          <w:rFonts w:asciiTheme="majorBidi" w:hAnsiTheme="majorBidi" w:cstheme="majorBidi"/>
          <w:sz w:val="28"/>
          <w:szCs w:val="28"/>
        </w:rPr>
        <w:t xml:space="preserve"> </w:t>
      </w:r>
      <w:r w:rsidR="00702ED2" w:rsidRPr="008C5CBD">
        <w:rPr>
          <w:rFonts w:asciiTheme="majorBidi" w:hAnsiTheme="majorBidi" w:cstheme="majorBidi"/>
          <w:sz w:val="28"/>
          <w:szCs w:val="28"/>
        </w:rPr>
        <w:t xml:space="preserve">There are two types of cells in the gastric glands. They are </w:t>
      </w:r>
      <w:proofErr w:type="spellStart"/>
      <w:r w:rsidR="00702ED2" w:rsidRPr="008C5CBD">
        <w:rPr>
          <w:rStyle w:val="BodytextCorbel95ptBoldItalic"/>
          <w:rFonts w:asciiTheme="majorBidi" w:hAnsiTheme="majorBidi" w:cstheme="majorBidi"/>
          <w:sz w:val="28"/>
          <w:szCs w:val="28"/>
        </w:rPr>
        <w:t>cubicaipeptic</w:t>
      </w:r>
      <w:proofErr w:type="spellEnd"/>
      <w:r w:rsidR="00702ED2" w:rsidRPr="008C5CBD">
        <w:rPr>
          <w:rStyle w:val="BodytextCorbel95ptBoldItalic"/>
          <w:rFonts w:asciiTheme="majorBidi" w:hAnsiTheme="majorBidi" w:cstheme="majorBidi"/>
          <w:sz w:val="28"/>
          <w:szCs w:val="28"/>
        </w:rPr>
        <w:t xml:space="preserve"> cells</w:t>
      </w:r>
      <w:r w:rsidR="00702ED2" w:rsidRPr="008C5CBD">
        <w:rPr>
          <w:rStyle w:val="Bodytext11ptScale40"/>
          <w:rFonts w:asciiTheme="majorBidi" w:hAnsiTheme="majorBidi" w:cstheme="majorBidi"/>
          <w:sz w:val="28"/>
          <w:szCs w:val="28"/>
        </w:rPr>
        <w:t xml:space="preserve"> </w:t>
      </w:r>
      <w:proofErr w:type="gramStart"/>
      <w:r w:rsidR="00702ED2" w:rsidRPr="008C5CBD">
        <w:rPr>
          <w:rFonts w:asciiTheme="majorBidi" w:hAnsiTheme="majorBidi" w:cstheme="majorBidi"/>
          <w:sz w:val="28"/>
          <w:szCs w:val="28"/>
        </w:rPr>
        <w:t xml:space="preserve">secreting </w:t>
      </w:r>
      <w:r w:rsidR="00702ED2" w:rsidRPr="008C5CBD">
        <w:rPr>
          <w:rStyle w:val="BodytextItalic"/>
          <w:rFonts w:asciiTheme="majorBidi" w:hAnsiTheme="majorBidi" w:cstheme="majorBidi"/>
          <w:sz w:val="28"/>
          <w:szCs w:val="28"/>
        </w:rPr>
        <w:t xml:space="preserve"> </w:t>
      </w:r>
      <w:r w:rsidR="00702ED2" w:rsidRPr="008C5CBD">
        <w:rPr>
          <w:rFonts w:asciiTheme="majorBidi" w:hAnsiTheme="majorBidi" w:cstheme="majorBidi"/>
          <w:sz w:val="28"/>
          <w:szCs w:val="28"/>
        </w:rPr>
        <w:t>an</w:t>
      </w:r>
      <w:proofErr w:type="gramEnd"/>
      <w:r w:rsidR="00702ED2" w:rsidRPr="008C5CBD">
        <w:rPr>
          <w:rFonts w:asciiTheme="majorBidi" w:hAnsiTheme="majorBidi" w:cstheme="majorBidi"/>
          <w:sz w:val="28"/>
          <w:szCs w:val="28"/>
        </w:rPr>
        <w:t xml:space="preserve"> enzymes called </w:t>
      </w:r>
      <w:r w:rsidR="00702ED2" w:rsidRPr="008C5CBD">
        <w:rPr>
          <w:rStyle w:val="BodytextCorbel95ptBoldItalic"/>
          <w:rFonts w:asciiTheme="majorBidi" w:hAnsiTheme="majorBidi" w:cstheme="majorBidi"/>
          <w:sz w:val="28"/>
          <w:szCs w:val="28"/>
        </w:rPr>
        <w:t>pepsin</w:t>
      </w:r>
      <w:r w:rsidR="00702ED2" w:rsidRPr="008C5CBD">
        <w:rPr>
          <w:rStyle w:val="Bodytext11ptScale40"/>
          <w:rFonts w:asciiTheme="majorBidi" w:hAnsiTheme="majorBidi" w:cstheme="majorBidi"/>
          <w:sz w:val="28"/>
          <w:szCs w:val="28"/>
        </w:rPr>
        <w:t xml:space="preserve"> </w:t>
      </w:r>
      <w:r w:rsidR="00702ED2" w:rsidRPr="008C5CBD">
        <w:rPr>
          <w:rFonts w:asciiTheme="majorBidi" w:hAnsiTheme="majorBidi" w:cstheme="majorBidi"/>
          <w:sz w:val="28"/>
          <w:szCs w:val="28"/>
        </w:rPr>
        <w:t xml:space="preserve">and ovoid </w:t>
      </w:r>
      <w:r w:rsidR="00702ED2" w:rsidRPr="008C5CBD">
        <w:rPr>
          <w:rStyle w:val="BodytextCorbel95ptBoldItalic"/>
          <w:rFonts w:asciiTheme="majorBidi" w:hAnsiTheme="majorBidi" w:cstheme="majorBidi"/>
          <w:sz w:val="28"/>
          <w:szCs w:val="28"/>
        </w:rPr>
        <w:t>oxyntic</w:t>
      </w:r>
      <w:r w:rsidR="00702ED2" w:rsidRPr="008C5CBD">
        <w:rPr>
          <w:rStyle w:val="Bodytext11ptScale40"/>
          <w:rFonts w:asciiTheme="majorBidi" w:hAnsiTheme="majorBidi" w:cstheme="majorBidi"/>
          <w:sz w:val="28"/>
          <w:szCs w:val="28"/>
        </w:rPr>
        <w:t xml:space="preserve">  </w:t>
      </w:r>
      <w:r w:rsidR="00702ED2" w:rsidRPr="008C5CBD">
        <w:rPr>
          <w:rStyle w:val="BodytextCorbel95ptBoldItalic"/>
          <w:rFonts w:asciiTheme="majorBidi" w:hAnsiTheme="majorBidi" w:cstheme="majorBidi"/>
          <w:sz w:val="28"/>
          <w:szCs w:val="28"/>
        </w:rPr>
        <w:t>cells</w:t>
      </w:r>
      <w:r w:rsidR="00702ED2" w:rsidRPr="008C5CBD">
        <w:rPr>
          <w:rStyle w:val="Bodytext11ptScale40"/>
          <w:rFonts w:asciiTheme="majorBidi" w:hAnsiTheme="majorBidi" w:cstheme="majorBidi"/>
          <w:sz w:val="28"/>
          <w:szCs w:val="28"/>
        </w:rPr>
        <w:t xml:space="preserve"> </w:t>
      </w:r>
      <w:r w:rsidR="00702ED2" w:rsidRPr="008C5CBD">
        <w:rPr>
          <w:rFonts w:asciiTheme="majorBidi" w:hAnsiTheme="majorBidi" w:cstheme="majorBidi"/>
          <w:sz w:val="28"/>
          <w:szCs w:val="28"/>
        </w:rPr>
        <w:t xml:space="preserve">secreting </w:t>
      </w:r>
      <w:r w:rsidR="00702ED2">
        <w:rPr>
          <w:rStyle w:val="BodytextCorbel95ptBoldItalic"/>
          <w:rFonts w:asciiTheme="majorBidi" w:hAnsiTheme="majorBidi" w:cstheme="majorBidi"/>
          <w:sz w:val="28"/>
          <w:szCs w:val="28"/>
        </w:rPr>
        <w:t xml:space="preserve">hydrochloric acid. </w:t>
      </w:r>
      <w:r w:rsidR="00702ED2" w:rsidRPr="008C5CBD">
        <w:rPr>
          <w:rFonts w:asciiTheme="majorBidi" w:hAnsiTheme="majorBidi" w:cstheme="majorBidi"/>
          <w:sz w:val="28"/>
          <w:szCs w:val="28"/>
        </w:rPr>
        <w:t xml:space="preserve">The secretion of the gastric glands is called </w:t>
      </w:r>
      <w:r w:rsidR="00702ED2" w:rsidRPr="008C5CBD">
        <w:rPr>
          <w:rStyle w:val="BodytextItalic"/>
          <w:rFonts w:asciiTheme="majorBidi" w:hAnsiTheme="majorBidi" w:cstheme="majorBidi"/>
          <w:sz w:val="28"/>
          <w:szCs w:val="28"/>
        </w:rPr>
        <w:t xml:space="preserve">gastric </w:t>
      </w:r>
      <w:r w:rsidR="00702ED2" w:rsidRPr="008C5CBD">
        <w:rPr>
          <w:rStyle w:val="BodytextCorbel95ptBoldItalic"/>
          <w:rFonts w:asciiTheme="majorBidi" w:hAnsiTheme="majorBidi" w:cstheme="majorBidi"/>
          <w:sz w:val="28"/>
          <w:szCs w:val="28"/>
        </w:rPr>
        <w:t>juice.</w:t>
      </w:r>
      <w:r w:rsidR="00702ED2" w:rsidRPr="008C5CBD">
        <w:rPr>
          <w:rStyle w:val="Bodytext11ptScale40"/>
          <w:rFonts w:asciiTheme="majorBidi" w:hAnsiTheme="majorBidi" w:cstheme="majorBidi"/>
          <w:sz w:val="28"/>
          <w:szCs w:val="28"/>
        </w:rPr>
        <w:tab/>
      </w:r>
    </w:p>
    <w:p w:rsidR="00702ED2" w:rsidRDefault="00702ED2" w:rsidP="00702ED2">
      <w:pPr>
        <w:spacing w:line="360" w:lineRule="auto"/>
        <w:jc w:val="both"/>
        <w:rPr>
          <w:rFonts w:asciiTheme="majorBidi" w:hAnsiTheme="majorBidi" w:cstheme="majorBidi"/>
          <w:sz w:val="28"/>
          <w:szCs w:val="28"/>
        </w:rPr>
      </w:pPr>
    </w:p>
    <w:p w:rsidR="00702ED2" w:rsidRDefault="00702ED2" w:rsidP="00702ED2">
      <w:pPr>
        <w:spacing w:line="360" w:lineRule="auto"/>
        <w:jc w:val="both"/>
        <w:rPr>
          <w:rFonts w:asciiTheme="majorBidi" w:hAnsiTheme="majorBidi" w:cstheme="majorBidi"/>
          <w:sz w:val="28"/>
          <w:szCs w:val="28"/>
        </w:rPr>
      </w:pPr>
    </w:p>
    <w:p w:rsidR="00702ED2" w:rsidRPr="008F7527" w:rsidRDefault="008F7527" w:rsidP="00702ED2">
      <w:pPr>
        <w:spacing w:line="360" w:lineRule="auto"/>
        <w:jc w:val="both"/>
        <w:rPr>
          <w:rFonts w:asciiTheme="majorBidi" w:hAnsiTheme="majorBidi" w:cstheme="majorBidi"/>
          <w:i/>
          <w:iCs/>
          <w:sz w:val="28"/>
          <w:szCs w:val="28"/>
        </w:rPr>
      </w:pPr>
      <w:r>
        <w:rPr>
          <w:rFonts w:asciiTheme="majorBidi" w:hAnsiTheme="majorBidi" w:cstheme="majorBidi"/>
          <w:i/>
          <w:iCs/>
          <w:sz w:val="28"/>
          <w:szCs w:val="28"/>
        </w:rPr>
        <w:t xml:space="preserve">              </w:t>
      </w:r>
      <w:r w:rsidRPr="008F7527">
        <w:rPr>
          <w:rFonts w:asciiTheme="majorBidi" w:hAnsiTheme="majorBidi" w:cstheme="majorBidi"/>
          <w:i/>
          <w:iCs/>
          <w:sz w:val="28"/>
          <w:szCs w:val="28"/>
        </w:rPr>
        <w:t xml:space="preserve">Fig.8.10: </w:t>
      </w:r>
      <w:proofErr w:type="spellStart"/>
      <w:r w:rsidRPr="008F7527">
        <w:rPr>
          <w:rFonts w:asciiTheme="majorBidi" w:hAnsiTheme="majorBidi" w:cstheme="majorBidi"/>
          <w:i/>
          <w:iCs/>
          <w:sz w:val="28"/>
          <w:szCs w:val="28"/>
        </w:rPr>
        <w:t>Bufo</w:t>
      </w:r>
      <w:proofErr w:type="spellEnd"/>
      <w:r w:rsidRPr="008F7527">
        <w:rPr>
          <w:rFonts w:asciiTheme="majorBidi" w:hAnsiTheme="majorBidi" w:cstheme="majorBidi"/>
          <w:i/>
          <w:iCs/>
          <w:sz w:val="28"/>
          <w:szCs w:val="28"/>
        </w:rPr>
        <w:t>- Gastric gland</w:t>
      </w:r>
    </w:p>
    <w:p w:rsidR="00702ED2" w:rsidRDefault="00702ED2" w:rsidP="00702ED2">
      <w:pPr>
        <w:spacing w:line="360" w:lineRule="auto"/>
        <w:jc w:val="both"/>
        <w:rPr>
          <w:rFonts w:asciiTheme="majorBidi" w:hAnsiTheme="majorBidi" w:cstheme="majorBidi"/>
          <w:sz w:val="28"/>
          <w:szCs w:val="28"/>
        </w:rPr>
      </w:pPr>
    </w:p>
    <w:p w:rsidR="00702ED2" w:rsidRPr="008C5CBD" w:rsidRDefault="008F7527" w:rsidP="00702ED2">
      <w:pPr>
        <w:pStyle w:val="Heading10"/>
        <w:keepNext/>
        <w:keepLines/>
        <w:numPr>
          <w:ilvl w:val="0"/>
          <w:numId w:val="6"/>
        </w:numPr>
        <w:shd w:val="clear" w:color="auto" w:fill="auto"/>
        <w:tabs>
          <w:tab w:val="left" w:pos="275"/>
        </w:tabs>
        <w:spacing w:line="360" w:lineRule="auto"/>
        <w:ind w:left="40"/>
        <w:jc w:val="both"/>
        <w:rPr>
          <w:rFonts w:asciiTheme="majorBidi" w:hAnsiTheme="majorBidi" w:cstheme="majorBidi"/>
          <w:sz w:val="28"/>
          <w:szCs w:val="28"/>
        </w:rPr>
      </w:pPr>
      <w:bookmarkStart w:id="4" w:name="bookmark4"/>
      <w:r>
        <w:rPr>
          <w:rFonts w:asciiTheme="majorBidi" w:hAnsiTheme="majorBidi" w:cstheme="majorBidi"/>
          <w:sz w:val="28"/>
          <w:szCs w:val="28"/>
        </w:rPr>
        <w:lastRenderedPageBreak/>
        <w:t xml:space="preserve"> </w:t>
      </w:r>
      <w:r w:rsidR="00702ED2" w:rsidRPr="008C5CBD">
        <w:rPr>
          <w:rFonts w:asciiTheme="majorBidi" w:hAnsiTheme="majorBidi" w:cstheme="majorBidi"/>
          <w:sz w:val="28"/>
          <w:szCs w:val="28"/>
        </w:rPr>
        <w:t>Intestinal glands</w:t>
      </w:r>
      <w:bookmarkEnd w:id="4"/>
    </w:p>
    <w:p w:rsidR="008F7527" w:rsidRDefault="00702ED2" w:rsidP="00C822E4">
      <w:pPr>
        <w:pStyle w:val="BodyText1"/>
        <w:shd w:val="clear" w:color="auto" w:fill="auto"/>
        <w:spacing w:line="360" w:lineRule="auto"/>
        <w:ind w:left="40"/>
        <w:rPr>
          <w:rStyle w:val="BodytextCorbel95ptBoldItalic"/>
          <w:rFonts w:asciiTheme="majorBidi" w:hAnsiTheme="majorBidi" w:cstheme="majorBidi"/>
          <w:sz w:val="28"/>
          <w:szCs w:val="28"/>
        </w:rPr>
      </w:pPr>
      <w:r w:rsidRPr="008C5CBD">
        <w:rPr>
          <w:rFonts w:asciiTheme="majorBidi" w:hAnsiTheme="majorBidi" w:cstheme="majorBidi"/>
          <w:sz w:val="28"/>
          <w:szCs w:val="28"/>
        </w:rPr>
        <w:t xml:space="preserve">The intestinal glands lie in the wall of the intestine. They secrete </w:t>
      </w:r>
      <w:r w:rsidRPr="008C5CBD">
        <w:rPr>
          <w:rStyle w:val="BodytextCorbel95ptBoldItalic"/>
          <w:rFonts w:asciiTheme="majorBidi" w:hAnsiTheme="majorBidi" w:cstheme="majorBidi"/>
          <w:sz w:val="28"/>
          <w:szCs w:val="28"/>
        </w:rPr>
        <w:t>intestinal</w:t>
      </w:r>
      <w:r w:rsidR="008F7527">
        <w:rPr>
          <w:rStyle w:val="BodytextCorbel95ptBoldItalic"/>
          <w:rFonts w:asciiTheme="majorBidi" w:hAnsiTheme="majorBidi" w:cstheme="majorBidi"/>
          <w:sz w:val="28"/>
          <w:szCs w:val="28"/>
        </w:rPr>
        <w:t xml:space="preserve"> </w:t>
      </w:r>
      <w:r w:rsidRPr="008C5CBD">
        <w:rPr>
          <w:rStyle w:val="BodytextCorbel95ptBoldItalic"/>
          <w:rFonts w:asciiTheme="majorBidi" w:hAnsiTheme="majorBidi" w:cstheme="majorBidi"/>
          <w:sz w:val="28"/>
          <w:szCs w:val="28"/>
        </w:rPr>
        <w:t xml:space="preserve">juice. </w:t>
      </w:r>
    </w:p>
    <w:p w:rsidR="008F7527" w:rsidRDefault="00702ED2" w:rsidP="00C822E4">
      <w:pPr>
        <w:pStyle w:val="BodyText1"/>
        <w:shd w:val="clear" w:color="auto" w:fill="auto"/>
        <w:spacing w:line="360" w:lineRule="auto"/>
        <w:ind w:left="40"/>
        <w:jc w:val="center"/>
        <w:rPr>
          <w:rStyle w:val="BodytextArial105ptBold"/>
          <w:rFonts w:asciiTheme="majorBidi" w:hAnsiTheme="majorBidi" w:cstheme="majorBidi"/>
          <w:sz w:val="28"/>
          <w:szCs w:val="28"/>
        </w:rPr>
      </w:pPr>
      <w:r w:rsidRPr="008C5CBD">
        <w:rPr>
          <w:rStyle w:val="BodytextArial105ptBold"/>
          <w:rFonts w:asciiTheme="majorBidi" w:hAnsiTheme="majorBidi" w:cstheme="majorBidi"/>
          <w:sz w:val="28"/>
          <w:szCs w:val="28"/>
        </w:rPr>
        <w:t>Feeding</w:t>
      </w:r>
    </w:p>
    <w:p w:rsidR="00702ED2" w:rsidRPr="008C5CBD" w:rsidRDefault="00702ED2" w:rsidP="00C822E4">
      <w:pPr>
        <w:pStyle w:val="BodyText1"/>
        <w:shd w:val="clear" w:color="auto" w:fill="auto"/>
        <w:spacing w:line="360" w:lineRule="auto"/>
        <w:ind w:left="40"/>
        <w:rPr>
          <w:rFonts w:asciiTheme="majorBidi" w:hAnsiTheme="majorBidi" w:cstheme="majorBidi"/>
          <w:sz w:val="28"/>
          <w:szCs w:val="28"/>
        </w:rPr>
      </w:pPr>
      <w:proofErr w:type="spellStart"/>
      <w:r w:rsidRPr="008C5CBD">
        <w:rPr>
          <w:rStyle w:val="BodytextItalic"/>
          <w:rFonts w:asciiTheme="majorBidi" w:hAnsiTheme="majorBidi" w:cstheme="majorBidi"/>
          <w:sz w:val="28"/>
          <w:szCs w:val="28"/>
        </w:rPr>
        <w:t>Bufo</w:t>
      </w:r>
      <w:proofErr w:type="spellEnd"/>
      <w:r w:rsidRPr="008C5CBD">
        <w:rPr>
          <w:rFonts w:asciiTheme="majorBidi" w:hAnsiTheme="majorBidi" w:cstheme="majorBidi"/>
          <w:sz w:val="28"/>
          <w:szCs w:val="28"/>
        </w:rPr>
        <w:t xml:space="preserve"> is </w:t>
      </w:r>
      <w:r w:rsidRPr="008C5CBD">
        <w:rPr>
          <w:rStyle w:val="BodytextCorbel95ptBoldItalic"/>
          <w:rFonts w:asciiTheme="majorBidi" w:hAnsiTheme="majorBidi" w:cstheme="majorBidi"/>
          <w:sz w:val="28"/>
          <w:szCs w:val="28"/>
        </w:rPr>
        <w:t>carnivorous</w:t>
      </w:r>
      <w:r w:rsidRPr="008C5CBD">
        <w:rPr>
          <w:rStyle w:val="Bodytext11ptScale40"/>
          <w:rFonts w:asciiTheme="majorBidi" w:hAnsiTheme="majorBidi" w:cstheme="majorBidi"/>
          <w:sz w:val="28"/>
          <w:szCs w:val="28"/>
        </w:rPr>
        <w:t xml:space="preserve"> </w:t>
      </w:r>
      <w:r w:rsidRPr="008C5CBD">
        <w:rPr>
          <w:rFonts w:asciiTheme="majorBidi" w:hAnsiTheme="majorBidi" w:cstheme="majorBidi"/>
          <w:sz w:val="28"/>
          <w:szCs w:val="28"/>
        </w:rPr>
        <w:t>animal. It feeds on crustaceans, worms, insects and spiders.</w:t>
      </w:r>
    </w:p>
    <w:p w:rsidR="00C822E4" w:rsidRPr="00934632" w:rsidRDefault="00C822E4" w:rsidP="00C822E4">
      <w:pPr>
        <w:pStyle w:val="BodyText21"/>
        <w:shd w:val="clear" w:color="auto" w:fill="auto"/>
        <w:spacing w:line="360" w:lineRule="auto"/>
        <w:ind w:left="20" w:right="20" w:firstLine="380"/>
        <w:rPr>
          <w:rFonts w:asciiTheme="majorBidi" w:hAnsiTheme="majorBidi" w:cstheme="majorBidi"/>
          <w:sz w:val="28"/>
          <w:szCs w:val="28"/>
        </w:rPr>
      </w:pPr>
      <w:r w:rsidRPr="00934632">
        <w:rPr>
          <w:rFonts w:asciiTheme="majorBidi" w:hAnsiTheme="majorBidi" w:cstheme="majorBidi"/>
          <w:sz w:val="28"/>
          <w:szCs w:val="28"/>
        </w:rPr>
        <w:t xml:space="preserve">The </w:t>
      </w:r>
      <w:r w:rsidRPr="00934632">
        <w:rPr>
          <w:rStyle w:val="BodytextBoldItalic"/>
          <w:rFonts w:asciiTheme="majorBidi" w:hAnsiTheme="majorBidi" w:cstheme="majorBidi"/>
          <w:sz w:val="28"/>
          <w:szCs w:val="28"/>
        </w:rPr>
        <w:t>sticky tongue</w:t>
      </w:r>
      <w:r w:rsidRPr="00934632">
        <w:rPr>
          <w:rFonts w:asciiTheme="majorBidi" w:hAnsiTheme="majorBidi" w:cstheme="majorBidi"/>
          <w:sz w:val="28"/>
          <w:szCs w:val="28"/>
        </w:rPr>
        <w:t xml:space="preserve"> is used for capturing the insects. On finding the prey, the mouth opens and the sticky tongue is shot out rapidly. The prey adheres to the sticky tongue. Suddenly the tongue is withdrawn and the mouth is closed.</w:t>
      </w:r>
    </w:p>
    <w:p w:rsidR="00C822E4" w:rsidRPr="00934632" w:rsidRDefault="00C822E4" w:rsidP="00C822E4">
      <w:pPr>
        <w:pStyle w:val="BodyText21"/>
        <w:shd w:val="clear" w:color="auto" w:fill="auto"/>
        <w:spacing w:line="360" w:lineRule="auto"/>
        <w:ind w:left="20" w:right="20" w:firstLine="380"/>
        <w:rPr>
          <w:rFonts w:asciiTheme="majorBidi" w:hAnsiTheme="majorBidi" w:cstheme="majorBidi"/>
          <w:sz w:val="28"/>
          <w:szCs w:val="28"/>
        </w:rPr>
      </w:pPr>
      <w:r w:rsidRPr="00934632">
        <w:rPr>
          <w:rFonts w:asciiTheme="majorBidi" w:hAnsiTheme="majorBidi" w:cstheme="majorBidi"/>
          <w:sz w:val="28"/>
          <w:szCs w:val="28"/>
        </w:rPr>
        <w:t xml:space="preserve">If the prey is large, it is gripped with jaws. The prey is swallowed. </w:t>
      </w:r>
      <w:proofErr w:type="gramStart"/>
      <w:r w:rsidRPr="00934632">
        <w:rPr>
          <w:rFonts w:asciiTheme="majorBidi" w:hAnsiTheme="majorBidi" w:cstheme="majorBidi"/>
          <w:sz w:val="28"/>
          <w:szCs w:val="28"/>
        </w:rPr>
        <w:t>The mucous helps in swallowing.</w:t>
      </w:r>
      <w:proofErr w:type="gramEnd"/>
      <w:r>
        <w:rPr>
          <w:rFonts w:asciiTheme="majorBidi" w:hAnsiTheme="majorBidi" w:cstheme="majorBidi"/>
          <w:sz w:val="28"/>
          <w:szCs w:val="28"/>
        </w:rPr>
        <w:t xml:space="preserve"> </w:t>
      </w:r>
      <w:r w:rsidRPr="00934632">
        <w:rPr>
          <w:rFonts w:asciiTheme="majorBidi" w:hAnsiTheme="majorBidi" w:cstheme="majorBidi"/>
          <w:sz w:val="28"/>
          <w:szCs w:val="28"/>
        </w:rPr>
        <w:t xml:space="preserve">Digestion takes place in the stomach, duodenum and ileum. The undigested food is expelled out through the </w:t>
      </w:r>
      <w:proofErr w:type="spellStart"/>
      <w:r w:rsidRPr="00934632">
        <w:rPr>
          <w:rFonts w:asciiTheme="majorBidi" w:hAnsiTheme="majorBidi" w:cstheme="majorBidi"/>
          <w:sz w:val="28"/>
          <w:szCs w:val="28"/>
        </w:rPr>
        <w:t>cloacal</w:t>
      </w:r>
      <w:proofErr w:type="spellEnd"/>
      <w:r w:rsidRPr="00934632">
        <w:rPr>
          <w:rFonts w:asciiTheme="majorBidi" w:hAnsiTheme="majorBidi" w:cstheme="majorBidi"/>
          <w:sz w:val="28"/>
          <w:szCs w:val="28"/>
        </w:rPr>
        <w:t xml:space="preserve"> aperture. </w:t>
      </w:r>
    </w:p>
    <w:p w:rsidR="00C822E4" w:rsidRPr="00934632" w:rsidRDefault="00C822E4" w:rsidP="00C822E4">
      <w:pPr>
        <w:pStyle w:val="BodyText21"/>
        <w:shd w:val="clear" w:color="auto" w:fill="auto"/>
        <w:spacing w:line="360" w:lineRule="auto"/>
        <w:ind w:left="20" w:right="20" w:firstLine="380"/>
        <w:jc w:val="center"/>
        <w:rPr>
          <w:rFonts w:asciiTheme="majorBidi" w:hAnsiTheme="majorBidi" w:cstheme="majorBidi"/>
          <w:sz w:val="28"/>
          <w:szCs w:val="28"/>
        </w:rPr>
      </w:pPr>
      <w:r w:rsidRPr="00934632">
        <w:rPr>
          <w:rStyle w:val="BodytextArial105ptBold"/>
          <w:rFonts w:asciiTheme="majorBidi" w:hAnsiTheme="majorBidi" w:cstheme="majorBidi"/>
          <w:sz w:val="28"/>
          <w:szCs w:val="28"/>
        </w:rPr>
        <w:t>Respiratory System</w:t>
      </w:r>
    </w:p>
    <w:p w:rsidR="00C822E4" w:rsidRPr="00934632" w:rsidRDefault="00C822E4" w:rsidP="00C822E4">
      <w:pPr>
        <w:pStyle w:val="BodyText21"/>
        <w:shd w:val="clear" w:color="auto" w:fill="auto"/>
        <w:spacing w:line="360" w:lineRule="auto"/>
        <w:ind w:left="20" w:right="20" w:firstLine="380"/>
        <w:rPr>
          <w:rFonts w:asciiTheme="majorBidi" w:hAnsiTheme="majorBidi" w:cstheme="majorBidi"/>
          <w:sz w:val="28"/>
          <w:szCs w:val="28"/>
        </w:rPr>
      </w:pPr>
      <w:proofErr w:type="spellStart"/>
      <w:r w:rsidRPr="00934632">
        <w:rPr>
          <w:rStyle w:val="BodytextItalic"/>
          <w:rFonts w:asciiTheme="majorBidi" w:eastAsia="Arial" w:hAnsiTheme="majorBidi" w:cstheme="majorBidi"/>
          <w:sz w:val="28"/>
          <w:szCs w:val="28"/>
        </w:rPr>
        <w:t>Bufo</w:t>
      </w:r>
      <w:proofErr w:type="spellEnd"/>
      <w:r w:rsidRPr="00934632">
        <w:rPr>
          <w:rFonts w:asciiTheme="majorBidi" w:hAnsiTheme="majorBidi" w:cstheme="majorBidi"/>
          <w:sz w:val="28"/>
          <w:szCs w:val="28"/>
        </w:rPr>
        <w:t xml:space="preserve"> exhibits </w:t>
      </w:r>
      <w:r w:rsidRPr="00934632">
        <w:rPr>
          <w:rStyle w:val="BodytextBoldItalic"/>
          <w:rFonts w:asciiTheme="majorBidi" w:hAnsiTheme="majorBidi" w:cstheme="majorBidi"/>
          <w:sz w:val="28"/>
          <w:szCs w:val="28"/>
        </w:rPr>
        <w:t>aerial respiration.</w:t>
      </w:r>
      <w:r w:rsidRPr="00934632">
        <w:rPr>
          <w:rFonts w:asciiTheme="majorBidi" w:hAnsiTheme="majorBidi" w:cstheme="majorBidi"/>
          <w:sz w:val="28"/>
          <w:szCs w:val="28"/>
        </w:rPr>
        <w:t xml:space="preserve"> There are three types of respiration. They are the following:</w:t>
      </w:r>
    </w:p>
    <w:p w:rsidR="00C822E4" w:rsidRPr="00934632" w:rsidRDefault="00C822E4" w:rsidP="00C822E4">
      <w:pPr>
        <w:pStyle w:val="Bodytext20"/>
        <w:numPr>
          <w:ilvl w:val="0"/>
          <w:numId w:val="9"/>
        </w:numPr>
        <w:shd w:val="clear" w:color="auto" w:fill="auto"/>
        <w:tabs>
          <w:tab w:val="left" w:pos="650"/>
        </w:tabs>
        <w:spacing w:line="360" w:lineRule="auto"/>
        <w:ind w:left="20" w:firstLine="420"/>
        <w:rPr>
          <w:rFonts w:asciiTheme="majorBidi" w:hAnsiTheme="majorBidi" w:cstheme="majorBidi"/>
          <w:sz w:val="28"/>
          <w:szCs w:val="28"/>
        </w:rPr>
      </w:pPr>
      <w:r>
        <w:rPr>
          <w:rFonts w:asciiTheme="majorBidi" w:hAnsiTheme="majorBidi" w:cstheme="majorBidi"/>
          <w:sz w:val="28"/>
          <w:szCs w:val="28"/>
        </w:rPr>
        <w:t xml:space="preserve"> </w:t>
      </w:r>
      <w:r w:rsidRPr="00934632">
        <w:rPr>
          <w:rFonts w:asciiTheme="majorBidi" w:hAnsiTheme="majorBidi" w:cstheme="majorBidi"/>
          <w:sz w:val="28"/>
          <w:szCs w:val="28"/>
        </w:rPr>
        <w:t>Cutaneous respiration</w:t>
      </w:r>
    </w:p>
    <w:p w:rsidR="00C822E4" w:rsidRPr="00934632" w:rsidRDefault="00C822E4" w:rsidP="00C822E4">
      <w:pPr>
        <w:pStyle w:val="Bodytext20"/>
        <w:numPr>
          <w:ilvl w:val="0"/>
          <w:numId w:val="9"/>
        </w:numPr>
        <w:shd w:val="clear" w:color="auto" w:fill="auto"/>
        <w:tabs>
          <w:tab w:val="left" w:pos="650"/>
        </w:tabs>
        <w:spacing w:line="360" w:lineRule="auto"/>
        <w:ind w:left="20" w:firstLine="420"/>
        <w:rPr>
          <w:rFonts w:asciiTheme="majorBidi" w:hAnsiTheme="majorBidi" w:cstheme="majorBidi"/>
          <w:sz w:val="28"/>
          <w:szCs w:val="28"/>
        </w:rPr>
      </w:pPr>
      <w:r>
        <w:rPr>
          <w:rFonts w:asciiTheme="majorBidi" w:hAnsiTheme="majorBidi" w:cstheme="majorBidi"/>
          <w:sz w:val="28"/>
          <w:szCs w:val="28"/>
        </w:rPr>
        <w:t xml:space="preserve"> </w:t>
      </w:r>
      <w:proofErr w:type="spellStart"/>
      <w:r w:rsidRPr="00934632">
        <w:rPr>
          <w:rFonts w:asciiTheme="majorBidi" w:hAnsiTheme="majorBidi" w:cstheme="majorBidi"/>
          <w:sz w:val="28"/>
          <w:szCs w:val="28"/>
        </w:rPr>
        <w:t>Buccopharyngeal</w:t>
      </w:r>
      <w:proofErr w:type="spellEnd"/>
      <w:r w:rsidRPr="00934632">
        <w:rPr>
          <w:rFonts w:asciiTheme="majorBidi" w:hAnsiTheme="majorBidi" w:cstheme="majorBidi"/>
          <w:sz w:val="28"/>
          <w:szCs w:val="28"/>
        </w:rPr>
        <w:t xml:space="preserve"> respiration</w:t>
      </w:r>
    </w:p>
    <w:p w:rsidR="00C822E4" w:rsidRPr="00934632" w:rsidRDefault="00C822E4" w:rsidP="00C822E4">
      <w:pPr>
        <w:pStyle w:val="Bodytext20"/>
        <w:numPr>
          <w:ilvl w:val="0"/>
          <w:numId w:val="9"/>
        </w:numPr>
        <w:shd w:val="clear" w:color="auto" w:fill="auto"/>
        <w:tabs>
          <w:tab w:val="left" w:pos="650"/>
        </w:tabs>
        <w:spacing w:line="360" w:lineRule="auto"/>
        <w:ind w:left="20" w:firstLine="420"/>
        <w:rPr>
          <w:rFonts w:asciiTheme="majorBidi" w:hAnsiTheme="majorBidi" w:cstheme="majorBidi"/>
          <w:sz w:val="28"/>
          <w:szCs w:val="28"/>
        </w:rPr>
      </w:pPr>
      <w:r>
        <w:rPr>
          <w:rFonts w:asciiTheme="majorBidi" w:hAnsiTheme="majorBidi" w:cstheme="majorBidi"/>
          <w:sz w:val="28"/>
          <w:szCs w:val="28"/>
        </w:rPr>
        <w:t xml:space="preserve"> </w:t>
      </w:r>
      <w:r w:rsidRPr="00934632">
        <w:rPr>
          <w:rFonts w:asciiTheme="majorBidi" w:hAnsiTheme="majorBidi" w:cstheme="majorBidi"/>
          <w:sz w:val="28"/>
          <w:szCs w:val="28"/>
        </w:rPr>
        <w:t>Pulmonary respiration.</w:t>
      </w:r>
    </w:p>
    <w:p w:rsidR="00C822E4" w:rsidRPr="00934632" w:rsidRDefault="00C822E4" w:rsidP="00C822E4">
      <w:pPr>
        <w:pStyle w:val="Heading10"/>
        <w:keepNext/>
        <w:keepLines/>
        <w:numPr>
          <w:ilvl w:val="0"/>
          <w:numId w:val="10"/>
        </w:numPr>
        <w:shd w:val="clear" w:color="auto" w:fill="auto"/>
        <w:tabs>
          <w:tab w:val="left" w:pos="268"/>
        </w:tabs>
        <w:spacing w:line="360" w:lineRule="auto"/>
        <w:ind w:left="20"/>
        <w:jc w:val="both"/>
        <w:rPr>
          <w:rFonts w:asciiTheme="majorBidi" w:hAnsiTheme="majorBidi" w:cstheme="majorBidi"/>
          <w:sz w:val="28"/>
          <w:szCs w:val="28"/>
        </w:rPr>
      </w:pPr>
      <w:r w:rsidRPr="00934632">
        <w:rPr>
          <w:rFonts w:asciiTheme="majorBidi" w:hAnsiTheme="majorBidi" w:cstheme="majorBidi"/>
          <w:sz w:val="28"/>
          <w:szCs w:val="28"/>
        </w:rPr>
        <w:t xml:space="preserve">Cutaneous </w:t>
      </w:r>
      <w:r w:rsidRPr="00C822E4">
        <w:rPr>
          <w:rStyle w:val="Heading1Bold"/>
          <w:rFonts w:asciiTheme="majorBidi" w:hAnsiTheme="majorBidi" w:cstheme="majorBidi"/>
          <w:b/>
          <w:bCs/>
          <w:sz w:val="28"/>
          <w:szCs w:val="28"/>
        </w:rPr>
        <w:t>Respiration</w:t>
      </w:r>
    </w:p>
    <w:p w:rsidR="00C822E4" w:rsidRPr="00934632" w:rsidRDefault="00C822E4" w:rsidP="00C822E4">
      <w:pPr>
        <w:pStyle w:val="BodyText21"/>
        <w:shd w:val="clear" w:color="auto" w:fill="auto"/>
        <w:spacing w:line="360" w:lineRule="auto"/>
        <w:ind w:left="20" w:right="20" w:firstLine="420"/>
        <w:rPr>
          <w:rFonts w:asciiTheme="majorBidi" w:hAnsiTheme="majorBidi" w:cstheme="majorBidi"/>
          <w:sz w:val="28"/>
          <w:szCs w:val="28"/>
        </w:rPr>
      </w:pPr>
      <w:r w:rsidRPr="00934632">
        <w:rPr>
          <w:rFonts w:asciiTheme="majorBidi" w:hAnsiTheme="majorBidi" w:cstheme="majorBidi"/>
          <w:sz w:val="28"/>
          <w:szCs w:val="28"/>
        </w:rPr>
        <w:t xml:space="preserve">It is the </w:t>
      </w:r>
      <w:r w:rsidRPr="00934632">
        <w:rPr>
          <w:rStyle w:val="BodytextBoldItalic"/>
          <w:rFonts w:asciiTheme="majorBidi" w:hAnsiTheme="majorBidi" w:cstheme="majorBidi"/>
          <w:sz w:val="28"/>
          <w:szCs w:val="28"/>
        </w:rPr>
        <w:t>skin respiration.</w:t>
      </w:r>
      <w:r w:rsidRPr="00934632">
        <w:rPr>
          <w:rFonts w:asciiTheme="majorBidi" w:hAnsiTheme="majorBidi" w:cstheme="majorBidi"/>
          <w:sz w:val="28"/>
          <w:szCs w:val="28"/>
        </w:rPr>
        <w:t xml:space="preserve"> The skin is used as the respiratory organ. The skin is kept moist by the </w:t>
      </w:r>
      <w:r w:rsidRPr="00934632">
        <w:rPr>
          <w:rStyle w:val="BodytextBoldItalic"/>
          <w:rFonts w:asciiTheme="majorBidi" w:hAnsiTheme="majorBidi" w:cstheme="majorBidi"/>
          <w:sz w:val="28"/>
          <w:szCs w:val="28"/>
        </w:rPr>
        <w:t>mucous</w:t>
      </w:r>
      <w:r w:rsidRPr="00934632">
        <w:rPr>
          <w:rFonts w:asciiTheme="majorBidi" w:hAnsiTheme="majorBidi" w:cstheme="majorBidi"/>
          <w:sz w:val="28"/>
          <w:szCs w:val="28"/>
        </w:rPr>
        <w:t xml:space="preserve"> secreted by the </w:t>
      </w:r>
      <w:r w:rsidRPr="00934632">
        <w:rPr>
          <w:rStyle w:val="BodytextBoldItalic"/>
          <w:rFonts w:asciiTheme="majorBidi" w:hAnsiTheme="majorBidi" w:cstheme="majorBidi"/>
          <w:sz w:val="28"/>
          <w:szCs w:val="28"/>
        </w:rPr>
        <w:t>mucous glands</w:t>
      </w:r>
      <w:r w:rsidRPr="00934632">
        <w:rPr>
          <w:rFonts w:asciiTheme="majorBidi" w:hAnsiTheme="majorBidi" w:cstheme="majorBidi"/>
          <w:sz w:val="28"/>
          <w:szCs w:val="28"/>
        </w:rPr>
        <w:t>.</w:t>
      </w:r>
    </w:p>
    <w:p w:rsidR="00C822E4" w:rsidRPr="00934632" w:rsidRDefault="00C822E4" w:rsidP="00C822E4">
      <w:pPr>
        <w:pStyle w:val="BodyText21"/>
        <w:shd w:val="clear" w:color="auto" w:fill="auto"/>
        <w:spacing w:line="360" w:lineRule="auto"/>
        <w:ind w:left="20" w:right="20" w:firstLine="420"/>
        <w:rPr>
          <w:rFonts w:asciiTheme="majorBidi" w:hAnsiTheme="majorBidi" w:cstheme="majorBidi"/>
          <w:sz w:val="28"/>
          <w:szCs w:val="28"/>
        </w:rPr>
      </w:pPr>
      <w:r w:rsidRPr="00934632">
        <w:rPr>
          <w:rFonts w:asciiTheme="majorBidi" w:hAnsiTheme="majorBidi" w:cstheme="majorBidi"/>
          <w:sz w:val="28"/>
          <w:szCs w:val="28"/>
        </w:rPr>
        <w:t>The skin is permeable to gases. The skin has abundant blood supply.</w:t>
      </w:r>
      <w:r>
        <w:rPr>
          <w:rFonts w:asciiTheme="majorBidi" w:hAnsiTheme="majorBidi" w:cstheme="majorBidi"/>
          <w:sz w:val="28"/>
          <w:szCs w:val="28"/>
        </w:rPr>
        <w:t xml:space="preserve"> </w:t>
      </w:r>
      <w:r w:rsidRPr="00934632">
        <w:rPr>
          <w:rFonts w:asciiTheme="majorBidi" w:hAnsiTheme="majorBidi" w:cstheme="majorBidi"/>
          <w:sz w:val="28"/>
          <w:szCs w:val="28"/>
        </w:rPr>
        <w:t>The oxygen from outside diffuses into blood and the carbon dioxide from the blood diffuses out through the skin. Cutaneous respiration takes place both in the water and on land.</w:t>
      </w:r>
    </w:p>
    <w:p w:rsidR="00C822E4" w:rsidRPr="00934632" w:rsidRDefault="00C822E4" w:rsidP="00C822E4">
      <w:pPr>
        <w:pStyle w:val="Heading20"/>
        <w:keepNext/>
        <w:keepLines/>
        <w:numPr>
          <w:ilvl w:val="0"/>
          <w:numId w:val="10"/>
        </w:numPr>
        <w:shd w:val="clear" w:color="auto" w:fill="auto"/>
        <w:tabs>
          <w:tab w:val="left" w:pos="268"/>
        </w:tabs>
        <w:spacing w:before="0" w:after="0" w:line="360" w:lineRule="auto"/>
        <w:ind w:left="20"/>
        <w:jc w:val="both"/>
        <w:rPr>
          <w:rFonts w:asciiTheme="majorBidi" w:hAnsiTheme="majorBidi" w:cstheme="majorBidi"/>
          <w:sz w:val="28"/>
          <w:szCs w:val="28"/>
        </w:rPr>
      </w:pPr>
      <w:proofErr w:type="spellStart"/>
      <w:r w:rsidRPr="00934632">
        <w:rPr>
          <w:rFonts w:asciiTheme="majorBidi" w:hAnsiTheme="majorBidi" w:cstheme="majorBidi"/>
          <w:sz w:val="28"/>
          <w:szCs w:val="28"/>
        </w:rPr>
        <w:t>Buccopharyngeal</w:t>
      </w:r>
      <w:proofErr w:type="spellEnd"/>
      <w:r w:rsidRPr="00934632">
        <w:rPr>
          <w:rFonts w:asciiTheme="majorBidi" w:hAnsiTheme="majorBidi" w:cstheme="majorBidi"/>
          <w:sz w:val="28"/>
          <w:szCs w:val="28"/>
        </w:rPr>
        <w:t xml:space="preserve"> Respiration</w:t>
      </w:r>
    </w:p>
    <w:p w:rsidR="00C822E4" w:rsidRPr="00934632" w:rsidRDefault="00C822E4" w:rsidP="00C822E4">
      <w:pPr>
        <w:pStyle w:val="BodyText21"/>
        <w:shd w:val="clear" w:color="auto" w:fill="auto"/>
        <w:spacing w:line="360" w:lineRule="auto"/>
        <w:ind w:left="20" w:right="20" w:firstLine="420"/>
        <w:rPr>
          <w:rFonts w:asciiTheme="majorBidi" w:hAnsiTheme="majorBidi" w:cstheme="majorBidi"/>
          <w:sz w:val="28"/>
          <w:szCs w:val="28"/>
        </w:rPr>
      </w:pPr>
      <w:r w:rsidRPr="00934632">
        <w:rPr>
          <w:rFonts w:asciiTheme="majorBidi" w:hAnsiTheme="majorBidi" w:cstheme="majorBidi"/>
          <w:sz w:val="28"/>
          <w:szCs w:val="28"/>
        </w:rPr>
        <w:t xml:space="preserve">Respiration occurring inside the </w:t>
      </w:r>
      <w:proofErr w:type="spellStart"/>
      <w:r w:rsidRPr="00934632">
        <w:rPr>
          <w:rFonts w:asciiTheme="majorBidi" w:hAnsiTheme="majorBidi" w:cstheme="majorBidi"/>
          <w:sz w:val="28"/>
          <w:szCs w:val="28"/>
        </w:rPr>
        <w:t>buccal</w:t>
      </w:r>
      <w:proofErr w:type="spellEnd"/>
      <w:r w:rsidRPr="00934632">
        <w:rPr>
          <w:rFonts w:asciiTheme="majorBidi" w:hAnsiTheme="majorBidi" w:cstheme="majorBidi"/>
          <w:sz w:val="28"/>
          <w:szCs w:val="28"/>
        </w:rPr>
        <w:t xml:space="preserve"> cavity and the pharynx is called </w:t>
      </w:r>
      <w:proofErr w:type="spellStart"/>
      <w:r w:rsidRPr="00934632">
        <w:rPr>
          <w:rStyle w:val="BodytextBoldItalic"/>
          <w:rFonts w:asciiTheme="majorBidi" w:hAnsiTheme="majorBidi" w:cstheme="majorBidi"/>
          <w:sz w:val="28"/>
          <w:szCs w:val="28"/>
        </w:rPr>
        <w:t>buccophar</w:t>
      </w:r>
      <w:r w:rsidRPr="00934632">
        <w:rPr>
          <w:rStyle w:val="BodytextBoldItalic"/>
          <w:rFonts w:asciiTheme="majorBidi" w:hAnsiTheme="majorBidi" w:cstheme="majorBidi"/>
          <w:sz w:val="28"/>
          <w:szCs w:val="28"/>
        </w:rPr>
        <w:softHyphen/>
        <w:t>yngeal</w:t>
      </w:r>
      <w:proofErr w:type="spellEnd"/>
      <w:r w:rsidRPr="00934632">
        <w:rPr>
          <w:rStyle w:val="BodytextBoldItalic"/>
          <w:rFonts w:asciiTheme="majorBidi" w:hAnsiTheme="majorBidi" w:cstheme="majorBidi"/>
          <w:sz w:val="28"/>
          <w:szCs w:val="28"/>
        </w:rPr>
        <w:t xml:space="preserve"> respiration.</w:t>
      </w:r>
      <w:r w:rsidRPr="00934632">
        <w:rPr>
          <w:rFonts w:asciiTheme="majorBidi" w:hAnsiTheme="majorBidi" w:cstheme="majorBidi"/>
          <w:sz w:val="28"/>
          <w:szCs w:val="28"/>
        </w:rPr>
        <w:t xml:space="preserve"> It is a terrestrial respiration where air is used.</w:t>
      </w:r>
    </w:p>
    <w:p w:rsidR="00C822E4" w:rsidRPr="00934632" w:rsidRDefault="00C822E4" w:rsidP="00C822E4">
      <w:pPr>
        <w:pStyle w:val="BodyText21"/>
        <w:shd w:val="clear" w:color="auto" w:fill="auto"/>
        <w:spacing w:line="360" w:lineRule="auto"/>
        <w:ind w:left="20" w:right="20" w:firstLine="420"/>
        <w:rPr>
          <w:rFonts w:asciiTheme="majorBidi" w:hAnsiTheme="majorBidi" w:cstheme="majorBidi"/>
          <w:sz w:val="28"/>
          <w:szCs w:val="28"/>
        </w:rPr>
      </w:pPr>
      <w:r w:rsidRPr="00934632">
        <w:rPr>
          <w:rFonts w:asciiTheme="majorBidi" w:hAnsiTheme="majorBidi" w:cstheme="majorBidi"/>
          <w:sz w:val="28"/>
          <w:szCs w:val="28"/>
        </w:rPr>
        <w:t xml:space="preserve">The </w:t>
      </w:r>
      <w:proofErr w:type="spellStart"/>
      <w:r w:rsidRPr="00934632">
        <w:rPr>
          <w:rFonts w:asciiTheme="majorBidi" w:hAnsiTheme="majorBidi" w:cstheme="majorBidi"/>
          <w:sz w:val="28"/>
          <w:szCs w:val="28"/>
        </w:rPr>
        <w:t>buccal</w:t>
      </w:r>
      <w:proofErr w:type="spellEnd"/>
      <w:r w:rsidRPr="00934632">
        <w:rPr>
          <w:rFonts w:asciiTheme="majorBidi" w:hAnsiTheme="majorBidi" w:cstheme="majorBidi"/>
          <w:sz w:val="28"/>
          <w:szCs w:val="28"/>
        </w:rPr>
        <w:t xml:space="preserve"> cavity and the pharynx are lined with thin mucous membrane which is moist with mucous, permeable to gases and richly supplied with blood </w:t>
      </w:r>
      <w:r w:rsidRPr="00934632">
        <w:rPr>
          <w:rFonts w:asciiTheme="majorBidi" w:hAnsiTheme="majorBidi" w:cstheme="majorBidi"/>
          <w:sz w:val="28"/>
          <w:szCs w:val="28"/>
        </w:rPr>
        <w:lastRenderedPageBreak/>
        <w:t>vessels.</w:t>
      </w:r>
    </w:p>
    <w:p w:rsidR="00C822E4" w:rsidRDefault="00C822E4" w:rsidP="00C822E4">
      <w:pPr>
        <w:pStyle w:val="BodyText21"/>
        <w:shd w:val="clear" w:color="auto" w:fill="auto"/>
        <w:spacing w:line="360" w:lineRule="auto"/>
        <w:ind w:left="20" w:right="20" w:firstLine="420"/>
        <w:rPr>
          <w:rStyle w:val="BodytextBoldItalic"/>
          <w:rFonts w:asciiTheme="majorBidi" w:hAnsiTheme="majorBidi" w:cstheme="majorBidi"/>
          <w:i w:val="0"/>
          <w:iCs w:val="0"/>
          <w:sz w:val="28"/>
          <w:szCs w:val="28"/>
        </w:rPr>
      </w:pPr>
      <w:r w:rsidRPr="00934632">
        <w:rPr>
          <w:rFonts w:asciiTheme="majorBidi" w:hAnsiTheme="majorBidi" w:cstheme="majorBidi"/>
          <w:sz w:val="28"/>
          <w:szCs w:val="28"/>
        </w:rPr>
        <w:t xml:space="preserve">The </w:t>
      </w:r>
      <w:proofErr w:type="spellStart"/>
      <w:r w:rsidRPr="00934632">
        <w:rPr>
          <w:rFonts w:asciiTheme="majorBidi" w:hAnsiTheme="majorBidi" w:cstheme="majorBidi"/>
          <w:sz w:val="28"/>
          <w:szCs w:val="28"/>
        </w:rPr>
        <w:t>buccopharyngeal</w:t>
      </w:r>
      <w:proofErr w:type="spellEnd"/>
      <w:r w:rsidRPr="00934632">
        <w:rPr>
          <w:rFonts w:asciiTheme="majorBidi" w:hAnsiTheme="majorBidi" w:cstheme="majorBidi"/>
          <w:sz w:val="28"/>
          <w:szCs w:val="28"/>
        </w:rPr>
        <w:t xml:space="preserve"> cavity communi</w:t>
      </w:r>
      <w:r w:rsidRPr="00934632">
        <w:rPr>
          <w:rFonts w:asciiTheme="majorBidi" w:hAnsiTheme="majorBidi" w:cstheme="majorBidi"/>
          <w:sz w:val="28"/>
          <w:szCs w:val="28"/>
        </w:rPr>
        <w:softHyphen/>
        <w:t xml:space="preserve">cates to the exterior through a pair of </w:t>
      </w:r>
      <w:r w:rsidRPr="00934632">
        <w:rPr>
          <w:rStyle w:val="BodytextBoldItalic"/>
          <w:rFonts w:asciiTheme="majorBidi" w:hAnsiTheme="majorBidi" w:cstheme="majorBidi"/>
          <w:sz w:val="28"/>
          <w:szCs w:val="28"/>
        </w:rPr>
        <w:t>respiratory tracts.</w:t>
      </w:r>
    </w:p>
    <w:p w:rsidR="00C822E4" w:rsidRDefault="00471424" w:rsidP="00C822E4">
      <w:pPr>
        <w:pStyle w:val="BodyText21"/>
        <w:shd w:val="clear" w:color="auto" w:fill="auto"/>
        <w:spacing w:line="360" w:lineRule="auto"/>
        <w:ind w:right="20"/>
        <w:rPr>
          <w:rStyle w:val="BodytextBoldItalic"/>
          <w:rFonts w:asciiTheme="majorBidi" w:hAnsiTheme="majorBidi" w:cstheme="majorBidi"/>
          <w:i w:val="0"/>
          <w:iCs w:val="0"/>
          <w:sz w:val="28"/>
          <w:szCs w:val="28"/>
        </w:rPr>
      </w:pPr>
      <w:r>
        <w:rPr>
          <w:rFonts w:asciiTheme="majorBidi" w:hAnsiTheme="majorBidi" w:cstheme="majorBidi"/>
          <w:b/>
          <w:bCs/>
          <w:noProof/>
          <w:sz w:val="28"/>
          <w:szCs w:val="28"/>
        </w:rPr>
        <w:drawing>
          <wp:anchor distT="0" distB="0" distL="114300" distR="114300" simplePos="0" relativeHeight="251668480" behindDoc="1" locked="0" layoutInCell="1" allowOverlap="1">
            <wp:simplePos x="0" y="0"/>
            <wp:positionH relativeFrom="column">
              <wp:posOffset>65728</wp:posOffset>
            </wp:positionH>
            <wp:positionV relativeFrom="paragraph">
              <wp:posOffset>-371</wp:posOffset>
            </wp:positionV>
            <wp:extent cx="5572502" cy="1958196"/>
            <wp:effectExtent l="0" t="0" r="0" b="4445"/>
            <wp:wrapNone/>
            <wp:docPr id="2" name="Picture 2" descr="C:\Users\Aziz\Desktop\book-Dr-Sabah\Ch-3-eight\Fig-8\F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Desktop\book-Dr-Sabah\Ch-3-eight\Fig-8\F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584" cy="19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2E4" w:rsidRDefault="00C822E4" w:rsidP="00C822E4">
      <w:pPr>
        <w:pStyle w:val="BodyText21"/>
        <w:shd w:val="clear" w:color="auto" w:fill="auto"/>
        <w:spacing w:line="360" w:lineRule="auto"/>
        <w:ind w:right="20"/>
        <w:rPr>
          <w:rStyle w:val="BodytextBoldItalic"/>
          <w:rFonts w:asciiTheme="majorBidi" w:hAnsiTheme="majorBidi" w:cstheme="majorBidi"/>
          <w:i w:val="0"/>
          <w:iCs w:val="0"/>
          <w:sz w:val="28"/>
          <w:szCs w:val="28"/>
        </w:rPr>
      </w:pPr>
    </w:p>
    <w:p w:rsidR="00C822E4" w:rsidRDefault="00C822E4" w:rsidP="00C822E4">
      <w:pPr>
        <w:pStyle w:val="BodyText21"/>
        <w:shd w:val="clear" w:color="auto" w:fill="auto"/>
        <w:spacing w:line="360" w:lineRule="auto"/>
        <w:ind w:right="20"/>
        <w:rPr>
          <w:rStyle w:val="BodytextBoldItalic"/>
          <w:rFonts w:asciiTheme="majorBidi" w:hAnsiTheme="majorBidi" w:cstheme="majorBidi"/>
          <w:i w:val="0"/>
          <w:iCs w:val="0"/>
          <w:sz w:val="28"/>
          <w:szCs w:val="28"/>
        </w:rPr>
      </w:pPr>
    </w:p>
    <w:p w:rsidR="00C822E4" w:rsidRDefault="00C822E4" w:rsidP="00C822E4">
      <w:pPr>
        <w:pStyle w:val="BodyText21"/>
        <w:shd w:val="clear" w:color="auto" w:fill="auto"/>
        <w:spacing w:line="360" w:lineRule="auto"/>
        <w:ind w:right="20"/>
        <w:rPr>
          <w:rStyle w:val="BodytextBoldItalic"/>
          <w:rFonts w:asciiTheme="majorBidi" w:hAnsiTheme="majorBidi" w:cstheme="majorBidi"/>
          <w:i w:val="0"/>
          <w:iCs w:val="0"/>
          <w:sz w:val="28"/>
          <w:szCs w:val="28"/>
        </w:rPr>
      </w:pPr>
    </w:p>
    <w:p w:rsidR="00C822E4" w:rsidRDefault="00C822E4" w:rsidP="00C822E4">
      <w:pPr>
        <w:pStyle w:val="BodyText21"/>
        <w:shd w:val="clear" w:color="auto" w:fill="auto"/>
        <w:spacing w:line="360" w:lineRule="auto"/>
        <w:ind w:right="20"/>
        <w:rPr>
          <w:rStyle w:val="BodytextBoldItalic"/>
          <w:rFonts w:asciiTheme="majorBidi" w:hAnsiTheme="majorBidi" w:cstheme="majorBidi"/>
          <w:i w:val="0"/>
          <w:iCs w:val="0"/>
          <w:sz w:val="28"/>
          <w:szCs w:val="28"/>
        </w:rPr>
      </w:pPr>
    </w:p>
    <w:p w:rsidR="00C822E4" w:rsidRDefault="00C822E4" w:rsidP="00C822E4">
      <w:pPr>
        <w:pStyle w:val="BodyText21"/>
        <w:shd w:val="clear" w:color="auto" w:fill="auto"/>
        <w:spacing w:line="360" w:lineRule="auto"/>
        <w:ind w:right="20"/>
        <w:rPr>
          <w:rStyle w:val="BodytextBoldItalic"/>
          <w:rFonts w:asciiTheme="majorBidi" w:hAnsiTheme="majorBidi" w:cstheme="majorBidi"/>
          <w:i w:val="0"/>
          <w:iCs w:val="0"/>
          <w:sz w:val="28"/>
          <w:szCs w:val="28"/>
        </w:rPr>
      </w:pPr>
    </w:p>
    <w:p w:rsidR="00C822E4" w:rsidRDefault="00C822E4" w:rsidP="00C822E4">
      <w:pPr>
        <w:pStyle w:val="BodyText21"/>
        <w:shd w:val="clear" w:color="auto" w:fill="auto"/>
        <w:spacing w:line="360" w:lineRule="auto"/>
        <w:ind w:right="20"/>
        <w:rPr>
          <w:rStyle w:val="BodytextBoldItalic"/>
          <w:rFonts w:asciiTheme="majorBidi" w:hAnsiTheme="majorBidi" w:cstheme="majorBidi"/>
          <w:i w:val="0"/>
          <w:iCs w:val="0"/>
          <w:sz w:val="28"/>
          <w:szCs w:val="28"/>
        </w:rPr>
      </w:pPr>
    </w:p>
    <w:p w:rsidR="00C822E4" w:rsidRPr="00306654" w:rsidRDefault="00306654" w:rsidP="00306654">
      <w:pPr>
        <w:pStyle w:val="BodyText21"/>
        <w:shd w:val="clear" w:color="auto" w:fill="auto"/>
        <w:spacing w:line="360" w:lineRule="auto"/>
        <w:ind w:right="20"/>
        <w:jc w:val="center"/>
        <w:rPr>
          <w:rStyle w:val="BodytextBoldItalic"/>
          <w:rFonts w:asciiTheme="majorBidi" w:hAnsiTheme="majorBidi" w:cstheme="majorBidi"/>
          <w:b w:val="0"/>
          <w:bCs w:val="0"/>
          <w:sz w:val="28"/>
          <w:szCs w:val="28"/>
        </w:rPr>
      </w:pPr>
      <w:r>
        <w:rPr>
          <w:rStyle w:val="BodytextBoldItalic"/>
          <w:rFonts w:asciiTheme="majorBidi" w:hAnsiTheme="majorBidi" w:cstheme="majorBidi"/>
          <w:b w:val="0"/>
          <w:bCs w:val="0"/>
          <w:sz w:val="28"/>
          <w:szCs w:val="28"/>
        </w:rPr>
        <w:t xml:space="preserve">Fig.8.11: </w:t>
      </w:r>
      <w:proofErr w:type="spellStart"/>
      <w:r>
        <w:rPr>
          <w:rStyle w:val="BodytextBoldItalic"/>
          <w:rFonts w:asciiTheme="majorBidi" w:hAnsiTheme="majorBidi" w:cstheme="majorBidi"/>
          <w:b w:val="0"/>
          <w:bCs w:val="0"/>
          <w:sz w:val="28"/>
          <w:szCs w:val="28"/>
        </w:rPr>
        <w:t>Bufo</w:t>
      </w:r>
      <w:proofErr w:type="spellEnd"/>
      <w:r>
        <w:rPr>
          <w:rStyle w:val="BodytextBoldItalic"/>
          <w:rFonts w:asciiTheme="majorBidi" w:hAnsiTheme="majorBidi" w:cstheme="majorBidi"/>
          <w:b w:val="0"/>
          <w:bCs w:val="0"/>
          <w:sz w:val="28"/>
          <w:szCs w:val="28"/>
        </w:rPr>
        <w:t xml:space="preserve">- Mechanism of </w:t>
      </w:r>
      <w:proofErr w:type="spellStart"/>
      <w:r>
        <w:rPr>
          <w:rStyle w:val="BodytextBoldItalic"/>
          <w:rFonts w:asciiTheme="majorBidi" w:hAnsiTheme="majorBidi" w:cstheme="majorBidi"/>
          <w:b w:val="0"/>
          <w:bCs w:val="0"/>
          <w:sz w:val="28"/>
          <w:szCs w:val="28"/>
        </w:rPr>
        <w:t>buccopharyngeal</w:t>
      </w:r>
      <w:proofErr w:type="spellEnd"/>
      <w:r>
        <w:rPr>
          <w:rStyle w:val="BodytextBoldItalic"/>
          <w:rFonts w:asciiTheme="majorBidi" w:hAnsiTheme="majorBidi" w:cstheme="majorBidi"/>
          <w:b w:val="0"/>
          <w:bCs w:val="0"/>
          <w:sz w:val="28"/>
          <w:szCs w:val="28"/>
        </w:rPr>
        <w:t xml:space="preserve"> respiration</w:t>
      </w:r>
    </w:p>
    <w:p w:rsidR="00C822E4" w:rsidRPr="00C822E4" w:rsidRDefault="00C822E4" w:rsidP="00C822E4">
      <w:pPr>
        <w:pStyle w:val="BodyText21"/>
        <w:shd w:val="clear" w:color="auto" w:fill="auto"/>
        <w:spacing w:line="360" w:lineRule="auto"/>
        <w:ind w:right="20"/>
        <w:rPr>
          <w:rFonts w:asciiTheme="majorBidi" w:hAnsiTheme="majorBidi" w:cstheme="majorBidi"/>
          <w:sz w:val="28"/>
          <w:szCs w:val="28"/>
        </w:rPr>
      </w:pPr>
    </w:p>
    <w:p w:rsidR="00C822E4" w:rsidRPr="00934632" w:rsidRDefault="00C822E4" w:rsidP="00CD7A77">
      <w:pPr>
        <w:pStyle w:val="Bodytext30"/>
        <w:shd w:val="clear" w:color="auto" w:fill="auto"/>
        <w:spacing w:line="360" w:lineRule="auto"/>
        <w:ind w:left="20" w:right="20"/>
        <w:rPr>
          <w:rFonts w:asciiTheme="majorBidi" w:hAnsiTheme="majorBidi" w:cstheme="majorBidi"/>
          <w:sz w:val="28"/>
          <w:szCs w:val="28"/>
        </w:rPr>
      </w:pPr>
      <w:r w:rsidRPr="00934632">
        <w:rPr>
          <w:rStyle w:val="Bodytext3NotBoldNotItalic"/>
          <w:rFonts w:asciiTheme="majorBidi" w:hAnsiTheme="majorBidi" w:cstheme="majorBidi"/>
          <w:sz w:val="28"/>
          <w:szCs w:val="28"/>
        </w:rPr>
        <w:t xml:space="preserve">Each respiratory tract consists of an </w:t>
      </w:r>
      <w:r w:rsidRPr="00934632">
        <w:rPr>
          <w:rFonts w:asciiTheme="majorBidi" w:hAnsiTheme="majorBidi" w:cstheme="majorBidi"/>
          <w:sz w:val="28"/>
          <w:szCs w:val="28"/>
        </w:rPr>
        <w:t>internal nostril,</w:t>
      </w:r>
      <w:r w:rsidRPr="00934632">
        <w:rPr>
          <w:rStyle w:val="Bodytext3NotBoldNotItalic"/>
          <w:rFonts w:asciiTheme="majorBidi" w:hAnsiTheme="majorBidi" w:cstheme="majorBidi"/>
          <w:sz w:val="28"/>
          <w:szCs w:val="28"/>
        </w:rPr>
        <w:t xml:space="preserve"> a </w:t>
      </w:r>
      <w:r w:rsidRPr="00934632">
        <w:rPr>
          <w:rFonts w:asciiTheme="majorBidi" w:hAnsiTheme="majorBidi" w:cstheme="majorBidi"/>
          <w:sz w:val="28"/>
          <w:szCs w:val="28"/>
        </w:rPr>
        <w:t>nasal chamber</w:t>
      </w:r>
      <w:r w:rsidRPr="00934632">
        <w:rPr>
          <w:rStyle w:val="Bodytext3NotBoldNotItalic"/>
          <w:rFonts w:asciiTheme="majorBidi" w:hAnsiTheme="majorBidi" w:cstheme="majorBidi"/>
          <w:sz w:val="28"/>
          <w:szCs w:val="28"/>
        </w:rPr>
        <w:t xml:space="preserve"> and </w:t>
      </w:r>
      <w:r w:rsidRPr="00934632">
        <w:rPr>
          <w:rFonts w:asciiTheme="majorBidi" w:hAnsiTheme="majorBidi" w:cstheme="majorBidi"/>
          <w:sz w:val="28"/>
          <w:szCs w:val="28"/>
        </w:rPr>
        <w:t>external nostril.</w:t>
      </w:r>
    </w:p>
    <w:p w:rsidR="00CD7A77" w:rsidRPr="00F20536" w:rsidRDefault="00CD7A77" w:rsidP="00CD7A77">
      <w:pPr>
        <w:pStyle w:val="BodyText1"/>
        <w:shd w:val="clear" w:color="auto" w:fill="auto"/>
        <w:spacing w:line="360" w:lineRule="auto"/>
        <w:ind w:left="20" w:right="20" w:firstLine="400"/>
        <w:rPr>
          <w:rFonts w:asciiTheme="majorBidi" w:hAnsiTheme="majorBidi" w:cstheme="majorBidi"/>
          <w:sz w:val="28"/>
          <w:szCs w:val="28"/>
        </w:rPr>
      </w:pPr>
      <w:r w:rsidRPr="00F20536">
        <w:rPr>
          <w:rFonts w:asciiTheme="majorBidi" w:hAnsiTheme="majorBidi" w:cstheme="majorBidi"/>
          <w:sz w:val="28"/>
          <w:szCs w:val="28"/>
        </w:rPr>
        <w:t xml:space="preserve">The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respiration is brought about by the raising and lowering of the throat alternately. Wien the throat is lowered the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cavity becomes enlarged. This reduces the pressure of air in the </w:t>
      </w:r>
      <w:proofErr w:type="spellStart"/>
      <w:r w:rsidRPr="00F20536">
        <w:rPr>
          <w:rFonts w:asciiTheme="majorBidi" w:hAnsiTheme="majorBidi" w:cstheme="majorBidi"/>
          <w:sz w:val="28"/>
          <w:szCs w:val="28"/>
        </w:rPr>
        <w:t>bucco</w:t>
      </w:r>
      <w:r w:rsidRPr="00F20536">
        <w:rPr>
          <w:rFonts w:asciiTheme="majorBidi" w:hAnsiTheme="majorBidi" w:cstheme="majorBidi"/>
          <w:sz w:val="28"/>
          <w:szCs w:val="28"/>
        </w:rPr>
        <w:softHyphen/>
        <w:t>pharyngeal</w:t>
      </w:r>
      <w:proofErr w:type="spellEnd"/>
      <w:r w:rsidRPr="00F20536">
        <w:rPr>
          <w:rFonts w:asciiTheme="majorBidi" w:hAnsiTheme="majorBidi" w:cstheme="majorBidi"/>
          <w:sz w:val="28"/>
          <w:szCs w:val="28"/>
        </w:rPr>
        <w:t xml:space="preserve"> cavity. </w:t>
      </w:r>
      <w:proofErr w:type="gramStart"/>
      <w:r w:rsidRPr="00F20536">
        <w:rPr>
          <w:rFonts w:asciiTheme="majorBidi" w:hAnsiTheme="majorBidi" w:cstheme="majorBidi"/>
          <w:sz w:val="28"/>
          <w:szCs w:val="28"/>
        </w:rPr>
        <w:t xml:space="preserve">Hence fresh air from outside rushes into the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cavity through the respiratory tracts.</w:t>
      </w:r>
      <w:proofErr w:type="gramEnd"/>
      <w:r w:rsidRPr="00F20536">
        <w:rPr>
          <w:rFonts w:asciiTheme="majorBidi" w:hAnsiTheme="majorBidi" w:cstheme="majorBidi"/>
          <w:sz w:val="28"/>
          <w:szCs w:val="28"/>
        </w:rPr>
        <w:t xml:space="preserve"> Now exchange of gases takes place between the blood of the mucous membrane and the air of the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cavity.</w:t>
      </w:r>
    </w:p>
    <w:p w:rsidR="00CD7A77" w:rsidRPr="00F20536" w:rsidRDefault="00CD7A77" w:rsidP="00CD7A77">
      <w:pPr>
        <w:pStyle w:val="BodyText1"/>
        <w:shd w:val="clear" w:color="auto" w:fill="auto"/>
        <w:spacing w:line="360" w:lineRule="auto"/>
        <w:ind w:left="20" w:right="20" w:firstLine="400"/>
        <w:rPr>
          <w:rFonts w:asciiTheme="majorBidi" w:hAnsiTheme="majorBidi" w:cstheme="majorBidi"/>
          <w:sz w:val="28"/>
          <w:szCs w:val="28"/>
          <w:rtl/>
        </w:rPr>
      </w:pPr>
      <w:r w:rsidRPr="00F20536">
        <w:rPr>
          <w:rFonts w:asciiTheme="majorBidi" w:hAnsiTheme="majorBidi" w:cstheme="majorBidi"/>
          <w:sz w:val="28"/>
          <w:szCs w:val="28"/>
        </w:rPr>
        <w:t xml:space="preserve">Now the throat is raised. This increases the pressure of air in the cavity. Hence the air goes out from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cavity through the respiratory tract. The process is repeated regularly.</w:t>
      </w:r>
      <w:r>
        <w:rPr>
          <w:rFonts w:asciiTheme="majorBidi" w:hAnsiTheme="majorBidi" w:cstheme="majorBidi"/>
          <w:sz w:val="28"/>
          <w:szCs w:val="28"/>
        </w:rPr>
        <w:t xml:space="preserve"> </w:t>
      </w:r>
      <w:r w:rsidRPr="00F20536">
        <w:rPr>
          <w:rFonts w:asciiTheme="majorBidi" w:hAnsiTheme="majorBidi" w:cstheme="majorBidi"/>
          <w:sz w:val="28"/>
          <w:szCs w:val="28"/>
        </w:rPr>
        <w:t xml:space="preserve">During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respiration the external nostrils remain open; the mouth and the glottis are kept closed; and the lungs remain idle.</w:t>
      </w:r>
    </w:p>
    <w:p w:rsidR="00CD7A77" w:rsidRPr="00CD7A77" w:rsidRDefault="00CD7A77" w:rsidP="00CD7A77">
      <w:pPr>
        <w:pStyle w:val="BodyText1"/>
        <w:shd w:val="clear" w:color="auto" w:fill="auto"/>
        <w:spacing w:line="360" w:lineRule="auto"/>
        <w:ind w:left="20" w:right="20" w:hanging="20"/>
        <w:rPr>
          <w:rFonts w:asciiTheme="majorBidi" w:hAnsiTheme="majorBidi" w:cstheme="majorBidi"/>
          <w:b/>
          <w:bCs/>
          <w:sz w:val="28"/>
          <w:szCs w:val="28"/>
        </w:rPr>
      </w:pPr>
      <w:r w:rsidRPr="00CD7A77">
        <w:rPr>
          <w:rFonts w:asciiTheme="majorBidi" w:hAnsiTheme="majorBidi" w:cstheme="majorBidi"/>
          <w:b/>
          <w:bCs/>
          <w:sz w:val="28"/>
          <w:szCs w:val="28"/>
        </w:rPr>
        <w:t xml:space="preserve"> </w:t>
      </w:r>
      <w:r w:rsidRPr="00CD7A77">
        <w:rPr>
          <w:rStyle w:val="BodytextFranklinGothicDemi105pt"/>
          <w:rFonts w:asciiTheme="majorBidi" w:hAnsiTheme="majorBidi" w:cstheme="majorBidi"/>
          <w:b/>
          <w:bCs/>
          <w:sz w:val="28"/>
          <w:szCs w:val="28"/>
        </w:rPr>
        <w:t>3. Pulmonary Respiration</w:t>
      </w:r>
    </w:p>
    <w:p w:rsidR="00CD7A77" w:rsidRPr="00F20536" w:rsidRDefault="00CD7A77" w:rsidP="00CD7A77">
      <w:pPr>
        <w:pStyle w:val="BodyText1"/>
        <w:shd w:val="clear" w:color="auto" w:fill="auto"/>
        <w:spacing w:line="360" w:lineRule="auto"/>
        <w:ind w:left="20" w:right="20" w:firstLine="400"/>
        <w:rPr>
          <w:rFonts w:asciiTheme="majorBidi" w:hAnsiTheme="majorBidi" w:cstheme="majorBidi"/>
          <w:sz w:val="28"/>
          <w:szCs w:val="28"/>
        </w:rPr>
      </w:pPr>
      <w:r w:rsidRPr="00F20536">
        <w:rPr>
          <w:rFonts w:asciiTheme="majorBidi" w:hAnsiTheme="majorBidi" w:cstheme="majorBidi"/>
          <w:sz w:val="28"/>
          <w:szCs w:val="28"/>
        </w:rPr>
        <w:t xml:space="preserve">In pulmonary respiration, </w:t>
      </w:r>
      <w:r w:rsidRPr="00F20536">
        <w:rPr>
          <w:rStyle w:val="BodytextItalic"/>
          <w:rFonts w:asciiTheme="majorBidi" w:hAnsiTheme="majorBidi" w:cstheme="majorBidi"/>
          <w:sz w:val="28"/>
          <w:szCs w:val="28"/>
        </w:rPr>
        <w:t>the lungs</w:t>
      </w:r>
      <w:r w:rsidRPr="00F20536">
        <w:rPr>
          <w:rFonts w:asciiTheme="majorBidi" w:hAnsiTheme="majorBidi" w:cstheme="majorBidi"/>
          <w:sz w:val="28"/>
          <w:szCs w:val="28"/>
        </w:rPr>
        <w:t xml:space="preserve"> are used. It is a </w:t>
      </w:r>
      <w:r w:rsidRPr="00F20536">
        <w:rPr>
          <w:rStyle w:val="BodytextBoldItalic"/>
          <w:rFonts w:asciiTheme="majorBidi" w:hAnsiTheme="majorBidi" w:cstheme="majorBidi"/>
          <w:sz w:val="28"/>
          <w:szCs w:val="28"/>
        </w:rPr>
        <w:t>terrestrial</w:t>
      </w:r>
      <w:r w:rsidRPr="00F20536">
        <w:rPr>
          <w:rStyle w:val="BodytextBold"/>
          <w:rFonts w:asciiTheme="majorBidi" w:hAnsiTheme="majorBidi" w:cstheme="majorBidi"/>
          <w:sz w:val="28"/>
          <w:szCs w:val="28"/>
        </w:rPr>
        <w:t xml:space="preserve"> </w:t>
      </w:r>
      <w:r w:rsidRPr="00F20536">
        <w:rPr>
          <w:rFonts w:asciiTheme="majorBidi" w:hAnsiTheme="majorBidi" w:cstheme="majorBidi"/>
          <w:sz w:val="28"/>
          <w:szCs w:val="28"/>
        </w:rPr>
        <w:t>respiration where air is used.</w:t>
      </w:r>
      <w:r>
        <w:rPr>
          <w:rFonts w:asciiTheme="majorBidi" w:hAnsiTheme="majorBidi" w:cstheme="majorBidi"/>
          <w:sz w:val="28"/>
          <w:szCs w:val="28"/>
        </w:rPr>
        <w:t xml:space="preserve"> </w:t>
      </w:r>
      <w:r w:rsidRPr="00F20536">
        <w:rPr>
          <w:rFonts w:asciiTheme="majorBidi" w:hAnsiTheme="majorBidi" w:cstheme="majorBidi"/>
          <w:sz w:val="28"/>
          <w:szCs w:val="28"/>
        </w:rPr>
        <w:t xml:space="preserve">The pulmonary respiratory system consists of </w:t>
      </w:r>
      <w:r w:rsidRPr="00F20536">
        <w:rPr>
          <w:rStyle w:val="BodytextBoldItalic"/>
          <w:rFonts w:asciiTheme="majorBidi" w:hAnsiTheme="majorBidi" w:cstheme="majorBidi"/>
          <w:sz w:val="28"/>
          <w:szCs w:val="28"/>
        </w:rPr>
        <w:t xml:space="preserve">respiratory </w:t>
      </w:r>
      <w:r w:rsidRPr="00F20536">
        <w:rPr>
          <w:rStyle w:val="BodytextBoldItalic"/>
          <w:rFonts w:asciiTheme="majorBidi" w:hAnsiTheme="majorBidi" w:cstheme="majorBidi"/>
          <w:sz w:val="28"/>
          <w:szCs w:val="28"/>
        </w:rPr>
        <w:lastRenderedPageBreak/>
        <w:t>tracts</w:t>
      </w:r>
      <w:r w:rsidRPr="00F20536">
        <w:rPr>
          <w:rStyle w:val="BodytextBold"/>
          <w:rFonts w:asciiTheme="majorBidi" w:hAnsiTheme="majorBidi" w:cstheme="majorBidi"/>
          <w:sz w:val="28"/>
          <w:szCs w:val="28"/>
        </w:rPr>
        <w:t xml:space="preserve"> </w:t>
      </w:r>
      <w:r w:rsidRPr="00F20536">
        <w:rPr>
          <w:rFonts w:asciiTheme="majorBidi" w:hAnsiTheme="majorBidi" w:cstheme="majorBidi"/>
          <w:sz w:val="28"/>
          <w:szCs w:val="28"/>
        </w:rPr>
        <w:t xml:space="preserve">and </w:t>
      </w:r>
      <w:r w:rsidRPr="00F20536">
        <w:rPr>
          <w:rStyle w:val="BodytextBoldItalic"/>
          <w:rFonts w:asciiTheme="majorBidi" w:hAnsiTheme="majorBidi" w:cstheme="majorBidi"/>
          <w:sz w:val="28"/>
          <w:szCs w:val="28"/>
        </w:rPr>
        <w:t>lungs</w:t>
      </w:r>
      <w:r w:rsidRPr="00F20536">
        <w:rPr>
          <w:rStyle w:val="BodytextBold"/>
          <w:rFonts w:asciiTheme="majorBidi" w:hAnsiTheme="majorBidi" w:cstheme="majorBidi"/>
          <w:sz w:val="28"/>
          <w:szCs w:val="28"/>
        </w:rPr>
        <w:t>.</w:t>
      </w:r>
    </w:p>
    <w:p w:rsidR="009A3EFE" w:rsidRPr="00F20536" w:rsidRDefault="00CD7A77" w:rsidP="009A3EFE">
      <w:pPr>
        <w:pStyle w:val="BodyText1"/>
        <w:shd w:val="clear" w:color="auto" w:fill="auto"/>
        <w:spacing w:line="360" w:lineRule="auto"/>
        <w:ind w:left="20" w:right="20"/>
        <w:rPr>
          <w:rFonts w:asciiTheme="majorBidi" w:hAnsiTheme="majorBidi" w:cstheme="majorBidi"/>
          <w:sz w:val="28"/>
          <w:szCs w:val="28"/>
        </w:rPr>
      </w:pPr>
      <w:r w:rsidRPr="00F20536">
        <w:rPr>
          <w:rFonts w:asciiTheme="majorBidi" w:hAnsiTheme="majorBidi" w:cstheme="majorBidi"/>
          <w:sz w:val="28"/>
          <w:szCs w:val="28"/>
        </w:rPr>
        <w:t xml:space="preserve">There are two respiratory tracts. Each respiratory tract starts from an </w:t>
      </w:r>
      <w:r w:rsidRPr="00F20536">
        <w:rPr>
          <w:rStyle w:val="PicturecaptionBoldItalicExact"/>
          <w:rFonts w:asciiTheme="majorBidi" w:hAnsiTheme="majorBidi" w:cstheme="majorBidi"/>
          <w:sz w:val="28"/>
          <w:szCs w:val="28"/>
        </w:rPr>
        <w:t>external nostril.</w:t>
      </w:r>
      <w:r w:rsidRPr="00F20536">
        <w:rPr>
          <w:rStyle w:val="PicturecaptionBoldExact"/>
          <w:rFonts w:asciiTheme="majorBidi" w:hAnsiTheme="majorBidi" w:cstheme="majorBidi"/>
          <w:sz w:val="28"/>
          <w:szCs w:val="28"/>
        </w:rPr>
        <w:t xml:space="preserve"> </w:t>
      </w:r>
      <w:r w:rsidRPr="00F20536">
        <w:rPr>
          <w:rFonts w:asciiTheme="majorBidi" w:hAnsiTheme="majorBidi" w:cstheme="majorBidi"/>
          <w:sz w:val="28"/>
          <w:szCs w:val="28"/>
        </w:rPr>
        <w:t xml:space="preserve">It opens into a </w:t>
      </w:r>
      <w:r w:rsidRPr="00F20536">
        <w:rPr>
          <w:rStyle w:val="PicturecaptionBoldItalicExact"/>
          <w:rFonts w:asciiTheme="majorBidi" w:hAnsiTheme="majorBidi" w:cstheme="majorBidi"/>
          <w:sz w:val="28"/>
          <w:szCs w:val="28"/>
        </w:rPr>
        <w:t>nasal chamber</w:t>
      </w:r>
      <w:r w:rsidRPr="00F20536">
        <w:rPr>
          <w:rStyle w:val="PicturecaptionBoldExact"/>
          <w:rFonts w:asciiTheme="majorBidi" w:hAnsiTheme="majorBidi" w:cstheme="majorBidi"/>
          <w:sz w:val="28"/>
          <w:szCs w:val="28"/>
        </w:rPr>
        <w:t>.</w:t>
      </w:r>
      <w:r>
        <w:rPr>
          <w:rStyle w:val="PicturecaptionBoldExact"/>
          <w:rFonts w:asciiTheme="majorBidi" w:hAnsiTheme="majorBidi" w:cstheme="majorBidi"/>
          <w:sz w:val="28"/>
          <w:szCs w:val="28"/>
        </w:rPr>
        <w:t xml:space="preserve"> </w:t>
      </w:r>
      <w:r w:rsidRPr="00F20536">
        <w:rPr>
          <w:rFonts w:asciiTheme="majorBidi" w:hAnsiTheme="majorBidi" w:cstheme="majorBidi"/>
          <w:sz w:val="28"/>
          <w:szCs w:val="28"/>
        </w:rPr>
        <w:t xml:space="preserve">The nasal chamber opens into the </w:t>
      </w:r>
      <w:proofErr w:type="spellStart"/>
      <w:r w:rsidRPr="00F20536">
        <w:rPr>
          <w:rStyle w:val="PicturecaptionBoldItalicExact"/>
          <w:rFonts w:asciiTheme="majorBidi" w:hAnsiTheme="majorBidi" w:cstheme="majorBidi"/>
          <w:sz w:val="28"/>
          <w:szCs w:val="28"/>
        </w:rPr>
        <w:t>buccopharyngeal</w:t>
      </w:r>
      <w:proofErr w:type="spellEnd"/>
      <w:r w:rsidRPr="00F20536">
        <w:rPr>
          <w:rStyle w:val="PicturecaptionBoldItalicExact"/>
          <w:rFonts w:asciiTheme="majorBidi" w:hAnsiTheme="majorBidi" w:cstheme="majorBidi"/>
          <w:sz w:val="28"/>
          <w:szCs w:val="28"/>
        </w:rPr>
        <w:t xml:space="preserve"> cavity</w:t>
      </w:r>
      <w:r w:rsidRPr="00F20536">
        <w:rPr>
          <w:rStyle w:val="PicturecaptionItalicExact"/>
          <w:rFonts w:asciiTheme="majorBidi" w:hAnsiTheme="majorBidi" w:cstheme="majorBidi"/>
          <w:sz w:val="28"/>
          <w:szCs w:val="28"/>
        </w:rPr>
        <w:t>.</w:t>
      </w:r>
      <w:r w:rsidRPr="00F20536">
        <w:rPr>
          <w:rFonts w:asciiTheme="majorBidi" w:hAnsiTheme="majorBidi" w:cstheme="majorBidi"/>
          <w:sz w:val="28"/>
          <w:szCs w:val="28"/>
        </w:rPr>
        <w:t xml:space="preserve"> The </w:t>
      </w:r>
      <w:proofErr w:type="spellStart"/>
      <w:r w:rsidRPr="00F20536">
        <w:rPr>
          <w:rFonts w:asciiTheme="majorBidi" w:hAnsiTheme="majorBidi" w:cstheme="majorBidi"/>
          <w:sz w:val="28"/>
          <w:szCs w:val="28"/>
        </w:rPr>
        <w:t>bucco</w:t>
      </w:r>
      <w:r w:rsidRPr="00F20536">
        <w:rPr>
          <w:rFonts w:asciiTheme="majorBidi" w:hAnsiTheme="majorBidi" w:cstheme="majorBidi"/>
          <w:sz w:val="28"/>
          <w:szCs w:val="28"/>
        </w:rPr>
        <w:softHyphen/>
        <w:t>pharyngeal</w:t>
      </w:r>
      <w:proofErr w:type="spellEnd"/>
      <w:r w:rsidRPr="00F20536">
        <w:rPr>
          <w:rFonts w:asciiTheme="majorBidi" w:hAnsiTheme="majorBidi" w:cstheme="majorBidi"/>
          <w:sz w:val="28"/>
          <w:szCs w:val="28"/>
        </w:rPr>
        <w:t xml:space="preserve"> cavity leads into a sac called</w:t>
      </w:r>
      <w:r w:rsidR="009A3EFE">
        <w:rPr>
          <w:rFonts w:asciiTheme="majorBidi" w:hAnsiTheme="majorBidi" w:cstheme="majorBidi"/>
          <w:sz w:val="28"/>
          <w:szCs w:val="28"/>
        </w:rPr>
        <w:t xml:space="preserve"> </w:t>
      </w:r>
      <w:proofErr w:type="spellStart"/>
      <w:r w:rsidR="009A3EFE" w:rsidRPr="00F20536">
        <w:rPr>
          <w:rStyle w:val="BodytextBoldItalic"/>
          <w:rFonts w:asciiTheme="majorBidi" w:hAnsiTheme="majorBidi" w:cstheme="majorBidi"/>
          <w:sz w:val="28"/>
          <w:szCs w:val="28"/>
        </w:rPr>
        <w:t>laryngotracheal</w:t>
      </w:r>
      <w:proofErr w:type="spellEnd"/>
      <w:r w:rsidR="009A3EFE" w:rsidRPr="00F20536">
        <w:rPr>
          <w:rStyle w:val="BodytextBoldItalic"/>
          <w:rFonts w:asciiTheme="majorBidi" w:hAnsiTheme="majorBidi" w:cstheme="majorBidi"/>
          <w:sz w:val="28"/>
          <w:szCs w:val="28"/>
        </w:rPr>
        <w:t xml:space="preserve"> chamber</w:t>
      </w:r>
      <w:r w:rsidR="009A3EFE" w:rsidRPr="00F20536">
        <w:rPr>
          <w:rStyle w:val="BodytextBold"/>
          <w:rFonts w:asciiTheme="majorBidi" w:hAnsiTheme="majorBidi" w:cstheme="majorBidi"/>
          <w:sz w:val="28"/>
          <w:szCs w:val="28"/>
        </w:rPr>
        <w:t xml:space="preserve"> </w:t>
      </w:r>
      <w:r w:rsidR="009A3EFE" w:rsidRPr="00F20536">
        <w:rPr>
          <w:rFonts w:asciiTheme="majorBidi" w:hAnsiTheme="majorBidi" w:cstheme="majorBidi"/>
          <w:sz w:val="28"/>
          <w:szCs w:val="28"/>
        </w:rPr>
        <w:t xml:space="preserve">through a slit-like opening called </w:t>
      </w:r>
      <w:r w:rsidR="009A3EFE" w:rsidRPr="00F20536">
        <w:rPr>
          <w:rStyle w:val="BodytextBoldItalic"/>
          <w:rFonts w:asciiTheme="majorBidi" w:hAnsiTheme="majorBidi" w:cstheme="majorBidi"/>
          <w:sz w:val="28"/>
          <w:szCs w:val="28"/>
        </w:rPr>
        <w:t>glottis.</w:t>
      </w:r>
    </w:p>
    <w:p w:rsidR="00CD7A77" w:rsidRPr="00F20536" w:rsidRDefault="00CD7A77" w:rsidP="00CD7A77">
      <w:pPr>
        <w:pStyle w:val="Picturecaption"/>
        <w:shd w:val="clear" w:color="auto" w:fill="auto"/>
        <w:spacing w:line="360" w:lineRule="auto"/>
        <w:ind w:firstLine="460"/>
        <w:rPr>
          <w:rFonts w:asciiTheme="majorBidi" w:hAnsiTheme="majorBidi" w:cstheme="majorBidi"/>
          <w:sz w:val="28"/>
          <w:szCs w:val="28"/>
        </w:rPr>
      </w:pPr>
    </w:p>
    <w:p w:rsidR="00CD7A77" w:rsidRDefault="003E6764" w:rsidP="003E6764">
      <w:pPr>
        <w:pStyle w:val="BodyText1"/>
        <w:shd w:val="clear" w:color="auto" w:fill="auto"/>
        <w:spacing w:line="360" w:lineRule="auto"/>
        <w:ind w:left="20" w:right="20"/>
        <w:jc w:val="center"/>
        <w:rPr>
          <w:rStyle w:val="BodytextBoldItalic"/>
          <w:rFonts w:asciiTheme="majorBidi" w:hAnsiTheme="majorBidi" w:cstheme="majorBidi"/>
          <w:sz w:val="28"/>
          <w:szCs w:val="28"/>
        </w:rPr>
      </w:pPr>
      <w:r>
        <w:rPr>
          <w:rFonts w:asciiTheme="majorBidi" w:hAnsiTheme="majorBidi" w:cstheme="majorBidi"/>
          <w:b/>
          <w:bCs/>
          <w:i/>
          <w:iCs/>
          <w:noProof/>
          <w:sz w:val="28"/>
          <w:szCs w:val="28"/>
        </w:rPr>
        <w:drawing>
          <wp:inline distT="0" distB="0" distL="0" distR="0">
            <wp:extent cx="3243532" cy="2238861"/>
            <wp:effectExtent l="0" t="0" r="0" b="9525"/>
            <wp:docPr id="12" name="Picture 12" descr="C:\Users\Aziz\Desktop\book-Dr-Sabah\Ch-3-eight\Fig-8\F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z\Desktop\book-Dr-Sabah\Ch-3-eight\Fig-8\F8-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3969" cy="2239163"/>
                    </a:xfrm>
                    <a:prstGeom prst="rect">
                      <a:avLst/>
                    </a:prstGeom>
                    <a:noFill/>
                    <a:ln>
                      <a:noFill/>
                    </a:ln>
                  </pic:spPr>
                </pic:pic>
              </a:graphicData>
            </a:graphic>
          </wp:inline>
        </w:drawing>
      </w:r>
    </w:p>
    <w:p w:rsidR="00CD7A77" w:rsidRDefault="003E6764" w:rsidP="003E6764">
      <w:pPr>
        <w:pStyle w:val="BodyText1"/>
        <w:shd w:val="clear" w:color="auto" w:fill="auto"/>
        <w:spacing w:line="360" w:lineRule="auto"/>
        <w:ind w:left="20" w:right="20"/>
        <w:jc w:val="center"/>
        <w:rPr>
          <w:rStyle w:val="BodytextBoldItalic"/>
          <w:rFonts w:asciiTheme="majorBidi" w:hAnsiTheme="majorBidi" w:cstheme="majorBidi"/>
          <w:b w:val="0"/>
          <w:bCs w:val="0"/>
          <w:sz w:val="28"/>
          <w:szCs w:val="28"/>
        </w:rPr>
      </w:pPr>
      <w:r w:rsidRPr="003E6764">
        <w:rPr>
          <w:rStyle w:val="BodytextBoldItalic"/>
          <w:rFonts w:asciiTheme="majorBidi" w:hAnsiTheme="majorBidi" w:cstheme="majorBidi"/>
          <w:b w:val="0"/>
          <w:bCs w:val="0"/>
          <w:sz w:val="28"/>
          <w:szCs w:val="28"/>
        </w:rPr>
        <w:t xml:space="preserve">Fig.8.12: </w:t>
      </w:r>
      <w:proofErr w:type="spellStart"/>
      <w:r>
        <w:rPr>
          <w:rStyle w:val="BodytextBoldItalic"/>
          <w:rFonts w:asciiTheme="majorBidi" w:hAnsiTheme="majorBidi" w:cstheme="majorBidi"/>
          <w:b w:val="0"/>
          <w:bCs w:val="0"/>
          <w:sz w:val="28"/>
          <w:szCs w:val="28"/>
        </w:rPr>
        <w:t>Bufo</w:t>
      </w:r>
      <w:proofErr w:type="spellEnd"/>
      <w:r>
        <w:rPr>
          <w:rStyle w:val="BodytextBoldItalic"/>
          <w:rFonts w:asciiTheme="majorBidi" w:hAnsiTheme="majorBidi" w:cstheme="majorBidi"/>
          <w:b w:val="0"/>
          <w:bCs w:val="0"/>
          <w:sz w:val="28"/>
          <w:szCs w:val="28"/>
        </w:rPr>
        <w:t>- Lungs</w:t>
      </w:r>
    </w:p>
    <w:p w:rsidR="00CD7A77" w:rsidRPr="00F20536" w:rsidRDefault="00CD7A77" w:rsidP="009A3EFE">
      <w:pPr>
        <w:pStyle w:val="BodyText1"/>
        <w:shd w:val="clear" w:color="auto" w:fill="auto"/>
        <w:spacing w:line="360" w:lineRule="auto"/>
        <w:ind w:left="20" w:right="20" w:firstLine="400"/>
        <w:rPr>
          <w:rFonts w:asciiTheme="majorBidi" w:hAnsiTheme="majorBidi" w:cstheme="majorBidi"/>
          <w:sz w:val="28"/>
          <w:szCs w:val="28"/>
        </w:rPr>
      </w:pPr>
      <w:r w:rsidRPr="00F20536">
        <w:rPr>
          <w:rFonts w:asciiTheme="majorBidi" w:hAnsiTheme="majorBidi" w:cstheme="majorBidi"/>
          <w:sz w:val="28"/>
          <w:szCs w:val="28"/>
        </w:rPr>
        <w:t xml:space="preserve">The </w:t>
      </w:r>
      <w:proofErr w:type="spellStart"/>
      <w:r w:rsidRPr="00F20536">
        <w:rPr>
          <w:rFonts w:asciiTheme="majorBidi" w:hAnsiTheme="majorBidi" w:cstheme="majorBidi"/>
          <w:sz w:val="28"/>
          <w:szCs w:val="28"/>
        </w:rPr>
        <w:t>laryngotracheal</w:t>
      </w:r>
      <w:proofErr w:type="spellEnd"/>
      <w:r w:rsidRPr="00F20536">
        <w:rPr>
          <w:rFonts w:asciiTheme="majorBidi" w:hAnsiTheme="majorBidi" w:cstheme="majorBidi"/>
          <w:sz w:val="28"/>
          <w:szCs w:val="28"/>
        </w:rPr>
        <w:t xml:space="preserve"> chamber opens into the lungs through a pair of short ducts called </w:t>
      </w:r>
      <w:r w:rsidRPr="00F20536">
        <w:rPr>
          <w:rStyle w:val="BodytextBoldItalic"/>
          <w:rFonts w:asciiTheme="majorBidi" w:hAnsiTheme="majorBidi" w:cstheme="majorBidi"/>
          <w:sz w:val="28"/>
          <w:szCs w:val="28"/>
        </w:rPr>
        <w:t>bronchi.</w:t>
      </w:r>
      <w:r w:rsidR="009A3EFE">
        <w:rPr>
          <w:rStyle w:val="BodytextBoldItalic"/>
          <w:rFonts w:asciiTheme="majorBidi" w:hAnsiTheme="majorBidi" w:cstheme="majorBidi"/>
          <w:sz w:val="28"/>
          <w:szCs w:val="28"/>
        </w:rPr>
        <w:t xml:space="preserve"> </w:t>
      </w:r>
      <w:r w:rsidRPr="00F20536">
        <w:rPr>
          <w:rFonts w:asciiTheme="majorBidi" w:hAnsiTheme="majorBidi" w:cstheme="majorBidi"/>
          <w:sz w:val="28"/>
          <w:szCs w:val="28"/>
        </w:rPr>
        <w:t xml:space="preserve">The lungs are thin-walled oval sacs. They </w:t>
      </w:r>
      <w:proofErr w:type="gramStart"/>
      <w:r w:rsidRPr="00F20536">
        <w:rPr>
          <w:rFonts w:asciiTheme="majorBidi" w:hAnsiTheme="majorBidi" w:cstheme="majorBidi"/>
          <w:sz w:val="28"/>
          <w:szCs w:val="28"/>
        </w:rPr>
        <w:t>lie</w:t>
      </w:r>
      <w:proofErr w:type="gramEnd"/>
      <w:r w:rsidRPr="00F20536">
        <w:rPr>
          <w:rFonts w:asciiTheme="majorBidi" w:hAnsiTheme="majorBidi" w:cstheme="majorBidi"/>
          <w:sz w:val="28"/>
          <w:szCs w:val="28"/>
        </w:rPr>
        <w:t xml:space="preserve"> one on either side of the heart. The walls are </w:t>
      </w:r>
      <w:r w:rsidRPr="00F20536">
        <w:rPr>
          <w:rStyle w:val="BodytextBoldItalic"/>
          <w:rFonts w:asciiTheme="majorBidi" w:hAnsiTheme="majorBidi" w:cstheme="majorBidi"/>
          <w:sz w:val="28"/>
          <w:szCs w:val="28"/>
        </w:rPr>
        <w:t>elastic</w:t>
      </w:r>
      <w:r w:rsidRPr="00F20536">
        <w:rPr>
          <w:rStyle w:val="BodytextBold"/>
          <w:rFonts w:asciiTheme="majorBidi" w:hAnsiTheme="majorBidi" w:cstheme="majorBidi"/>
          <w:sz w:val="28"/>
          <w:szCs w:val="28"/>
        </w:rPr>
        <w:t xml:space="preserve"> </w:t>
      </w:r>
      <w:r w:rsidRPr="00F20536">
        <w:rPr>
          <w:rFonts w:asciiTheme="majorBidi" w:hAnsiTheme="majorBidi" w:cstheme="majorBidi"/>
          <w:sz w:val="28"/>
          <w:szCs w:val="28"/>
        </w:rPr>
        <w:t xml:space="preserve">and </w:t>
      </w:r>
      <w:r w:rsidRPr="00F20536">
        <w:rPr>
          <w:rStyle w:val="BodytextBoldItalic"/>
          <w:rFonts w:asciiTheme="majorBidi" w:hAnsiTheme="majorBidi" w:cstheme="majorBidi"/>
          <w:sz w:val="28"/>
          <w:szCs w:val="28"/>
        </w:rPr>
        <w:t>highly vascular.</w:t>
      </w:r>
      <w:r w:rsidRPr="00F20536">
        <w:rPr>
          <w:rStyle w:val="BodytextBold"/>
          <w:rFonts w:asciiTheme="majorBidi" w:hAnsiTheme="majorBidi" w:cstheme="majorBidi"/>
          <w:sz w:val="28"/>
          <w:szCs w:val="28"/>
        </w:rPr>
        <w:t xml:space="preserve"> </w:t>
      </w:r>
      <w:r w:rsidRPr="00F20536">
        <w:rPr>
          <w:rFonts w:asciiTheme="majorBidi" w:hAnsiTheme="majorBidi" w:cstheme="majorBidi"/>
          <w:sz w:val="28"/>
          <w:szCs w:val="28"/>
        </w:rPr>
        <w:t xml:space="preserve">The inner lining of the lungs has a number of ridges called </w:t>
      </w:r>
      <w:r w:rsidRPr="00F20536">
        <w:rPr>
          <w:rStyle w:val="BodytextBoldItalic"/>
          <w:rFonts w:asciiTheme="majorBidi" w:hAnsiTheme="majorBidi" w:cstheme="majorBidi"/>
          <w:sz w:val="28"/>
          <w:szCs w:val="28"/>
        </w:rPr>
        <w:t xml:space="preserve">septa. </w:t>
      </w:r>
      <w:r w:rsidRPr="00F20536">
        <w:rPr>
          <w:rFonts w:asciiTheme="majorBidi" w:hAnsiTheme="majorBidi" w:cstheme="majorBidi"/>
          <w:sz w:val="28"/>
          <w:szCs w:val="28"/>
        </w:rPr>
        <w:t xml:space="preserve">The septa enclose cavities called </w:t>
      </w:r>
      <w:r w:rsidRPr="00F20536">
        <w:rPr>
          <w:rStyle w:val="BodytextBoldItalic"/>
          <w:rFonts w:asciiTheme="majorBidi" w:hAnsiTheme="majorBidi" w:cstheme="majorBidi"/>
          <w:sz w:val="28"/>
          <w:szCs w:val="28"/>
        </w:rPr>
        <w:t>alveoli.</w:t>
      </w:r>
    </w:p>
    <w:p w:rsidR="00CD7A77" w:rsidRPr="00F20536" w:rsidRDefault="00CD7A77" w:rsidP="00CD7A77">
      <w:pPr>
        <w:pStyle w:val="BodyText1"/>
        <w:shd w:val="clear" w:color="auto" w:fill="auto"/>
        <w:spacing w:line="360" w:lineRule="auto"/>
        <w:ind w:left="20" w:right="20" w:firstLine="400"/>
        <w:rPr>
          <w:rFonts w:asciiTheme="majorBidi" w:hAnsiTheme="majorBidi" w:cstheme="majorBidi"/>
          <w:sz w:val="28"/>
          <w:szCs w:val="28"/>
        </w:rPr>
      </w:pPr>
      <w:r w:rsidRPr="00F20536">
        <w:rPr>
          <w:rFonts w:asciiTheme="majorBidi" w:hAnsiTheme="majorBidi" w:cstheme="majorBidi"/>
          <w:sz w:val="28"/>
          <w:szCs w:val="28"/>
        </w:rPr>
        <w:t xml:space="preserve">The alveoli are lined with </w:t>
      </w:r>
      <w:r w:rsidRPr="00F20536">
        <w:rPr>
          <w:rStyle w:val="BodytextBoldItalic"/>
          <w:rFonts w:asciiTheme="majorBidi" w:hAnsiTheme="majorBidi" w:cstheme="majorBidi"/>
          <w:sz w:val="28"/>
          <w:szCs w:val="28"/>
        </w:rPr>
        <w:t>epithelium</w:t>
      </w:r>
      <w:r w:rsidRPr="00F20536">
        <w:rPr>
          <w:rStyle w:val="BodytextBold"/>
          <w:rFonts w:asciiTheme="majorBidi" w:hAnsiTheme="majorBidi" w:cstheme="majorBidi"/>
          <w:sz w:val="28"/>
          <w:szCs w:val="28"/>
        </w:rPr>
        <w:t xml:space="preserve"> </w:t>
      </w:r>
      <w:r w:rsidRPr="00F20536">
        <w:rPr>
          <w:rFonts w:asciiTheme="majorBidi" w:hAnsiTheme="majorBidi" w:cstheme="majorBidi"/>
          <w:sz w:val="28"/>
          <w:szCs w:val="28"/>
        </w:rPr>
        <w:t xml:space="preserve">rich in </w:t>
      </w:r>
      <w:r w:rsidRPr="00F20536">
        <w:rPr>
          <w:rStyle w:val="BodytextBoldItalic"/>
          <w:rFonts w:asciiTheme="majorBidi" w:hAnsiTheme="majorBidi" w:cstheme="majorBidi"/>
          <w:sz w:val="28"/>
          <w:szCs w:val="28"/>
        </w:rPr>
        <w:t>blood capillaries.</w:t>
      </w:r>
    </w:p>
    <w:p w:rsidR="00CD7A77" w:rsidRPr="00F20536" w:rsidRDefault="00CD7A77" w:rsidP="00CD7A77">
      <w:pPr>
        <w:pStyle w:val="Heading10"/>
        <w:keepNext/>
        <w:keepLines/>
        <w:shd w:val="clear" w:color="auto" w:fill="auto"/>
        <w:spacing w:line="360" w:lineRule="auto"/>
        <w:ind w:left="20"/>
        <w:jc w:val="both"/>
        <w:rPr>
          <w:rFonts w:asciiTheme="majorBidi" w:hAnsiTheme="majorBidi" w:cstheme="majorBidi"/>
          <w:sz w:val="28"/>
          <w:szCs w:val="28"/>
        </w:rPr>
      </w:pPr>
      <w:r w:rsidRPr="00F20536">
        <w:rPr>
          <w:rFonts w:asciiTheme="majorBidi" w:hAnsiTheme="majorBidi" w:cstheme="majorBidi"/>
          <w:sz w:val="28"/>
          <w:szCs w:val="28"/>
        </w:rPr>
        <w:t>Mechanism of Respiration</w:t>
      </w:r>
    </w:p>
    <w:p w:rsidR="00CD7A77" w:rsidRPr="00F20536" w:rsidRDefault="00CD7A77" w:rsidP="00CD7A77">
      <w:pPr>
        <w:pStyle w:val="BodyText1"/>
        <w:shd w:val="clear" w:color="auto" w:fill="auto"/>
        <w:spacing w:line="360" w:lineRule="auto"/>
        <w:ind w:left="20" w:right="20" w:firstLine="400"/>
        <w:rPr>
          <w:rFonts w:asciiTheme="majorBidi" w:hAnsiTheme="majorBidi" w:cstheme="majorBidi"/>
          <w:sz w:val="28"/>
          <w:szCs w:val="28"/>
        </w:rPr>
      </w:pPr>
      <w:r w:rsidRPr="00F20536">
        <w:rPr>
          <w:rFonts w:asciiTheme="majorBidi" w:hAnsiTheme="majorBidi" w:cstheme="majorBidi"/>
          <w:sz w:val="28"/>
          <w:szCs w:val="28"/>
        </w:rPr>
        <w:t>The process of pulmonary respiration consists of three steps. They are,</w:t>
      </w:r>
    </w:p>
    <w:p w:rsidR="00CD7A77" w:rsidRPr="00F20536" w:rsidRDefault="00CD7A77" w:rsidP="00CD7A77">
      <w:pPr>
        <w:pStyle w:val="Bodytext20"/>
        <w:numPr>
          <w:ilvl w:val="0"/>
          <w:numId w:val="11"/>
        </w:numPr>
        <w:shd w:val="clear" w:color="auto" w:fill="auto"/>
        <w:tabs>
          <w:tab w:val="left" w:pos="616"/>
        </w:tabs>
        <w:spacing w:line="360" w:lineRule="auto"/>
        <w:ind w:left="20"/>
        <w:rPr>
          <w:rFonts w:asciiTheme="majorBidi" w:hAnsiTheme="majorBidi" w:cstheme="majorBidi"/>
          <w:sz w:val="28"/>
          <w:szCs w:val="28"/>
        </w:rPr>
      </w:pPr>
      <w:r w:rsidRPr="00F20536">
        <w:rPr>
          <w:rFonts w:asciiTheme="majorBidi" w:hAnsiTheme="majorBidi" w:cstheme="majorBidi"/>
          <w:sz w:val="28"/>
          <w:szCs w:val="28"/>
        </w:rPr>
        <w:t>Aspiration</w:t>
      </w:r>
    </w:p>
    <w:p w:rsidR="00CD7A77" w:rsidRPr="00F20536" w:rsidRDefault="00CD7A77" w:rsidP="00CD7A77">
      <w:pPr>
        <w:pStyle w:val="Bodytext20"/>
        <w:numPr>
          <w:ilvl w:val="0"/>
          <w:numId w:val="11"/>
        </w:numPr>
        <w:shd w:val="clear" w:color="auto" w:fill="auto"/>
        <w:tabs>
          <w:tab w:val="left" w:pos="616"/>
        </w:tabs>
        <w:spacing w:line="360" w:lineRule="auto"/>
        <w:ind w:left="20"/>
        <w:rPr>
          <w:rFonts w:asciiTheme="majorBidi" w:hAnsiTheme="majorBidi" w:cstheme="majorBidi"/>
          <w:sz w:val="28"/>
          <w:szCs w:val="28"/>
        </w:rPr>
      </w:pPr>
      <w:r w:rsidRPr="00F20536">
        <w:rPr>
          <w:rFonts w:asciiTheme="majorBidi" w:hAnsiTheme="majorBidi" w:cstheme="majorBidi"/>
          <w:sz w:val="28"/>
          <w:szCs w:val="28"/>
        </w:rPr>
        <w:t>Inspiration</w:t>
      </w:r>
    </w:p>
    <w:p w:rsidR="00CD7A77" w:rsidRPr="00F20536" w:rsidRDefault="00CD7A77" w:rsidP="00CD7A77">
      <w:pPr>
        <w:pStyle w:val="Bodytext20"/>
        <w:numPr>
          <w:ilvl w:val="0"/>
          <w:numId w:val="11"/>
        </w:numPr>
        <w:shd w:val="clear" w:color="auto" w:fill="auto"/>
        <w:tabs>
          <w:tab w:val="left" w:pos="616"/>
        </w:tabs>
        <w:spacing w:line="360" w:lineRule="auto"/>
        <w:ind w:left="20"/>
        <w:rPr>
          <w:rFonts w:asciiTheme="majorBidi" w:hAnsiTheme="majorBidi" w:cstheme="majorBidi"/>
          <w:sz w:val="28"/>
          <w:szCs w:val="28"/>
        </w:rPr>
      </w:pPr>
      <w:r w:rsidRPr="00F20536">
        <w:rPr>
          <w:rFonts w:asciiTheme="majorBidi" w:hAnsiTheme="majorBidi" w:cstheme="majorBidi"/>
          <w:sz w:val="28"/>
          <w:szCs w:val="28"/>
        </w:rPr>
        <w:t>Expiration.</w:t>
      </w:r>
    </w:p>
    <w:p w:rsidR="00CD7A77" w:rsidRPr="00F20536" w:rsidRDefault="00CD7A77" w:rsidP="00CD7A77">
      <w:pPr>
        <w:pStyle w:val="BodyText1"/>
        <w:numPr>
          <w:ilvl w:val="0"/>
          <w:numId w:val="12"/>
        </w:numPr>
        <w:shd w:val="clear" w:color="auto" w:fill="auto"/>
        <w:tabs>
          <w:tab w:val="left" w:pos="616"/>
        </w:tabs>
        <w:spacing w:line="360" w:lineRule="auto"/>
        <w:ind w:left="20" w:right="20" w:firstLine="400"/>
        <w:rPr>
          <w:rFonts w:asciiTheme="majorBidi" w:hAnsiTheme="majorBidi" w:cstheme="majorBidi"/>
          <w:sz w:val="28"/>
          <w:szCs w:val="28"/>
        </w:rPr>
      </w:pPr>
      <w:r w:rsidRPr="00F20536">
        <w:rPr>
          <w:rStyle w:val="BodytextBold"/>
          <w:rFonts w:asciiTheme="majorBidi" w:hAnsiTheme="majorBidi" w:cstheme="majorBidi"/>
          <w:sz w:val="28"/>
          <w:szCs w:val="28"/>
        </w:rPr>
        <w:t xml:space="preserve">Aspiration; </w:t>
      </w:r>
      <w:proofErr w:type="gramStart"/>
      <w:r w:rsidRPr="00F20536">
        <w:rPr>
          <w:rStyle w:val="BodytextItalic"/>
          <w:rFonts w:asciiTheme="majorBidi" w:hAnsiTheme="majorBidi" w:cstheme="majorBidi"/>
          <w:sz w:val="28"/>
          <w:szCs w:val="28"/>
        </w:rPr>
        <w:t>The</w:t>
      </w:r>
      <w:proofErr w:type="gramEnd"/>
      <w:r w:rsidRPr="00F20536">
        <w:rPr>
          <w:rStyle w:val="BodytextItalic"/>
          <w:rFonts w:asciiTheme="majorBidi" w:hAnsiTheme="majorBidi" w:cstheme="majorBidi"/>
          <w:sz w:val="28"/>
          <w:szCs w:val="28"/>
        </w:rPr>
        <w:t xml:space="preserve"> entry of the air into the </w:t>
      </w:r>
      <w:proofErr w:type="spellStart"/>
      <w:r w:rsidRPr="00F20536">
        <w:rPr>
          <w:rStyle w:val="BodytextItalic"/>
          <w:rFonts w:asciiTheme="majorBidi" w:hAnsiTheme="majorBidi" w:cstheme="majorBidi"/>
          <w:sz w:val="28"/>
          <w:szCs w:val="28"/>
        </w:rPr>
        <w:t>buccopharyngeal</w:t>
      </w:r>
      <w:proofErr w:type="spellEnd"/>
      <w:r w:rsidRPr="00F20536">
        <w:rPr>
          <w:rStyle w:val="BodytextItalic"/>
          <w:rFonts w:asciiTheme="majorBidi" w:hAnsiTheme="majorBidi" w:cstheme="majorBidi"/>
          <w:sz w:val="28"/>
          <w:szCs w:val="28"/>
        </w:rPr>
        <w:t xml:space="preserve"> cavity</w:t>
      </w:r>
      <w:r w:rsidRPr="00F20536">
        <w:rPr>
          <w:rFonts w:asciiTheme="majorBidi" w:hAnsiTheme="majorBidi" w:cstheme="majorBidi"/>
          <w:sz w:val="28"/>
          <w:szCs w:val="28"/>
        </w:rPr>
        <w:t xml:space="preserve"> is called </w:t>
      </w:r>
      <w:r w:rsidRPr="00F20536">
        <w:rPr>
          <w:rStyle w:val="BodytextItalic"/>
          <w:rFonts w:asciiTheme="majorBidi" w:hAnsiTheme="majorBidi" w:cstheme="majorBidi"/>
          <w:sz w:val="28"/>
          <w:szCs w:val="28"/>
        </w:rPr>
        <w:t>aspiration.</w:t>
      </w:r>
      <w:r w:rsidRPr="00F20536">
        <w:rPr>
          <w:rFonts w:asciiTheme="majorBidi" w:hAnsiTheme="majorBidi" w:cstheme="majorBidi"/>
          <w:sz w:val="28"/>
          <w:szCs w:val="28"/>
        </w:rPr>
        <w:t xml:space="preserve"> During this process, the mouth is closed and the external nostrils are kept open. The throat is lowered.</w:t>
      </w:r>
    </w:p>
    <w:p w:rsidR="00CD7A77" w:rsidRPr="00F20536" w:rsidRDefault="00CD7A77" w:rsidP="00CD7A77">
      <w:pPr>
        <w:pStyle w:val="BodyText1"/>
        <w:shd w:val="clear" w:color="auto" w:fill="auto"/>
        <w:spacing w:line="360" w:lineRule="auto"/>
        <w:ind w:left="20" w:right="20" w:firstLine="400"/>
        <w:rPr>
          <w:rFonts w:asciiTheme="majorBidi" w:hAnsiTheme="majorBidi" w:cstheme="majorBidi"/>
          <w:sz w:val="28"/>
          <w:szCs w:val="28"/>
        </w:rPr>
      </w:pPr>
      <w:r w:rsidRPr="00F20536">
        <w:rPr>
          <w:rFonts w:asciiTheme="majorBidi" w:hAnsiTheme="majorBidi" w:cstheme="majorBidi"/>
          <w:sz w:val="28"/>
          <w:szCs w:val="28"/>
        </w:rPr>
        <w:lastRenderedPageBreak/>
        <w:t xml:space="preserve">The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cavity is enlarged. So air from outside enters the </w:t>
      </w:r>
      <w:proofErr w:type="spellStart"/>
      <w:r w:rsidRPr="00F20536">
        <w:rPr>
          <w:rFonts w:asciiTheme="majorBidi" w:hAnsiTheme="majorBidi" w:cstheme="majorBidi"/>
          <w:sz w:val="28"/>
          <w:szCs w:val="28"/>
        </w:rPr>
        <w:t>buccopharyngeal</w:t>
      </w:r>
      <w:proofErr w:type="spellEnd"/>
      <w:r w:rsidRPr="00F20536">
        <w:rPr>
          <w:rFonts w:asciiTheme="majorBidi" w:hAnsiTheme="majorBidi" w:cstheme="majorBidi"/>
          <w:sz w:val="28"/>
          <w:szCs w:val="28"/>
        </w:rPr>
        <w:t xml:space="preserve"> cavity through the respiratory tracts.</w:t>
      </w:r>
    </w:p>
    <w:p w:rsidR="00CD7A77" w:rsidRPr="009A3EFE" w:rsidRDefault="00CD7A77" w:rsidP="009A3EFE">
      <w:pPr>
        <w:pStyle w:val="Bodytext20"/>
        <w:numPr>
          <w:ilvl w:val="0"/>
          <w:numId w:val="12"/>
        </w:numPr>
        <w:shd w:val="clear" w:color="auto" w:fill="auto"/>
        <w:tabs>
          <w:tab w:val="left" w:pos="616"/>
        </w:tabs>
        <w:spacing w:line="360" w:lineRule="auto"/>
        <w:ind w:left="20" w:right="20"/>
        <w:rPr>
          <w:rFonts w:asciiTheme="majorBidi" w:hAnsiTheme="majorBidi" w:cstheme="majorBidi"/>
          <w:i w:val="0"/>
          <w:iCs w:val="0"/>
          <w:sz w:val="28"/>
          <w:szCs w:val="28"/>
        </w:rPr>
      </w:pPr>
      <w:r w:rsidRPr="009A3EFE">
        <w:rPr>
          <w:rStyle w:val="Bodytext2BoldNotItalic"/>
          <w:rFonts w:asciiTheme="majorBidi" w:hAnsiTheme="majorBidi" w:cstheme="majorBidi"/>
          <w:sz w:val="28"/>
          <w:szCs w:val="28"/>
        </w:rPr>
        <w:t xml:space="preserve">Inspiration: </w:t>
      </w:r>
      <w:r w:rsidRPr="009A3EFE">
        <w:rPr>
          <w:rFonts w:asciiTheme="majorBidi" w:hAnsiTheme="majorBidi" w:cstheme="majorBidi"/>
          <w:i w:val="0"/>
          <w:iCs w:val="0"/>
          <w:sz w:val="28"/>
          <w:szCs w:val="28"/>
        </w:rPr>
        <w:t xml:space="preserve">The passage of air from the </w:t>
      </w:r>
      <w:proofErr w:type="spellStart"/>
      <w:r w:rsidRPr="009A3EFE">
        <w:rPr>
          <w:rFonts w:asciiTheme="majorBidi" w:hAnsiTheme="majorBidi" w:cstheme="majorBidi"/>
          <w:i w:val="0"/>
          <w:iCs w:val="0"/>
          <w:sz w:val="28"/>
          <w:szCs w:val="28"/>
        </w:rPr>
        <w:t>buccopharyngeal</w:t>
      </w:r>
      <w:proofErr w:type="spellEnd"/>
      <w:r w:rsidRPr="009A3EFE">
        <w:rPr>
          <w:rFonts w:asciiTheme="majorBidi" w:hAnsiTheme="majorBidi" w:cstheme="majorBidi"/>
          <w:i w:val="0"/>
          <w:iCs w:val="0"/>
          <w:sz w:val="28"/>
          <w:szCs w:val="28"/>
        </w:rPr>
        <w:t xml:space="preserve"> cavity into the lung</w:t>
      </w:r>
      <w:r w:rsidRPr="009A3EFE">
        <w:rPr>
          <w:rStyle w:val="Bodytext2NotItalic"/>
          <w:rFonts w:asciiTheme="majorBidi" w:hAnsiTheme="majorBidi" w:cstheme="majorBidi"/>
          <w:i/>
          <w:iCs/>
          <w:sz w:val="28"/>
          <w:szCs w:val="28"/>
        </w:rPr>
        <w:t xml:space="preserve"> is called </w:t>
      </w:r>
      <w:r w:rsidRPr="009A3EFE">
        <w:rPr>
          <w:rStyle w:val="Bodytext2Bold"/>
          <w:rFonts w:asciiTheme="majorBidi" w:hAnsiTheme="majorBidi" w:cstheme="majorBidi"/>
          <w:i/>
          <w:iCs/>
          <w:sz w:val="28"/>
          <w:szCs w:val="28"/>
        </w:rPr>
        <w:t>inspiration.</w:t>
      </w:r>
      <w:r w:rsidR="009A3EFE" w:rsidRPr="009A3EFE">
        <w:rPr>
          <w:rStyle w:val="Bodytext2Bold"/>
          <w:rFonts w:asciiTheme="majorBidi" w:hAnsiTheme="majorBidi" w:cstheme="majorBidi"/>
          <w:sz w:val="28"/>
          <w:szCs w:val="28"/>
        </w:rPr>
        <w:t xml:space="preserve"> </w:t>
      </w:r>
      <w:r w:rsidRPr="009A3EFE">
        <w:rPr>
          <w:rFonts w:asciiTheme="majorBidi" w:hAnsiTheme="majorBidi" w:cstheme="majorBidi"/>
          <w:i w:val="0"/>
          <w:iCs w:val="0"/>
          <w:sz w:val="28"/>
          <w:szCs w:val="28"/>
        </w:rPr>
        <w:t>During inspiration the external nostrils are tightly closed. The throat is raised.</w:t>
      </w:r>
      <w:r w:rsidR="009A3EFE" w:rsidRPr="009A3EFE">
        <w:rPr>
          <w:rFonts w:asciiTheme="majorBidi" w:hAnsiTheme="majorBidi" w:cstheme="majorBidi"/>
          <w:i w:val="0"/>
          <w:iCs w:val="0"/>
          <w:sz w:val="28"/>
          <w:szCs w:val="28"/>
        </w:rPr>
        <w:t xml:space="preserve"> </w:t>
      </w:r>
      <w:r w:rsidRPr="009A3EFE">
        <w:rPr>
          <w:rFonts w:asciiTheme="majorBidi" w:hAnsiTheme="majorBidi" w:cstheme="majorBidi"/>
          <w:i w:val="0"/>
          <w:iCs w:val="0"/>
          <w:sz w:val="28"/>
          <w:szCs w:val="28"/>
        </w:rPr>
        <w:t xml:space="preserve">The cavity of the </w:t>
      </w:r>
      <w:proofErr w:type="spellStart"/>
      <w:r w:rsidRPr="009A3EFE">
        <w:rPr>
          <w:rFonts w:asciiTheme="majorBidi" w:hAnsiTheme="majorBidi" w:cstheme="majorBidi"/>
          <w:i w:val="0"/>
          <w:iCs w:val="0"/>
          <w:sz w:val="28"/>
          <w:szCs w:val="28"/>
        </w:rPr>
        <w:t>buccopharyngeal</w:t>
      </w:r>
      <w:proofErr w:type="spellEnd"/>
      <w:r w:rsidRPr="009A3EFE">
        <w:rPr>
          <w:rFonts w:asciiTheme="majorBidi" w:hAnsiTheme="majorBidi" w:cstheme="majorBidi"/>
          <w:i w:val="0"/>
          <w:iCs w:val="0"/>
          <w:sz w:val="28"/>
          <w:szCs w:val="28"/>
        </w:rPr>
        <w:t xml:space="preserve"> cavity is decreased. So the air is forced through the glottis into the lungs.</w:t>
      </w:r>
      <w:r w:rsidR="009A3EFE" w:rsidRPr="009A3EFE">
        <w:rPr>
          <w:rFonts w:asciiTheme="majorBidi" w:hAnsiTheme="majorBidi" w:cstheme="majorBidi"/>
          <w:i w:val="0"/>
          <w:iCs w:val="0"/>
          <w:sz w:val="28"/>
          <w:szCs w:val="28"/>
        </w:rPr>
        <w:t xml:space="preserve"> </w:t>
      </w:r>
      <w:r w:rsidRPr="009A3EFE">
        <w:rPr>
          <w:rFonts w:asciiTheme="majorBidi" w:hAnsiTheme="majorBidi" w:cstheme="majorBidi"/>
          <w:i w:val="0"/>
          <w:iCs w:val="0"/>
          <w:sz w:val="28"/>
          <w:szCs w:val="28"/>
        </w:rPr>
        <w:t>Oxygen from the air diffuses into the blood of alveoli. From the blood of alveoli carbon dioxide diffuses into the lungs.</w:t>
      </w:r>
    </w:p>
    <w:p w:rsidR="00CD7A77" w:rsidRPr="009A3EFE" w:rsidRDefault="00CD7A77" w:rsidP="00CD7A77">
      <w:pPr>
        <w:pStyle w:val="Bodytext20"/>
        <w:numPr>
          <w:ilvl w:val="0"/>
          <w:numId w:val="12"/>
        </w:numPr>
        <w:shd w:val="clear" w:color="auto" w:fill="auto"/>
        <w:tabs>
          <w:tab w:val="left" w:pos="616"/>
        </w:tabs>
        <w:spacing w:line="360" w:lineRule="auto"/>
        <w:ind w:left="20" w:right="20"/>
        <w:rPr>
          <w:rFonts w:asciiTheme="majorBidi" w:hAnsiTheme="majorBidi" w:cstheme="majorBidi"/>
          <w:sz w:val="28"/>
          <w:szCs w:val="28"/>
        </w:rPr>
      </w:pPr>
      <w:r w:rsidRPr="009A3EFE">
        <w:rPr>
          <w:rStyle w:val="Bodytext2BoldNotItalic"/>
          <w:rFonts w:asciiTheme="majorBidi" w:hAnsiTheme="majorBidi" w:cstheme="majorBidi"/>
          <w:sz w:val="28"/>
          <w:szCs w:val="28"/>
        </w:rPr>
        <w:t xml:space="preserve">Expiration: </w:t>
      </w:r>
      <w:r w:rsidRPr="009A3EFE">
        <w:rPr>
          <w:rFonts w:asciiTheme="majorBidi" w:hAnsiTheme="majorBidi" w:cstheme="majorBidi"/>
          <w:i w:val="0"/>
          <w:iCs w:val="0"/>
          <w:sz w:val="28"/>
          <w:szCs w:val="28"/>
        </w:rPr>
        <w:t xml:space="preserve">The passage </w:t>
      </w:r>
      <w:r w:rsidRPr="009A3EFE">
        <w:rPr>
          <w:rStyle w:val="Bodytext2Bold"/>
          <w:rFonts w:asciiTheme="majorBidi" w:hAnsiTheme="majorBidi" w:cstheme="majorBidi"/>
          <w:i/>
          <w:iCs/>
          <w:sz w:val="28"/>
          <w:szCs w:val="28"/>
        </w:rPr>
        <w:t xml:space="preserve">of </w:t>
      </w:r>
      <w:r w:rsidRPr="009A3EFE">
        <w:rPr>
          <w:rFonts w:asciiTheme="majorBidi" w:hAnsiTheme="majorBidi" w:cstheme="majorBidi"/>
          <w:i w:val="0"/>
          <w:iCs w:val="0"/>
          <w:sz w:val="28"/>
          <w:szCs w:val="28"/>
        </w:rPr>
        <w:t>impure air from the lungs to the exterior</w:t>
      </w:r>
      <w:r w:rsidRPr="009A3EFE">
        <w:rPr>
          <w:rStyle w:val="Bodytext2NotItalic"/>
          <w:rFonts w:asciiTheme="majorBidi" w:hAnsiTheme="majorBidi" w:cstheme="majorBidi"/>
          <w:i/>
          <w:iCs/>
          <w:sz w:val="28"/>
          <w:szCs w:val="28"/>
        </w:rPr>
        <w:t xml:space="preserve"> is called </w:t>
      </w:r>
      <w:r w:rsidRPr="009A3EFE">
        <w:rPr>
          <w:rStyle w:val="Bodytext2Bold"/>
          <w:rFonts w:asciiTheme="majorBidi" w:hAnsiTheme="majorBidi" w:cstheme="majorBidi"/>
          <w:i/>
          <w:iCs/>
          <w:sz w:val="28"/>
          <w:szCs w:val="28"/>
        </w:rPr>
        <w:t>expiration</w:t>
      </w:r>
      <w:r w:rsidRPr="009A3EFE">
        <w:rPr>
          <w:rStyle w:val="Bodytext2BoldNotItalic"/>
          <w:rFonts w:asciiTheme="majorBidi" w:hAnsiTheme="majorBidi" w:cstheme="majorBidi"/>
          <w:i/>
          <w:iCs/>
          <w:sz w:val="28"/>
          <w:szCs w:val="28"/>
        </w:rPr>
        <w:t>.</w:t>
      </w:r>
      <w:r w:rsidR="009A3EFE" w:rsidRPr="009A3EFE">
        <w:rPr>
          <w:rStyle w:val="Bodytext2BoldNotItalic"/>
          <w:rFonts w:asciiTheme="majorBidi" w:hAnsiTheme="majorBidi" w:cstheme="majorBidi"/>
          <w:i/>
          <w:iCs/>
          <w:sz w:val="28"/>
          <w:szCs w:val="28"/>
        </w:rPr>
        <w:t xml:space="preserve"> </w:t>
      </w:r>
      <w:r w:rsidRPr="009A3EFE">
        <w:rPr>
          <w:rFonts w:asciiTheme="majorBidi" w:hAnsiTheme="majorBidi" w:cstheme="majorBidi"/>
          <w:i w:val="0"/>
          <w:iCs w:val="0"/>
          <w:sz w:val="28"/>
          <w:szCs w:val="28"/>
        </w:rPr>
        <w:t xml:space="preserve">During expiration the throat is lowered. The volume of the </w:t>
      </w:r>
      <w:proofErr w:type="spellStart"/>
      <w:r w:rsidRPr="009A3EFE">
        <w:rPr>
          <w:rFonts w:asciiTheme="majorBidi" w:hAnsiTheme="majorBidi" w:cstheme="majorBidi"/>
          <w:i w:val="0"/>
          <w:iCs w:val="0"/>
          <w:sz w:val="28"/>
          <w:szCs w:val="28"/>
        </w:rPr>
        <w:t>buccopharyngeal</w:t>
      </w:r>
      <w:proofErr w:type="spellEnd"/>
      <w:r w:rsidRPr="009A3EFE">
        <w:rPr>
          <w:rFonts w:asciiTheme="majorBidi" w:hAnsiTheme="majorBidi" w:cstheme="majorBidi"/>
          <w:i w:val="0"/>
          <w:iCs w:val="0"/>
          <w:sz w:val="28"/>
          <w:szCs w:val="28"/>
        </w:rPr>
        <w:t xml:space="preserve"> cavity increases</w:t>
      </w:r>
      <w:r w:rsidRPr="009A3EFE">
        <w:rPr>
          <w:rFonts w:asciiTheme="majorBidi" w:hAnsiTheme="majorBidi" w:cstheme="majorBidi"/>
          <w:sz w:val="28"/>
          <w:szCs w:val="28"/>
        </w:rPr>
        <w:t>.</w:t>
      </w:r>
    </w:p>
    <w:p w:rsidR="00E536D0" w:rsidRDefault="00E536D0" w:rsidP="00D70B46">
      <w:pPr>
        <w:pStyle w:val="BodyText1"/>
        <w:shd w:val="clear" w:color="auto" w:fill="auto"/>
        <w:spacing w:line="360" w:lineRule="auto"/>
        <w:ind w:left="20" w:right="20" w:firstLine="400"/>
        <w:rPr>
          <w:rFonts w:asciiTheme="majorBidi" w:hAnsiTheme="majorBidi" w:cstheme="majorBidi"/>
          <w:sz w:val="28"/>
          <w:szCs w:val="28"/>
        </w:rPr>
      </w:pPr>
      <w:r w:rsidRPr="00D70B46">
        <w:rPr>
          <w:rFonts w:asciiTheme="majorBidi" w:hAnsiTheme="majorBidi" w:cstheme="majorBidi"/>
          <w:sz w:val="28"/>
          <w:szCs w:val="28"/>
        </w:rPr>
        <w:t xml:space="preserve">Air from the lungs enters the </w:t>
      </w:r>
      <w:proofErr w:type="spellStart"/>
      <w:r w:rsidRPr="00D70B46">
        <w:rPr>
          <w:rFonts w:asciiTheme="majorBidi" w:hAnsiTheme="majorBidi" w:cstheme="majorBidi"/>
          <w:sz w:val="28"/>
          <w:szCs w:val="28"/>
        </w:rPr>
        <w:t>buccopharyngeal</w:t>
      </w:r>
      <w:proofErr w:type="spellEnd"/>
      <w:r w:rsidRPr="00D70B46">
        <w:rPr>
          <w:rFonts w:asciiTheme="majorBidi" w:hAnsiTheme="majorBidi" w:cstheme="majorBidi"/>
          <w:sz w:val="28"/>
          <w:szCs w:val="28"/>
        </w:rPr>
        <w:t xml:space="preserve"> cavity through the</w:t>
      </w:r>
      <w:r>
        <w:rPr>
          <w:rFonts w:asciiTheme="majorBidi" w:hAnsiTheme="majorBidi" w:cstheme="majorBidi"/>
          <w:sz w:val="28"/>
          <w:szCs w:val="28"/>
        </w:rPr>
        <w:t xml:space="preserve"> </w:t>
      </w:r>
      <w:r w:rsidRPr="00D70B46">
        <w:rPr>
          <w:rFonts w:asciiTheme="majorBidi" w:hAnsiTheme="majorBidi" w:cstheme="majorBidi"/>
          <w:sz w:val="28"/>
          <w:szCs w:val="28"/>
        </w:rPr>
        <w:t xml:space="preserve">glottis. Now the throat raises; the external nostrils open; and the impure air is expelled out. </w:t>
      </w:r>
    </w:p>
    <w:p w:rsidR="001603A4" w:rsidRDefault="00881FB7" w:rsidP="00D70B46">
      <w:pPr>
        <w:pStyle w:val="BodyText1"/>
        <w:shd w:val="clear" w:color="auto" w:fill="auto"/>
        <w:spacing w:line="360" w:lineRule="auto"/>
        <w:ind w:left="20" w:right="20" w:firstLine="40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9504" behindDoc="1" locked="0" layoutInCell="1" allowOverlap="1">
            <wp:simplePos x="0" y="0"/>
            <wp:positionH relativeFrom="column">
              <wp:posOffset>-89547</wp:posOffset>
            </wp:positionH>
            <wp:positionV relativeFrom="paragraph">
              <wp:posOffset>-564</wp:posOffset>
            </wp:positionV>
            <wp:extent cx="5859096" cy="3148641"/>
            <wp:effectExtent l="0" t="0" r="8890" b="0"/>
            <wp:wrapNone/>
            <wp:docPr id="13" name="Picture 13" descr="C:\Users\Aziz\Desktop\book-Dr-Sabah\Ch-3-eight\Fig-8\F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Desktop\book-Dr-Sabah\Ch-3-eight\Fig-8\F8-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9610" cy="3148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3A4" w:rsidRDefault="001603A4" w:rsidP="00D70B46">
      <w:pPr>
        <w:pStyle w:val="BodyText1"/>
        <w:shd w:val="clear" w:color="auto" w:fill="auto"/>
        <w:spacing w:line="360" w:lineRule="auto"/>
        <w:ind w:left="20" w:right="20" w:firstLine="400"/>
        <w:rPr>
          <w:rFonts w:asciiTheme="majorBidi" w:hAnsiTheme="majorBidi" w:cstheme="majorBidi"/>
          <w:sz w:val="28"/>
          <w:szCs w:val="28"/>
        </w:rPr>
      </w:pPr>
    </w:p>
    <w:p w:rsidR="001603A4" w:rsidRDefault="001603A4" w:rsidP="00D70B46">
      <w:pPr>
        <w:pStyle w:val="BodyText1"/>
        <w:shd w:val="clear" w:color="auto" w:fill="auto"/>
        <w:spacing w:line="360" w:lineRule="auto"/>
        <w:ind w:left="20" w:right="20" w:firstLine="400"/>
        <w:rPr>
          <w:rFonts w:asciiTheme="majorBidi" w:hAnsiTheme="majorBidi" w:cstheme="majorBidi"/>
          <w:sz w:val="28"/>
          <w:szCs w:val="28"/>
        </w:rPr>
      </w:pPr>
    </w:p>
    <w:p w:rsidR="001603A4" w:rsidRDefault="001603A4" w:rsidP="00D70B46">
      <w:pPr>
        <w:pStyle w:val="BodyText1"/>
        <w:shd w:val="clear" w:color="auto" w:fill="auto"/>
        <w:spacing w:line="360" w:lineRule="auto"/>
        <w:ind w:left="20" w:right="20" w:firstLine="400"/>
        <w:rPr>
          <w:rFonts w:asciiTheme="majorBidi" w:hAnsiTheme="majorBidi" w:cstheme="majorBidi"/>
          <w:sz w:val="28"/>
          <w:szCs w:val="28"/>
        </w:rPr>
      </w:pPr>
    </w:p>
    <w:p w:rsidR="001603A4" w:rsidRDefault="001603A4" w:rsidP="00D70B46">
      <w:pPr>
        <w:pStyle w:val="BodyText1"/>
        <w:shd w:val="clear" w:color="auto" w:fill="auto"/>
        <w:spacing w:line="360" w:lineRule="auto"/>
        <w:ind w:left="20" w:right="20" w:firstLine="400"/>
        <w:rPr>
          <w:rFonts w:asciiTheme="majorBidi" w:hAnsiTheme="majorBidi" w:cstheme="majorBidi"/>
          <w:sz w:val="28"/>
          <w:szCs w:val="28"/>
        </w:rPr>
      </w:pPr>
    </w:p>
    <w:p w:rsidR="001603A4" w:rsidRDefault="001603A4" w:rsidP="00D70B46">
      <w:pPr>
        <w:pStyle w:val="BodyText1"/>
        <w:shd w:val="clear" w:color="auto" w:fill="auto"/>
        <w:spacing w:line="360" w:lineRule="auto"/>
        <w:ind w:left="20" w:right="20" w:firstLine="400"/>
        <w:rPr>
          <w:rFonts w:asciiTheme="majorBidi" w:hAnsiTheme="majorBidi" w:cstheme="majorBidi"/>
          <w:sz w:val="28"/>
          <w:szCs w:val="28"/>
        </w:rPr>
      </w:pPr>
    </w:p>
    <w:p w:rsidR="001603A4" w:rsidRDefault="001603A4" w:rsidP="00D70B46">
      <w:pPr>
        <w:pStyle w:val="BodyText1"/>
        <w:shd w:val="clear" w:color="auto" w:fill="auto"/>
        <w:spacing w:line="360" w:lineRule="auto"/>
        <w:ind w:left="20" w:right="20" w:firstLine="400"/>
        <w:rPr>
          <w:rFonts w:asciiTheme="majorBidi" w:hAnsiTheme="majorBidi" w:cstheme="majorBidi"/>
          <w:sz w:val="28"/>
          <w:szCs w:val="28"/>
        </w:rPr>
      </w:pPr>
    </w:p>
    <w:p w:rsidR="00881FB7" w:rsidRDefault="00881FB7" w:rsidP="00D70B46">
      <w:pPr>
        <w:pStyle w:val="BodyText1"/>
        <w:shd w:val="clear" w:color="auto" w:fill="auto"/>
        <w:spacing w:line="360" w:lineRule="auto"/>
        <w:ind w:left="20" w:right="20" w:firstLine="400"/>
        <w:rPr>
          <w:rFonts w:asciiTheme="majorBidi" w:hAnsiTheme="majorBidi" w:cstheme="majorBidi"/>
          <w:sz w:val="28"/>
          <w:szCs w:val="28"/>
        </w:rPr>
      </w:pPr>
    </w:p>
    <w:p w:rsidR="00881FB7" w:rsidRDefault="00881FB7" w:rsidP="00D70B46">
      <w:pPr>
        <w:pStyle w:val="BodyText1"/>
        <w:shd w:val="clear" w:color="auto" w:fill="auto"/>
        <w:spacing w:line="360" w:lineRule="auto"/>
        <w:ind w:left="20" w:right="20" w:firstLine="400"/>
        <w:rPr>
          <w:rFonts w:asciiTheme="majorBidi" w:hAnsiTheme="majorBidi" w:cstheme="majorBidi"/>
          <w:sz w:val="28"/>
          <w:szCs w:val="28"/>
        </w:rPr>
      </w:pPr>
    </w:p>
    <w:p w:rsidR="00881FB7" w:rsidRDefault="00881FB7" w:rsidP="00D70B46">
      <w:pPr>
        <w:pStyle w:val="BodyText1"/>
        <w:shd w:val="clear" w:color="auto" w:fill="auto"/>
        <w:spacing w:line="360" w:lineRule="auto"/>
        <w:ind w:left="20" w:right="20" w:firstLine="400"/>
        <w:rPr>
          <w:rFonts w:asciiTheme="majorBidi" w:hAnsiTheme="majorBidi" w:cstheme="majorBidi"/>
          <w:sz w:val="28"/>
          <w:szCs w:val="28"/>
        </w:rPr>
      </w:pPr>
    </w:p>
    <w:p w:rsidR="00881FB7" w:rsidRDefault="00881FB7" w:rsidP="00D70B46">
      <w:pPr>
        <w:pStyle w:val="BodyText1"/>
        <w:shd w:val="clear" w:color="auto" w:fill="auto"/>
        <w:spacing w:line="360" w:lineRule="auto"/>
        <w:ind w:left="20" w:right="20" w:firstLine="400"/>
        <w:rPr>
          <w:rFonts w:asciiTheme="majorBidi" w:hAnsiTheme="majorBidi" w:cstheme="majorBidi"/>
          <w:sz w:val="28"/>
          <w:szCs w:val="28"/>
        </w:rPr>
      </w:pPr>
    </w:p>
    <w:p w:rsidR="00881FB7" w:rsidRPr="00881FB7" w:rsidRDefault="00881FB7" w:rsidP="00881FB7">
      <w:pPr>
        <w:pStyle w:val="BodyText1"/>
        <w:shd w:val="clear" w:color="auto" w:fill="auto"/>
        <w:spacing w:line="360" w:lineRule="auto"/>
        <w:ind w:left="20" w:right="20" w:firstLine="400"/>
        <w:jc w:val="center"/>
        <w:rPr>
          <w:rFonts w:asciiTheme="majorBidi" w:hAnsiTheme="majorBidi" w:cstheme="majorBidi"/>
          <w:i/>
          <w:iCs/>
          <w:sz w:val="28"/>
          <w:szCs w:val="28"/>
        </w:rPr>
      </w:pPr>
      <w:r w:rsidRPr="00881FB7">
        <w:rPr>
          <w:rFonts w:asciiTheme="majorBidi" w:hAnsiTheme="majorBidi" w:cstheme="majorBidi"/>
          <w:i/>
          <w:iCs/>
          <w:sz w:val="28"/>
          <w:szCs w:val="28"/>
        </w:rPr>
        <w:t xml:space="preserve">Fig.8.13: </w:t>
      </w:r>
      <w:proofErr w:type="spellStart"/>
      <w:r w:rsidRPr="00881FB7">
        <w:rPr>
          <w:rFonts w:asciiTheme="majorBidi" w:hAnsiTheme="majorBidi" w:cstheme="majorBidi"/>
          <w:i/>
          <w:iCs/>
          <w:sz w:val="28"/>
          <w:szCs w:val="28"/>
        </w:rPr>
        <w:t>Bufo</w:t>
      </w:r>
      <w:proofErr w:type="spellEnd"/>
      <w:r w:rsidRPr="00881FB7">
        <w:rPr>
          <w:rFonts w:asciiTheme="majorBidi" w:hAnsiTheme="majorBidi" w:cstheme="majorBidi"/>
          <w:i/>
          <w:iCs/>
          <w:sz w:val="28"/>
          <w:szCs w:val="28"/>
        </w:rPr>
        <w:t>-Mechanism of pulmonary respiration</w:t>
      </w:r>
    </w:p>
    <w:p w:rsidR="00881FB7" w:rsidRDefault="00881FB7" w:rsidP="00D70B46">
      <w:pPr>
        <w:pStyle w:val="BodyText1"/>
        <w:shd w:val="clear" w:color="auto" w:fill="auto"/>
        <w:spacing w:line="360" w:lineRule="auto"/>
        <w:ind w:left="20" w:right="20" w:firstLine="400"/>
        <w:rPr>
          <w:rFonts w:asciiTheme="majorBidi" w:hAnsiTheme="majorBidi" w:cstheme="majorBidi"/>
          <w:sz w:val="28"/>
          <w:szCs w:val="28"/>
        </w:rPr>
      </w:pPr>
    </w:p>
    <w:p w:rsidR="00881FB7" w:rsidRDefault="00881FB7" w:rsidP="00D70B46">
      <w:pPr>
        <w:pStyle w:val="BodyText1"/>
        <w:shd w:val="clear" w:color="auto" w:fill="auto"/>
        <w:spacing w:line="360" w:lineRule="auto"/>
        <w:ind w:left="20" w:right="20" w:firstLine="400"/>
        <w:rPr>
          <w:rFonts w:asciiTheme="majorBidi" w:hAnsiTheme="majorBidi" w:cstheme="majorBidi"/>
          <w:sz w:val="28"/>
          <w:szCs w:val="28"/>
        </w:rPr>
      </w:pPr>
    </w:p>
    <w:p w:rsidR="00881FB7" w:rsidRPr="00D70B46" w:rsidRDefault="00881FB7" w:rsidP="00D70B46">
      <w:pPr>
        <w:pStyle w:val="BodyText1"/>
        <w:shd w:val="clear" w:color="auto" w:fill="auto"/>
        <w:spacing w:line="360" w:lineRule="auto"/>
        <w:ind w:left="20" w:right="20" w:firstLine="400"/>
        <w:rPr>
          <w:rFonts w:asciiTheme="majorBidi" w:hAnsiTheme="majorBidi" w:cstheme="majorBidi"/>
          <w:sz w:val="28"/>
          <w:szCs w:val="28"/>
        </w:rPr>
      </w:pPr>
    </w:p>
    <w:p w:rsidR="00E536D0" w:rsidRPr="00D70B46" w:rsidRDefault="00E536D0" w:rsidP="00D70B46">
      <w:pPr>
        <w:pStyle w:val="BodyText1"/>
        <w:shd w:val="clear" w:color="auto" w:fill="auto"/>
        <w:spacing w:line="360" w:lineRule="auto"/>
        <w:ind w:left="20" w:right="20" w:firstLine="400"/>
        <w:rPr>
          <w:rStyle w:val="BodytextArial10ptBold"/>
          <w:rFonts w:asciiTheme="majorBidi" w:hAnsiTheme="majorBidi" w:cstheme="majorBidi"/>
          <w:sz w:val="28"/>
          <w:szCs w:val="28"/>
        </w:rPr>
      </w:pPr>
      <w:r w:rsidRPr="00D70B46">
        <w:rPr>
          <w:rStyle w:val="BodytextArial10ptBold"/>
          <w:rFonts w:asciiTheme="majorBidi" w:hAnsiTheme="majorBidi" w:cstheme="majorBidi"/>
          <w:sz w:val="28"/>
          <w:szCs w:val="28"/>
        </w:rPr>
        <w:lastRenderedPageBreak/>
        <w:t xml:space="preserve">Sound Producing Organ </w:t>
      </w:r>
    </w:p>
    <w:p w:rsidR="00E536D0" w:rsidRPr="00D70B46" w:rsidRDefault="00E536D0" w:rsidP="00D70B46">
      <w:pPr>
        <w:pStyle w:val="BodyText1"/>
        <w:shd w:val="clear" w:color="auto" w:fill="auto"/>
        <w:spacing w:line="360" w:lineRule="auto"/>
        <w:ind w:left="20" w:right="20" w:firstLine="400"/>
        <w:rPr>
          <w:rFonts w:asciiTheme="majorBidi" w:hAnsiTheme="majorBidi" w:cstheme="majorBidi"/>
          <w:sz w:val="28"/>
          <w:szCs w:val="28"/>
        </w:rPr>
      </w:pPr>
      <w:r w:rsidRPr="00D70B46">
        <w:rPr>
          <w:rFonts w:asciiTheme="majorBidi" w:hAnsiTheme="majorBidi" w:cstheme="majorBidi"/>
          <w:sz w:val="28"/>
          <w:szCs w:val="28"/>
        </w:rPr>
        <w:t xml:space="preserve">The </w:t>
      </w:r>
      <w:proofErr w:type="spellStart"/>
      <w:r w:rsidRPr="00D70B46">
        <w:rPr>
          <w:rStyle w:val="BodytextBoldItalic"/>
          <w:rFonts w:asciiTheme="majorBidi" w:hAnsiTheme="majorBidi" w:cstheme="majorBidi"/>
          <w:sz w:val="28"/>
          <w:szCs w:val="28"/>
        </w:rPr>
        <w:t>laryngotracheal</w:t>
      </w:r>
      <w:proofErr w:type="spellEnd"/>
      <w:r w:rsidRPr="00D70B46">
        <w:rPr>
          <w:rStyle w:val="BodytextBoldItalic"/>
          <w:rFonts w:asciiTheme="majorBidi" w:hAnsiTheme="majorBidi" w:cstheme="majorBidi"/>
          <w:sz w:val="28"/>
          <w:szCs w:val="28"/>
        </w:rPr>
        <w:t xml:space="preserve"> chamber</w:t>
      </w:r>
      <w:r w:rsidRPr="00D70B46">
        <w:rPr>
          <w:rFonts w:asciiTheme="majorBidi" w:hAnsiTheme="majorBidi" w:cstheme="majorBidi"/>
          <w:sz w:val="28"/>
          <w:szCs w:val="28"/>
        </w:rPr>
        <w:t xml:space="preserve"> functions as the sound producing organ. It lies between the glottis and the bronchi. It is in the form of a </w:t>
      </w:r>
      <w:proofErr w:type="spellStart"/>
      <w:r w:rsidRPr="00D70B46">
        <w:rPr>
          <w:rFonts w:asciiTheme="majorBidi" w:hAnsiTheme="majorBidi" w:cstheme="majorBidi"/>
          <w:sz w:val="28"/>
          <w:szCs w:val="28"/>
        </w:rPr>
        <w:t>sac</w:t>
      </w:r>
      <w:proofErr w:type="spellEnd"/>
      <w:r w:rsidRPr="00D70B46">
        <w:rPr>
          <w:rFonts w:asciiTheme="majorBidi" w:hAnsiTheme="majorBidi" w:cstheme="majorBidi"/>
          <w:sz w:val="28"/>
          <w:szCs w:val="28"/>
        </w:rPr>
        <w:t>.</w:t>
      </w:r>
    </w:p>
    <w:p w:rsidR="00E536D0" w:rsidRDefault="00AC0823" w:rsidP="00D70B46">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0528" behindDoc="1" locked="0" layoutInCell="1" allowOverlap="1">
            <wp:simplePos x="0" y="0"/>
            <wp:positionH relativeFrom="column">
              <wp:posOffset>1419464</wp:posOffset>
            </wp:positionH>
            <wp:positionV relativeFrom="paragraph">
              <wp:posOffset>0</wp:posOffset>
            </wp:positionV>
            <wp:extent cx="2743174" cy="2355370"/>
            <wp:effectExtent l="0" t="0" r="635" b="6985"/>
            <wp:wrapNone/>
            <wp:docPr id="14" name="Picture 14" descr="C:\Users\Aziz\Desktop\book-Dr-Sabah\Ch-3-eight\Fig-8\F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iz\Desktop\book-Dr-Sabah\Ch-3-eight\Fig-8\F8-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174" cy="235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FB7" w:rsidRDefault="00881FB7" w:rsidP="00D70B46">
      <w:pPr>
        <w:spacing w:line="360" w:lineRule="auto"/>
        <w:jc w:val="both"/>
        <w:rPr>
          <w:rFonts w:asciiTheme="majorBidi" w:hAnsiTheme="majorBidi" w:cstheme="majorBidi"/>
          <w:sz w:val="28"/>
          <w:szCs w:val="28"/>
        </w:rPr>
      </w:pPr>
    </w:p>
    <w:p w:rsidR="00881FB7" w:rsidRDefault="00881FB7" w:rsidP="00D70B46">
      <w:pPr>
        <w:spacing w:line="360" w:lineRule="auto"/>
        <w:jc w:val="both"/>
        <w:rPr>
          <w:rFonts w:asciiTheme="majorBidi" w:hAnsiTheme="majorBidi" w:cstheme="majorBidi"/>
          <w:sz w:val="28"/>
          <w:szCs w:val="28"/>
        </w:rPr>
      </w:pPr>
    </w:p>
    <w:p w:rsidR="00881FB7" w:rsidRDefault="00881FB7" w:rsidP="00D70B46">
      <w:pPr>
        <w:spacing w:line="360" w:lineRule="auto"/>
        <w:jc w:val="both"/>
        <w:rPr>
          <w:rFonts w:asciiTheme="majorBidi" w:hAnsiTheme="majorBidi" w:cstheme="majorBidi"/>
          <w:sz w:val="28"/>
          <w:szCs w:val="28"/>
        </w:rPr>
      </w:pPr>
    </w:p>
    <w:p w:rsidR="00881FB7" w:rsidRDefault="00881FB7" w:rsidP="00D70B46">
      <w:pPr>
        <w:spacing w:line="360" w:lineRule="auto"/>
        <w:jc w:val="both"/>
        <w:rPr>
          <w:rFonts w:asciiTheme="majorBidi" w:hAnsiTheme="majorBidi" w:cstheme="majorBidi"/>
          <w:sz w:val="28"/>
          <w:szCs w:val="28"/>
        </w:rPr>
      </w:pPr>
    </w:p>
    <w:p w:rsidR="00881FB7" w:rsidRDefault="00881FB7" w:rsidP="00D70B46">
      <w:pPr>
        <w:spacing w:line="360" w:lineRule="auto"/>
        <w:jc w:val="both"/>
        <w:rPr>
          <w:rFonts w:asciiTheme="majorBidi" w:hAnsiTheme="majorBidi" w:cstheme="majorBidi"/>
          <w:sz w:val="28"/>
          <w:szCs w:val="28"/>
        </w:rPr>
      </w:pPr>
    </w:p>
    <w:p w:rsidR="00881FB7" w:rsidRDefault="00881FB7" w:rsidP="00D70B46">
      <w:pPr>
        <w:spacing w:line="360" w:lineRule="auto"/>
        <w:jc w:val="both"/>
        <w:rPr>
          <w:rFonts w:asciiTheme="majorBidi" w:hAnsiTheme="majorBidi" w:cstheme="majorBidi"/>
          <w:sz w:val="28"/>
          <w:szCs w:val="28"/>
        </w:rPr>
      </w:pPr>
    </w:p>
    <w:p w:rsidR="00881FB7" w:rsidRPr="00AC0823" w:rsidRDefault="00881FB7" w:rsidP="00AC0823">
      <w:pPr>
        <w:tabs>
          <w:tab w:val="left" w:pos="1657"/>
        </w:tabs>
        <w:spacing w:line="360" w:lineRule="auto"/>
        <w:jc w:val="center"/>
        <w:rPr>
          <w:rFonts w:asciiTheme="majorBidi" w:hAnsiTheme="majorBidi" w:cstheme="majorBidi"/>
          <w:i/>
          <w:iCs/>
          <w:sz w:val="28"/>
          <w:szCs w:val="28"/>
        </w:rPr>
      </w:pPr>
    </w:p>
    <w:p w:rsidR="00AC0823" w:rsidRPr="00AC0823" w:rsidRDefault="00AC0823" w:rsidP="00AC0823">
      <w:pPr>
        <w:spacing w:line="360" w:lineRule="auto"/>
        <w:jc w:val="center"/>
        <w:rPr>
          <w:rFonts w:asciiTheme="majorBidi" w:hAnsiTheme="majorBidi" w:cstheme="majorBidi"/>
          <w:i/>
          <w:iCs/>
          <w:sz w:val="28"/>
          <w:szCs w:val="28"/>
        </w:rPr>
      </w:pPr>
      <w:r w:rsidRPr="00AC0823">
        <w:rPr>
          <w:rFonts w:asciiTheme="majorBidi" w:hAnsiTheme="majorBidi" w:cstheme="majorBidi"/>
          <w:i/>
          <w:iCs/>
          <w:sz w:val="28"/>
          <w:szCs w:val="28"/>
        </w:rPr>
        <w:t xml:space="preserve">Fig.8.14: </w:t>
      </w:r>
      <w:proofErr w:type="spellStart"/>
      <w:r w:rsidRPr="00AC0823">
        <w:rPr>
          <w:rFonts w:asciiTheme="majorBidi" w:hAnsiTheme="majorBidi" w:cstheme="majorBidi"/>
          <w:i/>
          <w:iCs/>
          <w:sz w:val="28"/>
          <w:szCs w:val="28"/>
        </w:rPr>
        <w:t>Bufo</w:t>
      </w:r>
      <w:proofErr w:type="spellEnd"/>
      <w:r w:rsidRPr="00AC0823">
        <w:rPr>
          <w:rFonts w:asciiTheme="majorBidi" w:hAnsiTheme="majorBidi" w:cstheme="majorBidi"/>
          <w:i/>
          <w:iCs/>
          <w:sz w:val="28"/>
          <w:szCs w:val="28"/>
        </w:rPr>
        <w:t>- Sound producing organ</w:t>
      </w:r>
    </w:p>
    <w:p w:rsidR="00E536D0" w:rsidRPr="00D70B46" w:rsidRDefault="00E536D0" w:rsidP="00D70B46">
      <w:pPr>
        <w:pStyle w:val="BodyText1"/>
        <w:shd w:val="clear" w:color="auto" w:fill="auto"/>
        <w:spacing w:line="360" w:lineRule="auto"/>
        <w:ind w:left="20" w:right="20" w:firstLine="400"/>
        <w:rPr>
          <w:rFonts w:asciiTheme="majorBidi" w:hAnsiTheme="majorBidi" w:cstheme="majorBidi"/>
          <w:sz w:val="28"/>
          <w:szCs w:val="28"/>
        </w:rPr>
      </w:pPr>
      <w:r w:rsidRPr="00D70B46">
        <w:rPr>
          <w:rFonts w:asciiTheme="majorBidi" w:hAnsiTheme="majorBidi" w:cstheme="majorBidi"/>
          <w:sz w:val="28"/>
          <w:szCs w:val="28"/>
        </w:rPr>
        <w:t xml:space="preserve">The wall is supported by three cartilages, namely a </w:t>
      </w:r>
      <w:r w:rsidRPr="00D70B46">
        <w:rPr>
          <w:rStyle w:val="BodytextBoldItalic"/>
          <w:rFonts w:asciiTheme="majorBidi" w:hAnsiTheme="majorBidi" w:cstheme="majorBidi"/>
          <w:sz w:val="28"/>
          <w:szCs w:val="28"/>
        </w:rPr>
        <w:t>cricoid cartilage</w:t>
      </w:r>
      <w:r w:rsidRPr="00D70B46">
        <w:rPr>
          <w:rFonts w:asciiTheme="majorBidi" w:hAnsiTheme="majorBidi" w:cstheme="majorBidi"/>
          <w:sz w:val="28"/>
          <w:szCs w:val="28"/>
        </w:rPr>
        <w:t xml:space="preserve"> and two </w:t>
      </w:r>
      <w:r w:rsidRPr="00D70B46">
        <w:rPr>
          <w:rStyle w:val="BodytextBoldItalic"/>
          <w:rFonts w:asciiTheme="majorBidi" w:hAnsiTheme="majorBidi" w:cstheme="majorBidi"/>
          <w:sz w:val="28"/>
          <w:szCs w:val="28"/>
        </w:rPr>
        <w:t>arytenoid cartilages</w:t>
      </w:r>
      <w:r w:rsidRPr="00D70B46">
        <w:rPr>
          <w:rFonts w:asciiTheme="majorBidi" w:hAnsiTheme="majorBidi" w:cstheme="majorBidi"/>
          <w:sz w:val="28"/>
          <w:szCs w:val="28"/>
        </w:rPr>
        <w:t>.</w:t>
      </w:r>
    </w:p>
    <w:p w:rsidR="00E536D0" w:rsidRPr="00D70B46" w:rsidRDefault="00E536D0" w:rsidP="00D70B46">
      <w:pPr>
        <w:pStyle w:val="BodyText1"/>
        <w:shd w:val="clear" w:color="auto" w:fill="auto"/>
        <w:spacing w:line="360" w:lineRule="auto"/>
        <w:ind w:left="20" w:right="20" w:firstLine="400"/>
        <w:rPr>
          <w:rFonts w:asciiTheme="majorBidi" w:hAnsiTheme="majorBidi" w:cstheme="majorBidi"/>
          <w:sz w:val="28"/>
          <w:szCs w:val="28"/>
        </w:rPr>
      </w:pPr>
      <w:r w:rsidRPr="00D70B46">
        <w:rPr>
          <w:rFonts w:asciiTheme="majorBidi" w:hAnsiTheme="majorBidi" w:cstheme="majorBidi"/>
          <w:sz w:val="28"/>
          <w:szCs w:val="28"/>
        </w:rPr>
        <w:t xml:space="preserve">The cricoid cartilage is in the form of </w:t>
      </w:r>
      <w:proofErr w:type="spellStart"/>
      <w:proofErr w:type="gramStart"/>
      <w:r w:rsidRPr="00D70B46">
        <w:rPr>
          <w:rFonts w:asciiTheme="majorBidi" w:hAnsiTheme="majorBidi" w:cstheme="majorBidi"/>
          <w:sz w:val="28"/>
          <w:szCs w:val="28"/>
        </w:rPr>
        <w:t>a</w:t>
      </w:r>
      <w:proofErr w:type="spellEnd"/>
      <w:proofErr w:type="gramEnd"/>
      <w:r w:rsidRPr="00D70B46">
        <w:rPr>
          <w:rFonts w:asciiTheme="majorBidi" w:hAnsiTheme="majorBidi" w:cstheme="majorBidi"/>
          <w:sz w:val="28"/>
          <w:szCs w:val="28"/>
        </w:rPr>
        <w:t xml:space="preserve"> oval ring. It has a </w:t>
      </w:r>
      <w:r w:rsidRPr="00D70B46">
        <w:rPr>
          <w:rStyle w:val="BodytextBoldItalic"/>
          <w:rFonts w:asciiTheme="majorBidi" w:hAnsiTheme="majorBidi" w:cstheme="majorBidi"/>
          <w:sz w:val="28"/>
          <w:szCs w:val="28"/>
        </w:rPr>
        <w:t>median process</w:t>
      </w:r>
      <w:r w:rsidRPr="00D70B46">
        <w:rPr>
          <w:rFonts w:asciiTheme="majorBidi" w:hAnsiTheme="majorBidi" w:cstheme="majorBidi"/>
          <w:sz w:val="28"/>
          <w:szCs w:val="28"/>
        </w:rPr>
        <w:t xml:space="preserve"> at the hind end and two </w:t>
      </w:r>
      <w:r w:rsidRPr="00D70B46">
        <w:rPr>
          <w:rStyle w:val="BodytextBoldItalic"/>
          <w:rFonts w:asciiTheme="majorBidi" w:hAnsiTheme="majorBidi" w:cstheme="majorBidi"/>
          <w:sz w:val="28"/>
          <w:szCs w:val="28"/>
        </w:rPr>
        <w:t>lateral processes.</w:t>
      </w:r>
    </w:p>
    <w:p w:rsidR="00E536D0" w:rsidRPr="00D70B46" w:rsidRDefault="00E536D0" w:rsidP="00AC0823">
      <w:pPr>
        <w:pStyle w:val="BodyText1"/>
        <w:shd w:val="clear" w:color="auto" w:fill="auto"/>
        <w:spacing w:line="360" w:lineRule="auto"/>
        <w:ind w:left="20" w:right="20" w:firstLine="400"/>
        <w:rPr>
          <w:rFonts w:asciiTheme="majorBidi" w:hAnsiTheme="majorBidi" w:cstheme="majorBidi"/>
          <w:sz w:val="28"/>
          <w:szCs w:val="28"/>
        </w:rPr>
      </w:pPr>
      <w:r w:rsidRPr="00D70B46">
        <w:rPr>
          <w:rFonts w:asciiTheme="majorBidi" w:hAnsiTheme="majorBidi" w:cstheme="majorBidi"/>
          <w:sz w:val="28"/>
          <w:szCs w:val="28"/>
        </w:rPr>
        <w:t xml:space="preserve">The two lateral processes are joined by a transverse bridge on the ventral side of the </w:t>
      </w:r>
      <w:proofErr w:type="spellStart"/>
      <w:r w:rsidRPr="00D70B46">
        <w:rPr>
          <w:rFonts w:asciiTheme="majorBidi" w:hAnsiTheme="majorBidi" w:cstheme="majorBidi"/>
          <w:sz w:val="28"/>
          <w:szCs w:val="28"/>
        </w:rPr>
        <w:t>laryngotracheal</w:t>
      </w:r>
      <w:proofErr w:type="spellEnd"/>
      <w:r w:rsidRPr="00D70B46">
        <w:rPr>
          <w:rFonts w:asciiTheme="majorBidi" w:hAnsiTheme="majorBidi" w:cstheme="majorBidi"/>
          <w:sz w:val="28"/>
          <w:szCs w:val="28"/>
        </w:rPr>
        <w:t xml:space="preserve"> chamber. The arytenoid cartilages are </w:t>
      </w:r>
      <w:r w:rsidRPr="00D70B46">
        <w:rPr>
          <w:rStyle w:val="BodytextBoldItalic"/>
          <w:rFonts w:asciiTheme="majorBidi" w:hAnsiTheme="majorBidi" w:cstheme="majorBidi"/>
          <w:sz w:val="28"/>
          <w:szCs w:val="28"/>
        </w:rPr>
        <w:t>semilunar</w:t>
      </w:r>
      <w:r w:rsidRPr="00D70B46">
        <w:rPr>
          <w:rFonts w:asciiTheme="majorBidi" w:hAnsiTheme="majorBidi" w:cstheme="majorBidi"/>
          <w:sz w:val="28"/>
          <w:szCs w:val="28"/>
        </w:rPr>
        <w:t xml:space="preserve"> in shape.</w:t>
      </w:r>
      <w:r w:rsidR="00AC0823">
        <w:rPr>
          <w:rFonts w:asciiTheme="majorBidi" w:hAnsiTheme="majorBidi" w:cstheme="majorBidi"/>
          <w:sz w:val="28"/>
          <w:szCs w:val="28"/>
        </w:rPr>
        <w:t xml:space="preserve"> </w:t>
      </w:r>
      <w:r w:rsidRPr="00D70B46">
        <w:rPr>
          <w:rFonts w:asciiTheme="majorBidi" w:hAnsiTheme="majorBidi" w:cstheme="majorBidi"/>
          <w:sz w:val="28"/>
          <w:szCs w:val="28"/>
        </w:rPr>
        <w:t xml:space="preserve">The lining of </w:t>
      </w:r>
      <w:proofErr w:type="spellStart"/>
      <w:r w:rsidRPr="00D70B46">
        <w:rPr>
          <w:rFonts w:asciiTheme="majorBidi" w:hAnsiTheme="majorBidi" w:cstheme="majorBidi"/>
          <w:sz w:val="28"/>
          <w:szCs w:val="28"/>
        </w:rPr>
        <w:t>laryngotracheal</w:t>
      </w:r>
      <w:proofErr w:type="spellEnd"/>
      <w:r w:rsidRPr="00D70B46">
        <w:rPr>
          <w:rFonts w:asciiTheme="majorBidi" w:hAnsiTheme="majorBidi" w:cstheme="majorBidi"/>
          <w:sz w:val="28"/>
          <w:szCs w:val="28"/>
        </w:rPr>
        <w:t xml:space="preserve"> chamber is produced into a pair of horizontal folds called the </w:t>
      </w:r>
      <w:r w:rsidRPr="00D70B46">
        <w:rPr>
          <w:rStyle w:val="BodytextBoldItalic"/>
          <w:rFonts w:asciiTheme="majorBidi" w:hAnsiTheme="majorBidi" w:cstheme="majorBidi"/>
          <w:sz w:val="28"/>
          <w:szCs w:val="28"/>
        </w:rPr>
        <w:t>vocal cords</w:t>
      </w:r>
      <w:r w:rsidRPr="00D70B46">
        <w:rPr>
          <w:rFonts w:asciiTheme="majorBidi" w:hAnsiTheme="majorBidi" w:cstheme="majorBidi"/>
          <w:sz w:val="28"/>
          <w:szCs w:val="28"/>
        </w:rPr>
        <w:t>.</w:t>
      </w:r>
      <w:r w:rsidR="00AC0823">
        <w:rPr>
          <w:rFonts w:asciiTheme="majorBidi" w:hAnsiTheme="majorBidi" w:cstheme="majorBidi"/>
          <w:sz w:val="28"/>
          <w:szCs w:val="28"/>
        </w:rPr>
        <w:t xml:space="preserve"> </w:t>
      </w:r>
      <w:r w:rsidRPr="00D70B46">
        <w:rPr>
          <w:rFonts w:asciiTheme="majorBidi" w:hAnsiTheme="majorBidi" w:cstheme="majorBidi"/>
          <w:sz w:val="28"/>
          <w:szCs w:val="28"/>
        </w:rPr>
        <w:t xml:space="preserve">The sound is produced by the vibrations of the vocal cords, when air from the lungs is </w:t>
      </w:r>
      <w:proofErr w:type="spellStart"/>
      <w:r w:rsidRPr="00D70B46">
        <w:rPr>
          <w:rFonts w:asciiTheme="majorBidi" w:hAnsiTheme="majorBidi" w:cstheme="majorBidi"/>
          <w:sz w:val="28"/>
          <w:szCs w:val="28"/>
        </w:rPr>
        <w:t>vigourously</w:t>
      </w:r>
      <w:proofErr w:type="spellEnd"/>
      <w:r w:rsidRPr="00D70B46">
        <w:rPr>
          <w:rFonts w:asciiTheme="majorBidi" w:hAnsiTheme="majorBidi" w:cstheme="majorBidi"/>
          <w:sz w:val="28"/>
          <w:szCs w:val="28"/>
        </w:rPr>
        <w:t xml:space="preserve"> forced between them.</w:t>
      </w:r>
    </w:p>
    <w:p w:rsidR="00E536D0" w:rsidRPr="00D70B46" w:rsidRDefault="00E536D0" w:rsidP="00D70B46">
      <w:pPr>
        <w:pStyle w:val="BodyText1"/>
        <w:shd w:val="clear" w:color="auto" w:fill="auto"/>
        <w:spacing w:line="360" w:lineRule="auto"/>
        <w:ind w:left="20" w:right="20" w:firstLine="400"/>
        <w:rPr>
          <w:rFonts w:asciiTheme="majorBidi" w:hAnsiTheme="majorBidi" w:cstheme="majorBidi"/>
          <w:sz w:val="28"/>
          <w:szCs w:val="28"/>
        </w:rPr>
      </w:pPr>
      <w:r w:rsidRPr="00D70B46">
        <w:rPr>
          <w:rFonts w:asciiTheme="majorBidi" w:hAnsiTheme="majorBidi" w:cstheme="majorBidi"/>
          <w:sz w:val="28"/>
          <w:szCs w:val="28"/>
        </w:rPr>
        <w:t xml:space="preserve">The vocal sac of male </w:t>
      </w:r>
      <w:proofErr w:type="spellStart"/>
      <w:r w:rsidRPr="00D70B46">
        <w:rPr>
          <w:rStyle w:val="BodytextBoldItalic"/>
          <w:rFonts w:asciiTheme="majorBidi" w:hAnsiTheme="majorBidi" w:cstheme="majorBidi"/>
          <w:sz w:val="28"/>
          <w:szCs w:val="28"/>
        </w:rPr>
        <w:t>Bufo</w:t>
      </w:r>
      <w:proofErr w:type="spellEnd"/>
      <w:r w:rsidRPr="00D70B46">
        <w:rPr>
          <w:rFonts w:asciiTheme="majorBidi" w:hAnsiTheme="majorBidi" w:cstheme="majorBidi"/>
          <w:sz w:val="28"/>
          <w:szCs w:val="28"/>
        </w:rPr>
        <w:t xml:space="preserve"> functions as </w:t>
      </w:r>
      <w:r w:rsidRPr="00D70B46">
        <w:rPr>
          <w:rStyle w:val="BodytextBoldItalic"/>
          <w:rFonts w:asciiTheme="majorBidi" w:hAnsiTheme="majorBidi" w:cstheme="majorBidi"/>
          <w:sz w:val="28"/>
          <w:szCs w:val="28"/>
        </w:rPr>
        <w:t>resonators</w:t>
      </w:r>
      <w:r w:rsidRPr="00D70B46">
        <w:rPr>
          <w:rFonts w:asciiTheme="majorBidi" w:hAnsiTheme="majorBidi" w:cstheme="majorBidi"/>
          <w:sz w:val="28"/>
          <w:szCs w:val="28"/>
        </w:rPr>
        <w:t xml:space="preserve"> to intensify sound. The vocal </w:t>
      </w:r>
      <w:proofErr w:type="gramStart"/>
      <w:r w:rsidRPr="00D70B46">
        <w:rPr>
          <w:rFonts w:asciiTheme="majorBidi" w:hAnsiTheme="majorBidi" w:cstheme="majorBidi"/>
          <w:sz w:val="28"/>
          <w:szCs w:val="28"/>
        </w:rPr>
        <w:t>sac open</w:t>
      </w:r>
      <w:proofErr w:type="gramEnd"/>
      <w:r w:rsidRPr="00D70B46">
        <w:rPr>
          <w:rFonts w:asciiTheme="majorBidi" w:hAnsiTheme="majorBidi" w:cstheme="majorBidi"/>
          <w:sz w:val="28"/>
          <w:szCs w:val="28"/>
        </w:rPr>
        <w:t xml:space="preserve"> into the </w:t>
      </w:r>
      <w:proofErr w:type="spellStart"/>
      <w:r w:rsidRPr="00D70B46">
        <w:rPr>
          <w:rFonts w:asciiTheme="majorBidi" w:hAnsiTheme="majorBidi" w:cstheme="majorBidi"/>
          <w:sz w:val="28"/>
          <w:szCs w:val="28"/>
        </w:rPr>
        <w:t>buccopharyngeal</w:t>
      </w:r>
      <w:proofErr w:type="spellEnd"/>
      <w:r w:rsidRPr="00D70B46">
        <w:rPr>
          <w:rFonts w:asciiTheme="majorBidi" w:hAnsiTheme="majorBidi" w:cstheme="majorBidi"/>
          <w:sz w:val="28"/>
          <w:szCs w:val="28"/>
        </w:rPr>
        <w:t xml:space="preserve"> cavity.</w:t>
      </w:r>
    </w:p>
    <w:p w:rsidR="00E536D0" w:rsidRPr="00D70B46" w:rsidRDefault="00E536D0" w:rsidP="00D70B46">
      <w:pPr>
        <w:pStyle w:val="BodyText1"/>
        <w:shd w:val="clear" w:color="auto" w:fill="auto"/>
        <w:spacing w:line="360" w:lineRule="auto"/>
        <w:ind w:left="20" w:right="20" w:firstLine="400"/>
        <w:rPr>
          <w:rFonts w:asciiTheme="majorBidi" w:hAnsiTheme="majorBidi" w:cstheme="majorBidi"/>
          <w:sz w:val="28"/>
          <w:szCs w:val="28"/>
        </w:rPr>
      </w:pPr>
      <w:r w:rsidRPr="00D70B46">
        <w:rPr>
          <w:rFonts w:asciiTheme="majorBidi" w:hAnsiTheme="majorBidi" w:cstheme="majorBidi"/>
          <w:sz w:val="28"/>
          <w:szCs w:val="28"/>
        </w:rPr>
        <w:t>Air is pumped into them from the lungs and is forced back again, passing between the vocal cords.</w:t>
      </w:r>
    </w:p>
    <w:p w:rsidR="00244FF7" w:rsidRPr="00BA234A" w:rsidRDefault="00244FF7" w:rsidP="00244FF7">
      <w:pPr>
        <w:pStyle w:val="Heading10"/>
        <w:keepNext/>
        <w:keepLines/>
        <w:shd w:val="clear" w:color="auto" w:fill="auto"/>
        <w:spacing w:line="360" w:lineRule="auto"/>
        <w:ind w:right="60"/>
        <w:jc w:val="both"/>
        <w:rPr>
          <w:rFonts w:asciiTheme="majorBidi" w:hAnsiTheme="majorBidi" w:cstheme="majorBidi"/>
          <w:sz w:val="28"/>
          <w:szCs w:val="28"/>
        </w:rPr>
      </w:pPr>
      <w:r w:rsidRPr="00BA234A">
        <w:rPr>
          <w:rFonts w:asciiTheme="majorBidi" w:hAnsiTheme="majorBidi" w:cstheme="majorBidi"/>
          <w:sz w:val="28"/>
          <w:szCs w:val="28"/>
        </w:rPr>
        <w:t>Circulatory System</w:t>
      </w:r>
    </w:p>
    <w:p w:rsidR="00244FF7" w:rsidRPr="00BA234A" w:rsidRDefault="00244FF7" w:rsidP="00244FF7">
      <w:pPr>
        <w:pStyle w:val="BodyText1"/>
        <w:shd w:val="clear" w:color="auto" w:fill="auto"/>
        <w:spacing w:line="360" w:lineRule="auto"/>
        <w:ind w:left="60" w:right="60" w:firstLine="420"/>
        <w:rPr>
          <w:rFonts w:asciiTheme="majorBidi" w:hAnsiTheme="majorBidi" w:cstheme="majorBidi"/>
          <w:sz w:val="28"/>
          <w:szCs w:val="28"/>
        </w:rPr>
      </w:pPr>
      <w:r w:rsidRPr="00BA234A">
        <w:rPr>
          <w:rFonts w:asciiTheme="majorBidi" w:hAnsiTheme="majorBidi" w:cstheme="majorBidi"/>
          <w:sz w:val="28"/>
          <w:szCs w:val="28"/>
        </w:rPr>
        <w:t xml:space="preserve">The circulatory system of </w:t>
      </w:r>
      <w:proofErr w:type="spellStart"/>
      <w:r w:rsidRPr="00BA234A">
        <w:rPr>
          <w:rStyle w:val="BodytextItalic"/>
          <w:rFonts w:asciiTheme="majorBidi" w:hAnsiTheme="majorBidi" w:cstheme="majorBidi"/>
          <w:sz w:val="28"/>
          <w:szCs w:val="28"/>
        </w:rPr>
        <w:t>Bufo</w:t>
      </w:r>
      <w:proofErr w:type="spellEnd"/>
      <w:r w:rsidRPr="00BA234A">
        <w:rPr>
          <w:rStyle w:val="BodytextFranklinGothicHeavy45pt"/>
          <w:rFonts w:asciiTheme="majorBidi" w:hAnsiTheme="majorBidi" w:cstheme="majorBidi"/>
          <w:sz w:val="28"/>
          <w:szCs w:val="28"/>
        </w:rPr>
        <w:t xml:space="preserve"> </w:t>
      </w:r>
      <w:r w:rsidRPr="00BA234A">
        <w:rPr>
          <w:rFonts w:asciiTheme="majorBidi" w:hAnsiTheme="majorBidi" w:cstheme="majorBidi"/>
          <w:sz w:val="28"/>
          <w:szCs w:val="28"/>
        </w:rPr>
        <w:t xml:space="preserve">is </w:t>
      </w:r>
      <w:r>
        <w:rPr>
          <w:rStyle w:val="BodytextBoldItalic"/>
          <w:rFonts w:asciiTheme="majorBidi" w:hAnsiTheme="majorBidi" w:cstheme="majorBidi"/>
          <w:sz w:val="28"/>
          <w:szCs w:val="28"/>
        </w:rPr>
        <w:t>a</w:t>
      </w:r>
      <w:r w:rsidRPr="00BA234A">
        <w:rPr>
          <w:rStyle w:val="BodytextBoldItalic"/>
          <w:rFonts w:asciiTheme="majorBidi" w:hAnsiTheme="majorBidi" w:cstheme="majorBidi"/>
          <w:sz w:val="28"/>
          <w:szCs w:val="28"/>
        </w:rPr>
        <w:t xml:space="preserve"> closed </w:t>
      </w:r>
      <w:r w:rsidRPr="00BA234A">
        <w:rPr>
          <w:rFonts w:asciiTheme="majorBidi" w:hAnsiTheme="majorBidi" w:cstheme="majorBidi"/>
          <w:sz w:val="28"/>
          <w:szCs w:val="28"/>
        </w:rPr>
        <w:t>type. It consists of the following components:</w:t>
      </w:r>
    </w:p>
    <w:p w:rsidR="00244FF7" w:rsidRPr="00BA234A" w:rsidRDefault="00244FF7" w:rsidP="00244FF7">
      <w:pPr>
        <w:pStyle w:val="Bodytext20"/>
        <w:numPr>
          <w:ilvl w:val="0"/>
          <w:numId w:val="13"/>
        </w:numPr>
        <w:shd w:val="clear" w:color="auto" w:fill="auto"/>
        <w:tabs>
          <w:tab w:val="left" w:pos="673"/>
        </w:tabs>
        <w:spacing w:line="360" w:lineRule="auto"/>
        <w:ind w:left="60" w:firstLine="420"/>
        <w:rPr>
          <w:rFonts w:asciiTheme="majorBidi" w:hAnsiTheme="majorBidi" w:cstheme="majorBidi"/>
          <w:sz w:val="28"/>
          <w:szCs w:val="28"/>
        </w:rPr>
      </w:pPr>
      <w:r w:rsidRPr="00BA234A">
        <w:rPr>
          <w:rFonts w:asciiTheme="majorBidi" w:hAnsiTheme="majorBidi" w:cstheme="majorBidi"/>
          <w:sz w:val="28"/>
          <w:szCs w:val="28"/>
        </w:rPr>
        <w:t>Blood</w:t>
      </w:r>
    </w:p>
    <w:p w:rsidR="00244FF7" w:rsidRPr="00BA234A" w:rsidRDefault="00244FF7" w:rsidP="00244FF7">
      <w:pPr>
        <w:pStyle w:val="Bodytext20"/>
        <w:numPr>
          <w:ilvl w:val="0"/>
          <w:numId w:val="13"/>
        </w:numPr>
        <w:shd w:val="clear" w:color="auto" w:fill="auto"/>
        <w:tabs>
          <w:tab w:val="left" w:pos="673"/>
        </w:tabs>
        <w:spacing w:line="360" w:lineRule="auto"/>
        <w:ind w:left="60" w:firstLine="420"/>
        <w:rPr>
          <w:rFonts w:asciiTheme="majorBidi" w:hAnsiTheme="majorBidi" w:cstheme="majorBidi"/>
          <w:sz w:val="28"/>
          <w:szCs w:val="28"/>
        </w:rPr>
      </w:pPr>
      <w:r w:rsidRPr="00BA234A">
        <w:rPr>
          <w:rFonts w:asciiTheme="majorBidi" w:hAnsiTheme="majorBidi" w:cstheme="majorBidi"/>
          <w:sz w:val="28"/>
          <w:szCs w:val="28"/>
        </w:rPr>
        <w:lastRenderedPageBreak/>
        <w:t>Heart</w:t>
      </w:r>
    </w:p>
    <w:p w:rsidR="00244FF7" w:rsidRPr="00BA234A" w:rsidRDefault="00244FF7" w:rsidP="00244FF7">
      <w:pPr>
        <w:pStyle w:val="Bodytext20"/>
        <w:shd w:val="clear" w:color="auto" w:fill="auto"/>
        <w:spacing w:line="360" w:lineRule="auto"/>
        <w:ind w:left="60" w:firstLine="420"/>
        <w:rPr>
          <w:rFonts w:asciiTheme="majorBidi" w:hAnsiTheme="majorBidi" w:cstheme="majorBidi"/>
          <w:sz w:val="28"/>
          <w:szCs w:val="28"/>
        </w:rPr>
      </w:pPr>
      <w:r w:rsidRPr="00BA234A">
        <w:rPr>
          <w:rStyle w:val="Bodytext2FranklinGothicHeavy45ptNotItalic"/>
          <w:rFonts w:asciiTheme="majorBidi" w:hAnsiTheme="majorBidi" w:cstheme="majorBidi"/>
          <w:sz w:val="28"/>
          <w:szCs w:val="28"/>
        </w:rPr>
        <w:t xml:space="preserve"> </w:t>
      </w:r>
      <w:r w:rsidRPr="00BA234A">
        <w:rPr>
          <w:rFonts w:asciiTheme="majorBidi" w:hAnsiTheme="majorBidi" w:cstheme="majorBidi"/>
          <w:sz w:val="28"/>
          <w:szCs w:val="28"/>
        </w:rPr>
        <w:t>3. Arterial system</w:t>
      </w:r>
    </w:p>
    <w:p w:rsidR="00244FF7" w:rsidRPr="00BA234A" w:rsidRDefault="00244FF7" w:rsidP="00244FF7">
      <w:pPr>
        <w:pStyle w:val="Bodytext20"/>
        <w:shd w:val="clear" w:color="auto" w:fill="auto"/>
        <w:spacing w:line="360" w:lineRule="auto"/>
        <w:ind w:left="60" w:firstLine="420"/>
        <w:rPr>
          <w:rFonts w:asciiTheme="majorBidi" w:hAnsiTheme="majorBidi" w:cstheme="majorBidi"/>
          <w:sz w:val="28"/>
          <w:szCs w:val="28"/>
        </w:rPr>
      </w:pPr>
      <w:r w:rsidRPr="00BA234A">
        <w:rPr>
          <w:rFonts w:asciiTheme="majorBidi" w:hAnsiTheme="majorBidi" w:cstheme="majorBidi"/>
          <w:sz w:val="28"/>
          <w:szCs w:val="28"/>
        </w:rPr>
        <w:t>4</w:t>
      </w:r>
      <w:r w:rsidRPr="00BA234A">
        <w:rPr>
          <w:rStyle w:val="Bodytext2FranklinGothicHeavy45ptNotItalic"/>
          <w:rFonts w:asciiTheme="majorBidi" w:hAnsiTheme="majorBidi" w:cstheme="majorBidi"/>
          <w:sz w:val="28"/>
          <w:szCs w:val="28"/>
        </w:rPr>
        <w:t xml:space="preserve">. </w:t>
      </w:r>
      <w:r w:rsidRPr="00BA234A">
        <w:rPr>
          <w:rFonts w:asciiTheme="majorBidi" w:hAnsiTheme="majorBidi" w:cstheme="majorBidi"/>
          <w:sz w:val="28"/>
          <w:szCs w:val="28"/>
        </w:rPr>
        <w:t>Venous system.</w:t>
      </w:r>
    </w:p>
    <w:p w:rsidR="00244FF7" w:rsidRPr="00BA234A" w:rsidRDefault="00244FF7" w:rsidP="00244FF7">
      <w:pPr>
        <w:pStyle w:val="Heading20"/>
        <w:keepNext/>
        <w:keepLines/>
        <w:shd w:val="clear" w:color="auto" w:fill="auto"/>
        <w:tabs>
          <w:tab w:val="left" w:pos="1713"/>
          <w:tab w:val="left" w:pos="3544"/>
          <w:tab w:val="left" w:pos="3828"/>
        </w:tabs>
        <w:spacing w:before="0" w:after="0" w:line="360" w:lineRule="auto"/>
        <w:rPr>
          <w:rFonts w:asciiTheme="majorBidi" w:hAnsiTheme="majorBidi" w:cstheme="majorBidi"/>
          <w:sz w:val="28"/>
          <w:szCs w:val="28"/>
        </w:rPr>
      </w:pPr>
      <w:proofErr w:type="gramStart"/>
      <w:r>
        <w:rPr>
          <w:rFonts w:asciiTheme="majorBidi" w:hAnsiTheme="majorBidi" w:cstheme="majorBidi"/>
          <w:sz w:val="28"/>
          <w:szCs w:val="28"/>
        </w:rPr>
        <w:t>1.</w:t>
      </w:r>
      <w:r w:rsidRPr="00BA234A">
        <w:rPr>
          <w:rFonts w:asciiTheme="majorBidi" w:hAnsiTheme="majorBidi" w:cstheme="majorBidi"/>
          <w:sz w:val="28"/>
          <w:szCs w:val="28"/>
        </w:rPr>
        <w:t>Blood</w:t>
      </w:r>
      <w:proofErr w:type="gramEnd"/>
    </w:p>
    <w:p w:rsidR="00244FF7" w:rsidRPr="00BA234A" w:rsidRDefault="00244FF7" w:rsidP="00244FF7">
      <w:pPr>
        <w:pStyle w:val="BodyText1"/>
        <w:shd w:val="clear" w:color="auto" w:fill="auto"/>
        <w:spacing w:line="360" w:lineRule="auto"/>
        <w:ind w:left="60" w:right="60" w:firstLine="420"/>
        <w:rPr>
          <w:rFonts w:asciiTheme="majorBidi" w:hAnsiTheme="majorBidi" w:cstheme="majorBidi"/>
          <w:sz w:val="28"/>
          <w:szCs w:val="28"/>
        </w:rPr>
      </w:pPr>
      <w:r w:rsidRPr="00BA234A">
        <w:rPr>
          <w:rFonts w:asciiTheme="majorBidi" w:hAnsiTheme="majorBidi" w:cstheme="majorBidi"/>
          <w:sz w:val="28"/>
          <w:szCs w:val="28"/>
        </w:rPr>
        <w:t xml:space="preserve">The blood is a </w:t>
      </w:r>
      <w:r w:rsidRPr="00BA234A">
        <w:rPr>
          <w:rStyle w:val="BodytextBoldItalic"/>
          <w:rFonts w:asciiTheme="majorBidi" w:hAnsiTheme="majorBidi" w:cstheme="majorBidi"/>
          <w:sz w:val="28"/>
          <w:szCs w:val="28"/>
        </w:rPr>
        <w:t xml:space="preserve">red </w:t>
      </w:r>
      <w:proofErr w:type="spellStart"/>
      <w:r w:rsidRPr="00BA234A">
        <w:rPr>
          <w:rStyle w:val="BodytextBoldItalic"/>
          <w:rFonts w:asciiTheme="majorBidi" w:hAnsiTheme="majorBidi" w:cstheme="majorBidi"/>
          <w:sz w:val="28"/>
          <w:szCs w:val="28"/>
        </w:rPr>
        <w:t>colour</w:t>
      </w:r>
      <w:proofErr w:type="spellEnd"/>
      <w:r w:rsidRPr="00BA234A">
        <w:rPr>
          <w:rFonts w:asciiTheme="majorBidi" w:hAnsiTheme="majorBidi" w:cstheme="majorBidi"/>
          <w:sz w:val="28"/>
          <w:szCs w:val="28"/>
        </w:rPr>
        <w:t xml:space="preserve"> fluid. It consists of </w:t>
      </w:r>
      <w:r w:rsidRPr="00BA234A">
        <w:rPr>
          <w:rStyle w:val="BodytextBoldItalic"/>
          <w:rFonts w:asciiTheme="majorBidi" w:hAnsiTheme="majorBidi" w:cstheme="majorBidi"/>
          <w:sz w:val="28"/>
          <w:szCs w:val="28"/>
        </w:rPr>
        <w:t>plasma</w:t>
      </w:r>
      <w:r w:rsidRPr="00BA234A">
        <w:rPr>
          <w:rFonts w:asciiTheme="majorBidi" w:hAnsiTheme="majorBidi" w:cstheme="majorBidi"/>
          <w:sz w:val="28"/>
          <w:szCs w:val="28"/>
        </w:rPr>
        <w:t xml:space="preserve"> and </w:t>
      </w:r>
      <w:r w:rsidRPr="00BA234A">
        <w:rPr>
          <w:rStyle w:val="BodytextBoldItalic"/>
          <w:rFonts w:asciiTheme="majorBidi" w:hAnsiTheme="majorBidi" w:cstheme="majorBidi"/>
          <w:sz w:val="28"/>
          <w:szCs w:val="28"/>
        </w:rPr>
        <w:t>corpuscles.</w:t>
      </w:r>
    </w:p>
    <w:p w:rsidR="00244FF7" w:rsidRPr="00BA234A" w:rsidRDefault="00244FF7" w:rsidP="00244FF7">
      <w:pPr>
        <w:pStyle w:val="BodyText1"/>
        <w:shd w:val="clear" w:color="auto" w:fill="auto"/>
        <w:spacing w:line="360" w:lineRule="auto"/>
        <w:ind w:left="60" w:firstLine="420"/>
        <w:rPr>
          <w:rFonts w:asciiTheme="majorBidi" w:hAnsiTheme="majorBidi" w:cstheme="majorBidi"/>
          <w:sz w:val="28"/>
          <w:szCs w:val="28"/>
        </w:rPr>
      </w:pPr>
      <w:r w:rsidRPr="00BA234A">
        <w:rPr>
          <w:rFonts w:asciiTheme="majorBidi" w:hAnsiTheme="majorBidi" w:cstheme="majorBidi"/>
          <w:sz w:val="28"/>
          <w:szCs w:val="28"/>
        </w:rPr>
        <w:t>The plasma is liquid in nature.</w:t>
      </w:r>
      <w:r>
        <w:rPr>
          <w:rFonts w:asciiTheme="majorBidi" w:hAnsiTheme="majorBidi" w:cstheme="majorBidi"/>
          <w:sz w:val="28"/>
          <w:szCs w:val="28"/>
        </w:rPr>
        <w:t xml:space="preserve"> </w:t>
      </w:r>
      <w:r w:rsidRPr="00BA234A">
        <w:rPr>
          <w:rFonts w:asciiTheme="majorBidi" w:hAnsiTheme="majorBidi" w:cstheme="majorBidi"/>
          <w:sz w:val="28"/>
          <w:szCs w:val="28"/>
        </w:rPr>
        <w:t>The corpuscles are the cellular components of the blood.</w:t>
      </w:r>
      <w:r>
        <w:rPr>
          <w:rFonts w:asciiTheme="majorBidi" w:hAnsiTheme="majorBidi" w:cstheme="majorBidi"/>
          <w:sz w:val="28"/>
          <w:szCs w:val="28"/>
        </w:rPr>
        <w:t xml:space="preserve"> </w:t>
      </w:r>
      <w:r w:rsidRPr="00BA234A">
        <w:rPr>
          <w:rFonts w:asciiTheme="majorBidi" w:hAnsiTheme="majorBidi" w:cstheme="majorBidi"/>
          <w:sz w:val="28"/>
          <w:szCs w:val="28"/>
        </w:rPr>
        <w:t>Red blood corpuscles (RBC)</w:t>
      </w:r>
    </w:p>
    <w:p w:rsidR="00244FF7" w:rsidRDefault="006C6DA9" w:rsidP="00244FF7">
      <w:pPr>
        <w:pStyle w:val="Bodytext20"/>
        <w:shd w:val="clear" w:color="auto" w:fill="auto"/>
        <w:spacing w:line="360" w:lineRule="auto"/>
        <w:ind w:right="6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1552" behindDoc="1" locked="0" layoutInCell="1" allowOverlap="1">
            <wp:simplePos x="0" y="0"/>
            <wp:positionH relativeFrom="column">
              <wp:posOffset>1092032</wp:posOffset>
            </wp:positionH>
            <wp:positionV relativeFrom="paragraph">
              <wp:posOffset>-1905</wp:posOffset>
            </wp:positionV>
            <wp:extent cx="3476445" cy="2186459"/>
            <wp:effectExtent l="0" t="0" r="0" b="4445"/>
            <wp:wrapNone/>
            <wp:docPr id="15" name="Picture 15" descr="C:\Users\Aziz\Desktop\book-Dr-Sabah\Ch-3-eight\Fig-8\F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iz\Desktop\book-Dr-Sabah\Ch-3-eight\Fig-8\F8-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6445" cy="2186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FF7" w:rsidRDefault="00244FF7" w:rsidP="00244FF7">
      <w:pPr>
        <w:pStyle w:val="Bodytext20"/>
        <w:shd w:val="clear" w:color="auto" w:fill="auto"/>
        <w:spacing w:line="360" w:lineRule="auto"/>
        <w:ind w:right="60"/>
        <w:rPr>
          <w:rFonts w:asciiTheme="majorBidi" w:hAnsiTheme="majorBidi" w:cstheme="majorBidi"/>
          <w:sz w:val="28"/>
          <w:szCs w:val="28"/>
        </w:rPr>
      </w:pPr>
    </w:p>
    <w:p w:rsidR="00244FF7" w:rsidRDefault="00244FF7" w:rsidP="00244FF7">
      <w:pPr>
        <w:pStyle w:val="Bodytext20"/>
        <w:shd w:val="clear" w:color="auto" w:fill="auto"/>
        <w:spacing w:line="360" w:lineRule="auto"/>
        <w:ind w:right="60"/>
        <w:rPr>
          <w:rFonts w:asciiTheme="majorBidi" w:hAnsiTheme="majorBidi" w:cstheme="majorBidi"/>
          <w:sz w:val="28"/>
          <w:szCs w:val="28"/>
        </w:rPr>
      </w:pPr>
    </w:p>
    <w:p w:rsidR="00244FF7" w:rsidRDefault="00244FF7" w:rsidP="00244FF7">
      <w:pPr>
        <w:pStyle w:val="Bodytext20"/>
        <w:shd w:val="clear" w:color="auto" w:fill="auto"/>
        <w:spacing w:line="360" w:lineRule="auto"/>
        <w:ind w:right="60"/>
        <w:rPr>
          <w:rFonts w:asciiTheme="majorBidi" w:hAnsiTheme="majorBidi" w:cstheme="majorBidi"/>
          <w:sz w:val="28"/>
          <w:szCs w:val="28"/>
        </w:rPr>
      </w:pPr>
    </w:p>
    <w:p w:rsidR="00244FF7" w:rsidRDefault="00244FF7" w:rsidP="00244FF7">
      <w:pPr>
        <w:pStyle w:val="Bodytext20"/>
        <w:shd w:val="clear" w:color="auto" w:fill="auto"/>
        <w:spacing w:line="360" w:lineRule="auto"/>
        <w:ind w:right="60"/>
        <w:rPr>
          <w:rFonts w:asciiTheme="majorBidi" w:hAnsiTheme="majorBidi" w:cstheme="majorBidi"/>
          <w:sz w:val="28"/>
          <w:szCs w:val="28"/>
        </w:rPr>
      </w:pPr>
    </w:p>
    <w:p w:rsidR="00244FF7" w:rsidRDefault="00244FF7" w:rsidP="00244FF7">
      <w:pPr>
        <w:pStyle w:val="Bodytext20"/>
        <w:shd w:val="clear" w:color="auto" w:fill="auto"/>
        <w:spacing w:line="360" w:lineRule="auto"/>
        <w:ind w:right="60"/>
        <w:rPr>
          <w:rFonts w:asciiTheme="majorBidi" w:hAnsiTheme="majorBidi" w:cstheme="majorBidi"/>
          <w:sz w:val="28"/>
          <w:szCs w:val="28"/>
        </w:rPr>
      </w:pPr>
    </w:p>
    <w:p w:rsidR="00244FF7" w:rsidRDefault="00244FF7" w:rsidP="00244FF7">
      <w:pPr>
        <w:pStyle w:val="Bodytext20"/>
        <w:shd w:val="clear" w:color="auto" w:fill="auto"/>
        <w:spacing w:line="360" w:lineRule="auto"/>
        <w:ind w:right="60"/>
        <w:rPr>
          <w:rFonts w:asciiTheme="majorBidi" w:hAnsiTheme="majorBidi" w:cstheme="majorBidi"/>
          <w:sz w:val="28"/>
          <w:szCs w:val="28"/>
        </w:rPr>
      </w:pPr>
    </w:p>
    <w:p w:rsidR="00244FF7" w:rsidRPr="00BA234A" w:rsidRDefault="00677A6F" w:rsidP="00677A6F">
      <w:pPr>
        <w:pStyle w:val="Bodytext20"/>
        <w:shd w:val="clear" w:color="auto" w:fill="auto"/>
        <w:spacing w:line="360" w:lineRule="auto"/>
        <w:ind w:right="60"/>
        <w:jc w:val="center"/>
        <w:rPr>
          <w:rFonts w:asciiTheme="majorBidi" w:hAnsiTheme="majorBidi" w:cstheme="majorBidi"/>
          <w:sz w:val="28"/>
          <w:szCs w:val="28"/>
        </w:rPr>
      </w:pPr>
      <w:r>
        <w:rPr>
          <w:rFonts w:asciiTheme="majorBidi" w:hAnsiTheme="majorBidi" w:cstheme="majorBidi"/>
          <w:sz w:val="28"/>
          <w:szCs w:val="28"/>
        </w:rPr>
        <w:t xml:space="preserve">Fig.8.15: </w:t>
      </w:r>
      <w:proofErr w:type="spellStart"/>
      <w:r>
        <w:rPr>
          <w:rFonts w:asciiTheme="majorBidi" w:hAnsiTheme="majorBidi" w:cstheme="majorBidi"/>
          <w:sz w:val="28"/>
          <w:szCs w:val="28"/>
        </w:rPr>
        <w:t>Bufo</w:t>
      </w:r>
      <w:proofErr w:type="spellEnd"/>
      <w:r>
        <w:rPr>
          <w:rFonts w:asciiTheme="majorBidi" w:hAnsiTheme="majorBidi" w:cstheme="majorBidi"/>
          <w:sz w:val="28"/>
          <w:szCs w:val="28"/>
        </w:rPr>
        <w:t>- Blood corpuscles</w:t>
      </w:r>
    </w:p>
    <w:p w:rsidR="00244FF7" w:rsidRPr="00BA234A" w:rsidRDefault="00244FF7" w:rsidP="00244FF7">
      <w:pPr>
        <w:pStyle w:val="BodyText1"/>
        <w:shd w:val="clear" w:color="auto" w:fill="auto"/>
        <w:spacing w:line="360" w:lineRule="auto"/>
        <w:ind w:left="60" w:right="60" w:firstLine="420"/>
        <w:rPr>
          <w:rFonts w:asciiTheme="majorBidi" w:hAnsiTheme="majorBidi" w:cstheme="majorBidi"/>
          <w:sz w:val="28"/>
          <w:szCs w:val="28"/>
        </w:rPr>
      </w:pPr>
      <w:r w:rsidRPr="00BA234A">
        <w:rPr>
          <w:rFonts w:asciiTheme="majorBidi" w:hAnsiTheme="majorBidi" w:cstheme="majorBidi"/>
          <w:sz w:val="28"/>
          <w:szCs w:val="28"/>
        </w:rPr>
        <w:t xml:space="preserve">There are three types of corpuscles, namely </w:t>
      </w:r>
      <w:r w:rsidRPr="00BA234A">
        <w:rPr>
          <w:rStyle w:val="BodytextBoldItalic"/>
          <w:rFonts w:asciiTheme="majorBidi" w:hAnsiTheme="majorBidi" w:cstheme="majorBidi"/>
          <w:sz w:val="28"/>
          <w:szCs w:val="28"/>
        </w:rPr>
        <w:t>RBC, WBC</w:t>
      </w:r>
      <w:r w:rsidRPr="00BA234A">
        <w:rPr>
          <w:rFonts w:asciiTheme="majorBidi" w:hAnsiTheme="majorBidi" w:cstheme="majorBidi"/>
          <w:sz w:val="28"/>
          <w:szCs w:val="28"/>
        </w:rPr>
        <w:t xml:space="preserve"> and </w:t>
      </w:r>
      <w:r w:rsidRPr="00BA234A">
        <w:rPr>
          <w:rStyle w:val="BodytextBoldItalic"/>
          <w:rFonts w:asciiTheme="majorBidi" w:hAnsiTheme="majorBidi" w:cstheme="majorBidi"/>
          <w:sz w:val="28"/>
          <w:szCs w:val="28"/>
        </w:rPr>
        <w:t>platelets.</w:t>
      </w:r>
    </w:p>
    <w:p w:rsidR="00244FF7" w:rsidRPr="00BA234A" w:rsidRDefault="00244FF7" w:rsidP="00677A6F">
      <w:pPr>
        <w:pStyle w:val="BodyText1"/>
        <w:shd w:val="clear" w:color="auto" w:fill="auto"/>
        <w:spacing w:line="360" w:lineRule="auto"/>
        <w:ind w:left="60" w:right="60" w:firstLine="420"/>
        <w:rPr>
          <w:rFonts w:asciiTheme="majorBidi" w:hAnsiTheme="majorBidi" w:cstheme="majorBidi"/>
          <w:sz w:val="28"/>
          <w:szCs w:val="28"/>
        </w:rPr>
      </w:pPr>
      <w:r w:rsidRPr="00BA234A">
        <w:rPr>
          <w:rFonts w:asciiTheme="majorBidi" w:hAnsiTheme="majorBidi" w:cstheme="majorBidi"/>
          <w:sz w:val="28"/>
          <w:szCs w:val="28"/>
        </w:rPr>
        <w:t xml:space="preserve">The RBC is nucleated and it is </w:t>
      </w:r>
      <w:r w:rsidRPr="00BA234A">
        <w:rPr>
          <w:rStyle w:val="BodytextBoldItalic"/>
          <w:rFonts w:asciiTheme="majorBidi" w:hAnsiTheme="majorBidi" w:cstheme="majorBidi"/>
          <w:sz w:val="28"/>
          <w:szCs w:val="28"/>
        </w:rPr>
        <w:t xml:space="preserve">reddish </w:t>
      </w:r>
      <w:r w:rsidRPr="00BA234A">
        <w:rPr>
          <w:rFonts w:asciiTheme="majorBidi" w:hAnsiTheme="majorBidi" w:cstheme="majorBidi"/>
          <w:sz w:val="28"/>
          <w:szCs w:val="28"/>
        </w:rPr>
        <w:t xml:space="preserve">in </w:t>
      </w:r>
      <w:proofErr w:type="spellStart"/>
      <w:r w:rsidRPr="00BA234A">
        <w:rPr>
          <w:rFonts w:asciiTheme="majorBidi" w:hAnsiTheme="majorBidi" w:cstheme="majorBidi"/>
          <w:sz w:val="28"/>
          <w:szCs w:val="28"/>
        </w:rPr>
        <w:t>colour</w:t>
      </w:r>
      <w:proofErr w:type="spellEnd"/>
      <w:r w:rsidRPr="00BA234A">
        <w:rPr>
          <w:rFonts w:asciiTheme="majorBidi" w:hAnsiTheme="majorBidi" w:cstheme="majorBidi"/>
          <w:sz w:val="28"/>
          <w:szCs w:val="28"/>
        </w:rPr>
        <w:t xml:space="preserve"> because it contains </w:t>
      </w:r>
      <w:proofErr w:type="spellStart"/>
      <w:r w:rsidRPr="00BA234A">
        <w:rPr>
          <w:rStyle w:val="BodytextBoldItalic"/>
          <w:rFonts w:asciiTheme="majorBidi" w:hAnsiTheme="majorBidi" w:cstheme="majorBidi"/>
          <w:sz w:val="28"/>
          <w:szCs w:val="28"/>
        </w:rPr>
        <w:t>haemoglobin</w:t>
      </w:r>
      <w:proofErr w:type="spellEnd"/>
      <w:r w:rsidRPr="00BA234A">
        <w:rPr>
          <w:rStyle w:val="BodytextBoldItalic"/>
          <w:rFonts w:asciiTheme="majorBidi" w:hAnsiTheme="majorBidi" w:cstheme="majorBidi"/>
          <w:sz w:val="28"/>
          <w:szCs w:val="28"/>
        </w:rPr>
        <w:t>.</w:t>
      </w:r>
      <w:r w:rsidR="00677A6F">
        <w:rPr>
          <w:rStyle w:val="BodytextBoldItalic"/>
          <w:rFonts w:asciiTheme="majorBidi" w:hAnsiTheme="majorBidi" w:cstheme="majorBidi"/>
          <w:b w:val="0"/>
          <w:bCs w:val="0"/>
          <w:i w:val="0"/>
          <w:iCs w:val="0"/>
          <w:sz w:val="28"/>
          <w:szCs w:val="28"/>
        </w:rPr>
        <w:t xml:space="preserve"> </w:t>
      </w:r>
      <w:r w:rsidRPr="00BA234A">
        <w:rPr>
          <w:rFonts w:asciiTheme="majorBidi" w:hAnsiTheme="majorBidi" w:cstheme="majorBidi"/>
          <w:sz w:val="28"/>
          <w:szCs w:val="28"/>
        </w:rPr>
        <w:t xml:space="preserve">The </w:t>
      </w:r>
      <w:r w:rsidRPr="00BA234A">
        <w:rPr>
          <w:rStyle w:val="BodytextBoldItalic"/>
          <w:rFonts w:asciiTheme="majorBidi" w:hAnsiTheme="majorBidi" w:cstheme="majorBidi"/>
          <w:sz w:val="28"/>
          <w:szCs w:val="28"/>
        </w:rPr>
        <w:t>WBC</w:t>
      </w:r>
      <w:r w:rsidRPr="00BA234A">
        <w:rPr>
          <w:rFonts w:asciiTheme="majorBidi" w:hAnsiTheme="majorBidi" w:cstheme="majorBidi"/>
          <w:sz w:val="28"/>
          <w:szCs w:val="28"/>
        </w:rPr>
        <w:t xml:space="preserve"> is </w:t>
      </w:r>
      <w:proofErr w:type="spellStart"/>
      <w:r w:rsidRPr="00BA234A">
        <w:rPr>
          <w:rFonts w:asciiTheme="majorBidi" w:hAnsiTheme="majorBidi" w:cstheme="majorBidi"/>
          <w:sz w:val="28"/>
          <w:szCs w:val="28"/>
        </w:rPr>
        <w:t>colourless</w:t>
      </w:r>
      <w:proofErr w:type="spellEnd"/>
      <w:r w:rsidRPr="00BA234A">
        <w:rPr>
          <w:rFonts w:asciiTheme="majorBidi" w:hAnsiTheme="majorBidi" w:cstheme="majorBidi"/>
          <w:sz w:val="28"/>
          <w:szCs w:val="28"/>
        </w:rPr>
        <w:t>. It is also nucleated. The platelets are also nucleated.</w:t>
      </w:r>
    </w:p>
    <w:p w:rsidR="00244FF7" w:rsidRPr="00677A6F" w:rsidRDefault="00677A6F" w:rsidP="00677A6F">
      <w:pPr>
        <w:pStyle w:val="Heading30"/>
        <w:keepNext/>
        <w:keepLines/>
        <w:shd w:val="clear" w:color="auto" w:fill="auto"/>
        <w:tabs>
          <w:tab w:val="left" w:pos="284"/>
        </w:tabs>
        <w:spacing w:line="360" w:lineRule="auto"/>
        <w:ind w:firstLine="0"/>
        <w:jc w:val="center"/>
        <w:rPr>
          <w:rFonts w:asciiTheme="majorBidi" w:hAnsiTheme="majorBidi" w:cstheme="majorBidi"/>
          <w:i w:val="0"/>
          <w:iCs w:val="0"/>
          <w:sz w:val="28"/>
          <w:szCs w:val="28"/>
        </w:rPr>
      </w:pPr>
      <w:proofErr w:type="gramStart"/>
      <w:r>
        <w:rPr>
          <w:rFonts w:asciiTheme="majorBidi" w:hAnsiTheme="majorBidi" w:cstheme="majorBidi"/>
          <w:i w:val="0"/>
          <w:iCs w:val="0"/>
          <w:sz w:val="28"/>
          <w:szCs w:val="28"/>
        </w:rPr>
        <w:t>2.</w:t>
      </w:r>
      <w:r w:rsidR="00244FF7" w:rsidRPr="00677A6F">
        <w:rPr>
          <w:rFonts w:asciiTheme="majorBidi" w:hAnsiTheme="majorBidi" w:cstheme="majorBidi"/>
          <w:i w:val="0"/>
          <w:iCs w:val="0"/>
          <w:sz w:val="28"/>
          <w:szCs w:val="28"/>
        </w:rPr>
        <w:t>Heart</w:t>
      </w:r>
      <w:proofErr w:type="gramEnd"/>
    </w:p>
    <w:p w:rsidR="00244FF7" w:rsidRPr="00BA234A" w:rsidRDefault="00244FF7" w:rsidP="00244FF7">
      <w:pPr>
        <w:pStyle w:val="BodyText1"/>
        <w:shd w:val="clear" w:color="auto" w:fill="auto"/>
        <w:spacing w:line="360" w:lineRule="auto"/>
        <w:ind w:left="60" w:right="60" w:firstLine="420"/>
        <w:rPr>
          <w:rFonts w:asciiTheme="majorBidi" w:hAnsiTheme="majorBidi" w:cstheme="majorBidi"/>
          <w:sz w:val="28"/>
          <w:szCs w:val="28"/>
        </w:rPr>
      </w:pPr>
      <w:r w:rsidRPr="00BA234A">
        <w:rPr>
          <w:rFonts w:asciiTheme="majorBidi" w:hAnsiTheme="majorBidi" w:cstheme="majorBidi"/>
          <w:sz w:val="28"/>
          <w:szCs w:val="28"/>
        </w:rPr>
        <w:t xml:space="preserve">The heart is a muscular, central </w:t>
      </w:r>
      <w:proofErr w:type="gramStart"/>
      <w:r w:rsidRPr="00BA234A">
        <w:rPr>
          <w:rFonts w:asciiTheme="majorBidi" w:hAnsiTheme="majorBidi" w:cstheme="majorBidi"/>
          <w:sz w:val="28"/>
          <w:szCs w:val="28"/>
        </w:rPr>
        <w:t>pumping .</w:t>
      </w:r>
      <w:proofErr w:type="gramEnd"/>
      <w:r w:rsidRPr="00BA234A">
        <w:rPr>
          <w:rFonts w:asciiTheme="majorBidi" w:hAnsiTheme="majorBidi" w:cstheme="majorBidi"/>
          <w:sz w:val="28"/>
          <w:szCs w:val="28"/>
        </w:rPr>
        <w:t xml:space="preserve"> </w:t>
      </w:r>
      <w:proofErr w:type="gramStart"/>
      <w:r w:rsidRPr="00BA234A">
        <w:rPr>
          <w:rFonts w:asciiTheme="majorBidi" w:hAnsiTheme="majorBidi" w:cstheme="majorBidi"/>
          <w:sz w:val="28"/>
          <w:szCs w:val="28"/>
        </w:rPr>
        <w:t>organ</w:t>
      </w:r>
      <w:proofErr w:type="gramEnd"/>
      <w:r w:rsidRPr="00BA234A">
        <w:rPr>
          <w:rFonts w:asciiTheme="majorBidi" w:hAnsiTheme="majorBidi" w:cstheme="majorBidi"/>
          <w:sz w:val="28"/>
          <w:szCs w:val="28"/>
        </w:rPr>
        <w:t xml:space="preserve"> of the circulatory system. It is </w:t>
      </w:r>
      <w:r w:rsidRPr="00BA234A">
        <w:rPr>
          <w:rStyle w:val="BodytextBoldItalic"/>
          <w:rFonts w:asciiTheme="majorBidi" w:hAnsiTheme="majorBidi" w:cstheme="majorBidi"/>
          <w:sz w:val="28"/>
          <w:szCs w:val="28"/>
        </w:rPr>
        <w:t xml:space="preserve">conical </w:t>
      </w:r>
      <w:r w:rsidRPr="00BA234A">
        <w:rPr>
          <w:rFonts w:asciiTheme="majorBidi" w:hAnsiTheme="majorBidi" w:cstheme="majorBidi"/>
          <w:sz w:val="28"/>
          <w:szCs w:val="28"/>
        </w:rPr>
        <w:t xml:space="preserve">in shape. It is enclosed by a transparent, two layered membrane called the </w:t>
      </w:r>
      <w:r w:rsidRPr="00BA234A">
        <w:rPr>
          <w:rStyle w:val="BodytextBoldItalic"/>
          <w:rFonts w:asciiTheme="majorBidi" w:hAnsiTheme="majorBidi" w:cstheme="majorBidi"/>
          <w:sz w:val="28"/>
          <w:szCs w:val="28"/>
        </w:rPr>
        <w:t>pericardium.</w:t>
      </w:r>
    </w:p>
    <w:p w:rsidR="00244FF7" w:rsidRPr="00BA234A" w:rsidRDefault="00244FF7" w:rsidP="00244FF7">
      <w:pPr>
        <w:pStyle w:val="BodyText1"/>
        <w:shd w:val="clear" w:color="auto" w:fill="auto"/>
        <w:spacing w:line="360" w:lineRule="auto"/>
        <w:ind w:left="60" w:right="60" w:firstLine="420"/>
        <w:rPr>
          <w:rFonts w:asciiTheme="majorBidi" w:hAnsiTheme="majorBidi" w:cstheme="majorBidi"/>
          <w:sz w:val="28"/>
          <w:szCs w:val="28"/>
        </w:rPr>
      </w:pPr>
      <w:r w:rsidRPr="00BA234A">
        <w:rPr>
          <w:rFonts w:asciiTheme="majorBidi" w:hAnsiTheme="majorBidi" w:cstheme="majorBidi"/>
          <w:sz w:val="28"/>
          <w:szCs w:val="28"/>
        </w:rPr>
        <w:t xml:space="preserve">The two layers of pericardium are separated by a narrow space called </w:t>
      </w:r>
      <w:r w:rsidRPr="00BA234A">
        <w:rPr>
          <w:rStyle w:val="BodytextBoldItalic"/>
          <w:rFonts w:asciiTheme="majorBidi" w:hAnsiTheme="majorBidi" w:cstheme="majorBidi"/>
          <w:sz w:val="28"/>
          <w:szCs w:val="28"/>
        </w:rPr>
        <w:t>pericardial cavity.</w:t>
      </w:r>
      <w:r w:rsidRPr="00BA234A">
        <w:rPr>
          <w:rFonts w:asciiTheme="majorBidi" w:hAnsiTheme="majorBidi" w:cstheme="majorBidi"/>
          <w:sz w:val="28"/>
          <w:szCs w:val="28"/>
        </w:rPr>
        <w:t xml:space="preserve"> This cavity contains a fluid called </w:t>
      </w:r>
      <w:r w:rsidRPr="00BA234A">
        <w:rPr>
          <w:rStyle w:val="BodytextBoldItalic"/>
          <w:rFonts w:asciiTheme="majorBidi" w:hAnsiTheme="majorBidi" w:cstheme="majorBidi"/>
          <w:sz w:val="28"/>
          <w:szCs w:val="28"/>
        </w:rPr>
        <w:t>pericardial fluid.</w:t>
      </w:r>
    </w:p>
    <w:p w:rsidR="00244FF7" w:rsidRPr="00BA234A" w:rsidRDefault="00244FF7" w:rsidP="00677A6F">
      <w:pPr>
        <w:pStyle w:val="BodyText1"/>
        <w:shd w:val="clear" w:color="auto" w:fill="auto"/>
        <w:spacing w:line="360" w:lineRule="auto"/>
        <w:ind w:left="20" w:right="20" w:firstLine="400"/>
        <w:rPr>
          <w:rFonts w:asciiTheme="majorBidi" w:hAnsiTheme="majorBidi" w:cstheme="majorBidi"/>
          <w:sz w:val="28"/>
          <w:szCs w:val="28"/>
        </w:rPr>
      </w:pPr>
      <w:r w:rsidRPr="00BA234A">
        <w:rPr>
          <w:rFonts w:asciiTheme="majorBidi" w:hAnsiTheme="majorBidi" w:cstheme="majorBidi"/>
          <w:sz w:val="28"/>
          <w:szCs w:val="28"/>
        </w:rPr>
        <w:t xml:space="preserve">The pericardium </w:t>
      </w:r>
      <w:r w:rsidRPr="00BA234A">
        <w:rPr>
          <w:rStyle w:val="BodytextBoldItalic"/>
          <w:rFonts w:asciiTheme="majorBidi" w:hAnsiTheme="majorBidi" w:cstheme="majorBidi"/>
          <w:sz w:val="28"/>
          <w:szCs w:val="28"/>
        </w:rPr>
        <w:t>protects</w:t>
      </w:r>
      <w:r w:rsidRPr="00BA234A">
        <w:rPr>
          <w:rFonts w:asciiTheme="majorBidi" w:hAnsiTheme="majorBidi" w:cstheme="majorBidi"/>
          <w:sz w:val="28"/>
          <w:szCs w:val="28"/>
        </w:rPr>
        <w:t xml:space="preserve"> the heart from injury. The pericardial fluid protects the heart from shocks and it allows free movement of the heart.</w:t>
      </w:r>
      <w:r w:rsidR="00677A6F">
        <w:rPr>
          <w:rFonts w:asciiTheme="majorBidi" w:hAnsiTheme="majorBidi" w:cstheme="majorBidi"/>
          <w:sz w:val="28"/>
          <w:szCs w:val="28"/>
        </w:rPr>
        <w:t xml:space="preserve"> </w:t>
      </w:r>
      <w:r w:rsidRPr="00BA234A">
        <w:rPr>
          <w:rFonts w:asciiTheme="majorBidi" w:hAnsiTheme="majorBidi" w:cstheme="majorBidi"/>
          <w:sz w:val="28"/>
          <w:szCs w:val="28"/>
        </w:rPr>
        <w:t xml:space="preserve">The heart of </w:t>
      </w:r>
      <w:proofErr w:type="spellStart"/>
      <w:r w:rsidRPr="00BA234A">
        <w:rPr>
          <w:rStyle w:val="BodytextItalic"/>
          <w:rFonts w:asciiTheme="majorBidi" w:hAnsiTheme="majorBidi" w:cstheme="majorBidi"/>
          <w:sz w:val="28"/>
          <w:szCs w:val="28"/>
        </w:rPr>
        <w:t>Bufo</w:t>
      </w:r>
      <w:proofErr w:type="spellEnd"/>
      <w:r w:rsidRPr="00BA234A">
        <w:rPr>
          <w:rStyle w:val="BodytextFranklinGothicHeavy45pt"/>
          <w:rFonts w:asciiTheme="majorBidi" w:hAnsiTheme="majorBidi" w:cstheme="majorBidi"/>
          <w:sz w:val="28"/>
          <w:szCs w:val="28"/>
        </w:rPr>
        <w:t xml:space="preserve"> </w:t>
      </w:r>
      <w:r w:rsidRPr="00BA234A">
        <w:rPr>
          <w:rFonts w:asciiTheme="majorBidi" w:hAnsiTheme="majorBidi" w:cstheme="majorBidi"/>
          <w:sz w:val="28"/>
          <w:szCs w:val="28"/>
        </w:rPr>
        <w:t xml:space="preserve">has </w:t>
      </w:r>
      <w:r w:rsidRPr="00BA234A">
        <w:rPr>
          <w:rStyle w:val="BodytextBoldItalic"/>
          <w:rFonts w:asciiTheme="majorBidi" w:hAnsiTheme="majorBidi" w:cstheme="majorBidi"/>
          <w:sz w:val="28"/>
          <w:szCs w:val="28"/>
        </w:rPr>
        <w:t>three chambers</w:t>
      </w:r>
      <w:r w:rsidRPr="00BA234A">
        <w:rPr>
          <w:rFonts w:asciiTheme="majorBidi" w:hAnsiTheme="majorBidi" w:cstheme="majorBidi"/>
          <w:sz w:val="28"/>
          <w:szCs w:val="28"/>
        </w:rPr>
        <w:t xml:space="preserve">. They are </w:t>
      </w:r>
      <w:r w:rsidRPr="00BA234A">
        <w:rPr>
          <w:rStyle w:val="BodytextBoldItalic"/>
          <w:rFonts w:asciiTheme="majorBidi" w:hAnsiTheme="majorBidi" w:cstheme="majorBidi"/>
          <w:sz w:val="28"/>
          <w:szCs w:val="28"/>
        </w:rPr>
        <w:t>two auricles</w:t>
      </w:r>
      <w:r w:rsidRPr="00BA234A">
        <w:rPr>
          <w:rFonts w:asciiTheme="majorBidi" w:hAnsiTheme="majorBidi" w:cstheme="majorBidi"/>
          <w:sz w:val="28"/>
          <w:szCs w:val="28"/>
        </w:rPr>
        <w:t xml:space="preserve"> and </w:t>
      </w:r>
      <w:r w:rsidRPr="00BA234A">
        <w:rPr>
          <w:rStyle w:val="BodytextBoldItalic"/>
          <w:rFonts w:asciiTheme="majorBidi" w:hAnsiTheme="majorBidi" w:cstheme="majorBidi"/>
          <w:sz w:val="28"/>
          <w:szCs w:val="28"/>
        </w:rPr>
        <w:t>one ventricle.</w:t>
      </w:r>
      <w:r w:rsidRPr="00BA234A">
        <w:rPr>
          <w:rFonts w:asciiTheme="majorBidi" w:hAnsiTheme="majorBidi" w:cstheme="majorBidi"/>
          <w:sz w:val="28"/>
          <w:szCs w:val="28"/>
        </w:rPr>
        <w:t xml:space="preserve"> But structurally, it consists of four components namely a </w:t>
      </w:r>
      <w:r w:rsidRPr="00BA234A">
        <w:rPr>
          <w:rStyle w:val="BodytextBoldItalic"/>
          <w:rFonts w:asciiTheme="majorBidi" w:hAnsiTheme="majorBidi" w:cstheme="majorBidi"/>
          <w:sz w:val="28"/>
          <w:szCs w:val="28"/>
        </w:rPr>
        <w:t xml:space="preserve">sinus </w:t>
      </w:r>
      <w:proofErr w:type="spellStart"/>
      <w:r w:rsidRPr="00BA234A">
        <w:rPr>
          <w:rStyle w:val="BodytextBoldItalic"/>
          <w:rFonts w:asciiTheme="majorBidi" w:hAnsiTheme="majorBidi" w:cstheme="majorBidi"/>
          <w:sz w:val="28"/>
          <w:szCs w:val="28"/>
        </w:rPr>
        <w:t>venosus</w:t>
      </w:r>
      <w:proofErr w:type="spellEnd"/>
      <w:r w:rsidRPr="00BA234A">
        <w:rPr>
          <w:rStyle w:val="BodytextBoldItalic"/>
          <w:rFonts w:asciiTheme="majorBidi" w:hAnsiTheme="majorBidi" w:cstheme="majorBidi"/>
          <w:sz w:val="28"/>
          <w:szCs w:val="28"/>
        </w:rPr>
        <w:t xml:space="preserve">, two </w:t>
      </w:r>
      <w:r w:rsidRPr="00BA234A">
        <w:rPr>
          <w:rStyle w:val="BodytextBoldItalic"/>
          <w:rFonts w:asciiTheme="majorBidi" w:hAnsiTheme="majorBidi" w:cstheme="majorBidi"/>
          <w:sz w:val="28"/>
          <w:szCs w:val="28"/>
        </w:rPr>
        <w:lastRenderedPageBreak/>
        <w:t>auricles,</w:t>
      </w:r>
      <w:r w:rsidRPr="00BA234A">
        <w:rPr>
          <w:rFonts w:asciiTheme="majorBidi" w:hAnsiTheme="majorBidi" w:cstheme="majorBidi"/>
          <w:sz w:val="28"/>
          <w:szCs w:val="28"/>
        </w:rPr>
        <w:t xml:space="preserve"> and a </w:t>
      </w:r>
      <w:r w:rsidRPr="00BA234A">
        <w:rPr>
          <w:rStyle w:val="BodytextBoldItalic"/>
          <w:rFonts w:asciiTheme="majorBidi" w:hAnsiTheme="majorBidi" w:cstheme="majorBidi"/>
          <w:sz w:val="28"/>
          <w:szCs w:val="28"/>
        </w:rPr>
        <w:t>ventricle.</w:t>
      </w:r>
      <w:r w:rsidR="00677A6F">
        <w:rPr>
          <w:rStyle w:val="BodytextBoldItalic"/>
          <w:rFonts w:asciiTheme="majorBidi" w:hAnsiTheme="majorBidi" w:cstheme="majorBidi"/>
          <w:b w:val="0"/>
          <w:bCs w:val="0"/>
          <w:i w:val="0"/>
          <w:iCs w:val="0"/>
          <w:sz w:val="28"/>
          <w:szCs w:val="28"/>
        </w:rPr>
        <w:t xml:space="preserve"> </w:t>
      </w:r>
      <w:r w:rsidRPr="00BA234A">
        <w:rPr>
          <w:rFonts w:asciiTheme="majorBidi" w:hAnsiTheme="majorBidi" w:cstheme="majorBidi"/>
          <w:sz w:val="28"/>
          <w:szCs w:val="28"/>
        </w:rPr>
        <w:t xml:space="preserve">The </w:t>
      </w:r>
      <w:r w:rsidRPr="00BA234A">
        <w:rPr>
          <w:rStyle w:val="BodytextBoldItalic"/>
          <w:rFonts w:asciiTheme="majorBidi" w:hAnsiTheme="majorBidi" w:cstheme="majorBidi"/>
          <w:sz w:val="28"/>
          <w:szCs w:val="28"/>
        </w:rPr>
        <w:t xml:space="preserve">sinus </w:t>
      </w:r>
      <w:proofErr w:type="spellStart"/>
      <w:r w:rsidRPr="00BA234A">
        <w:rPr>
          <w:rStyle w:val="BodytextBoldItalic"/>
          <w:rFonts w:asciiTheme="majorBidi" w:hAnsiTheme="majorBidi" w:cstheme="majorBidi"/>
          <w:sz w:val="28"/>
          <w:szCs w:val="28"/>
        </w:rPr>
        <w:t>venosus</w:t>
      </w:r>
      <w:proofErr w:type="spellEnd"/>
      <w:r w:rsidRPr="00BA234A">
        <w:rPr>
          <w:rFonts w:asciiTheme="majorBidi" w:hAnsiTheme="majorBidi" w:cstheme="majorBidi"/>
          <w:sz w:val="28"/>
          <w:szCs w:val="28"/>
        </w:rPr>
        <w:t xml:space="preserve"> is the receiving chamber of the heart. It is triangular in shape. It receives three veins, namely two </w:t>
      </w:r>
      <w:proofErr w:type="spellStart"/>
      <w:r w:rsidRPr="00BA234A">
        <w:rPr>
          <w:rStyle w:val="BodytextBoldItalic"/>
          <w:rFonts w:asciiTheme="majorBidi" w:hAnsiTheme="majorBidi" w:cstheme="majorBidi"/>
          <w:sz w:val="28"/>
          <w:szCs w:val="28"/>
        </w:rPr>
        <w:t>precaval</w:t>
      </w:r>
      <w:proofErr w:type="spellEnd"/>
      <w:r w:rsidRPr="00BA234A">
        <w:rPr>
          <w:rStyle w:val="BodytextBoldItalic"/>
          <w:rFonts w:asciiTheme="majorBidi" w:hAnsiTheme="majorBidi" w:cstheme="majorBidi"/>
          <w:sz w:val="28"/>
          <w:szCs w:val="28"/>
        </w:rPr>
        <w:t xml:space="preserve"> veins</w:t>
      </w:r>
      <w:r w:rsidRPr="00BA234A">
        <w:rPr>
          <w:rFonts w:asciiTheme="majorBidi" w:hAnsiTheme="majorBidi" w:cstheme="majorBidi"/>
          <w:sz w:val="28"/>
          <w:szCs w:val="28"/>
        </w:rPr>
        <w:t xml:space="preserve"> and one </w:t>
      </w:r>
      <w:proofErr w:type="spellStart"/>
      <w:r w:rsidRPr="00BA234A">
        <w:rPr>
          <w:rStyle w:val="BodytextBoldItalic"/>
          <w:rFonts w:asciiTheme="majorBidi" w:hAnsiTheme="majorBidi" w:cstheme="majorBidi"/>
          <w:sz w:val="28"/>
          <w:szCs w:val="28"/>
        </w:rPr>
        <w:t>postcaval</w:t>
      </w:r>
      <w:proofErr w:type="spellEnd"/>
      <w:r w:rsidRPr="00BA234A">
        <w:rPr>
          <w:rStyle w:val="BodytextBoldItalic"/>
          <w:rFonts w:asciiTheme="majorBidi" w:hAnsiTheme="majorBidi" w:cstheme="majorBidi"/>
          <w:sz w:val="28"/>
          <w:szCs w:val="28"/>
        </w:rPr>
        <w:t xml:space="preserve"> vein.</w:t>
      </w:r>
      <w:r w:rsidR="00677A6F">
        <w:rPr>
          <w:rStyle w:val="BodytextBoldItalic"/>
          <w:rFonts w:asciiTheme="majorBidi" w:hAnsiTheme="majorBidi" w:cstheme="majorBidi"/>
          <w:sz w:val="28"/>
          <w:szCs w:val="28"/>
        </w:rPr>
        <w:t xml:space="preserve"> </w:t>
      </w:r>
      <w:r w:rsidRPr="00BA234A">
        <w:rPr>
          <w:rFonts w:asciiTheme="majorBidi" w:hAnsiTheme="majorBidi" w:cstheme="majorBidi"/>
          <w:sz w:val="28"/>
          <w:szCs w:val="28"/>
        </w:rPr>
        <w:t xml:space="preserve">The sinus </w:t>
      </w:r>
      <w:proofErr w:type="spellStart"/>
      <w:r w:rsidRPr="00BA234A">
        <w:rPr>
          <w:rFonts w:asciiTheme="majorBidi" w:hAnsiTheme="majorBidi" w:cstheme="majorBidi"/>
          <w:sz w:val="28"/>
          <w:szCs w:val="28"/>
        </w:rPr>
        <w:t>venosus</w:t>
      </w:r>
      <w:proofErr w:type="spellEnd"/>
      <w:r w:rsidRPr="00BA234A">
        <w:rPr>
          <w:rFonts w:asciiTheme="majorBidi" w:hAnsiTheme="majorBidi" w:cstheme="majorBidi"/>
          <w:sz w:val="28"/>
          <w:szCs w:val="28"/>
        </w:rPr>
        <w:t xml:space="preserve"> opens into the right auricle through </w:t>
      </w:r>
      <w:proofErr w:type="spellStart"/>
      <w:r w:rsidRPr="00BA234A">
        <w:rPr>
          <w:rStyle w:val="BodytextBoldItalic"/>
          <w:rFonts w:asciiTheme="majorBidi" w:hAnsiTheme="majorBidi" w:cstheme="majorBidi"/>
          <w:sz w:val="28"/>
          <w:szCs w:val="28"/>
        </w:rPr>
        <w:t>sinu</w:t>
      </w:r>
      <w:proofErr w:type="spellEnd"/>
      <w:r w:rsidRPr="00BA234A">
        <w:rPr>
          <w:rStyle w:val="BodytextBoldItalic"/>
          <w:rFonts w:asciiTheme="majorBidi" w:hAnsiTheme="majorBidi" w:cstheme="majorBidi"/>
          <w:sz w:val="28"/>
          <w:szCs w:val="28"/>
        </w:rPr>
        <w:t>-auricular aperture.</w:t>
      </w:r>
      <w:r w:rsidR="00677A6F">
        <w:rPr>
          <w:rStyle w:val="BodytextBoldItalic"/>
          <w:rFonts w:asciiTheme="majorBidi" w:hAnsiTheme="majorBidi" w:cstheme="majorBidi"/>
          <w:sz w:val="28"/>
          <w:szCs w:val="28"/>
        </w:rPr>
        <w:t xml:space="preserve"> </w:t>
      </w:r>
      <w:r w:rsidRPr="00BA234A">
        <w:rPr>
          <w:rFonts w:asciiTheme="majorBidi" w:hAnsiTheme="majorBidi" w:cstheme="majorBidi"/>
          <w:sz w:val="28"/>
          <w:szCs w:val="28"/>
        </w:rPr>
        <w:t xml:space="preserve">The </w:t>
      </w:r>
      <w:r w:rsidRPr="00BA234A">
        <w:rPr>
          <w:rStyle w:val="BodytextBoldItalic"/>
          <w:rFonts w:asciiTheme="majorBidi" w:hAnsiTheme="majorBidi" w:cstheme="majorBidi"/>
          <w:sz w:val="28"/>
          <w:szCs w:val="28"/>
        </w:rPr>
        <w:t>auricles</w:t>
      </w:r>
      <w:r w:rsidRPr="00BA234A">
        <w:rPr>
          <w:rFonts w:asciiTheme="majorBidi" w:hAnsiTheme="majorBidi" w:cstheme="majorBidi"/>
          <w:sz w:val="28"/>
          <w:szCs w:val="28"/>
        </w:rPr>
        <w:t xml:space="preserve"> are thin walled. They are two in number and are called </w:t>
      </w:r>
      <w:r w:rsidRPr="00BA234A">
        <w:rPr>
          <w:rStyle w:val="BodytextBoldItalic"/>
          <w:rFonts w:asciiTheme="majorBidi" w:hAnsiTheme="majorBidi" w:cstheme="majorBidi"/>
          <w:sz w:val="28"/>
          <w:szCs w:val="28"/>
        </w:rPr>
        <w:t xml:space="preserve">right auricle </w:t>
      </w:r>
      <w:r w:rsidRPr="00BA234A">
        <w:rPr>
          <w:rFonts w:asciiTheme="majorBidi" w:hAnsiTheme="majorBidi" w:cstheme="majorBidi"/>
          <w:sz w:val="28"/>
          <w:szCs w:val="28"/>
        </w:rPr>
        <w:t xml:space="preserve">and </w:t>
      </w:r>
      <w:r w:rsidRPr="00BA234A">
        <w:rPr>
          <w:rStyle w:val="BodytextBoldItalic"/>
          <w:rFonts w:asciiTheme="majorBidi" w:hAnsiTheme="majorBidi" w:cstheme="majorBidi"/>
          <w:sz w:val="28"/>
          <w:szCs w:val="28"/>
        </w:rPr>
        <w:t>left auricle.</w:t>
      </w:r>
    </w:p>
    <w:p w:rsidR="00244FF7" w:rsidRPr="00BA234A" w:rsidRDefault="00244FF7" w:rsidP="00677A6F">
      <w:pPr>
        <w:pStyle w:val="BodyText1"/>
        <w:shd w:val="clear" w:color="auto" w:fill="auto"/>
        <w:spacing w:line="360" w:lineRule="auto"/>
        <w:ind w:left="20" w:right="20" w:firstLine="400"/>
        <w:rPr>
          <w:rFonts w:asciiTheme="majorBidi" w:hAnsiTheme="majorBidi" w:cstheme="majorBidi"/>
          <w:sz w:val="28"/>
          <w:szCs w:val="28"/>
        </w:rPr>
      </w:pPr>
      <w:r w:rsidRPr="00BA234A">
        <w:rPr>
          <w:rFonts w:asciiTheme="majorBidi" w:hAnsiTheme="majorBidi" w:cstheme="majorBidi"/>
          <w:sz w:val="28"/>
          <w:szCs w:val="28"/>
        </w:rPr>
        <w:t xml:space="preserve">The right auricle is larger than the left. The two auricles are separated by a thin membrane called </w:t>
      </w:r>
      <w:r w:rsidRPr="00BA234A">
        <w:rPr>
          <w:rStyle w:val="BodytextBoldItalic"/>
          <w:rFonts w:asciiTheme="majorBidi" w:hAnsiTheme="majorBidi" w:cstheme="majorBidi"/>
          <w:sz w:val="28"/>
          <w:szCs w:val="28"/>
        </w:rPr>
        <w:t>inter-auricular septum.</w:t>
      </w:r>
      <w:r w:rsidR="00677A6F">
        <w:rPr>
          <w:rStyle w:val="BodytextBoldItalic"/>
          <w:rFonts w:asciiTheme="majorBidi" w:hAnsiTheme="majorBidi" w:cstheme="majorBidi"/>
          <w:sz w:val="28"/>
          <w:szCs w:val="28"/>
        </w:rPr>
        <w:t xml:space="preserve"> </w:t>
      </w:r>
      <w:r w:rsidRPr="00BA234A">
        <w:rPr>
          <w:rFonts w:asciiTheme="majorBidi" w:hAnsiTheme="majorBidi" w:cstheme="majorBidi"/>
          <w:sz w:val="28"/>
          <w:szCs w:val="28"/>
        </w:rPr>
        <w:t xml:space="preserve">The </w:t>
      </w:r>
      <w:proofErr w:type="spellStart"/>
      <w:r w:rsidRPr="00BA234A">
        <w:rPr>
          <w:rFonts w:asciiTheme="majorBidi" w:hAnsiTheme="majorBidi" w:cstheme="majorBidi"/>
          <w:sz w:val="28"/>
          <w:szCs w:val="28"/>
        </w:rPr>
        <w:t>sinu</w:t>
      </w:r>
      <w:proofErr w:type="spellEnd"/>
      <w:r w:rsidRPr="00BA234A">
        <w:rPr>
          <w:rFonts w:asciiTheme="majorBidi" w:hAnsiTheme="majorBidi" w:cstheme="majorBidi"/>
          <w:sz w:val="28"/>
          <w:szCs w:val="28"/>
        </w:rPr>
        <w:t xml:space="preserve">-auricular aperture is guarded by two </w:t>
      </w:r>
      <w:proofErr w:type="spellStart"/>
      <w:r w:rsidRPr="00BA234A">
        <w:rPr>
          <w:rStyle w:val="BodytextBoldItalic"/>
          <w:rFonts w:asciiTheme="majorBidi" w:hAnsiTheme="majorBidi" w:cstheme="majorBidi"/>
          <w:sz w:val="28"/>
          <w:szCs w:val="28"/>
        </w:rPr>
        <w:t>sinu</w:t>
      </w:r>
      <w:proofErr w:type="spellEnd"/>
      <w:r w:rsidRPr="00BA234A">
        <w:rPr>
          <w:rStyle w:val="BodytextBoldItalic"/>
          <w:rFonts w:asciiTheme="majorBidi" w:hAnsiTheme="majorBidi" w:cstheme="majorBidi"/>
          <w:sz w:val="28"/>
          <w:szCs w:val="28"/>
        </w:rPr>
        <w:t xml:space="preserve"> auricular valves.</w:t>
      </w:r>
      <w:r w:rsidRPr="00BA234A">
        <w:rPr>
          <w:rFonts w:asciiTheme="majorBidi" w:hAnsiTheme="majorBidi" w:cstheme="majorBidi"/>
          <w:sz w:val="28"/>
          <w:szCs w:val="28"/>
        </w:rPr>
        <w:t xml:space="preserve"> These valves allow the blood to pass from the sinus </w:t>
      </w:r>
      <w:proofErr w:type="spellStart"/>
      <w:r w:rsidRPr="00BA234A">
        <w:rPr>
          <w:rFonts w:asciiTheme="majorBidi" w:hAnsiTheme="majorBidi" w:cstheme="majorBidi"/>
          <w:sz w:val="28"/>
          <w:szCs w:val="28"/>
        </w:rPr>
        <w:t>venosus</w:t>
      </w:r>
      <w:proofErr w:type="spellEnd"/>
      <w:r w:rsidRPr="00BA234A">
        <w:rPr>
          <w:rFonts w:asciiTheme="majorBidi" w:hAnsiTheme="majorBidi" w:cstheme="majorBidi"/>
          <w:sz w:val="28"/>
          <w:szCs w:val="28"/>
        </w:rPr>
        <w:t xml:space="preserve"> into the right auricle and it prevents the reverse flow.</w:t>
      </w:r>
      <w:r w:rsidR="00677A6F">
        <w:rPr>
          <w:rFonts w:asciiTheme="majorBidi" w:hAnsiTheme="majorBidi" w:cstheme="majorBidi"/>
          <w:sz w:val="28"/>
          <w:szCs w:val="28"/>
        </w:rPr>
        <w:t xml:space="preserve"> </w:t>
      </w:r>
      <w:r w:rsidRPr="00BA234A">
        <w:rPr>
          <w:rFonts w:asciiTheme="majorBidi" w:hAnsiTheme="majorBidi" w:cstheme="majorBidi"/>
          <w:sz w:val="28"/>
          <w:szCs w:val="28"/>
        </w:rPr>
        <w:t xml:space="preserve">The left auricle receives blood from the lungs through a common </w:t>
      </w:r>
      <w:r w:rsidRPr="00BA234A">
        <w:rPr>
          <w:rStyle w:val="BodytextBoldItalic"/>
          <w:rFonts w:asciiTheme="majorBidi" w:hAnsiTheme="majorBidi" w:cstheme="majorBidi"/>
          <w:sz w:val="28"/>
          <w:szCs w:val="28"/>
        </w:rPr>
        <w:t>pulmonary vein.</w:t>
      </w:r>
    </w:p>
    <w:p w:rsidR="00244FF7" w:rsidRPr="00BA234A" w:rsidRDefault="00244FF7" w:rsidP="00677A6F">
      <w:pPr>
        <w:pStyle w:val="BodyText1"/>
        <w:shd w:val="clear" w:color="auto" w:fill="auto"/>
        <w:spacing w:line="360" w:lineRule="auto"/>
        <w:ind w:left="20" w:right="20" w:firstLine="400"/>
        <w:rPr>
          <w:rFonts w:asciiTheme="majorBidi" w:hAnsiTheme="majorBidi" w:cstheme="majorBidi"/>
          <w:sz w:val="28"/>
          <w:szCs w:val="28"/>
        </w:rPr>
      </w:pPr>
      <w:r w:rsidRPr="00BA234A">
        <w:rPr>
          <w:rFonts w:asciiTheme="majorBidi" w:hAnsiTheme="majorBidi" w:cstheme="majorBidi"/>
          <w:sz w:val="28"/>
          <w:szCs w:val="28"/>
        </w:rPr>
        <w:t xml:space="preserve">The two auricles open into the ventricle by </w:t>
      </w:r>
      <w:proofErr w:type="spellStart"/>
      <w:proofErr w:type="gramStart"/>
      <w:r w:rsidRPr="00BA234A">
        <w:rPr>
          <w:rFonts w:asciiTheme="majorBidi" w:hAnsiTheme="majorBidi" w:cstheme="majorBidi"/>
          <w:sz w:val="28"/>
          <w:szCs w:val="28"/>
        </w:rPr>
        <w:t>a</w:t>
      </w:r>
      <w:proofErr w:type="spellEnd"/>
      <w:proofErr w:type="gramEnd"/>
      <w:r w:rsidRPr="00BA234A">
        <w:rPr>
          <w:rFonts w:asciiTheme="majorBidi" w:hAnsiTheme="majorBidi" w:cstheme="majorBidi"/>
          <w:sz w:val="28"/>
          <w:szCs w:val="28"/>
        </w:rPr>
        <w:t xml:space="preserve"> opening called </w:t>
      </w:r>
      <w:proofErr w:type="spellStart"/>
      <w:r w:rsidRPr="00BA234A">
        <w:rPr>
          <w:rStyle w:val="BodytextBoldItalic"/>
          <w:rFonts w:asciiTheme="majorBidi" w:hAnsiTheme="majorBidi" w:cstheme="majorBidi"/>
          <w:sz w:val="28"/>
          <w:szCs w:val="28"/>
        </w:rPr>
        <w:t>auriculo</w:t>
      </w:r>
      <w:proofErr w:type="spellEnd"/>
      <w:r w:rsidRPr="00BA234A">
        <w:rPr>
          <w:rStyle w:val="BodytextBoldItalic"/>
          <w:rFonts w:asciiTheme="majorBidi" w:hAnsiTheme="majorBidi" w:cstheme="majorBidi"/>
          <w:sz w:val="28"/>
          <w:szCs w:val="28"/>
        </w:rPr>
        <w:t>-ventricular aperture.</w:t>
      </w:r>
      <w:r w:rsidRPr="00BA234A">
        <w:rPr>
          <w:rFonts w:asciiTheme="majorBidi" w:hAnsiTheme="majorBidi" w:cstheme="majorBidi"/>
          <w:sz w:val="28"/>
          <w:szCs w:val="28"/>
        </w:rPr>
        <w:t xml:space="preserve"> It is guarded by four valves called </w:t>
      </w:r>
      <w:proofErr w:type="spellStart"/>
      <w:r w:rsidRPr="00BA234A">
        <w:rPr>
          <w:rStyle w:val="BodytextBoldItalic"/>
          <w:rFonts w:asciiTheme="majorBidi" w:hAnsiTheme="majorBidi" w:cstheme="majorBidi"/>
          <w:sz w:val="28"/>
          <w:szCs w:val="28"/>
        </w:rPr>
        <w:t>auriculo</w:t>
      </w:r>
      <w:proofErr w:type="spellEnd"/>
      <w:r w:rsidRPr="00BA234A">
        <w:rPr>
          <w:rStyle w:val="BodytextBoldItalic"/>
          <w:rFonts w:asciiTheme="majorBidi" w:hAnsiTheme="majorBidi" w:cstheme="majorBidi"/>
          <w:sz w:val="28"/>
          <w:szCs w:val="28"/>
        </w:rPr>
        <w:t>-ventricular valves.</w:t>
      </w:r>
      <w:r w:rsidR="00677A6F">
        <w:rPr>
          <w:rStyle w:val="BodytextBoldItalic"/>
          <w:rFonts w:asciiTheme="majorBidi" w:hAnsiTheme="majorBidi" w:cstheme="majorBidi"/>
          <w:sz w:val="28"/>
          <w:szCs w:val="28"/>
        </w:rPr>
        <w:t xml:space="preserve"> </w:t>
      </w:r>
      <w:r w:rsidRPr="00BA234A">
        <w:rPr>
          <w:rFonts w:asciiTheme="majorBidi" w:hAnsiTheme="majorBidi" w:cstheme="majorBidi"/>
          <w:sz w:val="28"/>
          <w:szCs w:val="28"/>
        </w:rPr>
        <w:t xml:space="preserve">The free ends of the valves are connected to the inner surface of the ventricle by fine threads called </w:t>
      </w:r>
      <w:r w:rsidRPr="00BA234A">
        <w:rPr>
          <w:rStyle w:val="BodytextBoldItalic"/>
          <w:rFonts w:asciiTheme="majorBidi" w:hAnsiTheme="majorBidi" w:cstheme="majorBidi"/>
          <w:sz w:val="28"/>
          <w:szCs w:val="28"/>
        </w:rPr>
        <w:t xml:space="preserve">chordae </w:t>
      </w:r>
      <w:proofErr w:type="spellStart"/>
      <w:r w:rsidRPr="00BA234A">
        <w:rPr>
          <w:rStyle w:val="BodytextBoldItalic"/>
          <w:rFonts w:asciiTheme="majorBidi" w:hAnsiTheme="majorBidi" w:cstheme="majorBidi"/>
          <w:sz w:val="28"/>
          <w:szCs w:val="28"/>
        </w:rPr>
        <w:t>tendineae</w:t>
      </w:r>
      <w:proofErr w:type="spellEnd"/>
      <w:r w:rsidRPr="00BA234A">
        <w:rPr>
          <w:rStyle w:val="BodytextBoldItalic"/>
          <w:rFonts w:asciiTheme="majorBidi" w:hAnsiTheme="majorBidi" w:cstheme="majorBidi"/>
          <w:sz w:val="28"/>
          <w:szCs w:val="28"/>
        </w:rPr>
        <w:t>.</w:t>
      </w:r>
      <w:r w:rsidRPr="00BA234A">
        <w:rPr>
          <w:rFonts w:asciiTheme="majorBidi" w:hAnsiTheme="majorBidi" w:cstheme="majorBidi"/>
          <w:sz w:val="28"/>
          <w:szCs w:val="28"/>
        </w:rPr>
        <w:t xml:space="preserve"> The </w:t>
      </w:r>
      <w:proofErr w:type="spellStart"/>
      <w:r w:rsidRPr="00BA234A">
        <w:rPr>
          <w:rFonts w:asciiTheme="majorBidi" w:hAnsiTheme="majorBidi" w:cstheme="majorBidi"/>
          <w:sz w:val="28"/>
          <w:szCs w:val="28"/>
        </w:rPr>
        <w:t>auriculo</w:t>
      </w:r>
      <w:proofErr w:type="spellEnd"/>
      <w:r w:rsidRPr="00BA234A">
        <w:rPr>
          <w:rFonts w:asciiTheme="majorBidi" w:hAnsiTheme="majorBidi" w:cstheme="majorBidi"/>
          <w:sz w:val="28"/>
          <w:szCs w:val="28"/>
        </w:rPr>
        <w:t>-ventricular valves give one-way traffic of blood from the auricles to the ventricle.</w:t>
      </w:r>
    </w:p>
    <w:p w:rsidR="00BB3F69" w:rsidRDefault="00244FF7" w:rsidP="006D6EE4">
      <w:pPr>
        <w:pStyle w:val="BodyText1"/>
        <w:shd w:val="clear" w:color="auto" w:fill="auto"/>
        <w:spacing w:line="360" w:lineRule="auto"/>
        <w:ind w:left="20" w:right="20" w:firstLine="400"/>
        <w:rPr>
          <w:rFonts w:asciiTheme="majorBidi" w:hAnsiTheme="majorBidi" w:cstheme="majorBidi"/>
          <w:sz w:val="28"/>
          <w:szCs w:val="28"/>
        </w:rPr>
      </w:pPr>
      <w:r w:rsidRPr="00BA234A">
        <w:rPr>
          <w:rFonts w:asciiTheme="majorBidi" w:hAnsiTheme="majorBidi" w:cstheme="majorBidi"/>
          <w:sz w:val="28"/>
          <w:szCs w:val="28"/>
        </w:rPr>
        <w:t xml:space="preserve">The </w:t>
      </w:r>
      <w:r w:rsidRPr="00BA234A">
        <w:rPr>
          <w:rStyle w:val="BodytextBoldItalic"/>
          <w:rFonts w:asciiTheme="majorBidi" w:hAnsiTheme="majorBidi" w:cstheme="majorBidi"/>
          <w:sz w:val="28"/>
          <w:szCs w:val="28"/>
        </w:rPr>
        <w:t>ventricle</w:t>
      </w:r>
      <w:r w:rsidRPr="00BA234A">
        <w:rPr>
          <w:rFonts w:asciiTheme="majorBidi" w:hAnsiTheme="majorBidi" w:cstheme="majorBidi"/>
          <w:sz w:val="28"/>
          <w:szCs w:val="28"/>
        </w:rPr>
        <w:t xml:space="preserve"> lies posteriorly. It is triangular in shape. It is </w:t>
      </w:r>
      <w:r w:rsidRPr="00BA234A">
        <w:rPr>
          <w:rStyle w:val="BodytextBoldItalic"/>
          <w:rFonts w:asciiTheme="majorBidi" w:hAnsiTheme="majorBidi" w:cstheme="majorBidi"/>
          <w:sz w:val="28"/>
          <w:szCs w:val="28"/>
        </w:rPr>
        <w:t>thick-walled.</w:t>
      </w:r>
      <w:r w:rsidRPr="00BA234A">
        <w:rPr>
          <w:rFonts w:asciiTheme="majorBidi" w:hAnsiTheme="majorBidi" w:cstheme="majorBidi"/>
          <w:sz w:val="28"/>
          <w:szCs w:val="28"/>
        </w:rPr>
        <w:t xml:space="preserve"> It is</w:t>
      </w:r>
    </w:p>
    <w:p w:rsidR="006D6EE4" w:rsidRPr="00E20BA8" w:rsidRDefault="006D6EE4" w:rsidP="006D6EE4">
      <w:pPr>
        <w:pStyle w:val="BodyText1"/>
        <w:shd w:val="clear" w:color="auto" w:fill="auto"/>
        <w:spacing w:line="360" w:lineRule="auto"/>
        <w:ind w:left="20" w:right="20"/>
        <w:rPr>
          <w:rFonts w:asciiTheme="majorBidi" w:hAnsiTheme="majorBidi" w:cstheme="majorBidi"/>
          <w:sz w:val="28"/>
          <w:szCs w:val="28"/>
        </w:rPr>
      </w:pPr>
      <w:proofErr w:type="gramStart"/>
      <w:r w:rsidRPr="00E20BA8">
        <w:rPr>
          <w:rFonts w:asciiTheme="majorBidi" w:hAnsiTheme="majorBidi" w:cstheme="majorBidi"/>
          <w:sz w:val="28"/>
          <w:szCs w:val="28"/>
        </w:rPr>
        <w:t>separated</w:t>
      </w:r>
      <w:proofErr w:type="gramEnd"/>
      <w:r w:rsidRPr="00E20BA8">
        <w:rPr>
          <w:rFonts w:asciiTheme="majorBidi" w:hAnsiTheme="majorBidi" w:cstheme="majorBidi"/>
          <w:sz w:val="28"/>
          <w:szCs w:val="28"/>
        </w:rPr>
        <w:t xml:space="preserve"> from the auricles by a septum called </w:t>
      </w:r>
      <w:proofErr w:type="spellStart"/>
      <w:r w:rsidRPr="00E20BA8">
        <w:rPr>
          <w:rStyle w:val="BodytextBoldItalic"/>
          <w:rFonts w:asciiTheme="majorBidi" w:hAnsiTheme="majorBidi" w:cstheme="majorBidi"/>
          <w:sz w:val="28"/>
          <w:szCs w:val="28"/>
        </w:rPr>
        <w:t>auriculo</w:t>
      </w:r>
      <w:proofErr w:type="spellEnd"/>
      <w:r w:rsidRPr="00E20BA8">
        <w:rPr>
          <w:rStyle w:val="BodytextBoldItalic"/>
          <w:rFonts w:asciiTheme="majorBidi" w:hAnsiTheme="majorBidi" w:cstheme="majorBidi"/>
          <w:sz w:val="28"/>
          <w:szCs w:val="28"/>
        </w:rPr>
        <w:t>-ventricular septum.</w:t>
      </w:r>
    </w:p>
    <w:p w:rsidR="006D6EE4" w:rsidRPr="00E20BA8" w:rsidRDefault="006D6EE4" w:rsidP="006D6EE4">
      <w:pPr>
        <w:pStyle w:val="BodyText1"/>
        <w:shd w:val="clear" w:color="auto" w:fill="auto"/>
        <w:spacing w:line="360" w:lineRule="auto"/>
        <w:ind w:left="20" w:right="20" w:firstLine="400"/>
        <w:rPr>
          <w:rFonts w:asciiTheme="majorBidi" w:hAnsiTheme="majorBidi" w:cstheme="majorBidi"/>
          <w:sz w:val="28"/>
          <w:szCs w:val="28"/>
        </w:rPr>
      </w:pPr>
      <w:r w:rsidRPr="00E20BA8">
        <w:rPr>
          <w:rFonts w:asciiTheme="majorBidi" w:hAnsiTheme="majorBidi" w:cstheme="majorBidi"/>
          <w:sz w:val="28"/>
          <w:szCs w:val="28"/>
        </w:rPr>
        <w:t xml:space="preserve">The inner surface of the ventricle contains many ridges and depressions. The ridges are </w:t>
      </w:r>
      <w:proofErr w:type="spellStart"/>
      <w:r w:rsidRPr="00E20BA8">
        <w:rPr>
          <w:rFonts w:asciiTheme="majorBidi" w:hAnsiTheme="majorBidi" w:cstheme="majorBidi"/>
          <w:sz w:val="28"/>
          <w:szCs w:val="28"/>
        </w:rPr>
        <w:t>cal</w:t>
      </w:r>
      <w:proofErr w:type="spellEnd"/>
      <w:r w:rsidRPr="00E20BA8">
        <w:rPr>
          <w:rFonts w:asciiTheme="majorBidi" w:hAnsiTheme="majorBidi" w:cstheme="majorBidi"/>
          <w:sz w:val="28"/>
          <w:szCs w:val="28"/>
        </w:rPr>
        <w:t xml:space="preserve"> led </w:t>
      </w:r>
      <w:proofErr w:type="spellStart"/>
      <w:r w:rsidRPr="00E20BA8">
        <w:rPr>
          <w:rStyle w:val="BodytextBoldItalic"/>
          <w:rFonts w:asciiTheme="majorBidi" w:hAnsiTheme="majorBidi" w:cstheme="majorBidi"/>
          <w:sz w:val="28"/>
          <w:szCs w:val="28"/>
        </w:rPr>
        <w:t>columnae</w:t>
      </w:r>
      <w:proofErr w:type="spellEnd"/>
      <w:r w:rsidRPr="00E20BA8">
        <w:rPr>
          <w:rStyle w:val="BodytextBoldItalic"/>
          <w:rFonts w:asciiTheme="majorBidi" w:hAnsiTheme="majorBidi" w:cstheme="majorBidi"/>
          <w:sz w:val="28"/>
          <w:szCs w:val="28"/>
        </w:rPr>
        <w:t xml:space="preserve"> </w:t>
      </w:r>
      <w:proofErr w:type="spellStart"/>
      <w:r w:rsidRPr="00E20BA8">
        <w:rPr>
          <w:rStyle w:val="BodytextBoldItalic"/>
          <w:rFonts w:asciiTheme="majorBidi" w:hAnsiTheme="majorBidi" w:cstheme="majorBidi"/>
          <w:sz w:val="28"/>
          <w:szCs w:val="28"/>
        </w:rPr>
        <w:t>cameae</w:t>
      </w:r>
      <w:proofErr w:type="spellEnd"/>
      <w:r w:rsidRPr="00E20BA8">
        <w:rPr>
          <w:rFonts w:asciiTheme="majorBidi" w:hAnsiTheme="majorBidi" w:cstheme="majorBidi"/>
          <w:sz w:val="28"/>
          <w:szCs w:val="28"/>
        </w:rPr>
        <w:t xml:space="preserve"> and the depressions are called </w:t>
      </w:r>
      <w:r w:rsidRPr="00E20BA8">
        <w:rPr>
          <w:rStyle w:val="BodytextBoldItalic"/>
          <w:rFonts w:asciiTheme="majorBidi" w:hAnsiTheme="majorBidi" w:cstheme="majorBidi"/>
          <w:sz w:val="28"/>
          <w:szCs w:val="28"/>
        </w:rPr>
        <w:t>fissures.</w:t>
      </w:r>
    </w:p>
    <w:p w:rsidR="006D6EE4" w:rsidRPr="00E20BA8" w:rsidRDefault="006D6EE4" w:rsidP="006D6EE4">
      <w:pPr>
        <w:pStyle w:val="BodyText1"/>
        <w:shd w:val="clear" w:color="auto" w:fill="auto"/>
        <w:spacing w:line="360" w:lineRule="auto"/>
        <w:ind w:left="20" w:right="20" w:firstLine="400"/>
        <w:rPr>
          <w:rFonts w:asciiTheme="majorBidi" w:hAnsiTheme="majorBidi" w:cstheme="majorBidi"/>
          <w:sz w:val="28"/>
          <w:szCs w:val="28"/>
        </w:rPr>
      </w:pPr>
      <w:r w:rsidRPr="00E20BA8">
        <w:rPr>
          <w:rFonts w:asciiTheme="majorBidi" w:hAnsiTheme="majorBidi" w:cstheme="majorBidi"/>
          <w:sz w:val="28"/>
          <w:szCs w:val="28"/>
        </w:rPr>
        <w:t xml:space="preserve">The </w:t>
      </w:r>
      <w:proofErr w:type="spellStart"/>
      <w:r w:rsidRPr="00E20BA8">
        <w:rPr>
          <w:rStyle w:val="BodytextBoldItalic"/>
          <w:rFonts w:asciiTheme="majorBidi" w:hAnsiTheme="majorBidi" w:cstheme="majorBidi"/>
          <w:sz w:val="28"/>
          <w:szCs w:val="28"/>
        </w:rPr>
        <w:t>conus</w:t>
      </w:r>
      <w:proofErr w:type="spellEnd"/>
      <w:r w:rsidRPr="00E20BA8">
        <w:rPr>
          <w:rStyle w:val="BodytextBoldItalic"/>
          <w:rFonts w:asciiTheme="majorBidi" w:hAnsiTheme="majorBidi" w:cstheme="majorBidi"/>
          <w:sz w:val="28"/>
          <w:szCs w:val="28"/>
        </w:rPr>
        <w:t xml:space="preserve"> </w:t>
      </w:r>
      <w:proofErr w:type="spellStart"/>
      <w:r w:rsidRPr="00E20BA8">
        <w:rPr>
          <w:rStyle w:val="BodytextBoldItalic"/>
          <w:rFonts w:asciiTheme="majorBidi" w:hAnsiTheme="majorBidi" w:cstheme="majorBidi"/>
          <w:sz w:val="28"/>
          <w:szCs w:val="28"/>
        </w:rPr>
        <w:t>arteriosus</w:t>
      </w:r>
      <w:proofErr w:type="spellEnd"/>
      <w:r w:rsidRPr="00E20BA8">
        <w:rPr>
          <w:rFonts w:asciiTheme="majorBidi" w:hAnsiTheme="majorBidi" w:cstheme="majorBidi"/>
          <w:sz w:val="28"/>
          <w:szCs w:val="28"/>
        </w:rPr>
        <w:t xml:space="preserve"> is a short chamber. It starts from the </w:t>
      </w:r>
      <w:r w:rsidRPr="00E20BA8">
        <w:rPr>
          <w:rStyle w:val="BodytextBoldItalic"/>
          <w:rFonts w:asciiTheme="majorBidi" w:hAnsiTheme="majorBidi" w:cstheme="majorBidi"/>
          <w:sz w:val="28"/>
          <w:szCs w:val="28"/>
        </w:rPr>
        <w:t>ventricle</w:t>
      </w:r>
      <w:r w:rsidRPr="00E20BA8">
        <w:rPr>
          <w:rFonts w:asciiTheme="majorBidi" w:hAnsiTheme="majorBidi" w:cstheme="majorBidi"/>
          <w:sz w:val="28"/>
          <w:szCs w:val="28"/>
        </w:rPr>
        <w:t xml:space="preserve"> on the </w:t>
      </w:r>
      <w:r w:rsidRPr="00E20BA8">
        <w:rPr>
          <w:rStyle w:val="BodytextBoldItalic"/>
          <w:rFonts w:asciiTheme="majorBidi" w:hAnsiTheme="majorBidi" w:cstheme="majorBidi"/>
          <w:sz w:val="28"/>
          <w:szCs w:val="28"/>
        </w:rPr>
        <w:t xml:space="preserve">right side. </w:t>
      </w:r>
      <w:r w:rsidRPr="00E20BA8">
        <w:rPr>
          <w:rFonts w:asciiTheme="majorBidi" w:hAnsiTheme="majorBidi" w:cstheme="majorBidi"/>
          <w:sz w:val="28"/>
          <w:szCs w:val="28"/>
        </w:rPr>
        <w:t xml:space="preserve">Its opening into the ventricle is guarded by </w:t>
      </w:r>
      <w:r w:rsidRPr="00E20BA8">
        <w:rPr>
          <w:rStyle w:val="BodytextBoldItalic"/>
          <w:rFonts w:asciiTheme="majorBidi" w:hAnsiTheme="majorBidi" w:cstheme="majorBidi"/>
          <w:sz w:val="28"/>
          <w:szCs w:val="28"/>
        </w:rPr>
        <w:t>three semilunar valves.</w:t>
      </w:r>
      <w:r w:rsidRPr="00E20BA8">
        <w:rPr>
          <w:rFonts w:asciiTheme="majorBidi" w:hAnsiTheme="majorBidi" w:cstheme="majorBidi"/>
          <w:sz w:val="28"/>
          <w:szCs w:val="28"/>
        </w:rPr>
        <w:t xml:space="preserve"> They allow the blood to flow from the ventricle into the </w:t>
      </w:r>
      <w:proofErr w:type="spellStart"/>
      <w:r w:rsidRPr="00E20BA8">
        <w:rPr>
          <w:rFonts w:asciiTheme="majorBidi" w:hAnsiTheme="majorBidi" w:cstheme="majorBidi"/>
          <w:sz w:val="28"/>
          <w:szCs w:val="28"/>
        </w:rPr>
        <w:t>conus</w:t>
      </w:r>
      <w:proofErr w:type="spellEnd"/>
      <w:r w:rsidRPr="00E20BA8">
        <w:rPr>
          <w:rFonts w:asciiTheme="majorBidi" w:hAnsiTheme="majorBidi" w:cstheme="majorBidi"/>
          <w:sz w:val="28"/>
          <w:szCs w:val="28"/>
        </w:rPr>
        <w:t xml:space="preserve"> </w:t>
      </w:r>
      <w:proofErr w:type="spellStart"/>
      <w:r w:rsidRPr="00E20BA8">
        <w:rPr>
          <w:rFonts w:asciiTheme="majorBidi" w:hAnsiTheme="majorBidi" w:cstheme="majorBidi"/>
          <w:sz w:val="28"/>
          <w:szCs w:val="28"/>
        </w:rPr>
        <w:t>arteriosus</w:t>
      </w:r>
      <w:proofErr w:type="spellEnd"/>
      <w:r w:rsidRPr="00E20BA8">
        <w:rPr>
          <w:rFonts w:asciiTheme="majorBidi" w:hAnsiTheme="majorBidi" w:cstheme="majorBidi"/>
          <w:sz w:val="28"/>
          <w:szCs w:val="28"/>
        </w:rPr>
        <w:t xml:space="preserve"> and not in the reverse direction.</w:t>
      </w:r>
      <w:r>
        <w:rPr>
          <w:rFonts w:asciiTheme="majorBidi" w:hAnsiTheme="majorBidi" w:cstheme="majorBidi"/>
          <w:sz w:val="28"/>
          <w:szCs w:val="28"/>
        </w:rPr>
        <w:t xml:space="preserve"> </w:t>
      </w:r>
      <w:r w:rsidRPr="00E20BA8">
        <w:rPr>
          <w:rFonts w:asciiTheme="majorBidi" w:hAnsiTheme="majorBidi" w:cstheme="majorBidi"/>
          <w:sz w:val="28"/>
          <w:szCs w:val="28"/>
        </w:rPr>
        <w:t xml:space="preserve">The </w:t>
      </w:r>
      <w:proofErr w:type="spellStart"/>
      <w:r w:rsidRPr="00E20BA8">
        <w:rPr>
          <w:rStyle w:val="BodytextBoldItalic"/>
          <w:rFonts w:asciiTheme="majorBidi" w:hAnsiTheme="majorBidi" w:cstheme="majorBidi"/>
          <w:sz w:val="28"/>
          <w:szCs w:val="28"/>
        </w:rPr>
        <w:t>conus</w:t>
      </w:r>
      <w:proofErr w:type="spellEnd"/>
      <w:r w:rsidRPr="00E20BA8">
        <w:rPr>
          <w:rStyle w:val="BodytextBoldItalic"/>
          <w:rFonts w:asciiTheme="majorBidi" w:hAnsiTheme="majorBidi" w:cstheme="majorBidi"/>
          <w:sz w:val="28"/>
          <w:szCs w:val="28"/>
        </w:rPr>
        <w:t xml:space="preserve"> </w:t>
      </w:r>
      <w:proofErr w:type="spellStart"/>
      <w:r w:rsidRPr="00E20BA8">
        <w:rPr>
          <w:rStyle w:val="BodytextBoldItalic"/>
          <w:rFonts w:asciiTheme="majorBidi" w:hAnsiTheme="majorBidi" w:cstheme="majorBidi"/>
          <w:sz w:val="28"/>
          <w:szCs w:val="28"/>
        </w:rPr>
        <w:t>arteriosus</w:t>
      </w:r>
      <w:proofErr w:type="spellEnd"/>
      <w:r w:rsidRPr="00E20BA8">
        <w:rPr>
          <w:rFonts w:asciiTheme="majorBidi" w:hAnsiTheme="majorBidi" w:cstheme="majorBidi"/>
          <w:sz w:val="28"/>
          <w:szCs w:val="28"/>
        </w:rPr>
        <w:t xml:space="preserve"> continues forwards as the </w:t>
      </w:r>
      <w:proofErr w:type="spellStart"/>
      <w:r w:rsidRPr="00E20BA8">
        <w:rPr>
          <w:rStyle w:val="BodytextBoldItalic"/>
          <w:rFonts w:asciiTheme="majorBidi" w:hAnsiTheme="majorBidi" w:cstheme="majorBidi"/>
          <w:sz w:val="28"/>
          <w:szCs w:val="28"/>
        </w:rPr>
        <w:t>truncus</w:t>
      </w:r>
      <w:proofErr w:type="spellEnd"/>
      <w:r w:rsidRPr="00E20BA8">
        <w:rPr>
          <w:rStyle w:val="BodytextBoldItalic"/>
          <w:rFonts w:asciiTheme="majorBidi" w:hAnsiTheme="majorBidi" w:cstheme="majorBidi"/>
          <w:sz w:val="28"/>
          <w:szCs w:val="28"/>
        </w:rPr>
        <w:t xml:space="preserve"> </w:t>
      </w:r>
      <w:proofErr w:type="spellStart"/>
      <w:r w:rsidRPr="00E20BA8">
        <w:rPr>
          <w:rStyle w:val="BodytextBoldItalic"/>
          <w:rFonts w:asciiTheme="majorBidi" w:hAnsiTheme="majorBidi" w:cstheme="majorBidi"/>
          <w:sz w:val="28"/>
          <w:szCs w:val="28"/>
        </w:rPr>
        <w:t>arteriosus</w:t>
      </w:r>
      <w:proofErr w:type="spellEnd"/>
      <w:r w:rsidRPr="00E20BA8">
        <w:rPr>
          <w:rStyle w:val="BodytextBoldItalic"/>
          <w:rFonts w:asciiTheme="majorBidi" w:hAnsiTheme="majorBidi" w:cstheme="majorBidi"/>
          <w:sz w:val="28"/>
          <w:szCs w:val="28"/>
        </w:rPr>
        <w:t>.</w:t>
      </w:r>
      <w:r w:rsidRPr="00E20BA8">
        <w:rPr>
          <w:rFonts w:asciiTheme="majorBidi" w:hAnsiTheme="majorBidi" w:cstheme="majorBidi"/>
          <w:sz w:val="28"/>
          <w:szCs w:val="28"/>
        </w:rPr>
        <w:t xml:space="preserve"> The cavity of the </w:t>
      </w:r>
      <w:proofErr w:type="spellStart"/>
      <w:r w:rsidRPr="00E20BA8">
        <w:rPr>
          <w:rFonts w:asciiTheme="majorBidi" w:hAnsiTheme="majorBidi" w:cstheme="majorBidi"/>
          <w:sz w:val="28"/>
          <w:szCs w:val="28"/>
        </w:rPr>
        <w:t>conus</w:t>
      </w:r>
      <w:proofErr w:type="spellEnd"/>
      <w:r w:rsidRPr="00E20BA8">
        <w:rPr>
          <w:rFonts w:asciiTheme="majorBidi" w:hAnsiTheme="majorBidi" w:cstheme="majorBidi"/>
          <w:sz w:val="28"/>
          <w:szCs w:val="28"/>
        </w:rPr>
        <w:t xml:space="preserve"> </w:t>
      </w:r>
      <w:proofErr w:type="spellStart"/>
      <w:r w:rsidRPr="00E20BA8">
        <w:rPr>
          <w:rFonts w:asciiTheme="majorBidi" w:hAnsiTheme="majorBidi" w:cstheme="majorBidi"/>
          <w:sz w:val="28"/>
          <w:szCs w:val="28"/>
        </w:rPr>
        <w:t>arteriosus</w:t>
      </w:r>
      <w:proofErr w:type="spellEnd"/>
      <w:r w:rsidRPr="00E20BA8">
        <w:rPr>
          <w:rFonts w:asciiTheme="majorBidi" w:hAnsiTheme="majorBidi" w:cstheme="majorBidi"/>
          <w:sz w:val="28"/>
          <w:szCs w:val="28"/>
        </w:rPr>
        <w:t xml:space="preserve"> is longitudinally divided into two chambers by a </w:t>
      </w:r>
      <w:r w:rsidRPr="00E20BA8">
        <w:rPr>
          <w:rStyle w:val="BodytextBoldItalic"/>
          <w:rFonts w:asciiTheme="majorBidi" w:hAnsiTheme="majorBidi" w:cstheme="majorBidi"/>
          <w:sz w:val="28"/>
          <w:szCs w:val="28"/>
        </w:rPr>
        <w:t>spiral valve</w:t>
      </w:r>
      <w:r w:rsidRPr="00E20BA8">
        <w:rPr>
          <w:rFonts w:asciiTheme="majorBidi" w:hAnsiTheme="majorBidi" w:cstheme="majorBidi"/>
          <w:sz w:val="28"/>
          <w:szCs w:val="28"/>
        </w:rPr>
        <w:t xml:space="preserve">; the two chambers are </w:t>
      </w:r>
      <w:proofErr w:type="spellStart"/>
      <w:r w:rsidRPr="00E20BA8">
        <w:rPr>
          <w:rStyle w:val="BodytextBoldItalic"/>
          <w:rFonts w:asciiTheme="majorBidi" w:hAnsiTheme="majorBidi" w:cstheme="majorBidi"/>
          <w:sz w:val="28"/>
          <w:szCs w:val="28"/>
        </w:rPr>
        <w:t>cavum</w:t>
      </w:r>
      <w:proofErr w:type="spellEnd"/>
      <w:r w:rsidRPr="00E20BA8">
        <w:rPr>
          <w:rStyle w:val="BodytextBoldItalic"/>
          <w:rFonts w:asciiTheme="majorBidi" w:hAnsiTheme="majorBidi" w:cstheme="majorBidi"/>
          <w:sz w:val="28"/>
          <w:szCs w:val="28"/>
        </w:rPr>
        <w:t xml:space="preserve"> </w:t>
      </w:r>
      <w:proofErr w:type="spellStart"/>
      <w:r w:rsidRPr="00E20BA8">
        <w:rPr>
          <w:rStyle w:val="BodytextBoldItalic"/>
          <w:rFonts w:asciiTheme="majorBidi" w:hAnsiTheme="majorBidi" w:cstheme="majorBidi"/>
          <w:sz w:val="28"/>
          <w:szCs w:val="28"/>
        </w:rPr>
        <w:t>pulmocutaneum</w:t>
      </w:r>
      <w:proofErr w:type="spellEnd"/>
      <w:r w:rsidRPr="00E20BA8">
        <w:rPr>
          <w:rFonts w:asciiTheme="majorBidi" w:hAnsiTheme="majorBidi" w:cstheme="majorBidi"/>
          <w:sz w:val="28"/>
          <w:szCs w:val="28"/>
        </w:rPr>
        <w:t xml:space="preserve"> and the </w:t>
      </w:r>
      <w:proofErr w:type="spellStart"/>
      <w:r w:rsidRPr="00E20BA8">
        <w:rPr>
          <w:rStyle w:val="BodytextBoldItalic"/>
          <w:rFonts w:asciiTheme="majorBidi" w:hAnsiTheme="majorBidi" w:cstheme="majorBidi"/>
          <w:sz w:val="28"/>
          <w:szCs w:val="28"/>
        </w:rPr>
        <w:t>cavum</w:t>
      </w:r>
      <w:proofErr w:type="spellEnd"/>
      <w:r w:rsidRPr="00E20BA8">
        <w:rPr>
          <w:rStyle w:val="BodytextBoldItalic"/>
          <w:rFonts w:asciiTheme="majorBidi" w:hAnsiTheme="majorBidi" w:cstheme="majorBidi"/>
          <w:sz w:val="28"/>
          <w:szCs w:val="28"/>
        </w:rPr>
        <w:t xml:space="preserve"> </w:t>
      </w:r>
      <w:proofErr w:type="spellStart"/>
      <w:r w:rsidRPr="00E20BA8">
        <w:rPr>
          <w:rStyle w:val="BodytextBoldItalic"/>
          <w:rFonts w:asciiTheme="majorBidi" w:hAnsiTheme="majorBidi" w:cstheme="majorBidi"/>
          <w:sz w:val="28"/>
          <w:szCs w:val="28"/>
        </w:rPr>
        <w:t>aorticum</w:t>
      </w:r>
      <w:proofErr w:type="spellEnd"/>
      <w:r w:rsidRPr="00E20BA8">
        <w:rPr>
          <w:rStyle w:val="BodytextBoldItalic"/>
          <w:rFonts w:asciiTheme="majorBidi" w:hAnsiTheme="majorBidi" w:cstheme="majorBidi"/>
          <w:sz w:val="28"/>
          <w:szCs w:val="28"/>
        </w:rPr>
        <w:t>.</w:t>
      </w:r>
    </w:p>
    <w:p w:rsidR="006D6EE4" w:rsidRPr="00E20BA8" w:rsidRDefault="006D6EE4" w:rsidP="006D6EE4">
      <w:pPr>
        <w:pStyle w:val="BodyText1"/>
        <w:shd w:val="clear" w:color="auto" w:fill="auto"/>
        <w:spacing w:line="360" w:lineRule="auto"/>
        <w:ind w:left="20" w:right="20" w:firstLine="400"/>
        <w:rPr>
          <w:rFonts w:asciiTheme="majorBidi" w:hAnsiTheme="majorBidi" w:cstheme="majorBidi"/>
          <w:sz w:val="28"/>
          <w:szCs w:val="28"/>
        </w:rPr>
      </w:pPr>
      <w:r w:rsidRPr="00E20BA8">
        <w:rPr>
          <w:rFonts w:asciiTheme="majorBidi" w:hAnsiTheme="majorBidi" w:cstheme="majorBidi"/>
          <w:sz w:val="28"/>
          <w:szCs w:val="28"/>
        </w:rPr>
        <w:t xml:space="preserve">The interior of </w:t>
      </w:r>
      <w:proofErr w:type="spellStart"/>
      <w:r w:rsidRPr="00E20BA8">
        <w:rPr>
          <w:rFonts w:asciiTheme="majorBidi" w:hAnsiTheme="majorBidi" w:cstheme="majorBidi"/>
          <w:sz w:val="28"/>
          <w:szCs w:val="28"/>
        </w:rPr>
        <w:t>truncus</w:t>
      </w:r>
      <w:proofErr w:type="spellEnd"/>
      <w:r w:rsidRPr="00E20BA8">
        <w:rPr>
          <w:rFonts w:asciiTheme="majorBidi" w:hAnsiTheme="majorBidi" w:cstheme="majorBidi"/>
          <w:sz w:val="28"/>
          <w:szCs w:val="28"/>
        </w:rPr>
        <w:t xml:space="preserve"> </w:t>
      </w:r>
      <w:proofErr w:type="spellStart"/>
      <w:r w:rsidRPr="00E20BA8">
        <w:rPr>
          <w:rFonts w:asciiTheme="majorBidi" w:hAnsiTheme="majorBidi" w:cstheme="majorBidi"/>
          <w:sz w:val="28"/>
          <w:szCs w:val="28"/>
        </w:rPr>
        <w:t>arteriosus</w:t>
      </w:r>
      <w:proofErr w:type="spellEnd"/>
      <w:r w:rsidRPr="00E20BA8">
        <w:rPr>
          <w:rFonts w:asciiTheme="majorBidi" w:hAnsiTheme="majorBidi" w:cstheme="majorBidi"/>
          <w:sz w:val="28"/>
          <w:szCs w:val="28"/>
        </w:rPr>
        <w:t xml:space="preserve"> is divided into three vessels by two longitudinal partitions. The three vessels are </w:t>
      </w:r>
      <w:r w:rsidRPr="00E20BA8">
        <w:rPr>
          <w:rStyle w:val="BodytextBoldItalic"/>
          <w:rFonts w:asciiTheme="majorBidi" w:hAnsiTheme="majorBidi" w:cstheme="majorBidi"/>
          <w:sz w:val="28"/>
          <w:szCs w:val="28"/>
        </w:rPr>
        <w:t>carotid arch</w:t>
      </w:r>
      <w:r w:rsidRPr="00E20BA8">
        <w:rPr>
          <w:rFonts w:asciiTheme="majorBidi" w:hAnsiTheme="majorBidi" w:cstheme="majorBidi"/>
          <w:sz w:val="28"/>
          <w:szCs w:val="28"/>
        </w:rPr>
        <w:t xml:space="preserve">, </w:t>
      </w:r>
      <w:r w:rsidRPr="00E20BA8">
        <w:rPr>
          <w:rStyle w:val="BodytextBoldItalic"/>
          <w:rFonts w:asciiTheme="majorBidi" w:hAnsiTheme="majorBidi" w:cstheme="majorBidi"/>
          <w:sz w:val="28"/>
          <w:szCs w:val="28"/>
        </w:rPr>
        <w:t>systemic arch</w:t>
      </w:r>
      <w:r w:rsidRPr="00E20BA8">
        <w:rPr>
          <w:rFonts w:asciiTheme="majorBidi" w:hAnsiTheme="majorBidi" w:cstheme="majorBidi"/>
          <w:sz w:val="28"/>
          <w:szCs w:val="28"/>
        </w:rPr>
        <w:t xml:space="preserve"> and </w:t>
      </w:r>
      <w:proofErr w:type="spellStart"/>
      <w:r w:rsidRPr="00E20BA8">
        <w:rPr>
          <w:rStyle w:val="BodytextBoldItalic"/>
          <w:rFonts w:asciiTheme="majorBidi" w:hAnsiTheme="majorBidi" w:cstheme="majorBidi"/>
          <w:sz w:val="28"/>
          <w:szCs w:val="28"/>
        </w:rPr>
        <w:lastRenderedPageBreak/>
        <w:t>pulmocutaneous</w:t>
      </w:r>
      <w:proofErr w:type="spellEnd"/>
      <w:r w:rsidRPr="00E20BA8">
        <w:rPr>
          <w:rStyle w:val="BodytextBoldItalic"/>
          <w:rFonts w:asciiTheme="majorBidi" w:hAnsiTheme="majorBidi" w:cstheme="majorBidi"/>
          <w:sz w:val="28"/>
          <w:szCs w:val="28"/>
        </w:rPr>
        <w:t xml:space="preserve"> arch.</w:t>
      </w: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r w:rsidRPr="00E20BA8">
        <w:rPr>
          <w:rFonts w:asciiTheme="majorBidi" w:hAnsiTheme="majorBidi" w:cstheme="majorBidi"/>
          <w:sz w:val="28"/>
          <w:szCs w:val="28"/>
        </w:rPr>
        <w:t xml:space="preserve">The free end of the </w:t>
      </w:r>
      <w:proofErr w:type="spellStart"/>
      <w:r w:rsidRPr="00E20BA8">
        <w:rPr>
          <w:rFonts w:asciiTheme="majorBidi" w:hAnsiTheme="majorBidi" w:cstheme="majorBidi"/>
          <w:sz w:val="28"/>
          <w:szCs w:val="28"/>
        </w:rPr>
        <w:t>truncus</w:t>
      </w:r>
      <w:proofErr w:type="spellEnd"/>
      <w:r w:rsidRPr="00E20BA8">
        <w:rPr>
          <w:rFonts w:asciiTheme="majorBidi" w:hAnsiTheme="majorBidi" w:cstheme="majorBidi"/>
          <w:sz w:val="28"/>
          <w:szCs w:val="28"/>
        </w:rPr>
        <w:t xml:space="preserve"> </w:t>
      </w:r>
      <w:proofErr w:type="spellStart"/>
      <w:r w:rsidRPr="00E20BA8">
        <w:rPr>
          <w:rFonts w:asciiTheme="majorBidi" w:hAnsiTheme="majorBidi" w:cstheme="majorBidi"/>
          <w:sz w:val="28"/>
          <w:szCs w:val="28"/>
        </w:rPr>
        <w:t>arteriosus</w:t>
      </w:r>
      <w:proofErr w:type="spellEnd"/>
      <w:r w:rsidRPr="00E20BA8">
        <w:rPr>
          <w:rFonts w:asciiTheme="majorBidi" w:hAnsiTheme="majorBidi" w:cstheme="majorBidi"/>
          <w:sz w:val="28"/>
          <w:szCs w:val="28"/>
        </w:rPr>
        <w:t xml:space="preserve"> bifurcates into two branches.</w:t>
      </w:r>
    </w:p>
    <w:p w:rsidR="006D6EE4" w:rsidRDefault="00A2414C" w:rsidP="006D6EE4">
      <w:pPr>
        <w:pStyle w:val="BodyText1"/>
        <w:shd w:val="clear" w:color="auto" w:fill="auto"/>
        <w:spacing w:line="360" w:lineRule="auto"/>
        <w:ind w:left="20" w:right="20" w:firstLine="40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1" locked="0" layoutInCell="1" allowOverlap="1">
            <wp:simplePos x="0" y="0"/>
            <wp:positionH relativeFrom="column">
              <wp:posOffset>264136</wp:posOffset>
            </wp:positionH>
            <wp:positionV relativeFrom="paragraph">
              <wp:posOffset>-4217</wp:posOffset>
            </wp:positionV>
            <wp:extent cx="5279390" cy="2605405"/>
            <wp:effectExtent l="0" t="0" r="0" b="4445"/>
            <wp:wrapNone/>
            <wp:docPr id="16" name="Picture 16" descr="C:\Users\Aziz\Desktop\book-Dr-Sabah\Ch-3-eight\Fig-8\F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iz\Desktop\book-Dr-Sabah\Ch-3-eight\Fig-8\F8-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39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Default="006D6EE4" w:rsidP="006D6EE4">
      <w:pPr>
        <w:pStyle w:val="BodyText1"/>
        <w:shd w:val="clear" w:color="auto" w:fill="auto"/>
        <w:spacing w:line="360" w:lineRule="auto"/>
        <w:ind w:left="20" w:right="20" w:firstLine="400"/>
        <w:rPr>
          <w:rFonts w:asciiTheme="majorBidi" w:hAnsiTheme="majorBidi" w:cstheme="majorBidi"/>
          <w:sz w:val="28"/>
          <w:szCs w:val="28"/>
        </w:rPr>
      </w:pPr>
    </w:p>
    <w:p w:rsidR="00375DBA" w:rsidRPr="00375DBA" w:rsidRDefault="00375DBA" w:rsidP="00375DBA">
      <w:pPr>
        <w:pStyle w:val="BodyText1"/>
        <w:shd w:val="clear" w:color="auto" w:fill="auto"/>
        <w:spacing w:line="360" w:lineRule="auto"/>
        <w:ind w:left="20" w:right="20" w:firstLine="400"/>
        <w:jc w:val="center"/>
        <w:rPr>
          <w:rFonts w:asciiTheme="majorBidi" w:hAnsiTheme="majorBidi" w:cstheme="majorBidi"/>
          <w:i/>
          <w:iCs/>
          <w:sz w:val="28"/>
          <w:szCs w:val="28"/>
        </w:rPr>
      </w:pPr>
      <w:r w:rsidRPr="00375DBA">
        <w:rPr>
          <w:rFonts w:asciiTheme="majorBidi" w:hAnsiTheme="majorBidi" w:cstheme="majorBidi"/>
          <w:i/>
          <w:iCs/>
          <w:sz w:val="28"/>
          <w:szCs w:val="28"/>
        </w:rPr>
        <w:t xml:space="preserve">Fig.8.16: </w:t>
      </w:r>
      <w:proofErr w:type="spellStart"/>
      <w:r w:rsidRPr="00375DBA">
        <w:rPr>
          <w:rFonts w:asciiTheme="majorBidi" w:hAnsiTheme="majorBidi" w:cstheme="majorBidi"/>
          <w:i/>
          <w:iCs/>
          <w:sz w:val="28"/>
          <w:szCs w:val="28"/>
        </w:rPr>
        <w:t>Bufo</w:t>
      </w:r>
      <w:proofErr w:type="spellEnd"/>
      <w:r w:rsidRPr="00375DBA">
        <w:rPr>
          <w:rFonts w:asciiTheme="majorBidi" w:hAnsiTheme="majorBidi" w:cstheme="majorBidi"/>
          <w:i/>
          <w:iCs/>
          <w:sz w:val="28"/>
          <w:szCs w:val="28"/>
        </w:rPr>
        <w:t xml:space="preserve">- </w:t>
      </w:r>
      <w:proofErr w:type="spellStart"/>
      <w:r w:rsidRPr="00375DBA">
        <w:rPr>
          <w:rFonts w:asciiTheme="majorBidi" w:hAnsiTheme="majorBidi" w:cstheme="majorBidi"/>
          <w:i/>
          <w:iCs/>
          <w:sz w:val="28"/>
          <w:szCs w:val="28"/>
        </w:rPr>
        <w:t>Heart.A</w:t>
      </w:r>
      <w:proofErr w:type="spellEnd"/>
      <w:r w:rsidRPr="00375DBA">
        <w:rPr>
          <w:rFonts w:asciiTheme="majorBidi" w:hAnsiTheme="majorBidi" w:cstheme="majorBidi"/>
          <w:i/>
          <w:iCs/>
          <w:sz w:val="28"/>
          <w:szCs w:val="28"/>
        </w:rPr>
        <w:t>- Dorsal view; B- Ventral view</w:t>
      </w:r>
    </w:p>
    <w:p w:rsidR="00375DBA" w:rsidRPr="00E20BA8" w:rsidRDefault="00375DBA" w:rsidP="006D6EE4">
      <w:pPr>
        <w:pStyle w:val="BodyText1"/>
        <w:shd w:val="clear" w:color="auto" w:fill="auto"/>
        <w:spacing w:line="360" w:lineRule="auto"/>
        <w:ind w:left="20" w:right="20" w:firstLine="400"/>
        <w:rPr>
          <w:rFonts w:asciiTheme="majorBidi" w:hAnsiTheme="majorBidi" w:cstheme="majorBidi"/>
          <w:sz w:val="28"/>
          <w:szCs w:val="28"/>
        </w:rPr>
      </w:pPr>
    </w:p>
    <w:p w:rsidR="006D6EE4" w:rsidRPr="00E20BA8" w:rsidRDefault="006D6EE4" w:rsidP="00F4462E">
      <w:pPr>
        <w:pStyle w:val="Heading10"/>
        <w:keepNext/>
        <w:keepLines/>
        <w:shd w:val="clear" w:color="auto" w:fill="auto"/>
        <w:spacing w:line="360" w:lineRule="auto"/>
        <w:ind w:right="20"/>
        <w:jc w:val="center"/>
        <w:rPr>
          <w:rFonts w:asciiTheme="majorBidi" w:hAnsiTheme="majorBidi" w:cstheme="majorBidi"/>
          <w:sz w:val="28"/>
          <w:szCs w:val="28"/>
        </w:rPr>
      </w:pPr>
      <w:r w:rsidRPr="00E20BA8">
        <w:rPr>
          <w:rFonts w:asciiTheme="majorBidi" w:hAnsiTheme="majorBidi" w:cstheme="majorBidi"/>
          <w:sz w:val="28"/>
          <w:szCs w:val="28"/>
        </w:rPr>
        <w:t>Working of the Heart</w:t>
      </w:r>
    </w:p>
    <w:p w:rsidR="006D6EE4" w:rsidRPr="00E20BA8" w:rsidRDefault="006D6EE4" w:rsidP="00F4462E">
      <w:pPr>
        <w:pStyle w:val="BodyText1"/>
        <w:shd w:val="clear" w:color="auto" w:fill="auto"/>
        <w:spacing w:line="360" w:lineRule="auto"/>
        <w:ind w:right="20"/>
        <w:rPr>
          <w:rFonts w:asciiTheme="majorBidi" w:hAnsiTheme="majorBidi" w:cstheme="majorBidi"/>
          <w:sz w:val="28"/>
          <w:szCs w:val="28"/>
        </w:rPr>
      </w:pPr>
      <w:r w:rsidRPr="00E20BA8">
        <w:rPr>
          <w:rFonts w:asciiTheme="majorBidi" w:hAnsiTheme="majorBidi" w:cstheme="majorBidi"/>
          <w:sz w:val="28"/>
          <w:szCs w:val="28"/>
        </w:rPr>
        <w:t xml:space="preserve">The heart is the </w:t>
      </w:r>
      <w:r w:rsidRPr="00E20BA8">
        <w:rPr>
          <w:rStyle w:val="BodytextBoldItalic"/>
          <w:rFonts w:asciiTheme="majorBidi" w:hAnsiTheme="majorBidi" w:cstheme="majorBidi"/>
          <w:sz w:val="28"/>
          <w:szCs w:val="28"/>
        </w:rPr>
        <w:t>pumping station</w:t>
      </w:r>
      <w:r w:rsidRPr="00E20BA8">
        <w:rPr>
          <w:rFonts w:asciiTheme="majorBidi" w:hAnsiTheme="majorBidi" w:cstheme="majorBidi"/>
          <w:sz w:val="28"/>
          <w:szCs w:val="28"/>
        </w:rPr>
        <w:t xml:space="preserve"> of the</w:t>
      </w:r>
      <w:r w:rsidR="00F4462E">
        <w:rPr>
          <w:rFonts w:asciiTheme="majorBidi" w:hAnsiTheme="majorBidi" w:cstheme="majorBidi"/>
          <w:sz w:val="28"/>
          <w:szCs w:val="28"/>
        </w:rPr>
        <w:t xml:space="preserve"> </w:t>
      </w:r>
      <w:r w:rsidRPr="00E20BA8">
        <w:rPr>
          <w:rFonts w:asciiTheme="majorBidi" w:hAnsiTheme="majorBidi" w:cstheme="majorBidi"/>
          <w:sz w:val="28"/>
          <w:szCs w:val="28"/>
        </w:rPr>
        <w:t>circulatory system. It has the inherent ability to contract and relax.</w:t>
      </w:r>
    </w:p>
    <w:p w:rsidR="006D6EE4" w:rsidRPr="00E20BA8" w:rsidRDefault="006D6EE4" w:rsidP="00F4462E">
      <w:pPr>
        <w:pStyle w:val="BodyText1"/>
        <w:shd w:val="clear" w:color="auto" w:fill="auto"/>
        <w:spacing w:line="360" w:lineRule="auto"/>
        <w:ind w:right="20" w:firstLine="420"/>
        <w:rPr>
          <w:rFonts w:asciiTheme="majorBidi" w:hAnsiTheme="majorBidi" w:cstheme="majorBidi"/>
          <w:sz w:val="28"/>
          <w:szCs w:val="28"/>
        </w:rPr>
      </w:pPr>
      <w:r w:rsidRPr="00E20BA8">
        <w:rPr>
          <w:rFonts w:asciiTheme="majorBidi" w:hAnsiTheme="majorBidi" w:cstheme="majorBidi"/>
          <w:sz w:val="28"/>
          <w:szCs w:val="28"/>
        </w:rPr>
        <w:t xml:space="preserve">The contraction of the heart is called </w:t>
      </w:r>
      <w:r w:rsidRPr="00E20BA8">
        <w:rPr>
          <w:rStyle w:val="BodytextBoldItalic"/>
          <w:rFonts w:asciiTheme="majorBidi" w:hAnsiTheme="majorBidi" w:cstheme="majorBidi"/>
          <w:sz w:val="28"/>
          <w:szCs w:val="28"/>
        </w:rPr>
        <w:t>systole</w:t>
      </w:r>
      <w:r w:rsidRPr="00E20BA8">
        <w:rPr>
          <w:rFonts w:asciiTheme="majorBidi" w:hAnsiTheme="majorBidi" w:cstheme="majorBidi"/>
          <w:sz w:val="28"/>
          <w:szCs w:val="28"/>
        </w:rPr>
        <w:t xml:space="preserve"> and the relaxation of the heart is called </w:t>
      </w:r>
      <w:r w:rsidRPr="00E20BA8">
        <w:rPr>
          <w:rStyle w:val="BodytextBoldItalic"/>
          <w:rFonts w:asciiTheme="majorBidi" w:hAnsiTheme="majorBidi" w:cstheme="majorBidi"/>
          <w:sz w:val="28"/>
          <w:szCs w:val="28"/>
        </w:rPr>
        <w:t>diastole</w:t>
      </w:r>
      <w:r w:rsidRPr="00E20BA8">
        <w:rPr>
          <w:rFonts w:asciiTheme="majorBidi" w:hAnsiTheme="majorBidi" w:cstheme="majorBidi"/>
          <w:sz w:val="28"/>
          <w:szCs w:val="28"/>
        </w:rPr>
        <w:t>.</w:t>
      </w:r>
      <w:r w:rsidR="00F4462E">
        <w:rPr>
          <w:rFonts w:asciiTheme="majorBidi" w:hAnsiTheme="majorBidi" w:cstheme="majorBidi"/>
          <w:sz w:val="28"/>
          <w:szCs w:val="28"/>
        </w:rPr>
        <w:t xml:space="preserve"> </w:t>
      </w:r>
      <w:r w:rsidRPr="00E20BA8">
        <w:rPr>
          <w:rFonts w:asciiTheme="majorBidi" w:hAnsiTheme="majorBidi" w:cstheme="majorBidi"/>
          <w:sz w:val="28"/>
          <w:szCs w:val="28"/>
        </w:rPr>
        <w:t xml:space="preserve">The systole and diastole constitute a </w:t>
      </w:r>
      <w:proofErr w:type="spellStart"/>
      <w:r w:rsidRPr="00E20BA8">
        <w:rPr>
          <w:rStyle w:val="BodytextBoldItalic"/>
          <w:rFonts w:asciiTheme="majorBidi" w:hAnsiTheme="majorBidi" w:cstheme="majorBidi"/>
          <w:sz w:val="28"/>
          <w:szCs w:val="28"/>
        </w:rPr>
        <w:t>heart beat</w:t>
      </w:r>
      <w:proofErr w:type="spellEnd"/>
      <w:r w:rsidRPr="00E20BA8">
        <w:rPr>
          <w:rStyle w:val="BodytextBoldItalic"/>
          <w:rFonts w:asciiTheme="majorBidi" w:hAnsiTheme="majorBidi" w:cstheme="majorBidi"/>
          <w:sz w:val="28"/>
          <w:szCs w:val="28"/>
        </w:rPr>
        <w:t>.</w:t>
      </w:r>
      <w:r w:rsidRPr="00E20BA8">
        <w:rPr>
          <w:rFonts w:asciiTheme="majorBidi" w:hAnsiTheme="majorBidi" w:cstheme="majorBidi"/>
          <w:sz w:val="28"/>
          <w:szCs w:val="28"/>
        </w:rPr>
        <w:t xml:space="preserve"> The events taking place during heart beat constitute a </w:t>
      </w:r>
      <w:r w:rsidRPr="00E20BA8">
        <w:rPr>
          <w:rStyle w:val="BodytextBoldItalic"/>
          <w:rFonts w:asciiTheme="majorBidi" w:hAnsiTheme="majorBidi" w:cstheme="majorBidi"/>
          <w:sz w:val="28"/>
          <w:szCs w:val="28"/>
        </w:rPr>
        <w:t>cardiac cycle.</w:t>
      </w:r>
    </w:p>
    <w:p w:rsidR="006D6EE4" w:rsidRPr="00E20BA8" w:rsidRDefault="006D6EE4" w:rsidP="006D6EE4">
      <w:pPr>
        <w:pStyle w:val="BodyText1"/>
        <w:shd w:val="clear" w:color="auto" w:fill="auto"/>
        <w:spacing w:line="360" w:lineRule="auto"/>
        <w:ind w:right="20" w:firstLine="420"/>
        <w:rPr>
          <w:rFonts w:asciiTheme="majorBidi" w:hAnsiTheme="majorBidi" w:cstheme="majorBidi"/>
          <w:sz w:val="28"/>
          <w:szCs w:val="28"/>
        </w:rPr>
      </w:pPr>
      <w:r w:rsidRPr="00E20BA8">
        <w:rPr>
          <w:rFonts w:asciiTheme="majorBidi" w:hAnsiTheme="majorBidi" w:cstheme="majorBidi"/>
          <w:sz w:val="28"/>
          <w:szCs w:val="28"/>
        </w:rPr>
        <w:t>During heart beat the following events take place:</w:t>
      </w:r>
    </w:p>
    <w:p w:rsidR="006D6EE4" w:rsidRPr="00E20BA8" w:rsidRDefault="006D6EE4" w:rsidP="006D6EE4">
      <w:pPr>
        <w:pStyle w:val="BodyText1"/>
        <w:numPr>
          <w:ilvl w:val="0"/>
          <w:numId w:val="15"/>
        </w:numPr>
        <w:shd w:val="clear" w:color="auto" w:fill="auto"/>
        <w:tabs>
          <w:tab w:val="left" w:pos="608"/>
        </w:tabs>
        <w:spacing w:line="360" w:lineRule="auto"/>
        <w:ind w:right="20" w:firstLine="420"/>
        <w:rPr>
          <w:rFonts w:asciiTheme="majorBidi" w:hAnsiTheme="majorBidi" w:cstheme="majorBidi"/>
          <w:sz w:val="28"/>
          <w:szCs w:val="28"/>
        </w:rPr>
      </w:pPr>
      <w:r w:rsidRPr="00E20BA8">
        <w:rPr>
          <w:rFonts w:asciiTheme="majorBidi" w:hAnsiTheme="majorBidi" w:cstheme="majorBidi"/>
          <w:sz w:val="28"/>
          <w:szCs w:val="28"/>
        </w:rPr>
        <w:t xml:space="preserve">The sinus </w:t>
      </w:r>
      <w:proofErr w:type="spellStart"/>
      <w:r w:rsidRPr="00E20BA8">
        <w:rPr>
          <w:rFonts w:asciiTheme="majorBidi" w:hAnsiTheme="majorBidi" w:cstheme="majorBidi"/>
          <w:sz w:val="28"/>
          <w:szCs w:val="28"/>
        </w:rPr>
        <w:t>venosus</w:t>
      </w:r>
      <w:proofErr w:type="spellEnd"/>
      <w:r w:rsidRPr="00E20BA8">
        <w:rPr>
          <w:rFonts w:asciiTheme="majorBidi" w:hAnsiTheme="majorBidi" w:cstheme="majorBidi"/>
          <w:sz w:val="28"/>
          <w:szCs w:val="28"/>
        </w:rPr>
        <w:t xml:space="preserve"> receives deoxyge</w:t>
      </w:r>
      <w:r w:rsidRPr="00E20BA8">
        <w:rPr>
          <w:rFonts w:asciiTheme="majorBidi" w:hAnsiTheme="majorBidi" w:cstheme="majorBidi"/>
          <w:sz w:val="28"/>
          <w:szCs w:val="28"/>
        </w:rPr>
        <w:softHyphen/>
        <w:t xml:space="preserve">nated blood through the three </w:t>
      </w:r>
      <w:proofErr w:type="spellStart"/>
      <w:r w:rsidRPr="00E20BA8">
        <w:rPr>
          <w:rFonts w:asciiTheme="majorBidi" w:hAnsiTheme="majorBidi" w:cstheme="majorBidi"/>
          <w:sz w:val="28"/>
          <w:szCs w:val="28"/>
        </w:rPr>
        <w:t>venacavae</w:t>
      </w:r>
      <w:proofErr w:type="spellEnd"/>
      <w:r w:rsidRPr="00E20BA8">
        <w:rPr>
          <w:rFonts w:asciiTheme="majorBidi" w:hAnsiTheme="majorBidi" w:cstheme="majorBidi"/>
          <w:sz w:val="28"/>
          <w:szCs w:val="28"/>
        </w:rPr>
        <w:t>.</w:t>
      </w:r>
    </w:p>
    <w:p w:rsidR="006D6EE4" w:rsidRPr="00E20BA8" w:rsidRDefault="006D6EE4" w:rsidP="006D6EE4">
      <w:pPr>
        <w:pStyle w:val="BodyText1"/>
        <w:numPr>
          <w:ilvl w:val="0"/>
          <w:numId w:val="15"/>
        </w:numPr>
        <w:shd w:val="clear" w:color="auto" w:fill="auto"/>
        <w:tabs>
          <w:tab w:val="left" w:pos="608"/>
        </w:tabs>
        <w:spacing w:line="360" w:lineRule="auto"/>
        <w:ind w:right="20" w:firstLine="420"/>
        <w:rPr>
          <w:rFonts w:asciiTheme="majorBidi" w:hAnsiTheme="majorBidi" w:cstheme="majorBidi"/>
          <w:sz w:val="28"/>
          <w:szCs w:val="28"/>
        </w:rPr>
      </w:pPr>
      <w:r w:rsidRPr="00E20BA8">
        <w:rPr>
          <w:rFonts w:asciiTheme="majorBidi" w:hAnsiTheme="majorBidi" w:cstheme="majorBidi"/>
          <w:sz w:val="28"/>
          <w:szCs w:val="28"/>
        </w:rPr>
        <w:t xml:space="preserve">Contraction of sinus </w:t>
      </w:r>
      <w:proofErr w:type="spellStart"/>
      <w:r w:rsidRPr="00E20BA8">
        <w:rPr>
          <w:rFonts w:asciiTheme="majorBidi" w:hAnsiTheme="majorBidi" w:cstheme="majorBidi"/>
          <w:sz w:val="28"/>
          <w:szCs w:val="28"/>
        </w:rPr>
        <w:t>venosus</w:t>
      </w:r>
      <w:proofErr w:type="spellEnd"/>
      <w:r w:rsidRPr="00E20BA8">
        <w:rPr>
          <w:rFonts w:asciiTheme="majorBidi" w:hAnsiTheme="majorBidi" w:cstheme="majorBidi"/>
          <w:sz w:val="28"/>
          <w:szCs w:val="28"/>
        </w:rPr>
        <w:t xml:space="preserve"> forces the blood into the right auricle through the </w:t>
      </w:r>
      <w:proofErr w:type="spellStart"/>
      <w:r w:rsidRPr="00E20BA8">
        <w:rPr>
          <w:rFonts w:asciiTheme="majorBidi" w:hAnsiTheme="majorBidi" w:cstheme="majorBidi"/>
          <w:sz w:val="28"/>
          <w:szCs w:val="28"/>
        </w:rPr>
        <w:t>sinu</w:t>
      </w:r>
      <w:proofErr w:type="spellEnd"/>
      <w:r w:rsidRPr="00E20BA8">
        <w:rPr>
          <w:rFonts w:asciiTheme="majorBidi" w:hAnsiTheme="majorBidi" w:cstheme="majorBidi"/>
          <w:sz w:val="28"/>
          <w:szCs w:val="28"/>
        </w:rPr>
        <w:t>- auricular aperture.</w:t>
      </w:r>
    </w:p>
    <w:p w:rsidR="006D6EE4" w:rsidRPr="00E20BA8" w:rsidRDefault="006D6EE4" w:rsidP="006D6EE4">
      <w:pPr>
        <w:pStyle w:val="BodyText1"/>
        <w:numPr>
          <w:ilvl w:val="0"/>
          <w:numId w:val="15"/>
        </w:numPr>
        <w:shd w:val="clear" w:color="auto" w:fill="auto"/>
        <w:tabs>
          <w:tab w:val="left" w:pos="608"/>
        </w:tabs>
        <w:spacing w:line="360" w:lineRule="auto"/>
        <w:ind w:right="20" w:firstLine="420"/>
        <w:rPr>
          <w:rFonts w:asciiTheme="majorBidi" w:hAnsiTheme="majorBidi" w:cstheme="majorBidi"/>
          <w:sz w:val="28"/>
          <w:szCs w:val="28"/>
        </w:rPr>
      </w:pPr>
      <w:r w:rsidRPr="00E20BA8">
        <w:rPr>
          <w:rFonts w:asciiTheme="majorBidi" w:hAnsiTheme="majorBidi" w:cstheme="majorBidi"/>
          <w:sz w:val="28"/>
          <w:szCs w:val="28"/>
        </w:rPr>
        <w:t xml:space="preserve">At the same time, the left auricle receives the </w:t>
      </w:r>
      <w:r w:rsidRPr="00E20BA8">
        <w:rPr>
          <w:rStyle w:val="BodytextBoldItalic"/>
          <w:rFonts w:asciiTheme="majorBidi" w:hAnsiTheme="majorBidi" w:cstheme="majorBidi"/>
          <w:sz w:val="28"/>
          <w:szCs w:val="28"/>
        </w:rPr>
        <w:t>oxygenated blood</w:t>
      </w:r>
      <w:r w:rsidRPr="00E20BA8">
        <w:rPr>
          <w:rFonts w:asciiTheme="majorBidi" w:hAnsiTheme="majorBidi" w:cstheme="majorBidi"/>
          <w:sz w:val="28"/>
          <w:szCs w:val="28"/>
        </w:rPr>
        <w:t xml:space="preserve"> from the lungs through the pulmonary veins.</w:t>
      </w:r>
    </w:p>
    <w:p w:rsidR="006D6EE4" w:rsidRPr="00E20BA8" w:rsidRDefault="006D6EE4" w:rsidP="006D6EE4">
      <w:pPr>
        <w:pStyle w:val="BodyText1"/>
        <w:numPr>
          <w:ilvl w:val="0"/>
          <w:numId w:val="15"/>
        </w:numPr>
        <w:shd w:val="clear" w:color="auto" w:fill="auto"/>
        <w:tabs>
          <w:tab w:val="left" w:pos="608"/>
        </w:tabs>
        <w:spacing w:line="360" w:lineRule="auto"/>
        <w:ind w:right="20" w:firstLine="420"/>
        <w:rPr>
          <w:rFonts w:asciiTheme="majorBidi" w:hAnsiTheme="majorBidi" w:cstheme="majorBidi"/>
          <w:sz w:val="28"/>
          <w:szCs w:val="28"/>
        </w:rPr>
      </w:pPr>
      <w:r w:rsidRPr="00E20BA8">
        <w:rPr>
          <w:rFonts w:asciiTheme="majorBidi" w:hAnsiTheme="majorBidi" w:cstheme="majorBidi"/>
          <w:sz w:val="28"/>
          <w:szCs w:val="28"/>
        </w:rPr>
        <w:t xml:space="preserve">The auricles contract simultaneously forcing the blood into the ventricle through the </w:t>
      </w:r>
      <w:proofErr w:type="spellStart"/>
      <w:r w:rsidRPr="00E20BA8">
        <w:rPr>
          <w:rFonts w:asciiTheme="majorBidi" w:hAnsiTheme="majorBidi" w:cstheme="majorBidi"/>
          <w:sz w:val="28"/>
          <w:szCs w:val="28"/>
        </w:rPr>
        <w:t>auriculo</w:t>
      </w:r>
      <w:proofErr w:type="spellEnd"/>
      <w:r w:rsidRPr="00E20BA8">
        <w:rPr>
          <w:rFonts w:asciiTheme="majorBidi" w:hAnsiTheme="majorBidi" w:cstheme="majorBidi"/>
          <w:sz w:val="28"/>
          <w:szCs w:val="28"/>
        </w:rPr>
        <w:t>-ventricular apertures.</w:t>
      </w:r>
    </w:p>
    <w:p w:rsidR="006D6EE4" w:rsidRPr="00E20BA8" w:rsidRDefault="006D6EE4" w:rsidP="006D6EE4">
      <w:pPr>
        <w:pStyle w:val="BodyText1"/>
        <w:numPr>
          <w:ilvl w:val="0"/>
          <w:numId w:val="15"/>
        </w:numPr>
        <w:shd w:val="clear" w:color="auto" w:fill="auto"/>
        <w:tabs>
          <w:tab w:val="left" w:pos="608"/>
        </w:tabs>
        <w:spacing w:line="360" w:lineRule="auto"/>
        <w:ind w:right="20" w:firstLine="420"/>
        <w:rPr>
          <w:rFonts w:asciiTheme="majorBidi" w:hAnsiTheme="majorBidi" w:cstheme="majorBidi"/>
          <w:sz w:val="28"/>
          <w:szCs w:val="28"/>
        </w:rPr>
      </w:pPr>
      <w:r w:rsidRPr="00E20BA8">
        <w:rPr>
          <w:rFonts w:asciiTheme="majorBidi" w:hAnsiTheme="majorBidi" w:cstheme="majorBidi"/>
          <w:sz w:val="28"/>
          <w:szCs w:val="28"/>
        </w:rPr>
        <w:t xml:space="preserve">The ventricles contract, forcing the blood into the </w:t>
      </w:r>
      <w:proofErr w:type="spellStart"/>
      <w:r w:rsidRPr="00E20BA8">
        <w:rPr>
          <w:rFonts w:asciiTheme="majorBidi" w:hAnsiTheme="majorBidi" w:cstheme="majorBidi"/>
          <w:sz w:val="28"/>
          <w:szCs w:val="28"/>
        </w:rPr>
        <w:t>truncus</w:t>
      </w:r>
      <w:proofErr w:type="spellEnd"/>
      <w:r w:rsidRPr="00E20BA8">
        <w:rPr>
          <w:rFonts w:asciiTheme="majorBidi" w:hAnsiTheme="majorBidi" w:cstheme="majorBidi"/>
          <w:sz w:val="28"/>
          <w:szCs w:val="28"/>
        </w:rPr>
        <w:t xml:space="preserve"> </w:t>
      </w:r>
      <w:proofErr w:type="spellStart"/>
      <w:r w:rsidRPr="00E20BA8">
        <w:rPr>
          <w:rFonts w:asciiTheme="majorBidi" w:hAnsiTheme="majorBidi" w:cstheme="majorBidi"/>
          <w:sz w:val="28"/>
          <w:szCs w:val="28"/>
        </w:rPr>
        <w:t>arteriosus</w:t>
      </w:r>
      <w:proofErr w:type="spellEnd"/>
      <w:r w:rsidRPr="00E20BA8">
        <w:rPr>
          <w:rFonts w:asciiTheme="majorBidi" w:hAnsiTheme="majorBidi" w:cstheme="majorBidi"/>
          <w:sz w:val="28"/>
          <w:szCs w:val="28"/>
        </w:rPr>
        <w:t>.</w:t>
      </w:r>
    </w:p>
    <w:p w:rsidR="0081745B" w:rsidRPr="0015095B" w:rsidRDefault="0081745B" w:rsidP="0081745B">
      <w:pPr>
        <w:pStyle w:val="BodyText41"/>
        <w:shd w:val="clear" w:color="auto" w:fill="auto"/>
        <w:spacing w:line="360" w:lineRule="auto"/>
        <w:ind w:right="40"/>
        <w:rPr>
          <w:rFonts w:asciiTheme="majorBidi" w:hAnsiTheme="majorBidi" w:cstheme="majorBidi"/>
          <w:sz w:val="28"/>
          <w:szCs w:val="28"/>
        </w:rPr>
      </w:pPr>
      <w:r w:rsidRPr="0015095B">
        <w:rPr>
          <w:rStyle w:val="BodytextArialUnicodeMS11pt"/>
          <w:rFonts w:asciiTheme="majorBidi" w:hAnsiTheme="majorBidi" w:cstheme="majorBidi"/>
          <w:b/>
          <w:bCs/>
          <w:sz w:val="28"/>
          <w:szCs w:val="28"/>
        </w:rPr>
        <w:lastRenderedPageBreak/>
        <w:t xml:space="preserve">Sensory </w:t>
      </w:r>
      <w:r w:rsidRPr="0015095B">
        <w:rPr>
          <w:rStyle w:val="BodytextArialUnicodeMS105ptBold"/>
          <w:rFonts w:asciiTheme="majorBidi" w:hAnsiTheme="majorBidi" w:cstheme="majorBidi"/>
          <w:sz w:val="28"/>
          <w:szCs w:val="28"/>
        </w:rPr>
        <w:t>Organs</w:t>
      </w:r>
    </w:p>
    <w:p w:rsidR="0081745B" w:rsidRPr="0015095B" w:rsidRDefault="0081745B" w:rsidP="0081745B">
      <w:pPr>
        <w:pStyle w:val="BodyText41"/>
        <w:shd w:val="clear" w:color="auto" w:fill="auto"/>
        <w:spacing w:line="360" w:lineRule="auto"/>
        <w:ind w:left="160" w:firstLine="400"/>
        <w:rPr>
          <w:rFonts w:asciiTheme="majorBidi" w:hAnsiTheme="majorBidi" w:cstheme="majorBidi"/>
          <w:sz w:val="28"/>
          <w:szCs w:val="28"/>
        </w:rPr>
      </w:pPr>
      <w:proofErr w:type="spellStart"/>
      <w:r w:rsidRPr="0015095B">
        <w:rPr>
          <w:rStyle w:val="BodytextBoldItalic"/>
          <w:rFonts w:asciiTheme="majorBidi" w:hAnsiTheme="majorBidi" w:cstheme="majorBidi"/>
          <w:sz w:val="28"/>
          <w:szCs w:val="28"/>
        </w:rPr>
        <w:t>Bufo</w:t>
      </w:r>
      <w:proofErr w:type="spellEnd"/>
      <w:r w:rsidRPr="0015095B">
        <w:rPr>
          <w:rFonts w:asciiTheme="majorBidi" w:hAnsiTheme="majorBidi" w:cstheme="majorBidi"/>
          <w:sz w:val="28"/>
          <w:szCs w:val="28"/>
        </w:rPr>
        <w:t xml:space="preserve"> has five types of sense organs.</w:t>
      </w:r>
      <w:r>
        <w:rPr>
          <w:rFonts w:asciiTheme="majorBidi" w:hAnsiTheme="majorBidi" w:cstheme="majorBidi"/>
          <w:sz w:val="28"/>
          <w:szCs w:val="28"/>
        </w:rPr>
        <w:t xml:space="preserve"> </w:t>
      </w:r>
      <w:r w:rsidRPr="0015095B">
        <w:rPr>
          <w:rFonts w:asciiTheme="majorBidi" w:hAnsiTheme="majorBidi" w:cstheme="majorBidi"/>
          <w:sz w:val="28"/>
          <w:szCs w:val="28"/>
        </w:rPr>
        <w:t>They are,</w:t>
      </w:r>
    </w:p>
    <w:p w:rsidR="0081745B" w:rsidRPr="0015095B" w:rsidRDefault="0081745B" w:rsidP="0081745B">
      <w:pPr>
        <w:pStyle w:val="BodyText41"/>
        <w:numPr>
          <w:ilvl w:val="0"/>
          <w:numId w:val="16"/>
        </w:numPr>
        <w:shd w:val="clear" w:color="auto" w:fill="auto"/>
        <w:tabs>
          <w:tab w:val="left" w:pos="742"/>
          <w:tab w:val="left" w:pos="851"/>
        </w:tabs>
        <w:spacing w:line="360" w:lineRule="auto"/>
        <w:ind w:left="160" w:firstLine="400"/>
        <w:rPr>
          <w:rFonts w:asciiTheme="majorBidi" w:hAnsiTheme="majorBidi" w:cstheme="majorBidi"/>
          <w:sz w:val="28"/>
          <w:szCs w:val="28"/>
        </w:rPr>
      </w:pPr>
      <w:r w:rsidRPr="0015095B">
        <w:rPr>
          <w:rFonts w:asciiTheme="majorBidi" w:hAnsiTheme="majorBidi" w:cstheme="majorBidi"/>
          <w:sz w:val="28"/>
          <w:szCs w:val="28"/>
        </w:rPr>
        <w:t>Organs of touch</w:t>
      </w:r>
    </w:p>
    <w:p w:rsidR="0081745B" w:rsidRPr="0015095B" w:rsidRDefault="0081745B" w:rsidP="0081745B">
      <w:pPr>
        <w:pStyle w:val="BodyText41"/>
        <w:numPr>
          <w:ilvl w:val="0"/>
          <w:numId w:val="16"/>
        </w:numPr>
        <w:shd w:val="clear" w:color="auto" w:fill="auto"/>
        <w:tabs>
          <w:tab w:val="left" w:pos="742"/>
          <w:tab w:val="left" w:pos="851"/>
        </w:tabs>
        <w:spacing w:line="360" w:lineRule="auto"/>
        <w:ind w:left="160" w:firstLine="400"/>
        <w:rPr>
          <w:rFonts w:asciiTheme="majorBidi" w:hAnsiTheme="majorBidi" w:cstheme="majorBidi"/>
          <w:sz w:val="28"/>
          <w:szCs w:val="28"/>
        </w:rPr>
      </w:pPr>
      <w:r w:rsidRPr="0015095B">
        <w:rPr>
          <w:rFonts w:asciiTheme="majorBidi" w:hAnsiTheme="majorBidi" w:cstheme="majorBidi"/>
          <w:sz w:val="28"/>
          <w:szCs w:val="28"/>
        </w:rPr>
        <w:t>Organs of taste</w:t>
      </w:r>
    </w:p>
    <w:p w:rsidR="0081745B" w:rsidRPr="0015095B" w:rsidRDefault="0081745B" w:rsidP="0081745B">
      <w:pPr>
        <w:pStyle w:val="BodyText41"/>
        <w:numPr>
          <w:ilvl w:val="0"/>
          <w:numId w:val="16"/>
        </w:numPr>
        <w:shd w:val="clear" w:color="auto" w:fill="auto"/>
        <w:tabs>
          <w:tab w:val="left" w:pos="742"/>
          <w:tab w:val="left" w:pos="851"/>
        </w:tabs>
        <w:spacing w:line="360" w:lineRule="auto"/>
        <w:ind w:left="160" w:firstLine="400"/>
        <w:rPr>
          <w:rFonts w:asciiTheme="majorBidi" w:hAnsiTheme="majorBidi" w:cstheme="majorBidi"/>
          <w:sz w:val="28"/>
          <w:szCs w:val="28"/>
        </w:rPr>
      </w:pPr>
      <w:r w:rsidRPr="0015095B">
        <w:rPr>
          <w:rFonts w:asciiTheme="majorBidi" w:hAnsiTheme="majorBidi" w:cstheme="majorBidi"/>
          <w:sz w:val="28"/>
          <w:szCs w:val="28"/>
        </w:rPr>
        <w:t>Organs of smell</w:t>
      </w:r>
    </w:p>
    <w:p w:rsidR="0081745B" w:rsidRPr="0015095B" w:rsidRDefault="0081745B" w:rsidP="0081745B">
      <w:pPr>
        <w:pStyle w:val="BodyText41"/>
        <w:numPr>
          <w:ilvl w:val="0"/>
          <w:numId w:val="16"/>
        </w:numPr>
        <w:shd w:val="clear" w:color="auto" w:fill="auto"/>
        <w:tabs>
          <w:tab w:val="left" w:pos="742"/>
          <w:tab w:val="left" w:pos="851"/>
        </w:tabs>
        <w:spacing w:line="360" w:lineRule="auto"/>
        <w:ind w:left="160" w:firstLine="400"/>
        <w:rPr>
          <w:rFonts w:asciiTheme="majorBidi" w:hAnsiTheme="majorBidi" w:cstheme="majorBidi"/>
          <w:sz w:val="28"/>
          <w:szCs w:val="28"/>
        </w:rPr>
      </w:pPr>
      <w:r w:rsidRPr="0015095B">
        <w:rPr>
          <w:rFonts w:asciiTheme="majorBidi" w:hAnsiTheme="majorBidi" w:cstheme="majorBidi"/>
          <w:sz w:val="28"/>
          <w:szCs w:val="28"/>
        </w:rPr>
        <w:t>Organs of sight or eyes</w:t>
      </w:r>
    </w:p>
    <w:p w:rsidR="0081745B" w:rsidRPr="0015095B" w:rsidRDefault="0081745B" w:rsidP="0081745B">
      <w:pPr>
        <w:pStyle w:val="BodyText41"/>
        <w:numPr>
          <w:ilvl w:val="0"/>
          <w:numId w:val="16"/>
        </w:numPr>
        <w:shd w:val="clear" w:color="auto" w:fill="auto"/>
        <w:tabs>
          <w:tab w:val="left" w:pos="742"/>
          <w:tab w:val="left" w:pos="851"/>
        </w:tabs>
        <w:spacing w:line="360" w:lineRule="auto"/>
        <w:ind w:left="160" w:firstLine="400"/>
        <w:rPr>
          <w:rFonts w:asciiTheme="majorBidi" w:hAnsiTheme="majorBidi" w:cstheme="majorBidi"/>
          <w:sz w:val="28"/>
          <w:szCs w:val="28"/>
        </w:rPr>
      </w:pPr>
      <w:r w:rsidRPr="0015095B">
        <w:rPr>
          <w:rFonts w:asciiTheme="majorBidi" w:hAnsiTheme="majorBidi" w:cstheme="majorBidi"/>
          <w:sz w:val="28"/>
          <w:szCs w:val="28"/>
        </w:rPr>
        <w:t>Organs of hearing or ears.</w:t>
      </w:r>
    </w:p>
    <w:p w:rsidR="0081745B" w:rsidRPr="0015095B" w:rsidRDefault="0081745B" w:rsidP="0081745B">
      <w:pPr>
        <w:pStyle w:val="Heading10"/>
        <w:keepNext/>
        <w:keepLines/>
        <w:numPr>
          <w:ilvl w:val="0"/>
          <w:numId w:val="17"/>
        </w:numPr>
        <w:shd w:val="clear" w:color="auto" w:fill="auto"/>
        <w:spacing w:line="360" w:lineRule="auto"/>
        <w:jc w:val="both"/>
        <w:rPr>
          <w:rFonts w:asciiTheme="majorBidi" w:hAnsiTheme="majorBidi" w:cstheme="majorBidi"/>
          <w:sz w:val="28"/>
          <w:szCs w:val="28"/>
        </w:rPr>
      </w:pPr>
      <w:r w:rsidRPr="0015095B">
        <w:rPr>
          <w:rFonts w:asciiTheme="majorBidi" w:hAnsiTheme="majorBidi" w:cstheme="majorBidi"/>
          <w:sz w:val="28"/>
          <w:szCs w:val="28"/>
        </w:rPr>
        <w:t>Organs of Touch</w:t>
      </w:r>
    </w:p>
    <w:p w:rsidR="0081745B" w:rsidRDefault="0081745B" w:rsidP="0081745B">
      <w:pPr>
        <w:pStyle w:val="BodyText41"/>
        <w:shd w:val="clear" w:color="auto" w:fill="auto"/>
        <w:spacing w:line="360" w:lineRule="auto"/>
        <w:ind w:left="160" w:right="40" w:firstLine="400"/>
        <w:rPr>
          <w:rFonts w:asciiTheme="majorBidi" w:hAnsiTheme="majorBidi" w:cstheme="majorBidi"/>
          <w:sz w:val="28"/>
          <w:szCs w:val="28"/>
        </w:rPr>
      </w:pPr>
      <w:r w:rsidRPr="0015095B">
        <w:rPr>
          <w:rFonts w:asciiTheme="majorBidi" w:hAnsiTheme="majorBidi" w:cstheme="majorBidi"/>
          <w:sz w:val="28"/>
          <w:szCs w:val="28"/>
        </w:rPr>
        <w:t xml:space="preserve">The touch receptors present in the skin are known as </w:t>
      </w:r>
      <w:r w:rsidRPr="0015095B">
        <w:rPr>
          <w:rStyle w:val="BodytextBoldItalic"/>
          <w:rFonts w:asciiTheme="majorBidi" w:hAnsiTheme="majorBidi" w:cstheme="majorBidi"/>
          <w:sz w:val="28"/>
          <w:szCs w:val="28"/>
        </w:rPr>
        <w:t>cutaneous sense organs.</w:t>
      </w:r>
      <w:r>
        <w:rPr>
          <w:rStyle w:val="BodytextBoldItalic"/>
          <w:rFonts w:asciiTheme="majorBidi" w:hAnsiTheme="majorBidi" w:cstheme="majorBidi"/>
          <w:sz w:val="28"/>
          <w:szCs w:val="28"/>
        </w:rPr>
        <w:t xml:space="preserve"> </w:t>
      </w:r>
      <w:r w:rsidRPr="0015095B">
        <w:rPr>
          <w:rFonts w:asciiTheme="majorBidi" w:hAnsiTheme="majorBidi" w:cstheme="majorBidi"/>
          <w:sz w:val="28"/>
          <w:szCs w:val="28"/>
        </w:rPr>
        <w:t xml:space="preserve">There are two types of touch receptors. They are, </w:t>
      </w:r>
      <w:r w:rsidRPr="0015095B">
        <w:rPr>
          <w:rStyle w:val="BodytextBoldItalic"/>
          <w:rFonts w:asciiTheme="majorBidi" w:hAnsiTheme="majorBidi" w:cstheme="majorBidi"/>
          <w:sz w:val="28"/>
          <w:szCs w:val="28"/>
        </w:rPr>
        <w:t>nerve endings</w:t>
      </w:r>
      <w:r w:rsidRPr="0015095B">
        <w:rPr>
          <w:rFonts w:asciiTheme="majorBidi" w:hAnsiTheme="majorBidi" w:cstheme="majorBidi"/>
          <w:sz w:val="28"/>
          <w:szCs w:val="28"/>
        </w:rPr>
        <w:t xml:space="preserve"> and </w:t>
      </w:r>
      <w:r w:rsidRPr="0015095B">
        <w:rPr>
          <w:rStyle w:val="BodytextBoldItalic"/>
          <w:rFonts w:asciiTheme="majorBidi" w:hAnsiTheme="majorBidi" w:cstheme="majorBidi"/>
          <w:sz w:val="28"/>
          <w:szCs w:val="28"/>
        </w:rPr>
        <w:t xml:space="preserve">corpuscles. </w:t>
      </w:r>
      <w:r w:rsidRPr="0015095B">
        <w:rPr>
          <w:rFonts w:asciiTheme="majorBidi" w:hAnsiTheme="majorBidi" w:cstheme="majorBidi"/>
          <w:sz w:val="28"/>
          <w:szCs w:val="28"/>
        </w:rPr>
        <w:t xml:space="preserve">These touch receptors are sensitive to a wide range of stimuli, like </w:t>
      </w:r>
      <w:r w:rsidRPr="0015095B">
        <w:rPr>
          <w:rStyle w:val="BodytextBoldItalic"/>
          <w:rFonts w:asciiTheme="majorBidi" w:hAnsiTheme="majorBidi" w:cstheme="majorBidi"/>
          <w:sz w:val="28"/>
          <w:szCs w:val="28"/>
        </w:rPr>
        <w:t>touch</w:t>
      </w:r>
      <w:r w:rsidRPr="0015095B">
        <w:rPr>
          <w:rFonts w:asciiTheme="majorBidi" w:hAnsiTheme="majorBidi" w:cstheme="majorBidi"/>
          <w:sz w:val="28"/>
          <w:szCs w:val="28"/>
        </w:rPr>
        <w:t xml:space="preserve">, </w:t>
      </w:r>
      <w:r w:rsidRPr="0015095B">
        <w:rPr>
          <w:rStyle w:val="BodytextBoldItalic"/>
          <w:rFonts w:asciiTheme="majorBidi" w:hAnsiTheme="majorBidi" w:cstheme="majorBidi"/>
          <w:sz w:val="28"/>
          <w:szCs w:val="28"/>
        </w:rPr>
        <w:t>pressure</w:t>
      </w:r>
      <w:r w:rsidRPr="0015095B">
        <w:rPr>
          <w:rFonts w:asciiTheme="majorBidi" w:hAnsiTheme="majorBidi" w:cstheme="majorBidi"/>
          <w:sz w:val="28"/>
          <w:szCs w:val="28"/>
        </w:rPr>
        <w:t xml:space="preserve">, </w:t>
      </w:r>
      <w:r w:rsidRPr="0015095B">
        <w:rPr>
          <w:rStyle w:val="BodytextBoldItalic"/>
          <w:rFonts w:asciiTheme="majorBidi" w:hAnsiTheme="majorBidi" w:cstheme="majorBidi"/>
          <w:sz w:val="28"/>
          <w:szCs w:val="28"/>
        </w:rPr>
        <w:t>temperature, chemicals</w:t>
      </w:r>
      <w:r w:rsidRPr="0015095B">
        <w:rPr>
          <w:rFonts w:asciiTheme="majorBidi" w:hAnsiTheme="majorBidi" w:cstheme="majorBidi"/>
          <w:sz w:val="28"/>
          <w:szCs w:val="28"/>
        </w:rPr>
        <w:t xml:space="preserve">, </w:t>
      </w:r>
      <w:r w:rsidRPr="0015095B">
        <w:rPr>
          <w:rStyle w:val="BodytextBoldItalic"/>
          <w:rFonts w:asciiTheme="majorBidi" w:hAnsiTheme="majorBidi" w:cstheme="majorBidi"/>
          <w:sz w:val="28"/>
          <w:szCs w:val="28"/>
        </w:rPr>
        <w:t>humidity</w:t>
      </w:r>
      <w:r w:rsidRPr="0015095B">
        <w:rPr>
          <w:rFonts w:asciiTheme="majorBidi" w:hAnsiTheme="majorBidi" w:cstheme="majorBidi"/>
          <w:sz w:val="28"/>
          <w:szCs w:val="28"/>
        </w:rPr>
        <w:t xml:space="preserve"> and </w:t>
      </w:r>
      <w:r w:rsidRPr="0015095B">
        <w:rPr>
          <w:rStyle w:val="BodytextBoldItalic"/>
          <w:rFonts w:asciiTheme="majorBidi" w:hAnsiTheme="majorBidi" w:cstheme="majorBidi"/>
          <w:sz w:val="28"/>
          <w:szCs w:val="28"/>
        </w:rPr>
        <w:t>pain</w:t>
      </w:r>
      <w:r w:rsidRPr="0015095B">
        <w:rPr>
          <w:rFonts w:asciiTheme="majorBidi" w:hAnsiTheme="majorBidi" w:cstheme="majorBidi"/>
          <w:sz w:val="28"/>
          <w:szCs w:val="28"/>
        </w:rPr>
        <w:t xml:space="preserve">, </w:t>
      </w:r>
    </w:p>
    <w:p w:rsidR="0081745B" w:rsidRPr="0015095B" w:rsidRDefault="0081745B" w:rsidP="0081745B">
      <w:pPr>
        <w:pStyle w:val="BodyText41"/>
        <w:numPr>
          <w:ilvl w:val="0"/>
          <w:numId w:val="17"/>
        </w:numPr>
        <w:shd w:val="clear" w:color="auto" w:fill="auto"/>
        <w:spacing w:line="360" w:lineRule="auto"/>
        <w:ind w:right="40"/>
        <w:rPr>
          <w:rFonts w:asciiTheme="majorBidi" w:hAnsiTheme="majorBidi" w:cstheme="majorBidi"/>
          <w:sz w:val="28"/>
          <w:szCs w:val="28"/>
        </w:rPr>
      </w:pPr>
      <w:r>
        <w:rPr>
          <w:rStyle w:val="BodytextArialUnicodeMS105ptBold"/>
          <w:rFonts w:asciiTheme="majorBidi" w:hAnsiTheme="majorBidi" w:cstheme="majorBidi"/>
          <w:sz w:val="28"/>
          <w:szCs w:val="28"/>
        </w:rPr>
        <w:t>O</w:t>
      </w:r>
      <w:r w:rsidRPr="0015095B">
        <w:rPr>
          <w:rStyle w:val="BodytextArialUnicodeMS105ptBold"/>
          <w:rFonts w:asciiTheme="majorBidi" w:hAnsiTheme="majorBidi" w:cstheme="majorBidi"/>
          <w:sz w:val="28"/>
          <w:szCs w:val="28"/>
        </w:rPr>
        <w:t>rgans of Taste</w:t>
      </w:r>
    </w:p>
    <w:p w:rsidR="0081745B" w:rsidRPr="0015095B" w:rsidRDefault="0081745B" w:rsidP="0081745B">
      <w:pPr>
        <w:pStyle w:val="BodyText41"/>
        <w:shd w:val="clear" w:color="auto" w:fill="auto"/>
        <w:spacing w:line="360" w:lineRule="auto"/>
        <w:ind w:left="160" w:right="40" w:firstLine="400"/>
        <w:rPr>
          <w:rFonts w:asciiTheme="majorBidi" w:hAnsiTheme="majorBidi" w:cstheme="majorBidi"/>
          <w:sz w:val="28"/>
          <w:szCs w:val="28"/>
        </w:rPr>
      </w:pPr>
      <w:r w:rsidRPr="0015095B">
        <w:rPr>
          <w:rFonts w:asciiTheme="majorBidi" w:hAnsiTheme="majorBidi" w:cstheme="majorBidi"/>
          <w:sz w:val="28"/>
          <w:szCs w:val="28"/>
        </w:rPr>
        <w:t xml:space="preserve">The taste buds are located on the surface of the </w:t>
      </w:r>
      <w:r w:rsidRPr="0015095B">
        <w:rPr>
          <w:rStyle w:val="BodytextBoldItalic"/>
          <w:rFonts w:asciiTheme="majorBidi" w:hAnsiTheme="majorBidi" w:cstheme="majorBidi"/>
          <w:sz w:val="28"/>
          <w:szCs w:val="28"/>
        </w:rPr>
        <w:t>tongue.</w:t>
      </w:r>
      <w:r w:rsidRPr="0015095B">
        <w:rPr>
          <w:rFonts w:asciiTheme="majorBidi" w:hAnsiTheme="majorBidi" w:cstheme="majorBidi"/>
          <w:sz w:val="28"/>
          <w:szCs w:val="28"/>
        </w:rPr>
        <w:t xml:space="preserve"> Each taste bud is formed of a group of cells.</w:t>
      </w:r>
      <w:r>
        <w:rPr>
          <w:rFonts w:asciiTheme="majorBidi" w:hAnsiTheme="majorBidi" w:cstheme="majorBidi"/>
          <w:sz w:val="28"/>
          <w:szCs w:val="28"/>
        </w:rPr>
        <w:t xml:space="preserve"> </w:t>
      </w:r>
      <w:r w:rsidRPr="0015095B">
        <w:rPr>
          <w:rFonts w:asciiTheme="majorBidi" w:hAnsiTheme="majorBidi" w:cstheme="majorBidi"/>
          <w:sz w:val="28"/>
          <w:szCs w:val="28"/>
        </w:rPr>
        <w:t xml:space="preserve">There are two types of cells in each taste bud. They are </w:t>
      </w:r>
      <w:r w:rsidRPr="0015095B">
        <w:rPr>
          <w:rStyle w:val="BodytextBoldItalic"/>
          <w:rFonts w:asciiTheme="majorBidi" w:hAnsiTheme="majorBidi" w:cstheme="majorBidi"/>
          <w:sz w:val="28"/>
          <w:szCs w:val="28"/>
        </w:rPr>
        <w:t>supporting cells</w:t>
      </w:r>
      <w:r w:rsidRPr="0015095B">
        <w:rPr>
          <w:rFonts w:asciiTheme="majorBidi" w:hAnsiTheme="majorBidi" w:cstheme="majorBidi"/>
          <w:sz w:val="28"/>
          <w:szCs w:val="28"/>
        </w:rPr>
        <w:t xml:space="preserve"> and </w:t>
      </w:r>
      <w:r w:rsidRPr="0015095B">
        <w:rPr>
          <w:rStyle w:val="BodytextBoldItalic"/>
          <w:rFonts w:asciiTheme="majorBidi" w:hAnsiTheme="majorBidi" w:cstheme="majorBidi"/>
          <w:sz w:val="28"/>
          <w:szCs w:val="28"/>
        </w:rPr>
        <w:t>neurosensory cells.</w:t>
      </w:r>
    </w:p>
    <w:p w:rsidR="0081745B" w:rsidRPr="001509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r w:rsidRPr="0015095B">
        <w:rPr>
          <w:rFonts w:asciiTheme="majorBidi" w:hAnsiTheme="majorBidi" w:cstheme="majorBidi"/>
          <w:sz w:val="28"/>
          <w:szCs w:val="28"/>
        </w:rPr>
        <w:t>The supporting cells form the outer covering and the neurosensory cells occupy the interior of the taste bud.</w:t>
      </w:r>
      <w:r>
        <w:rPr>
          <w:rFonts w:asciiTheme="majorBidi" w:hAnsiTheme="majorBidi" w:cstheme="majorBidi"/>
          <w:sz w:val="28"/>
          <w:szCs w:val="28"/>
        </w:rPr>
        <w:t xml:space="preserve"> </w:t>
      </w:r>
      <w:r w:rsidRPr="0015095B">
        <w:rPr>
          <w:rFonts w:asciiTheme="majorBidi" w:hAnsiTheme="majorBidi" w:cstheme="majorBidi"/>
          <w:sz w:val="28"/>
          <w:szCs w:val="28"/>
        </w:rPr>
        <w:t xml:space="preserve">Each neurosensory cell is long and narrow with a </w:t>
      </w:r>
      <w:r w:rsidRPr="0015095B">
        <w:rPr>
          <w:rStyle w:val="BodytextBoldItalic"/>
          <w:rFonts w:asciiTheme="majorBidi" w:hAnsiTheme="majorBidi" w:cstheme="majorBidi"/>
          <w:sz w:val="28"/>
          <w:szCs w:val="28"/>
        </w:rPr>
        <w:t>taste hair</w:t>
      </w:r>
      <w:r w:rsidRPr="0015095B">
        <w:rPr>
          <w:rFonts w:asciiTheme="majorBidi" w:hAnsiTheme="majorBidi" w:cstheme="majorBidi"/>
          <w:sz w:val="28"/>
          <w:szCs w:val="28"/>
        </w:rPr>
        <w:t xml:space="preserve"> at the free end and </w:t>
      </w:r>
      <w:r w:rsidRPr="0015095B">
        <w:rPr>
          <w:rStyle w:val="BodytextBoldItalic"/>
          <w:rFonts w:asciiTheme="majorBidi" w:hAnsiTheme="majorBidi" w:cstheme="majorBidi"/>
          <w:sz w:val="28"/>
          <w:szCs w:val="28"/>
        </w:rPr>
        <w:t xml:space="preserve">nerve </w:t>
      </w:r>
      <w:proofErr w:type="spellStart"/>
      <w:r w:rsidRPr="0015095B">
        <w:rPr>
          <w:rStyle w:val="BodytextBoldItalic"/>
          <w:rFonts w:asciiTheme="majorBidi" w:hAnsiTheme="majorBidi" w:cstheme="majorBidi"/>
          <w:sz w:val="28"/>
          <w:szCs w:val="28"/>
        </w:rPr>
        <w:t>fibre</w:t>
      </w:r>
      <w:proofErr w:type="spellEnd"/>
      <w:r w:rsidRPr="0015095B">
        <w:rPr>
          <w:rFonts w:asciiTheme="majorBidi" w:hAnsiTheme="majorBidi" w:cstheme="majorBidi"/>
          <w:sz w:val="28"/>
          <w:szCs w:val="28"/>
        </w:rPr>
        <w:t xml:space="preserve"> at its base.</w:t>
      </w:r>
      <w:r>
        <w:rPr>
          <w:rFonts w:asciiTheme="majorBidi" w:hAnsiTheme="majorBidi" w:cstheme="majorBidi"/>
          <w:sz w:val="28"/>
          <w:szCs w:val="28"/>
        </w:rPr>
        <w:t xml:space="preserve"> </w:t>
      </w:r>
      <w:r w:rsidRPr="0015095B">
        <w:rPr>
          <w:rFonts w:asciiTheme="majorBidi" w:hAnsiTheme="majorBidi" w:cstheme="majorBidi"/>
          <w:sz w:val="28"/>
          <w:szCs w:val="28"/>
        </w:rPr>
        <w:t xml:space="preserve">The taste hairs project into a depression called </w:t>
      </w:r>
      <w:r w:rsidRPr="0015095B">
        <w:rPr>
          <w:rStyle w:val="BodytextBoldItalic"/>
          <w:rFonts w:asciiTheme="majorBidi" w:hAnsiTheme="majorBidi" w:cstheme="majorBidi"/>
          <w:sz w:val="28"/>
          <w:szCs w:val="28"/>
        </w:rPr>
        <w:t>taste pore.</w:t>
      </w:r>
    </w:p>
    <w:p w:rsidR="0081745B" w:rsidRPr="001509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r w:rsidRPr="0015095B">
        <w:rPr>
          <w:rFonts w:asciiTheme="majorBidi" w:hAnsiTheme="majorBidi" w:cstheme="majorBidi"/>
          <w:sz w:val="28"/>
          <w:szCs w:val="28"/>
        </w:rPr>
        <w:t xml:space="preserve">The organs of taste are called the </w:t>
      </w:r>
      <w:r w:rsidRPr="0015095B">
        <w:rPr>
          <w:rStyle w:val="BodytextBoldItalic"/>
          <w:rFonts w:asciiTheme="majorBidi" w:hAnsiTheme="majorBidi" w:cstheme="majorBidi"/>
          <w:sz w:val="28"/>
          <w:szCs w:val="28"/>
        </w:rPr>
        <w:t>taste buds.</w:t>
      </w:r>
    </w:p>
    <w:p w:rsidR="0081745B" w:rsidRPr="0015095B" w:rsidRDefault="00E73BE2" w:rsidP="0081745B">
      <w:pPr>
        <w:pStyle w:val="BodyText41"/>
        <w:shd w:val="clear" w:color="auto" w:fill="auto"/>
        <w:spacing w:line="360" w:lineRule="auto"/>
        <w:ind w:left="20" w:right="40" w:firstLine="400"/>
        <w:rPr>
          <w:rStyle w:val="BodytextBoldItalic"/>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3600" behindDoc="1" locked="0" layoutInCell="1" allowOverlap="1" wp14:anchorId="7A7335E2" wp14:editId="30E7077A">
            <wp:simplePos x="0" y="0"/>
            <wp:positionH relativeFrom="column">
              <wp:posOffset>1617345</wp:posOffset>
            </wp:positionH>
            <wp:positionV relativeFrom="paragraph">
              <wp:posOffset>249555</wp:posOffset>
            </wp:positionV>
            <wp:extent cx="2372360" cy="1362710"/>
            <wp:effectExtent l="0" t="0" r="8890" b="8890"/>
            <wp:wrapNone/>
            <wp:docPr id="17" name="Picture 17" descr="C:\Users\Aziz\Desktop\book-Dr-Sabah\Ch-3-eight\Fig-8\F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iz\Desktop\book-Dr-Sabah\Ch-3-eight\Fig-8\F8-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236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45B" w:rsidRPr="0015095B">
        <w:rPr>
          <w:rFonts w:asciiTheme="majorBidi" w:hAnsiTheme="majorBidi" w:cstheme="majorBidi"/>
          <w:sz w:val="28"/>
          <w:szCs w:val="28"/>
        </w:rPr>
        <w:t xml:space="preserve">The taste cells are sensitive to the </w:t>
      </w:r>
      <w:r w:rsidR="0081745B" w:rsidRPr="0015095B">
        <w:rPr>
          <w:rStyle w:val="BodytextBoldItalic"/>
          <w:rFonts w:asciiTheme="majorBidi" w:hAnsiTheme="majorBidi" w:cstheme="majorBidi"/>
          <w:sz w:val="28"/>
          <w:szCs w:val="28"/>
        </w:rPr>
        <w:t>chemicals</w:t>
      </w:r>
      <w:r w:rsidR="0081745B" w:rsidRPr="0015095B">
        <w:rPr>
          <w:rFonts w:asciiTheme="majorBidi" w:hAnsiTheme="majorBidi" w:cstheme="majorBidi"/>
          <w:sz w:val="28"/>
          <w:szCs w:val="28"/>
        </w:rPr>
        <w:t xml:space="preserve"> present in </w:t>
      </w:r>
      <w:r w:rsidR="0081745B" w:rsidRPr="0015095B">
        <w:rPr>
          <w:rStyle w:val="BodytextBoldItalic"/>
          <w:rFonts w:asciiTheme="majorBidi" w:hAnsiTheme="majorBidi" w:cstheme="majorBidi"/>
          <w:sz w:val="28"/>
          <w:szCs w:val="28"/>
        </w:rPr>
        <w:t>the food.</w:t>
      </w:r>
    </w:p>
    <w:p w:rsidR="008174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p>
    <w:p w:rsidR="008174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p>
    <w:p w:rsidR="008174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p>
    <w:p w:rsidR="008174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p>
    <w:p w:rsidR="008174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p>
    <w:p w:rsidR="0081745B" w:rsidRDefault="00E73BE2" w:rsidP="00E73BE2">
      <w:pPr>
        <w:pStyle w:val="BodyText41"/>
        <w:shd w:val="clear" w:color="auto" w:fill="auto"/>
        <w:spacing w:line="360" w:lineRule="auto"/>
        <w:ind w:left="20" w:right="40" w:firstLine="400"/>
        <w:jc w:val="center"/>
        <w:rPr>
          <w:rFonts w:asciiTheme="majorBidi" w:hAnsiTheme="majorBidi" w:cstheme="majorBidi"/>
          <w:sz w:val="28"/>
          <w:szCs w:val="28"/>
        </w:rPr>
      </w:pPr>
      <w:r w:rsidRPr="00E73BE2">
        <w:rPr>
          <w:rFonts w:asciiTheme="majorBidi" w:hAnsiTheme="majorBidi" w:cstheme="majorBidi"/>
          <w:i/>
          <w:iCs/>
          <w:sz w:val="28"/>
          <w:szCs w:val="28"/>
        </w:rPr>
        <w:t xml:space="preserve">Fig.8.17: </w:t>
      </w:r>
      <w:proofErr w:type="spellStart"/>
      <w:r w:rsidRPr="00E73BE2">
        <w:rPr>
          <w:rFonts w:asciiTheme="majorBidi" w:hAnsiTheme="majorBidi" w:cstheme="majorBidi"/>
          <w:i/>
          <w:iCs/>
          <w:sz w:val="28"/>
          <w:szCs w:val="28"/>
        </w:rPr>
        <w:t>Bufo</w:t>
      </w:r>
      <w:proofErr w:type="spellEnd"/>
      <w:r w:rsidRPr="00E73BE2">
        <w:rPr>
          <w:rFonts w:asciiTheme="majorBidi" w:hAnsiTheme="majorBidi" w:cstheme="majorBidi"/>
          <w:i/>
          <w:iCs/>
          <w:sz w:val="28"/>
          <w:szCs w:val="28"/>
        </w:rPr>
        <w:t>- Taste bud</w:t>
      </w:r>
      <w:r>
        <w:rPr>
          <w:rFonts w:asciiTheme="majorBidi" w:hAnsiTheme="majorBidi" w:cstheme="majorBidi"/>
          <w:sz w:val="28"/>
          <w:szCs w:val="28"/>
        </w:rPr>
        <w:t>.</w:t>
      </w:r>
    </w:p>
    <w:p w:rsidR="0081745B" w:rsidRDefault="0081745B" w:rsidP="0081745B">
      <w:pPr>
        <w:pStyle w:val="BodyText41"/>
        <w:shd w:val="clear" w:color="auto" w:fill="auto"/>
        <w:spacing w:line="360" w:lineRule="auto"/>
        <w:ind w:left="20" w:right="40" w:firstLine="400"/>
        <w:rPr>
          <w:rFonts w:asciiTheme="majorBidi" w:hAnsiTheme="majorBidi" w:cstheme="majorBidi"/>
          <w:sz w:val="28"/>
          <w:szCs w:val="28"/>
        </w:rPr>
      </w:pPr>
    </w:p>
    <w:p w:rsidR="0081745B" w:rsidRPr="0015095B" w:rsidRDefault="0081745B" w:rsidP="00E73BE2">
      <w:pPr>
        <w:pStyle w:val="Heading20"/>
        <w:keepNext/>
        <w:keepLines/>
        <w:numPr>
          <w:ilvl w:val="0"/>
          <w:numId w:val="17"/>
        </w:numPr>
        <w:shd w:val="clear" w:color="auto" w:fill="auto"/>
        <w:spacing w:before="0" w:after="0" w:line="360" w:lineRule="auto"/>
        <w:jc w:val="both"/>
        <w:rPr>
          <w:rFonts w:asciiTheme="majorBidi" w:hAnsiTheme="majorBidi" w:cstheme="majorBidi"/>
          <w:sz w:val="28"/>
          <w:szCs w:val="28"/>
        </w:rPr>
      </w:pPr>
      <w:r w:rsidRPr="0015095B">
        <w:rPr>
          <w:rFonts w:asciiTheme="majorBidi" w:hAnsiTheme="majorBidi" w:cstheme="majorBidi"/>
          <w:sz w:val="28"/>
          <w:szCs w:val="28"/>
        </w:rPr>
        <w:lastRenderedPageBreak/>
        <w:t>Organs of Smell</w:t>
      </w:r>
    </w:p>
    <w:p w:rsidR="0081745B" w:rsidRPr="0015095B" w:rsidRDefault="0081745B" w:rsidP="00E73BE2">
      <w:pPr>
        <w:pStyle w:val="Bodytext30"/>
        <w:shd w:val="clear" w:color="auto" w:fill="auto"/>
        <w:spacing w:line="360" w:lineRule="auto"/>
        <w:ind w:left="20" w:right="40"/>
        <w:rPr>
          <w:rFonts w:asciiTheme="majorBidi" w:hAnsiTheme="majorBidi" w:cstheme="majorBidi"/>
          <w:sz w:val="28"/>
          <w:szCs w:val="28"/>
        </w:rPr>
      </w:pPr>
      <w:r w:rsidRPr="0015095B">
        <w:rPr>
          <w:rStyle w:val="Bodytext3NotBoldNotItalic"/>
          <w:rFonts w:asciiTheme="majorBidi" w:hAnsiTheme="majorBidi" w:cstheme="majorBidi"/>
          <w:sz w:val="28"/>
          <w:szCs w:val="28"/>
        </w:rPr>
        <w:t xml:space="preserve">The organ of smell or </w:t>
      </w:r>
      <w:proofErr w:type="spellStart"/>
      <w:r w:rsidRPr="0015095B">
        <w:rPr>
          <w:rFonts w:asciiTheme="majorBidi" w:hAnsiTheme="majorBidi" w:cstheme="majorBidi"/>
          <w:sz w:val="28"/>
          <w:szCs w:val="28"/>
        </w:rPr>
        <w:t>olfacto</w:t>
      </w:r>
      <w:proofErr w:type="spellEnd"/>
      <w:r w:rsidRPr="0015095B">
        <w:rPr>
          <w:rFonts w:asciiTheme="majorBidi" w:hAnsiTheme="majorBidi" w:cstheme="majorBidi"/>
          <w:sz w:val="28"/>
          <w:szCs w:val="28"/>
        </w:rPr>
        <w:t xml:space="preserve">-receptor </w:t>
      </w:r>
      <w:r w:rsidRPr="0015095B">
        <w:rPr>
          <w:rStyle w:val="Bodytext3NotBoldNotItalic"/>
          <w:rFonts w:asciiTheme="majorBidi" w:hAnsiTheme="majorBidi" w:cstheme="majorBidi"/>
          <w:sz w:val="28"/>
          <w:szCs w:val="28"/>
        </w:rPr>
        <w:t xml:space="preserve">is formed of two </w:t>
      </w:r>
      <w:r w:rsidRPr="0015095B">
        <w:rPr>
          <w:rFonts w:asciiTheme="majorBidi" w:hAnsiTheme="majorBidi" w:cstheme="majorBidi"/>
          <w:sz w:val="28"/>
          <w:szCs w:val="28"/>
        </w:rPr>
        <w:t>nasal chambers.</w:t>
      </w:r>
      <w:r w:rsidRPr="0015095B">
        <w:rPr>
          <w:rStyle w:val="Bodytext3NotBoldNotItalic"/>
          <w:rFonts w:asciiTheme="majorBidi" w:hAnsiTheme="majorBidi" w:cstheme="majorBidi"/>
          <w:sz w:val="28"/>
          <w:szCs w:val="28"/>
        </w:rPr>
        <w:t xml:space="preserve"> They open out by </w:t>
      </w:r>
      <w:r w:rsidRPr="0015095B">
        <w:rPr>
          <w:rFonts w:asciiTheme="majorBidi" w:hAnsiTheme="majorBidi" w:cstheme="majorBidi"/>
          <w:sz w:val="28"/>
          <w:szCs w:val="28"/>
        </w:rPr>
        <w:t xml:space="preserve">external </w:t>
      </w:r>
      <w:proofErr w:type="gramStart"/>
      <w:r w:rsidRPr="0015095B">
        <w:rPr>
          <w:rFonts w:asciiTheme="majorBidi" w:hAnsiTheme="majorBidi" w:cstheme="majorBidi"/>
          <w:sz w:val="28"/>
          <w:szCs w:val="28"/>
        </w:rPr>
        <w:t>nares</w:t>
      </w:r>
      <w:r w:rsidRPr="0015095B">
        <w:rPr>
          <w:rStyle w:val="Bodytext3NotBoldNotItalic"/>
          <w:rFonts w:asciiTheme="majorBidi" w:hAnsiTheme="majorBidi" w:cstheme="majorBidi"/>
          <w:sz w:val="28"/>
          <w:szCs w:val="28"/>
        </w:rPr>
        <w:t>,</w:t>
      </w:r>
      <w:proofErr w:type="gramEnd"/>
      <w:r w:rsidRPr="0015095B">
        <w:rPr>
          <w:rStyle w:val="Bodytext3NotBoldNotItalic"/>
          <w:rFonts w:asciiTheme="majorBidi" w:hAnsiTheme="majorBidi" w:cstheme="majorBidi"/>
          <w:sz w:val="28"/>
          <w:szCs w:val="28"/>
        </w:rPr>
        <w:t xml:space="preserve"> and into the </w:t>
      </w:r>
      <w:proofErr w:type="spellStart"/>
      <w:r w:rsidRPr="0015095B">
        <w:rPr>
          <w:rFonts w:asciiTheme="majorBidi" w:hAnsiTheme="majorBidi" w:cstheme="majorBidi"/>
          <w:sz w:val="28"/>
          <w:szCs w:val="28"/>
        </w:rPr>
        <w:t>buccopharyngeal</w:t>
      </w:r>
      <w:proofErr w:type="spellEnd"/>
      <w:r w:rsidRPr="0015095B">
        <w:rPr>
          <w:rFonts w:asciiTheme="majorBidi" w:hAnsiTheme="majorBidi" w:cstheme="majorBidi"/>
          <w:sz w:val="28"/>
          <w:szCs w:val="28"/>
        </w:rPr>
        <w:t xml:space="preserve"> cavity</w:t>
      </w:r>
      <w:r w:rsidRPr="0015095B">
        <w:rPr>
          <w:rStyle w:val="Bodytext3NotBoldNotItalic"/>
          <w:rFonts w:asciiTheme="majorBidi" w:hAnsiTheme="majorBidi" w:cstheme="majorBidi"/>
          <w:sz w:val="28"/>
          <w:szCs w:val="28"/>
        </w:rPr>
        <w:t xml:space="preserve"> by </w:t>
      </w:r>
      <w:r w:rsidRPr="0015095B">
        <w:rPr>
          <w:rFonts w:asciiTheme="majorBidi" w:hAnsiTheme="majorBidi" w:cstheme="majorBidi"/>
          <w:sz w:val="28"/>
          <w:szCs w:val="28"/>
        </w:rPr>
        <w:t xml:space="preserve">internal nares. </w:t>
      </w:r>
      <w:r w:rsidRPr="0015095B">
        <w:rPr>
          <w:rStyle w:val="Bodytext3NotBoldNotItalic"/>
          <w:rFonts w:asciiTheme="majorBidi" w:hAnsiTheme="majorBidi" w:cstheme="majorBidi"/>
          <w:sz w:val="28"/>
          <w:szCs w:val="28"/>
        </w:rPr>
        <w:t xml:space="preserve">They are lined by </w:t>
      </w:r>
      <w:r w:rsidRPr="0015095B">
        <w:rPr>
          <w:rFonts w:asciiTheme="majorBidi" w:hAnsiTheme="majorBidi" w:cstheme="majorBidi"/>
          <w:sz w:val="28"/>
          <w:szCs w:val="28"/>
        </w:rPr>
        <w:t xml:space="preserve">columnar epithelium .The columnar epithelium contains special </w:t>
      </w:r>
      <w:r w:rsidRPr="0015095B">
        <w:rPr>
          <w:rStyle w:val="BodytextBoldItalic"/>
          <w:rFonts w:asciiTheme="majorBidi" w:hAnsiTheme="majorBidi" w:cstheme="majorBidi"/>
          <w:sz w:val="28"/>
          <w:szCs w:val="28"/>
        </w:rPr>
        <w:t>olfactory cells.</w:t>
      </w:r>
    </w:p>
    <w:p w:rsidR="0081745B" w:rsidRPr="0015095B" w:rsidRDefault="0081745B" w:rsidP="00E73BE2">
      <w:pPr>
        <w:pStyle w:val="BodyText41"/>
        <w:shd w:val="clear" w:color="auto" w:fill="auto"/>
        <w:spacing w:line="360" w:lineRule="auto"/>
        <w:ind w:left="20" w:right="40" w:firstLine="400"/>
        <w:rPr>
          <w:rFonts w:asciiTheme="majorBidi" w:hAnsiTheme="majorBidi" w:cstheme="majorBidi"/>
          <w:sz w:val="28"/>
          <w:szCs w:val="28"/>
        </w:rPr>
      </w:pPr>
      <w:r w:rsidRPr="0015095B">
        <w:rPr>
          <w:rFonts w:asciiTheme="majorBidi" w:hAnsiTheme="majorBidi" w:cstheme="majorBidi"/>
          <w:sz w:val="28"/>
          <w:szCs w:val="28"/>
        </w:rPr>
        <w:t xml:space="preserve">Each olfactory cell is a long, narrow spindle -shaped body having a </w:t>
      </w:r>
      <w:r w:rsidRPr="0015095B">
        <w:rPr>
          <w:rStyle w:val="BodytextBoldItalic"/>
          <w:rFonts w:asciiTheme="majorBidi" w:hAnsiTheme="majorBidi" w:cstheme="majorBidi"/>
          <w:sz w:val="28"/>
          <w:szCs w:val="28"/>
        </w:rPr>
        <w:t>nucleus</w:t>
      </w:r>
      <w:r w:rsidRPr="0015095B">
        <w:rPr>
          <w:rFonts w:asciiTheme="majorBidi" w:hAnsiTheme="majorBidi" w:cstheme="majorBidi"/>
          <w:sz w:val="28"/>
          <w:szCs w:val="28"/>
        </w:rPr>
        <w:t xml:space="preserve"> in the middle swollen part. Its free end bears fine process called the </w:t>
      </w:r>
      <w:r w:rsidRPr="0015095B">
        <w:rPr>
          <w:rStyle w:val="BodytextBoldItalic"/>
          <w:rFonts w:asciiTheme="majorBidi" w:hAnsiTheme="majorBidi" w:cstheme="majorBidi"/>
          <w:sz w:val="28"/>
          <w:szCs w:val="28"/>
        </w:rPr>
        <w:t>olfactory hair.</w:t>
      </w:r>
      <w:r w:rsidRPr="0015095B">
        <w:rPr>
          <w:rFonts w:asciiTheme="majorBidi" w:hAnsiTheme="majorBidi" w:cstheme="majorBidi"/>
          <w:sz w:val="28"/>
          <w:szCs w:val="28"/>
        </w:rPr>
        <w:t xml:space="preserve"> Its other end is continued as a fine </w:t>
      </w:r>
      <w:proofErr w:type="spellStart"/>
      <w:r w:rsidRPr="0015095B">
        <w:rPr>
          <w:rFonts w:asciiTheme="majorBidi" w:hAnsiTheme="majorBidi" w:cstheme="majorBidi"/>
          <w:sz w:val="28"/>
          <w:szCs w:val="28"/>
        </w:rPr>
        <w:t>fibre</w:t>
      </w:r>
      <w:proofErr w:type="spellEnd"/>
      <w:r w:rsidRPr="0015095B">
        <w:rPr>
          <w:rFonts w:asciiTheme="majorBidi" w:hAnsiTheme="majorBidi" w:cstheme="majorBidi"/>
          <w:sz w:val="28"/>
          <w:szCs w:val="28"/>
        </w:rPr>
        <w:t xml:space="preserve">, which runs in one of the olfactory nerves as a </w:t>
      </w:r>
      <w:r w:rsidRPr="0015095B">
        <w:rPr>
          <w:rStyle w:val="BodytextBoldItalic"/>
          <w:rFonts w:asciiTheme="majorBidi" w:hAnsiTheme="majorBidi" w:cstheme="majorBidi"/>
          <w:sz w:val="28"/>
          <w:szCs w:val="28"/>
        </w:rPr>
        <w:t>non-</w:t>
      </w:r>
      <w:proofErr w:type="spellStart"/>
      <w:r w:rsidRPr="0015095B">
        <w:rPr>
          <w:rStyle w:val="BodytextBoldItalic"/>
          <w:rFonts w:asciiTheme="majorBidi" w:hAnsiTheme="majorBidi" w:cstheme="majorBidi"/>
          <w:sz w:val="28"/>
          <w:szCs w:val="28"/>
        </w:rPr>
        <w:t>medullated</w:t>
      </w:r>
      <w:proofErr w:type="spellEnd"/>
      <w:r w:rsidRPr="0015095B">
        <w:rPr>
          <w:rStyle w:val="BodytextBoldItalic"/>
          <w:rFonts w:asciiTheme="majorBidi" w:hAnsiTheme="majorBidi" w:cstheme="majorBidi"/>
          <w:sz w:val="28"/>
          <w:szCs w:val="28"/>
        </w:rPr>
        <w:t xml:space="preserve"> nerve </w:t>
      </w:r>
      <w:proofErr w:type="spellStart"/>
      <w:r w:rsidRPr="0015095B">
        <w:rPr>
          <w:rStyle w:val="BodytextBoldItalic"/>
          <w:rFonts w:asciiTheme="majorBidi" w:hAnsiTheme="majorBidi" w:cstheme="majorBidi"/>
          <w:sz w:val="28"/>
          <w:szCs w:val="28"/>
        </w:rPr>
        <w:t>fibre</w:t>
      </w:r>
      <w:proofErr w:type="spellEnd"/>
      <w:r w:rsidRPr="0015095B">
        <w:rPr>
          <w:rStyle w:val="BodytextBoldItalic"/>
          <w:rFonts w:asciiTheme="majorBidi" w:hAnsiTheme="majorBidi" w:cstheme="majorBidi"/>
          <w:sz w:val="28"/>
          <w:szCs w:val="28"/>
        </w:rPr>
        <w:t>.</w:t>
      </w:r>
      <w:r w:rsidR="00E73BE2">
        <w:rPr>
          <w:rStyle w:val="BodytextBoldItalic"/>
          <w:rFonts w:asciiTheme="majorBidi" w:hAnsiTheme="majorBidi" w:cstheme="majorBidi"/>
          <w:sz w:val="28"/>
          <w:szCs w:val="28"/>
        </w:rPr>
        <w:t xml:space="preserve"> </w:t>
      </w:r>
      <w:r w:rsidRPr="0015095B">
        <w:rPr>
          <w:rFonts w:asciiTheme="majorBidi" w:hAnsiTheme="majorBidi" w:cstheme="majorBidi"/>
          <w:sz w:val="28"/>
          <w:szCs w:val="28"/>
        </w:rPr>
        <w:t xml:space="preserve">A stream of water is circulated over this olfactory epithelium, when the </w:t>
      </w:r>
      <w:proofErr w:type="spellStart"/>
      <w:r w:rsidRPr="0015095B">
        <w:rPr>
          <w:rStyle w:val="BodytextBoldItalic"/>
          <w:rFonts w:asciiTheme="majorBidi" w:hAnsiTheme="majorBidi" w:cstheme="majorBidi"/>
          <w:sz w:val="28"/>
          <w:szCs w:val="28"/>
        </w:rPr>
        <w:t>Bufo</w:t>
      </w:r>
      <w:proofErr w:type="spellEnd"/>
      <w:r w:rsidRPr="0015095B">
        <w:rPr>
          <w:rFonts w:asciiTheme="majorBidi" w:hAnsiTheme="majorBidi" w:cstheme="majorBidi"/>
          <w:sz w:val="28"/>
          <w:szCs w:val="28"/>
        </w:rPr>
        <w:t xml:space="preserve"> is in water.</w:t>
      </w:r>
    </w:p>
    <w:p w:rsidR="00677A6F" w:rsidRDefault="00B93649" w:rsidP="0081745B">
      <w:pPr>
        <w:pStyle w:val="BodyText1"/>
        <w:shd w:val="clear" w:color="auto" w:fill="auto"/>
        <w:spacing w:line="360"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4624" behindDoc="1" locked="0" layoutInCell="1" allowOverlap="1">
            <wp:simplePos x="0" y="0"/>
            <wp:positionH relativeFrom="column">
              <wp:posOffset>1411557</wp:posOffset>
            </wp:positionH>
            <wp:positionV relativeFrom="paragraph">
              <wp:posOffset>635</wp:posOffset>
            </wp:positionV>
            <wp:extent cx="2406650" cy="3252470"/>
            <wp:effectExtent l="0" t="0" r="0" b="5080"/>
            <wp:wrapNone/>
            <wp:docPr id="18" name="Picture 18" descr="C:\Users\Aziz\Desktop\book-Dr-Sabah\Ch-3-eight\Fig-8\F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iz\Desktop\book-Dr-Sabah\Ch-3-eight\Fig-8\F8-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6650" cy="325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F69" w:rsidRDefault="00BB3F69" w:rsidP="0081745B">
      <w:pPr>
        <w:pStyle w:val="BodyText1"/>
        <w:shd w:val="clear" w:color="auto" w:fill="auto"/>
        <w:spacing w:line="360" w:lineRule="auto"/>
        <w:rPr>
          <w:rFonts w:asciiTheme="majorBidi" w:hAnsiTheme="majorBidi" w:cstheme="majorBidi"/>
          <w:sz w:val="28"/>
          <w:szCs w:val="28"/>
        </w:rPr>
      </w:pPr>
    </w:p>
    <w:p w:rsidR="00BB3F69" w:rsidRPr="00C856C6" w:rsidRDefault="00BB3F69" w:rsidP="0081745B">
      <w:pPr>
        <w:pStyle w:val="BodyText1"/>
        <w:shd w:val="clear" w:color="auto" w:fill="auto"/>
        <w:spacing w:line="360" w:lineRule="auto"/>
        <w:rPr>
          <w:rFonts w:asciiTheme="majorBidi" w:hAnsiTheme="majorBidi" w:cstheme="majorBidi"/>
          <w:sz w:val="28"/>
          <w:szCs w:val="28"/>
        </w:rPr>
      </w:pPr>
    </w:p>
    <w:p w:rsidR="00DA31E4" w:rsidRPr="00F23F11" w:rsidRDefault="00DA31E4" w:rsidP="0081745B">
      <w:pPr>
        <w:pStyle w:val="BodyText21"/>
        <w:shd w:val="clear" w:color="auto" w:fill="auto"/>
        <w:spacing w:line="360" w:lineRule="auto"/>
        <w:ind w:firstLine="0"/>
        <w:rPr>
          <w:rFonts w:asciiTheme="majorBidi" w:hAnsiTheme="majorBidi" w:cstheme="majorBidi"/>
          <w:sz w:val="28"/>
          <w:szCs w:val="28"/>
        </w:rPr>
      </w:pPr>
    </w:p>
    <w:p w:rsidR="00C27492" w:rsidRDefault="00C27492" w:rsidP="006D6EE4">
      <w:pPr>
        <w:spacing w:line="360" w:lineRule="auto"/>
        <w:jc w:val="both"/>
        <w:rPr>
          <w:rFonts w:asciiTheme="majorBidi" w:hAnsiTheme="majorBidi" w:cstheme="majorBidi"/>
          <w:sz w:val="28"/>
          <w:szCs w:val="28"/>
        </w:rPr>
      </w:pPr>
    </w:p>
    <w:p w:rsidR="00C27492" w:rsidRDefault="00C27492" w:rsidP="006D6EE4">
      <w:pPr>
        <w:spacing w:line="360" w:lineRule="auto"/>
        <w:jc w:val="both"/>
        <w:rPr>
          <w:rFonts w:asciiTheme="majorBidi" w:hAnsiTheme="majorBidi" w:cstheme="majorBidi"/>
          <w:sz w:val="28"/>
          <w:szCs w:val="28"/>
        </w:rPr>
      </w:pPr>
    </w:p>
    <w:p w:rsidR="00C27492" w:rsidRDefault="00C27492" w:rsidP="00CD7A77">
      <w:pPr>
        <w:spacing w:line="360" w:lineRule="auto"/>
        <w:jc w:val="both"/>
        <w:rPr>
          <w:rFonts w:asciiTheme="majorBidi" w:hAnsiTheme="majorBidi" w:cstheme="majorBidi"/>
          <w:sz w:val="28"/>
          <w:szCs w:val="28"/>
        </w:rPr>
      </w:pPr>
    </w:p>
    <w:p w:rsidR="00C27492" w:rsidRDefault="00C27492" w:rsidP="00CD7A77">
      <w:pPr>
        <w:spacing w:line="360" w:lineRule="auto"/>
        <w:jc w:val="both"/>
        <w:rPr>
          <w:rFonts w:asciiTheme="majorBidi" w:hAnsiTheme="majorBidi" w:cstheme="majorBidi"/>
          <w:sz w:val="28"/>
          <w:szCs w:val="28"/>
        </w:rPr>
      </w:pPr>
    </w:p>
    <w:p w:rsidR="00C27492" w:rsidRDefault="00C27492" w:rsidP="00CD7A77">
      <w:pPr>
        <w:spacing w:line="360" w:lineRule="auto"/>
        <w:jc w:val="both"/>
        <w:rPr>
          <w:rFonts w:asciiTheme="majorBidi" w:hAnsiTheme="majorBidi" w:cstheme="majorBidi"/>
          <w:sz w:val="28"/>
          <w:szCs w:val="28"/>
        </w:rPr>
      </w:pPr>
    </w:p>
    <w:p w:rsidR="00C27492" w:rsidRDefault="00C27492" w:rsidP="00CD7A77">
      <w:pPr>
        <w:spacing w:line="360" w:lineRule="auto"/>
        <w:jc w:val="both"/>
        <w:rPr>
          <w:rFonts w:asciiTheme="majorBidi" w:hAnsiTheme="majorBidi" w:cstheme="majorBidi"/>
          <w:sz w:val="28"/>
          <w:szCs w:val="28"/>
        </w:rPr>
      </w:pPr>
    </w:p>
    <w:p w:rsidR="00B93649" w:rsidRDefault="00B93649" w:rsidP="00CD7A77">
      <w:pPr>
        <w:spacing w:line="360" w:lineRule="auto"/>
        <w:jc w:val="both"/>
        <w:rPr>
          <w:rFonts w:asciiTheme="majorBidi" w:hAnsiTheme="majorBidi" w:cstheme="majorBidi"/>
          <w:sz w:val="28"/>
          <w:szCs w:val="28"/>
        </w:rPr>
      </w:pPr>
    </w:p>
    <w:p w:rsidR="00C27492" w:rsidRDefault="00B93649" w:rsidP="00FE4642">
      <w:pPr>
        <w:spacing w:line="360" w:lineRule="auto"/>
        <w:jc w:val="center"/>
        <w:rPr>
          <w:rFonts w:asciiTheme="majorBidi" w:hAnsiTheme="majorBidi" w:cstheme="majorBidi"/>
          <w:i/>
          <w:iCs/>
          <w:sz w:val="28"/>
          <w:szCs w:val="28"/>
        </w:rPr>
      </w:pPr>
      <w:r w:rsidRPr="00B93649">
        <w:rPr>
          <w:rFonts w:asciiTheme="majorBidi" w:hAnsiTheme="majorBidi" w:cstheme="majorBidi"/>
          <w:i/>
          <w:iCs/>
          <w:sz w:val="28"/>
          <w:szCs w:val="28"/>
        </w:rPr>
        <w:t xml:space="preserve">Fig.8.18: </w:t>
      </w:r>
      <w:proofErr w:type="spellStart"/>
      <w:r w:rsidRPr="00B93649">
        <w:rPr>
          <w:rFonts w:asciiTheme="majorBidi" w:hAnsiTheme="majorBidi" w:cstheme="majorBidi"/>
          <w:i/>
          <w:iCs/>
          <w:sz w:val="28"/>
          <w:szCs w:val="28"/>
        </w:rPr>
        <w:t>Bufo</w:t>
      </w:r>
      <w:proofErr w:type="spellEnd"/>
      <w:r w:rsidRPr="00B93649">
        <w:rPr>
          <w:rFonts w:asciiTheme="majorBidi" w:hAnsiTheme="majorBidi" w:cstheme="majorBidi"/>
          <w:i/>
          <w:iCs/>
          <w:sz w:val="28"/>
          <w:szCs w:val="28"/>
        </w:rPr>
        <w:t>- Olfactory epithelium in olfactory sacs</w:t>
      </w:r>
    </w:p>
    <w:p w:rsidR="00F0067C" w:rsidRPr="00DF3E02" w:rsidRDefault="00F0067C" w:rsidP="00F0067C">
      <w:pPr>
        <w:pStyle w:val="BodyText21"/>
        <w:shd w:val="clear" w:color="auto" w:fill="auto"/>
        <w:spacing w:line="360" w:lineRule="auto"/>
        <w:ind w:left="20" w:right="220" w:firstLine="400"/>
        <w:rPr>
          <w:rFonts w:asciiTheme="majorBidi" w:hAnsiTheme="majorBidi" w:cstheme="majorBidi"/>
          <w:sz w:val="28"/>
          <w:szCs w:val="28"/>
        </w:rPr>
      </w:pPr>
      <w:r w:rsidRPr="00DF3E02">
        <w:rPr>
          <w:rFonts w:asciiTheme="majorBidi" w:hAnsiTheme="majorBidi" w:cstheme="majorBidi"/>
          <w:sz w:val="28"/>
          <w:szCs w:val="28"/>
        </w:rPr>
        <w:t>The olfactory cells convert the chemical stimuli into nerve impulses, which are carried to the brain by the olfactory nerves.</w:t>
      </w:r>
    </w:p>
    <w:p w:rsidR="00F0067C" w:rsidRPr="00DF3E02" w:rsidRDefault="00F0067C" w:rsidP="00F0067C">
      <w:pPr>
        <w:pStyle w:val="BodyText21"/>
        <w:shd w:val="clear" w:color="auto" w:fill="auto"/>
        <w:spacing w:line="360" w:lineRule="auto"/>
        <w:ind w:left="20" w:right="220" w:firstLine="540"/>
        <w:rPr>
          <w:rStyle w:val="BodytextArialBold"/>
          <w:rFonts w:asciiTheme="majorBidi" w:hAnsiTheme="majorBidi" w:cstheme="majorBidi"/>
          <w:sz w:val="28"/>
          <w:szCs w:val="28"/>
        </w:rPr>
      </w:pPr>
      <w:r w:rsidRPr="00DF3E02">
        <w:rPr>
          <w:rStyle w:val="BodytextArialBold"/>
          <w:rFonts w:asciiTheme="majorBidi" w:hAnsiTheme="majorBidi" w:cstheme="majorBidi"/>
          <w:sz w:val="28"/>
          <w:szCs w:val="28"/>
        </w:rPr>
        <w:t xml:space="preserve">4. Organs of Sight or Eye </w:t>
      </w:r>
    </w:p>
    <w:p w:rsidR="00F0067C" w:rsidRPr="00DF3E02" w:rsidRDefault="00F0067C" w:rsidP="00F0067C">
      <w:pPr>
        <w:pStyle w:val="BodyText21"/>
        <w:shd w:val="clear" w:color="auto" w:fill="auto"/>
        <w:spacing w:line="360" w:lineRule="auto"/>
        <w:ind w:left="20" w:right="220" w:firstLine="540"/>
        <w:rPr>
          <w:rFonts w:asciiTheme="majorBidi" w:hAnsiTheme="majorBidi" w:cstheme="majorBidi"/>
          <w:sz w:val="28"/>
          <w:szCs w:val="28"/>
        </w:rPr>
      </w:pPr>
      <w:r w:rsidRPr="00DF3E02">
        <w:rPr>
          <w:rFonts w:asciiTheme="majorBidi" w:hAnsiTheme="majorBidi" w:cstheme="majorBidi"/>
          <w:sz w:val="28"/>
          <w:szCs w:val="28"/>
        </w:rPr>
        <w:t xml:space="preserve">The eye is the </w:t>
      </w:r>
      <w:r w:rsidRPr="00DF3E02">
        <w:rPr>
          <w:rStyle w:val="BodytextBoldItalic"/>
          <w:rFonts w:asciiTheme="majorBidi" w:hAnsiTheme="majorBidi" w:cstheme="majorBidi"/>
          <w:sz w:val="28"/>
          <w:szCs w:val="28"/>
        </w:rPr>
        <w:t>photoreceptor</w:t>
      </w:r>
      <w:r w:rsidRPr="00DF3E02">
        <w:rPr>
          <w:rFonts w:asciiTheme="majorBidi" w:hAnsiTheme="majorBidi" w:cstheme="majorBidi"/>
          <w:sz w:val="28"/>
          <w:szCs w:val="28"/>
        </w:rPr>
        <w:t xml:space="preserve">. </w:t>
      </w:r>
      <w:proofErr w:type="spellStart"/>
      <w:r w:rsidRPr="00DF3E02">
        <w:rPr>
          <w:rStyle w:val="BodytextAngsanaUPC14ptItalic"/>
          <w:rFonts w:asciiTheme="majorBidi" w:hAnsiTheme="majorBidi" w:cstheme="majorBidi"/>
        </w:rPr>
        <w:t>Bufo</w:t>
      </w:r>
      <w:proofErr w:type="spellEnd"/>
      <w:r w:rsidRPr="00DF3E02">
        <w:rPr>
          <w:rFonts w:asciiTheme="majorBidi" w:hAnsiTheme="majorBidi" w:cstheme="majorBidi"/>
          <w:sz w:val="28"/>
          <w:szCs w:val="28"/>
        </w:rPr>
        <w:t xml:space="preserve"> has two eyes. They are located on the </w:t>
      </w:r>
      <w:proofErr w:type="spellStart"/>
      <w:r w:rsidRPr="00DF3E02">
        <w:rPr>
          <w:rFonts w:asciiTheme="majorBidi" w:hAnsiTheme="majorBidi" w:cstheme="majorBidi"/>
          <w:sz w:val="28"/>
          <w:szCs w:val="28"/>
        </w:rPr>
        <w:t>dorso</w:t>
      </w:r>
      <w:proofErr w:type="spellEnd"/>
      <w:r w:rsidRPr="00DF3E02">
        <w:rPr>
          <w:rFonts w:asciiTheme="majorBidi" w:hAnsiTheme="majorBidi" w:cstheme="majorBidi"/>
          <w:sz w:val="28"/>
          <w:szCs w:val="28"/>
        </w:rPr>
        <w:t>- lateral sides of the head in the orbits.</w:t>
      </w:r>
    </w:p>
    <w:p w:rsidR="00F0067C" w:rsidRPr="00DF3E02" w:rsidRDefault="00F0067C" w:rsidP="00F0067C">
      <w:pPr>
        <w:pStyle w:val="BodyText21"/>
        <w:shd w:val="clear" w:color="auto" w:fill="auto"/>
        <w:spacing w:line="360" w:lineRule="auto"/>
        <w:ind w:left="20" w:right="220" w:firstLine="400"/>
        <w:rPr>
          <w:rFonts w:asciiTheme="majorBidi" w:hAnsiTheme="majorBidi" w:cstheme="majorBidi"/>
          <w:sz w:val="28"/>
          <w:szCs w:val="28"/>
        </w:rPr>
      </w:pPr>
      <w:r w:rsidRPr="00DF3E02">
        <w:rPr>
          <w:rFonts w:asciiTheme="majorBidi" w:hAnsiTheme="majorBidi" w:cstheme="majorBidi"/>
          <w:sz w:val="28"/>
          <w:szCs w:val="28"/>
        </w:rPr>
        <w:t xml:space="preserve">The eye is in the form of a </w:t>
      </w:r>
      <w:r w:rsidRPr="00DF3E02">
        <w:rPr>
          <w:rStyle w:val="BodytextBoldItalic"/>
          <w:rFonts w:asciiTheme="majorBidi" w:hAnsiTheme="majorBidi" w:cstheme="majorBidi"/>
          <w:sz w:val="28"/>
          <w:szCs w:val="28"/>
        </w:rPr>
        <w:t xml:space="preserve">hollow ball. </w:t>
      </w:r>
      <w:r w:rsidRPr="00DF3E02">
        <w:rPr>
          <w:rFonts w:asciiTheme="majorBidi" w:hAnsiTheme="majorBidi" w:cstheme="majorBidi"/>
          <w:sz w:val="28"/>
          <w:szCs w:val="28"/>
        </w:rPr>
        <w:t xml:space="preserve">Its wall is formed of three coats, namely an outer </w:t>
      </w:r>
      <w:r w:rsidRPr="00DF3E02">
        <w:rPr>
          <w:rStyle w:val="BodytextBoldItalic"/>
          <w:rFonts w:asciiTheme="majorBidi" w:hAnsiTheme="majorBidi" w:cstheme="majorBidi"/>
          <w:sz w:val="28"/>
          <w:szCs w:val="28"/>
        </w:rPr>
        <w:t>sclerotic coat</w:t>
      </w:r>
      <w:r w:rsidRPr="00DF3E02">
        <w:rPr>
          <w:rFonts w:asciiTheme="majorBidi" w:hAnsiTheme="majorBidi" w:cstheme="majorBidi"/>
          <w:sz w:val="28"/>
          <w:szCs w:val="28"/>
        </w:rPr>
        <w:t xml:space="preserve">, a middle </w:t>
      </w:r>
      <w:r w:rsidRPr="00DF3E02">
        <w:rPr>
          <w:rStyle w:val="BodytextBoldItalic"/>
          <w:rFonts w:asciiTheme="majorBidi" w:hAnsiTheme="majorBidi" w:cstheme="majorBidi"/>
          <w:sz w:val="28"/>
          <w:szCs w:val="28"/>
        </w:rPr>
        <w:t>choroid coat</w:t>
      </w:r>
      <w:r w:rsidRPr="00DF3E02">
        <w:rPr>
          <w:rFonts w:asciiTheme="majorBidi" w:hAnsiTheme="majorBidi" w:cstheme="majorBidi"/>
          <w:sz w:val="28"/>
          <w:szCs w:val="28"/>
        </w:rPr>
        <w:t xml:space="preserve"> and an inner </w:t>
      </w:r>
      <w:r w:rsidRPr="00DF3E02">
        <w:rPr>
          <w:rStyle w:val="BodytextBoldItalic"/>
          <w:rFonts w:asciiTheme="majorBidi" w:hAnsiTheme="majorBidi" w:cstheme="majorBidi"/>
          <w:sz w:val="28"/>
          <w:szCs w:val="28"/>
        </w:rPr>
        <w:t>retina.</w:t>
      </w:r>
    </w:p>
    <w:p w:rsidR="00F0067C" w:rsidRPr="00DF3E02" w:rsidRDefault="00F0067C" w:rsidP="00F0067C">
      <w:pPr>
        <w:pStyle w:val="BodyText21"/>
        <w:shd w:val="clear" w:color="auto" w:fill="auto"/>
        <w:spacing w:line="360" w:lineRule="auto"/>
        <w:ind w:left="20" w:right="220" w:firstLine="400"/>
        <w:rPr>
          <w:rFonts w:asciiTheme="majorBidi" w:hAnsiTheme="majorBidi" w:cstheme="majorBidi"/>
          <w:sz w:val="28"/>
          <w:szCs w:val="28"/>
        </w:rPr>
      </w:pPr>
      <w:r w:rsidRPr="00DF3E02">
        <w:rPr>
          <w:rStyle w:val="BodytextBoldItalic"/>
          <w:rFonts w:asciiTheme="majorBidi" w:hAnsiTheme="majorBidi" w:cstheme="majorBidi"/>
          <w:sz w:val="28"/>
          <w:szCs w:val="28"/>
        </w:rPr>
        <w:lastRenderedPageBreak/>
        <w:t>Sclerotic coat</w:t>
      </w:r>
      <w:r w:rsidRPr="00DF3E02">
        <w:rPr>
          <w:rFonts w:asciiTheme="majorBidi" w:hAnsiTheme="majorBidi" w:cstheme="majorBidi"/>
          <w:sz w:val="28"/>
          <w:szCs w:val="28"/>
        </w:rPr>
        <w:t xml:space="preserve"> is the outer covering. It is cartilaginous. Anteriorly it remains as a transparent membrane called </w:t>
      </w:r>
      <w:r w:rsidRPr="00DF3E02">
        <w:rPr>
          <w:rStyle w:val="BodytextBoldItalic"/>
          <w:rFonts w:asciiTheme="majorBidi" w:hAnsiTheme="majorBidi" w:cstheme="majorBidi"/>
          <w:sz w:val="28"/>
          <w:szCs w:val="28"/>
        </w:rPr>
        <w:t>cornea.</w:t>
      </w:r>
      <w:r w:rsidRPr="00DF3E02">
        <w:rPr>
          <w:rFonts w:asciiTheme="majorBidi" w:hAnsiTheme="majorBidi" w:cstheme="majorBidi"/>
          <w:sz w:val="28"/>
          <w:szCs w:val="28"/>
        </w:rPr>
        <w:t xml:space="preserve"> The cornea is covered by a thin membrane called </w:t>
      </w:r>
      <w:r w:rsidRPr="00DF3E02">
        <w:rPr>
          <w:rStyle w:val="BodytextBoldItalic"/>
          <w:rFonts w:asciiTheme="majorBidi" w:hAnsiTheme="majorBidi" w:cstheme="majorBidi"/>
          <w:sz w:val="28"/>
          <w:szCs w:val="28"/>
        </w:rPr>
        <w:t>conjunctiva.</w:t>
      </w:r>
    </w:p>
    <w:p w:rsidR="00F0067C" w:rsidRDefault="00F118F4" w:rsidP="00F0067C">
      <w:pPr>
        <w:pStyle w:val="BodyText21"/>
        <w:shd w:val="clear" w:color="auto" w:fill="auto"/>
        <w:spacing w:line="360" w:lineRule="auto"/>
        <w:ind w:left="20" w:right="220" w:firstLine="400"/>
        <w:rPr>
          <w:rStyle w:val="BodytextBoldItalic"/>
          <w:rFonts w:asciiTheme="majorBidi" w:hAnsiTheme="majorBidi" w:cstheme="majorBidi"/>
          <w:sz w:val="28"/>
          <w:szCs w:val="28"/>
        </w:rPr>
      </w:pPr>
      <w:r>
        <w:rPr>
          <w:rFonts w:asciiTheme="majorBidi" w:hAnsiTheme="majorBidi" w:cstheme="majorBidi"/>
          <w:b/>
          <w:bCs/>
          <w:i/>
          <w:iCs/>
          <w:noProof/>
          <w:sz w:val="28"/>
          <w:szCs w:val="28"/>
        </w:rPr>
        <w:drawing>
          <wp:anchor distT="0" distB="0" distL="114300" distR="114300" simplePos="0" relativeHeight="251675648" behindDoc="1" locked="0" layoutInCell="1" allowOverlap="1" wp14:anchorId="78AA7EEC" wp14:editId="3FD42A61">
            <wp:simplePos x="0" y="0"/>
            <wp:positionH relativeFrom="column">
              <wp:posOffset>384175</wp:posOffset>
            </wp:positionH>
            <wp:positionV relativeFrom="paragraph">
              <wp:posOffset>1163955</wp:posOffset>
            </wp:positionV>
            <wp:extent cx="4761865" cy="2536190"/>
            <wp:effectExtent l="0" t="0" r="635" b="0"/>
            <wp:wrapNone/>
            <wp:docPr id="19" name="Picture 19" descr="C:\Users\Aziz\Desktop\book-Dr-Sabah\Ch-3-eight\Fig-8\F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iz\Desktop\book-Dr-Sabah\Ch-3-eight\Fig-8\F8-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186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67C" w:rsidRPr="00DF3E02">
        <w:rPr>
          <w:rFonts w:asciiTheme="majorBidi" w:hAnsiTheme="majorBidi" w:cstheme="majorBidi"/>
          <w:sz w:val="28"/>
          <w:szCs w:val="28"/>
        </w:rPr>
        <w:t xml:space="preserve">The </w:t>
      </w:r>
      <w:r w:rsidR="00F0067C" w:rsidRPr="00DF3E02">
        <w:rPr>
          <w:rStyle w:val="BodytextBoldItalic"/>
          <w:rFonts w:asciiTheme="majorBidi" w:hAnsiTheme="majorBidi" w:cstheme="majorBidi"/>
          <w:sz w:val="28"/>
          <w:szCs w:val="28"/>
        </w:rPr>
        <w:t>choroid</w:t>
      </w:r>
      <w:r w:rsidR="00F0067C" w:rsidRPr="00DF3E02">
        <w:rPr>
          <w:rFonts w:asciiTheme="majorBidi" w:hAnsiTheme="majorBidi" w:cstheme="majorBidi"/>
          <w:sz w:val="28"/>
          <w:szCs w:val="28"/>
        </w:rPr>
        <w:t xml:space="preserve"> coat is the middle layer. It consists of blood vessels and pigment cells. Anteriorly it forms a circular disc called </w:t>
      </w:r>
      <w:r w:rsidR="00F0067C" w:rsidRPr="00DF3E02">
        <w:rPr>
          <w:rStyle w:val="BodytextBoldItalic"/>
          <w:rFonts w:asciiTheme="majorBidi" w:hAnsiTheme="majorBidi" w:cstheme="majorBidi"/>
          <w:sz w:val="28"/>
          <w:szCs w:val="28"/>
        </w:rPr>
        <w:t xml:space="preserve">iris. </w:t>
      </w:r>
      <w:r w:rsidR="00F0067C" w:rsidRPr="00DF3E02">
        <w:rPr>
          <w:rFonts w:asciiTheme="majorBidi" w:hAnsiTheme="majorBidi" w:cstheme="majorBidi"/>
          <w:sz w:val="28"/>
          <w:szCs w:val="28"/>
        </w:rPr>
        <w:t xml:space="preserve">The </w:t>
      </w:r>
      <w:proofErr w:type="spellStart"/>
      <w:r w:rsidR="00F0067C" w:rsidRPr="00DF3E02">
        <w:rPr>
          <w:rFonts w:asciiTheme="majorBidi" w:hAnsiTheme="majorBidi" w:cstheme="majorBidi"/>
          <w:sz w:val="28"/>
          <w:szCs w:val="28"/>
        </w:rPr>
        <w:t>centre</w:t>
      </w:r>
      <w:proofErr w:type="spellEnd"/>
      <w:r w:rsidR="00F0067C" w:rsidRPr="00DF3E02">
        <w:rPr>
          <w:rFonts w:asciiTheme="majorBidi" w:hAnsiTheme="majorBidi" w:cstheme="majorBidi"/>
          <w:sz w:val="28"/>
          <w:szCs w:val="28"/>
        </w:rPr>
        <w:t xml:space="preserve"> of </w:t>
      </w:r>
      <w:proofErr w:type="gramStart"/>
      <w:r w:rsidR="00F0067C" w:rsidRPr="00DF3E02">
        <w:rPr>
          <w:rFonts w:asciiTheme="majorBidi" w:hAnsiTheme="majorBidi" w:cstheme="majorBidi"/>
          <w:sz w:val="28"/>
          <w:szCs w:val="28"/>
        </w:rPr>
        <w:t xml:space="preserve">the </w:t>
      </w:r>
      <w:r w:rsidR="00F0067C">
        <w:rPr>
          <w:rFonts w:asciiTheme="majorBidi" w:hAnsiTheme="majorBidi" w:cstheme="majorBidi"/>
          <w:sz w:val="28"/>
          <w:szCs w:val="28"/>
        </w:rPr>
        <w:t>this</w:t>
      </w:r>
      <w:proofErr w:type="gramEnd"/>
      <w:r w:rsidR="00F0067C" w:rsidRPr="00DF3E02">
        <w:rPr>
          <w:rFonts w:asciiTheme="majorBidi" w:hAnsiTheme="majorBidi" w:cstheme="majorBidi"/>
          <w:sz w:val="28"/>
          <w:szCs w:val="28"/>
        </w:rPr>
        <w:t xml:space="preserve"> has a slit called </w:t>
      </w:r>
      <w:r w:rsidR="00F0067C" w:rsidRPr="00DF3E02">
        <w:rPr>
          <w:rStyle w:val="BodytextBoldItalic"/>
          <w:rFonts w:asciiTheme="majorBidi" w:hAnsiTheme="majorBidi" w:cstheme="majorBidi"/>
          <w:sz w:val="28"/>
          <w:szCs w:val="28"/>
        </w:rPr>
        <w:t>pupil.</w:t>
      </w:r>
      <w:r w:rsidR="00F0067C" w:rsidRPr="00DF3E02">
        <w:rPr>
          <w:rFonts w:asciiTheme="majorBidi" w:hAnsiTheme="majorBidi" w:cstheme="majorBidi"/>
          <w:sz w:val="28"/>
          <w:szCs w:val="28"/>
        </w:rPr>
        <w:t xml:space="preserve"> A lens is located in the pupil. At the junction of the iris and the choroid lies the </w:t>
      </w:r>
      <w:proofErr w:type="spellStart"/>
      <w:r w:rsidR="00F0067C" w:rsidRPr="00DF3E02">
        <w:rPr>
          <w:rStyle w:val="BodytextBoldItalic"/>
          <w:rFonts w:asciiTheme="majorBidi" w:hAnsiTheme="majorBidi" w:cstheme="majorBidi"/>
          <w:sz w:val="28"/>
          <w:szCs w:val="28"/>
        </w:rPr>
        <w:t>ciliary</w:t>
      </w:r>
      <w:proofErr w:type="spellEnd"/>
      <w:r w:rsidR="00F0067C" w:rsidRPr="00DF3E02">
        <w:rPr>
          <w:rStyle w:val="BodytextBoldItalic"/>
          <w:rFonts w:asciiTheme="majorBidi" w:hAnsiTheme="majorBidi" w:cstheme="majorBidi"/>
          <w:sz w:val="28"/>
          <w:szCs w:val="28"/>
        </w:rPr>
        <w:t xml:space="preserve"> body.</w:t>
      </w:r>
    </w:p>
    <w:p w:rsidR="00F0067C" w:rsidRDefault="00F0067C" w:rsidP="00F0067C">
      <w:pPr>
        <w:pStyle w:val="BodyText21"/>
        <w:shd w:val="clear" w:color="auto" w:fill="auto"/>
        <w:spacing w:line="360" w:lineRule="auto"/>
        <w:ind w:right="220"/>
        <w:rPr>
          <w:rStyle w:val="BodytextBoldItalic"/>
          <w:rFonts w:asciiTheme="majorBidi" w:hAnsiTheme="majorBidi" w:cstheme="majorBidi"/>
          <w:sz w:val="28"/>
          <w:szCs w:val="28"/>
        </w:rPr>
      </w:pPr>
    </w:p>
    <w:p w:rsidR="00F0067C" w:rsidRDefault="00F0067C" w:rsidP="00F0067C">
      <w:pPr>
        <w:pStyle w:val="BodyText21"/>
        <w:shd w:val="clear" w:color="auto" w:fill="auto"/>
        <w:spacing w:line="360" w:lineRule="auto"/>
        <w:ind w:right="220"/>
        <w:rPr>
          <w:rStyle w:val="BodytextBoldItalic"/>
          <w:rFonts w:asciiTheme="majorBidi" w:hAnsiTheme="majorBidi" w:cstheme="majorBidi"/>
          <w:sz w:val="28"/>
          <w:szCs w:val="28"/>
        </w:rPr>
      </w:pPr>
    </w:p>
    <w:p w:rsidR="00F0067C" w:rsidRDefault="00F0067C" w:rsidP="00F0067C">
      <w:pPr>
        <w:pStyle w:val="BodyText21"/>
        <w:shd w:val="clear" w:color="auto" w:fill="auto"/>
        <w:spacing w:line="360" w:lineRule="auto"/>
        <w:ind w:right="220"/>
        <w:rPr>
          <w:rStyle w:val="BodytextBoldItalic"/>
          <w:rFonts w:asciiTheme="majorBidi" w:hAnsiTheme="majorBidi" w:cstheme="majorBidi"/>
          <w:sz w:val="28"/>
          <w:szCs w:val="28"/>
        </w:rPr>
      </w:pPr>
    </w:p>
    <w:p w:rsidR="00F0067C" w:rsidRDefault="00F0067C" w:rsidP="00F0067C">
      <w:pPr>
        <w:pStyle w:val="BodyText21"/>
        <w:shd w:val="clear" w:color="auto" w:fill="auto"/>
        <w:spacing w:line="360" w:lineRule="auto"/>
        <w:ind w:right="220"/>
        <w:rPr>
          <w:rStyle w:val="BodytextBoldItalic"/>
          <w:rFonts w:asciiTheme="majorBidi" w:hAnsiTheme="majorBidi" w:cstheme="majorBidi"/>
          <w:sz w:val="28"/>
          <w:szCs w:val="28"/>
        </w:rPr>
      </w:pPr>
    </w:p>
    <w:p w:rsidR="00F0067C" w:rsidRDefault="00F0067C" w:rsidP="00F0067C">
      <w:pPr>
        <w:pStyle w:val="BodyText21"/>
        <w:shd w:val="clear" w:color="auto" w:fill="auto"/>
        <w:spacing w:line="360" w:lineRule="auto"/>
        <w:ind w:right="220"/>
        <w:rPr>
          <w:rStyle w:val="BodytextBoldItalic"/>
          <w:rFonts w:asciiTheme="majorBidi" w:hAnsiTheme="majorBidi" w:cstheme="majorBidi"/>
          <w:sz w:val="28"/>
          <w:szCs w:val="28"/>
        </w:rPr>
      </w:pPr>
    </w:p>
    <w:p w:rsidR="00F0067C" w:rsidRPr="00DF3E02" w:rsidRDefault="00F0067C" w:rsidP="00F0067C">
      <w:pPr>
        <w:pStyle w:val="BodyText21"/>
        <w:shd w:val="clear" w:color="auto" w:fill="auto"/>
        <w:spacing w:line="360" w:lineRule="auto"/>
        <w:ind w:right="220"/>
        <w:rPr>
          <w:rFonts w:asciiTheme="majorBidi" w:hAnsiTheme="majorBidi" w:cstheme="majorBidi"/>
          <w:sz w:val="28"/>
          <w:szCs w:val="28"/>
        </w:rPr>
      </w:pPr>
    </w:p>
    <w:p w:rsidR="00FE4642" w:rsidRDefault="00FE4642" w:rsidP="00FE4642">
      <w:pPr>
        <w:spacing w:line="360" w:lineRule="auto"/>
        <w:rPr>
          <w:rFonts w:asciiTheme="majorBidi" w:hAnsiTheme="majorBidi" w:cstheme="majorBidi"/>
          <w:sz w:val="28"/>
          <w:szCs w:val="28"/>
        </w:rPr>
      </w:pPr>
    </w:p>
    <w:p w:rsidR="00F118F4" w:rsidRDefault="00F118F4" w:rsidP="00FE4642">
      <w:pPr>
        <w:spacing w:line="360" w:lineRule="auto"/>
        <w:rPr>
          <w:rFonts w:asciiTheme="majorBidi" w:hAnsiTheme="majorBidi" w:cstheme="majorBidi"/>
          <w:sz w:val="28"/>
          <w:szCs w:val="28"/>
        </w:rPr>
      </w:pPr>
    </w:p>
    <w:p w:rsidR="00F118F4" w:rsidRDefault="00F118F4" w:rsidP="00FE4642">
      <w:pPr>
        <w:spacing w:line="360" w:lineRule="auto"/>
        <w:rPr>
          <w:rFonts w:asciiTheme="majorBidi" w:hAnsiTheme="majorBidi" w:cstheme="majorBidi"/>
          <w:sz w:val="28"/>
          <w:szCs w:val="28"/>
        </w:rPr>
      </w:pPr>
    </w:p>
    <w:p w:rsidR="00F118F4" w:rsidRPr="00F118F4" w:rsidRDefault="00F118F4" w:rsidP="00F118F4">
      <w:pPr>
        <w:spacing w:line="360" w:lineRule="auto"/>
        <w:jc w:val="center"/>
        <w:rPr>
          <w:rFonts w:asciiTheme="majorBidi" w:hAnsiTheme="majorBidi" w:cstheme="majorBidi"/>
          <w:i/>
          <w:iCs/>
          <w:sz w:val="28"/>
          <w:szCs w:val="28"/>
        </w:rPr>
      </w:pPr>
      <w:r w:rsidRPr="00F118F4">
        <w:rPr>
          <w:rFonts w:asciiTheme="majorBidi" w:hAnsiTheme="majorBidi" w:cstheme="majorBidi"/>
          <w:i/>
          <w:iCs/>
          <w:sz w:val="28"/>
          <w:szCs w:val="28"/>
        </w:rPr>
        <w:t xml:space="preserve">Fig.8.19: </w:t>
      </w:r>
      <w:proofErr w:type="spellStart"/>
      <w:r w:rsidRPr="00F118F4">
        <w:rPr>
          <w:rFonts w:asciiTheme="majorBidi" w:hAnsiTheme="majorBidi" w:cstheme="majorBidi"/>
          <w:i/>
          <w:iCs/>
          <w:sz w:val="28"/>
          <w:szCs w:val="28"/>
        </w:rPr>
        <w:t>Bufo</w:t>
      </w:r>
      <w:proofErr w:type="spellEnd"/>
      <w:r w:rsidRPr="00F118F4">
        <w:rPr>
          <w:rFonts w:asciiTheme="majorBidi" w:hAnsiTheme="majorBidi" w:cstheme="majorBidi"/>
          <w:i/>
          <w:iCs/>
          <w:sz w:val="28"/>
          <w:szCs w:val="28"/>
        </w:rPr>
        <w:t>- Eye</w:t>
      </w:r>
    </w:p>
    <w:p w:rsidR="00445439" w:rsidRPr="00E577C2" w:rsidRDefault="00445439" w:rsidP="00445439">
      <w:pPr>
        <w:pStyle w:val="BodyText1"/>
        <w:shd w:val="clear" w:color="auto" w:fill="auto"/>
        <w:spacing w:line="360" w:lineRule="auto"/>
        <w:ind w:right="20"/>
        <w:rPr>
          <w:rFonts w:asciiTheme="majorBidi" w:hAnsiTheme="majorBidi" w:cstheme="majorBidi"/>
          <w:sz w:val="28"/>
          <w:szCs w:val="28"/>
        </w:rPr>
      </w:pPr>
      <w:r w:rsidRPr="00E577C2">
        <w:rPr>
          <w:rStyle w:val="BodytextBoldItalic"/>
          <w:rFonts w:asciiTheme="majorBidi" w:hAnsiTheme="majorBidi" w:cstheme="majorBidi"/>
          <w:sz w:val="28"/>
          <w:szCs w:val="28"/>
        </w:rPr>
        <w:t>Retina</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is the innermost layer. The retina contains photosensitive cells called </w:t>
      </w:r>
      <w:r w:rsidRPr="00E577C2">
        <w:rPr>
          <w:rStyle w:val="BodytextBoldItalic"/>
          <w:rFonts w:asciiTheme="majorBidi" w:hAnsiTheme="majorBidi" w:cstheme="majorBidi"/>
          <w:sz w:val="28"/>
          <w:szCs w:val="28"/>
        </w:rPr>
        <w:t>rods</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and </w:t>
      </w:r>
      <w:r w:rsidRPr="00E577C2">
        <w:rPr>
          <w:rStyle w:val="BodytextBoldItalic"/>
          <w:rFonts w:asciiTheme="majorBidi" w:hAnsiTheme="majorBidi" w:cstheme="majorBidi"/>
          <w:sz w:val="28"/>
          <w:szCs w:val="28"/>
        </w:rPr>
        <w:t>cones.</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From the rods and cones nerve </w:t>
      </w:r>
      <w:proofErr w:type="spellStart"/>
      <w:r w:rsidRPr="00E577C2">
        <w:rPr>
          <w:rFonts w:asciiTheme="majorBidi" w:hAnsiTheme="majorBidi" w:cstheme="majorBidi"/>
          <w:sz w:val="28"/>
          <w:szCs w:val="28"/>
        </w:rPr>
        <w:t>fibres</w:t>
      </w:r>
      <w:proofErr w:type="spellEnd"/>
      <w:r w:rsidRPr="00E577C2">
        <w:rPr>
          <w:rFonts w:asciiTheme="majorBidi" w:hAnsiTheme="majorBidi" w:cstheme="majorBidi"/>
          <w:sz w:val="28"/>
          <w:szCs w:val="28"/>
        </w:rPr>
        <w:t xml:space="preserve"> arise. All the nerve </w:t>
      </w:r>
      <w:proofErr w:type="spellStart"/>
      <w:r w:rsidRPr="00E577C2">
        <w:rPr>
          <w:rFonts w:asciiTheme="majorBidi" w:hAnsiTheme="majorBidi" w:cstheme="majorBidi"/>
          <w:sz w:val="28"/>
          <w:szCs w:val="28"/>
        </w:rPr>
        <w:t>fibres</w:t>
      </w:r>
      <w:proofErr w:type="spellEnd"/>
      <w:r w:rsidRPr="00E577C2">
        <w:rPr>
          <w:rFonts w:asciiTheme="majorBidi" w:hAnsiTheme="majorBidi" w:cstheme="majorBidi"/>
          <w:sz w:val="28"/>
          <w:szCs w:val="28"/>
        </w:rPr>
        <w:t xml:space="preserve"> converge towards the posterior side of the eyes and come out as </w:t>
      </w:r>
      <w:r w:rsidRPr="00E577C2">
        <w:rPr>
          <w:rStyle w:val="BodytextBoldItalic"/>
          <w:rFonts w:asciiTheme="majorBidi" w:hAnsiTheme="majorBidi" w:cstheme="majorBidi"/>
          <w:sz w:val="28"/>
          <w:szCs w:val="28"/>
        </w:rPr>
        <w:t>optic nerve</w:t>
      </w:r>
      <w:r w:rsidRPr="00E577C2">
        <w:rPr>
          <w:rStyle w:val="BodytextItalic"/>
          <w:rFonts w:asciiTheme="majorBidi" w:hAnsiTheme="majorBidi" w:cstheme="majorBidi"/>
          <w:sz w:val="28"/>
          <w:szCs w:val="28"/>
        </w:rPr>
        <w:t>.</w:t>
      </w:r>
      <w:r w:rsidRPr="00E577C2">
        <w:rPr>
          <w:rFonts w:asciiTheme="majorBidi" w:hAnsiTheme="majorBidi" w:cstheme="majorBidi"/>
          <w:sz w:val="28"/>
          <w:szCs w:val="28"/>
        </w:rPr>
        <w:t xml:space="preserve"> The point of the retina from where nerve leaves the eye is called </w:t>
      </w:r>
      <w:r w:rsidRPr="00E577C2">
        <w:rPr>
          <w:rStyle w:val="BodytextBoldItalic"/>
          <w:rFonts w:asciiTheme="majorBidi" w:hAnsiTheme="majorBidi" w:cstheme="majorBidi"/>
          <w:sz w:val="28"/>
          <w:szCs w:val="28"/>
        </w:rPr>
        <w:t>blind spot.</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The blind spot is free from rods and cones; so this area cannot form any image and hence the name.</w:t>
      </w:r>
    </w:p>
    <w:p w:rsidR="00445439" w:rsidRPr="00E577C2" w:rsidRDefault="00445439" w:rsidP="00445439">
      <w:pPr>
        <w:pStyle w:val="BodyText1"/>
        <w:shd w:val="clear" w:color="auto" w:fill="auto"/>
        <w:spacing w:line="360" w:lineRule="auto"/>
        <w:ind w:left="20" w:right="20" w:firstLine="400"/>
        <w:rPr>
          <w:rFonts w:asciiTheme="majorBidi" w:hAnsiTheme="majorBidi" w:cstheme="majorBidi"/>
          <w:sz w:val="28"/>
          <w:szCs w:val="28"/>
        </w:rPr>
      </w:pPr>
      <w:r w:rsidRPr="00E577C2">
        <w:rPr>
          <w:rFonts w:asciiTheme="majorBidi" w:hAnsiTheme="majorBidi" w:cstheme="majorBidi"/>
          <w:sz w:val="28"/>
          <w:szCs w:val="28"/>
        </w:rPr>
        <w:t xml:space="preserve">The eye is protected by three eyelids, namely the </w:t>
      </w:r>
      <w:r w:rsidRPr="00E577C2">
        <w:rPr>
          <w:rStyle w:val="BodytextBoldItalic"/>
          <w:rFonts w:asciiTheme="majorBidi" w:hAnsiTheme="majorBidi" w:cstheme="majorBidi"/>
          <w:sz w:val="28"/>
          <w:szCs w:val="28"/>
        </w:rPr>
        <w:t>upper eyelid</w:t>
      </w:r>
      <w:r w:rsidRPr="00E577C2">
        <w:rPr>
          <w:rFonts w:asciiTheme="majorBidi" w:hAnsiTheme="majorBidi" w:cstheme="majorBidi"/>
          <w:sz w:val="28"/>
          <w:szCs w:val="28"/>
        </w:rPr>
        <w:t xml:space="preserve">, the </w:t>
      </w:r>
      <w:r w:rsidRPr="00E577C2">
        <w:rPr>
          <w:rStyle w:val="BodytextBoldItalic"/>
          <w:rFonts w:asciiTheme="majorBidi" w:hAnsiTheme="majorBidi" w:cstheme="majorBidi"/>
          <w:sz w:val="28"/>
          <w:szCs w:val="28"/>
        </w:rPr>
        <w:t>lower eyelid</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and the </w:t>
      </w:r>
      <w:r w:rsidRPr="00E577C2">
        <w:rPr>
          <w:rStyle w:val="BodytextBoldItalic"/>
          <w:rFonts w:asciiTheme="majorBidi" w:hAnsiTheme="majorBidi" w:cstheme="majorBidi"/>
          <w:sz w:val="28"/>
          <w:szCs w:val="28"/>
        </w:rPr>
        <w:t>nictitating membrane</w:t>
      </w:r>
      <w:r w:rsidRPr="00E577C2">
        <w:rPr>
          <w:rFonts w:asciiTheme="majorBidi" w:hAnsiTheme="majorBidi" w:cstheme="majorBidi"/>
          <w:sz w:val="28"/>
          <w:szCs w:val="28"/>
        </w:rPr>
        <w:t>. The nictitating membrane is a special outgrowth of the anterior region of the lower eyelid. It can cover the eye fully.</w:t>
      </w:r>
    </w:p>
    <w:p w:rsidR="00445439" w:rsidRPr="00E577C2" w:rsidRDefault="00445439" w:rsidP="00445439">
      <w:pPr>
        <w:pStyle w:val="BodyText1"/>
        <w:shd w:val="clear" w:color="auto" w:fill="auto"/>
        <w:spacing w:line="360" w:lineRule="auto"/>
        <w:ind w:left="20" w:right="20" w:firstLine="400"/>
        <w:rPr>
          <w:rStyle w:val="BodytextBoldItalic"/>
          <w:rFonts w:asciiTheme="majorBidi" w:hAnsiTheme="majorBidi" w:cstheme="majorBidi"/>
          <w:sz w:val="28"/>
          <w:szCs w:val="28"/>
        </w:rPr>
      </w:pPr>
      <w:r w:rsidRPr="00E577C2">
        <w:rPr>
          <w:rFonts w:asciiTheme="majorBidi" w:hAnsiTheme="majorBidi" w:cstheme="majorBidi"/>
          <w:sz w:val="28"/>
          <w:szCs w:val="28"/>
        </w:rPr>
        <w:t xml:space="preserve">The eye coats enclose cavities filled with a transparent gelatinous fluid called </w:t>
      </w:r>
      <w:proofErr w:type="spellStart"/>
      <w:r w:rsidRPr="00E577C2">
        <w:rPr>
          <w:rStyle w:val="BodytextBoldItalic"/>
          <w:rFonts w:asciiTheme="majorBidi" w:hAnsiTheme="majorBidi" w:cstheme="majorBidi"/>
          <w:sz w:val="28"/>
          <w:szCs w:val="28"/>
        </w:rPr>
        <w:t>humour</w:t>
      </w:r>
      <w:proofErr w:type="spellEnd"/>
      <w:r w:rsidRPr="00E577C2">
        <w:rPr>
          <w:rStyle w:val="BodytextBoldItalic"/>
          <w:rFonts w:asciiTheme="majorBidi" w:hAnsiTheme="majorBidi" w:cstheme="majorBidi"/>
          <w:sz w:val="28"/>
          <w:szCs w:val="28"/>
        </w:rPr>
        <w:t xml:space="preserve"> </w:t>
      </w:r>
      <w:r w:rsidRPr="00E577C2">
        <w:rPr>
          <w:rFonts w:asciiTheme="majorBidi" w:hAnsiTheme="majorBidi" w:cstheme="majorBidi"/>
          <w:sz w:val="28"/>
          <w:szCs w:val="28"/>
        </w:rPr>
        <w:t xml:space="preserve">(humor). The cavity lying between cornea and iris is called </w:t>
      </w:r>
      <w:r w:rsidRPr="00E577C2">
        <w:rPr>
          <w:rStyle w:val="BodytextBoldItalic"/>
          <w:rFonts w:asciiTheme="majorBidi" w:hAnsiTheme="majorBidi" w:cstheme="majorBidi"/>
          <w:sz w:val="28"/>
          <w:szCs w:val="28"/>
        </w:rPr>
        <w:t>anterior chamber.</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The small cavity lying between the lens and the iris is called </w:t>
      </w:r>
      <w:r w:rsidRPr="00E577C2">
        <w:rPr>
          <w:rStyle w:val="BodytextBoldItalic"/>
          <w:rFonts w:asciiTheme="majorBidi" w:hAnsiTheme="majorBidi" w:cstheme="majorBidi"/>
          <w:sz w:val="28"/>
          <w:szCs w:val="28"/>
        </w:rPr>
        <w:lastRenderedPageBreak/>
        <w:t>posterior chamber.</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These two chambers are filled with a watery liquid called </w:t>
      </w:r>
      <w:r w:rsidRPr="00E577C2">
        <w:rPr>
          <w:rStyle w:val="BodytextBoldItalic"/>
          <w:rFonts w:asciiTheme="majorBidi" w:hAnsiTheme="majorBidi" w:cstheme="majorBidi"/>
          <w:sz w:val="28"/>
          <w:szCs w:val="28"/>
        </w:rPr>
        <w:t xml:space="preserve">aqueous </w:t>
      </w:r>
      <w:proofErr w:type="spellStart"/>
      <w:r w:rsidRPr="00E577C2">
        <w:rPr>
          <w:rStyle w:val="BodytextBoldItalic"/>
          <w:rFonts w:asciiTheme="majorBidi" w:hAnsiTheme="majorBidi" w:cstheme="majorBidi"/>
          <w:sz w:val="28"/>
          <w:szCs w:val="28"/>
        </w:rPr>
        <w:t>humour</w:t>
      </w:r>
      <w:proofErr w:type="spellEnd"/>
      <w:r w:rsidRPr="00E577C2">
        <w:rPr>
          <w:rStyle w:val="BodytextBoldItalic"/>
          <w:rFonts w:asciiTheme="majorBidi" w:hAnsiTheme="majorBidi" w:cstheme="majorBidi"/>
          <w:sz w:val="28"/>
          <w:szCs w:val="28"/>
        </w:rPr>
        <w:t>.</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Hence these two chambers are collectively called </w:t>
      </w:r>
      <w:r w:rsidRPr="00E577C2">
        <w:rPr>
          <w:rStyle w:val="BodytextBoldItalic"/>
          <w:rFonts w:asciiTheme="majorBidi" w:hAnsiTheme="majorBidi" w:cstheme="majorBidi"/>
          <w:sz w:val="28"/>
          <w:szCs w:val="28"/>
        </w:rPr>
        <w:t>aqueous chambers.</w:t>
      </w:r>
    </w:p>
    <w:p w:rsidR="00445439" w:rsidRPr="00E577C2" w:rsidRDefault="00445439" w:rsidP="00445439">
      <w:pPr>
        <w:pStyle w:val="BodyText1"/>
        <w:shd w:val="clear" w:color="auto" w:fill="auto"/>
        <w:spacing w:line="360" w:lineRule="auto"/>
        <w:ind w:right="20" w:firstLine="420"/>
        <w:rPr>
          <w:rFonts w:asciiTheme="majorBidi" w:hAnsiTheme="majorBidi" w:cstheme="majorBidi"/>
          <w:sz w:val="28"/>
          <w:szCs w:val="28"/>
        </w:rPr>
      </w:pPr>
      <w:r w:rsidRPr="00E577C2">
        <w:rPr>
          <w:rFonts w:asciiTheme="majorBidi" w:hAnsiTheme="majorBidi" w:cstheme="majorBidi"/>
          <w:sz w:val="28"/>
          <w:szCs w:val="28"/>
        </w:rPr>
        <w:t xml:space="preserve">The large cavity lying between the lens and the retina is called </w:t>
      </w:r>
      <w:r w:rsidRPr="00E577C2">
        <w:rPr>
          <w:rStyle w:val="BodytextBoldItalic"/>
          <w:rFonts w:asciiTheme="majorBidi" w:hAnsiTheme="majorBidi" w:cstheme="majorBidi"/>
          <w:sz w:val="28"/>
          <w:szCs w:val="28"/>
        </w:rPr>
        <w:t>vitreous chamber</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and it is filled with a jelly like material called </w:t>
      </w:r>
      <w:r w:rsidRPr="00E577C2">
        <w:rPr>
          <w:rStyle w:val="BodytextBoldItalic"/>
          <w:rFonts w:asciiTheme="majorBidi" w:hAnsiTheme="majorBidi" w:cstheme="majorBidi"/>
          <w:sz w:val="28"/>
          <w:szCs w:val="28"/>
        </w:rPr>
        <w:t xml:space="preserve">vitreous </w:t>
      </w:r>
      <w:proofErr w:type="spellStart"/>
      <w:r w:rsidRPr="00E577C2">
        <w:rPr>
          <w:rStyle w:val="BodytextBoldItalic"/>
          <w:rFonts w:asciiTheme="majorBidi" w:hAnsiTheme="majorBidi" w:cstheme="majorBidi"/>
          <w:sz w:val="28"/>
          <w:szCs w:val="28"/>
        </w:rPr>
        <w:t>humour</w:t>
      </w:r>
      <w:proofErr w:type="spellEnd"/>
      <w:r w:rsidRPr="00E577C2">
        <w:rPr>
          <w:rStyle w:val="BodytextBoldItalic"/>
          <w:rFonts w:asciiTheme="majorBidi" w:hAnsiTheme="majorBidi" w:cstheme="majorBidi"/>
          <w:sz w:val="28"/>
          <w:szCs w:val="28"/>
        </w:rPr>
        <w:t>.</w:t>
      </w:r>
    </w:p>
    <w:p w:rsidR="00445439" w:rsidRPr="00E577C2" w:rsidRDefault="00445439" w:rsidP="00445439">
      <w:pPr>
        <w:pStyle w:val="BodyText1"/>
        <w:shd w:val="clear" w:color="auto" w:fill="auto"/>
        <w:spacing w:line="360" w:lineRule="auto"/>
        <w:ind w:right="20" w:firstLine="420"/>
        <w:rPr>
          <w:rFonts w:asciiTheme="majorBidi" w:hAnsiTheme="majorBidi" w:cstheme="majorBidi"/>
          <w:sz w:val="28"/>
          <w:szCs w:val="28"/>
        </w:rPr>
      </w:pPr>
      <w:r w:rsidRPr="00E577C2">
        <w:rPr>
          <w:rStyle w:val="BodytextArialBold"/>
          <w:rFonts w:asciiTheme="majorBidi" w:hAnsiTheme="majorBidi" w:cstheme="majorBidi"/>
          <w:sz w:val="28"/>
          <w:szCs w:val="28"/>
        </w:rPr>
        <w:t xml:space="preserve">5. Organs of Hearing or Ear </w:t>
      </w:r>
      <w:proofErr w:type="spellStart"/>
      <w:r w:rsidRPr="00E577C2">
        <w:rPr>
          <w:rFonts w:asciiTheme="majorBidi" w:hAnsiTheme="majorBidi" w:cstheme="majorBidi"/>
          <w:sz w:val="28"/>
          <w:szCs w:val="28"/>
        </w:rPr>
        <w:t>Ear</w:t>
      </w:r>
      <w:proofErr w:type="spellEnd"/>
      <w:r w:rsidRPr="00E577C2">
        <w:rPr>
          <w:rFonts w:asciiTheme="majorBidi" w:hAnsiTheme="majorBidi" w:cstheme="majorBidi"/>
          <w:sz w:val="28"/>
          <w:szCs w:val="28"/>
        </w:rPr>
        <w:t xml:space="preserve"> </w:t>
      </w:r>
      <w:proofErr w:type="gramStart"/>
      <w:r w:rsidRPr="00E577C2">
        <w:rPr>
          <w:rFonts w:asciiTheme="majorBidi" w:hAnsiTheme="majorBidi" w:cstheme="majorBidi"/>
          <w:sz w:val="28"/>
          <w:szCs w:val="28"/>
        </w:rPr>
        <w:t>is</w:t>
      </w:r>
      <w:proofErr w:type="gramEnd"/>
      <w:r w:rsidRPr="00E577C2">
        <w:rPr>
          <w:rFonts w:asciiTheme="majorBidi" w:hAnsiTheme="majorBidi" w:cstheme="majorBidi"/>
          <w:sz w:val="28"/>
          <w:szCs w:val="28"/>
        </w:rPr>
        <w:t xml:space="preserve"> the organ of </w:t>
      </w:r>
      <w:r w:rsidRPr="00E577C2">
        <w:rPr>
          <w:rStyle w:val="BodytextBoldItalic"/>
          <w:rFonts w:asciiTheme="majorBidi" w:hAnsiTheme="majorBidi" w:cstheme="majorBidi"/>
          <w:sz w:val="28"/>
          <w:szCs w:val="28"/>
        </w:rPr>
        <w:t>hearing.</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Ln </w:t>
      </w:r>
      <w:proofErr w:type="spellStart"/>
      <w:r w:rsidRPr="00E577C2">
        <w:rPr>
          <w:rStyle w:val="BodytextItalic"/>
          <w:rFonts w:asciiTheme="majorBidi" w:hAnsiTheme="majorBidi" w:cstheme="majorBidi"/>
          <w:sz w:val="28"/>
          <w:szCs w:val="28"/>
        </w:rPr>
        <w:t>Bufo</w:t>
      </w:r>
      <w:proofErr w:type="spellEnd"/>
      <w:r w:rsidRPr="00E577C2">
        <w:rPr>
          <w:rStyle w:val="BodytextItalic"/>
          <w:rFonts w:asciiTheme="majorBidi" w:hAnsiTheme="majorBidi" w:cstheme="majorBidi"/>
          <w:sz w:val="28"/>
          <w:szCs w:val="28"/>
        </w:rPr>
        <w:t>,</w:t>
      </w:r>
      <w:r w:rsidRPr="00E577C2">
        <w:rPr>
          <w:rFonts w:asciiTheme="majorBidi" w:hAnsiTheme="majorBidi" w:cstheme="majorBidi"/>
          <w:sz w:val="28"/>
          <w:szCs w:val="28"/>
        </w:rPr>
        <w:t xml:space="preserve"> the ear consists of </w:t>
      </w:r>
      <w:r w:rsidRPr="00E577C2">
        <w:rPr>
          <w:rStyle w:val="BodytextBoldItalic"/>
          <w:rFonts w:asciiTheme="majorBidi" w:hAnsiTheme="majorBidi" w:cstheme="majorBidi"/>
          <w:sz w:val="28"/>
          <w:szCs w:val="28"/>
        </w:rPr>
        <w:t>middle ear</w:t>
      </w:r>
      <w:r w:rsidRPr="00E577C2">
        <w:rPr>
          <w:rStyle w:val="BodytextArial9pt"/>
          <w:rFonts w:asciiTheme="majorBidi" w:hAnsiTheme="majorBidi" w:cstheme="majorBidi"/>
          <w:sz w:val="28"/>
          <w:szCs w:val="28"/>
        </w:rPr>
        <w:t xml:space="preserve"> </w:t>
      </w:r>
      <w:r w:rsidRPr="00E577C2">
        <w:rPr>
          <w:rFonts w:asciiTheme="majorBidi" w:hAnsiTheme="majorBidi" w:cstheme="majorBidi"/>
          <w:sz w:val="28"/>
          <w:szCs w:val="28"/>
        </w:rPr>
        <w:t xml:space="preserve">and </w:t>
      </w:r>
      <w:r w:rsidRPr="00E577C2">
        <w:rPr>
          <w:rStyle w:val="BodytextBoldItalic"/>
          <w:rFonts w:asciiTheme="majorBidi" w:hAnsiTheme="majorBidi" w:cstheme="majorBidi"/>
          <w:sz w:val="28"/>
          <w:szCs w:val="28"/>
        </w:rPr>
        <w:t xml:space="preserve">interned ear. </w:t>
      </w:r>
      <w:r w:rsidRPr="00E577C2">
        <w:rPr>
          <w:rFonts w:asciiTheme="majorBidi" w:hAnsiTheme="majorBidi" w:cstheme="majorBidi"/>
          <w:sz w:val="28"/>
          <w:szCs w:val="28"/>
        </w:rPr>
        <w:t>External ear is absent</w:t>
      </w:r>
    </w:p>
    <w:p w:rsidR="00445439" w:rsidRPr="00E577C2" w:rsidRDefault="00445439" w:rsidP="00445439">
      <w:pPr>
        <w:pStyle w:val="Heading10"/>
        <w:keepNext/>
        <w:keepLines/>
        <w:shd w:val="clear" w:color="auto" w:fill="auto"/>
        <w:spacing w:line="360" w:lineRule="auto"/>
        <w:ind w:left="60"/>
        <w:jc w:val="both"/>
        <w:rPr>
          <w:rFonts w:asciiTheme="majorBidi" w:hAnsiTheme="majorBidi" w:cstheme="majorBidi"/>
          <w:sz w:val="28"/>
          <w:szCs w:val="28"/>
        </w:rPr>
      </w:pPr>
      <w:r w:rsidRPr="00E577C2">
        <w:rPr>
          <w:rFonts w:asciiTheme="majorBidi" w:hAnsiTheme="majorBidi" w:cstheme="majorBidi"/>
          <w:sz w:val="28"/>
          <w:szCs w:val="28"/>
        </w:rPr>
        <w:t>Middle Ear</w:t>
      </w:r>
    </w:p>
    <w:p w:rsidR="00445439" w:rsidRPr="00E577C2" w:rsidRDefault="00445439" w:rsidP="00445439">
      <w:pPr>
        <w:pStyle w:val="Bodytext20"/>
        <w:shd w:val="clear" w:color="auto" w:fill="auto"/>
        <w:spacing w:line="360" w:lineRule="auto"/>
        <w:ind w:left="60" w:right="80"/>
        <w:rPr>
          <w:rFonts w:asciiTheme="majorBidi" w:hAnsiTheme="majorBidi" w:cstheme="majorBidi"/>
          <w:sz w:val="28"/>
          <w:szCs w:val="28"/>
        </w:rPr>
      </w:pPr>
      <w:r w:rsidRPr="00E577C2">
        <w:rPr>
          <w:rStyle w:val="Bodytext2NotBoldNotItalic"/>
          <w:rFonts w:asciiTheme="majorBidi" w:eastAsia="Arial" w:hAnsiTheme="majorBidi" w:cstheme="majorBidi"/>
          <w:sz w:val="28"/>
          <w:szCs w:val="28"/>
        </w:rPr>
        <w:t xml:space="preserve">Each middle ear consists of a </w:t>
      </w:r>
      <w:r w:rsidRPr="00E577C2">
        <w:rPr>
          <w:rFonts w:asciiTheme="majorBidi" w:hAnsiTheme="majorBidi" w:cstheme="majorBidi"/>
          <w:sz w:val="28"/>
          <w:szCs w:val="28"/>
        </w:rPr>
        <w:t>tympanic cavity</w:t>
      </w:r>
      <w:r w:rsidRPr="00E577C2">
        <w:rPr>
          <w:rStyle w:val="Bodytext2NotBoldNotItalic"/>
          <w:rFonts w:asciiTheme="majorBidi" w:eastAsia="Arial" w:hAnsiTheme="majorBidi" w:cstheme="majorBidi"/>
          <w:sz w:val="28"/>
          <w:szCs w:val="28"/>
        </w:rPr>
        <w:t xml:space="preserve">, a </w:t>
      </w:r>
      <w:r w:rsidRPr="00E577C2">
        <w:rPr>
          <w:rFonts w:asciiTheme="majorBidi" w:hAnsiTheme="majorBidi" w:cstheme="majorBidi"/>
          <w:sz w:val="28"/>
          <w:szCs w:val="28"/>
        </w:rPr>
        <w:t>tympanum</w:t>
      </w:r>
      <w:r w:rsidRPr="00E577C2">
        <w:rPr>
          <w:rStyle w:val="Bodytext2NotBold"/>
          <w:rFonts w:asciiTheme="majorBidi" w:hAnsiTheme="majorBidi" w:cstheme="majorBidi"/>
          <w:i/>
          <w:iCs/>
          <w:sz w:val="28"/>
          <w:szCs w:val="28"/>
        </w:rPr>
        <w:t>,</w:t>
      </w:r>
      <w:r w:rsidRPr="00E577C2">
        <w:rPr>
          <w:rStyle w:val="Bodytext2NotBoldNotItalic"/>
          <w:rFonts w:asciiTheme="majorBidi" w:eastAsia="Arial" w:hAnsiTheme="majorBidi" w:cstheme="majorBidi"/>
          <w:sz w:val="28"/>
          <w:szCs w:val="28"/>
        </w:rPr>
        <w:t xml:space="preserve"> a </w:t>
      </w:r>
      <w:proofErr w:type="spellStart"/>
      <w:r w:rsidRPr="00E577C2">
        <w:rPr>
          <w:rFonts w:asciiTheme="majorBidi" w:hAnsiTheme="majorBidi" w:cstheme="majorBidi"/>
          <w:sz w:val="28"/>
          <w:szCs w:val="28"/>
        </w:rPr>
        <w:t>columella</w:t>
      </w:r>
      <w:proofErr w:type="spellEnd"/>
      <w:r w:rsidRPr="00E577C2">
        <w:rPr>
          <w:rFonts w:asciiTheme="majorBidi" w:hAnsiTheme="majorBidi" w:cstheme="majorBidi"/>
          <w:sz w:val="28"/>
          <w:szCs w:val="28"/>
        </w:rPr>
        <w:t xml:space="preserve"> </w:t>
      </w:r>
      <w:proofErr w:type="spellStart"/>
      <w:r w:rsidRPr="00E577C2">
        <w:rPr>
          <w:rFonts w:asciiTheme="majorBidi" w:hAnsiTheme="majorBidi" w:cstheme="majorBidi"/>
          <w:sz w:val="28"/>
          <w:szCs w:val="28"/>
        </w:rPr>
        <w:t>auris</w:t>
      </w:r>
      <w:proofErr w:type="spellEnd"/>
      <w:r w:rsidRPr="00E577C2">
        <w:rPr>
          <w:rStyle w:val="Bodytext2NotBoldNotItalic"/>
          <w:rFonts w:asciiTheme="majorBidi" w:eastAsia="Arial" w:hAnsiTheme="majorBidi" w:cstheme="majorBidi"/>
          <w:sz w:val="28"/>
          <w:szCs w:val="28"/>
        </w:rPr>
        <w:t xml:space="preserve">, a </w:t>
      </w:r>
      <w:proofErr w:type="spellStart"/>
      <w:r w:rsidRPr="00E577C2">
        <w:rPr>
          <w:rFonts w:asciiTheme="majorBidi" w:hAnsiTheme="majorBidi" w:cstheme="majorBidi"/>
          <w:sz w:val="28"/>
          <w:szCs w:val="28"/>
        </w:rPr>
        <w:t>stapedial</w:t>
      </w:r>
      <w:proofErr w:type="spellEnd"/>
      <w:r w:rsidRPr="00E577C2">
        <w:rPr>
          <w:rFonts w:asciiTheme="majorBidi" w:hAnsiTheme="majorBidi" w:cstheme="majorBidi"/>
          <w:sz w:val="28"/>
          <w:szCs w:val="28"/>
        </w:rPr>
        <w:t xml:space="preserve"> plate</w:t>
      </w:r>
      <w:r w:rsidRPr="00E577C2">
        <w:rPr>
          <w:rStyle w:val="Bodytext2Arial9ptNotBoldNotItalic"/>
          <w:rFonts w:asciiTheme="majorBidi" w:hAnsiTheme="majorBidi" w:cstheme="majorBidi"/>
          <w:sz w:val="28"/>
          <w:szCs w:val="28"/>
        </w:rPr>
        <w:t xml:space="preserve"> </w:t>
      </w:r>
      <w:r w:rsidRPr="00E577C2">
        <w:rPr>
          <w:rStyle w:val="Bodytext2NotBoldNotItalic"/>
          <w:rFonts w:asciiTheme="majorBidi" w:eastAsia="Arial" w:hAnsiTheme="majorBidi" w:cstheme="majorBidi"/>
          <w:sz w:val="28"/>
          <w:szCs w:val="28"/>
        </w:rPr>
        <w:t xml:space="preserve">and a </w:t>
      </w:r>
      <w:r w:rsidRPr="00E577C2">
        <w:rPr>
          <w:rFonts w:asciiTheme="majorBidi" w:hAnsiTheme="majorBidi" w:cstheme="majorBidi"/>
          <w:sz w:val="28"/>
          <w:szCs w:val="28"/>
        </w:rPr>
        <w:t>fenestra avails.</w:t>
      </w:r>
    </w:p>
    <w:p w:rsidR="00445439" w:rsidRPr="00E577C2" w:rsidRDefault="00445439" w:rsidP="00445439">
      <w:pPr>
        <w:pStyle w:val="BodyText1"/>
        <w:shd w:val="clear" w:color="auto" w:fill="auto"/>
        <w:spacing w:line="360" w:lineRule="auto"/>
        <w:ind w:right="20" w:firstLine="420"/>
        <w:rPr>
          <w:rFonts w:asciiTheme="majorBidi" w:hAnsiTheme="majorBidi" w:cstheme="majorBidi"/>
          <w:sz w:val="28"/>
          <w:szCs w:val="28"/>
        </w:rPr>
        <w:sectPr w:rsidR="00445439" w:rsidRPr="00E577C2" w:rsidSect="00467609">
          <w:type w:val="continuous"/>
          <w:pgSz w:w="11909" w:h="16834"/>
          <w:pgMar w:top="1418" w:right="1418" w:bottom="1418" w:left="1418" w:header="567" w:footer="567" w:gutter="0"/>
          <w:cols w:space="213"/>
          <w:noEndnote/>
          <w:docGrid w:linePitch="360"/>
        </w:sectPr>
      </w:pPr>
    </w:p>
    <w:p w:rsidR="00445439" w:rsidRPr="00E577C2" w:rsidRDefault="002240B9" w:rsidP="00445439">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76672" behindDoc="1" locked="0" layoutInCell="1" allowOverlap="1">
            <wp:simplePos x="0" y="0"/>
            <wp:positionH relativeFrom="column">
              <wp:posOffset>1316667</wp:posOffset>
            </wp:positionH>
            <wp:positionV relativeFrom="paragraph">
              <wp:posOffset>635</wp:posOffset>
            </wp:positionV>
            <wp:extent cx="2527300" cy="1880870"/>
            <wp:effectExtent l="0" t="0" r="6350" b="5080"/>
            <wp:wrapNone/>
            <wp:docPr id="20" name="Picture 20" descr="C:\Users\Aziz\Desktop\book-Dr-Sabah\Ch-3-eight\Fig-8\F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iz\Desktop\book-Dr-Sabah\Ch-3-eight\Fig-8\F8-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730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439" w:rsidRPr="00E577C2" w:rsidRDefault="00445439" w:rsidP="00445439">
      <w:pPr>
        <w:pStyle w:val="BodyText1"/>
        <w:shd w:val="clear" w:color="auto" w:fill="auto"/>
        <w:spacing w:line="360" w:lineRule="auto"/>
        <w:ind w:left="20" w:right="20" w:firstLine="400"/>
        <w:rPr>
          <w:rStyle w:val="BodytextBoldItalic"/>
          <w:rFonts w:asciiTheme="majorBidi" w:hAnsiTheme="majorBidi" w:cstheme="majorBidi"/>
          <w:sz w:val="28"/>
          <w:szCs w:val="28"/>
        </w:rPr>
      </w:pPr>
    </w:p>
    <w:p w:rsidR="00445439" w:rsidRPr="00E577C2" w:rsidRDefault="00445439" w:rsidP="00445439">
      <w:pPr>
        <w:pStyle w:val="BodyText1"/>
        <w:shd w:val="clear" w:color="auto" w:fill="auto"/>
        <w:spacing w:line="360" w:lineRule="auto"/>
        <w:ind w:left="20" w:right="20" w:firstLine="400"/>
        <w:rPr>
          <w:rFonts w:asciiTheme="majorBidi" w:hAnsiTheme="majorBidi" w:cstheme="majorBidi"/>
          <w:sz w:val="28"/>
          <w:szCs w:val="28"/>
        </w:rPr>
      </w:pPr>
    </w:p>
    <w:p w:rsidR="00F118F4" w:rsidRDefault="00F118F4" w:rsidP="00FE4642">
      <w:pPr>
        <w:spacing w:line="360" w:lineRule="auto"/>
        <w:rPr>
          <w:rFonts w:asciiTheme="majorBidi" w:hAnsiTheme="majorBidi" w:cstheme="majorBidi"/>
          <w:sz w:val="28"/>
          <w:szCs w:val="28"/>
        </w:rPr>
      </w:pPr>
    </w:p>
    <w:p w:rsidR="002240B9" w:rsidRDefault="002240B9" w:rsidP="00FE4642">
      <w:pPr>
        <w:spacing w:line="360" w:lineRule="auto"/>
        <w:rPr>
          <w:rFonts w:asciiTheme="majorBidi" w:hAnsiTheme="majorBidi" w:cstheme="majorBidi"/>
          <w:sz w:val="28"/>
          <w:szCs w:val="28"/>
        </w:rPr>
      </w:pPr>
    </w:p>
    <w:p w:rsidR="002240B9" w:rsidRDefault="002240B9" w:rsidP="00FE4642">
      <w:pPr>
        <w:spacing w:line="360" w:lineRule="auto"/>
        <w:rPr>
          <w:rFonts w:asciiTheme="majorBidi" w:hAnsiTheme="majorBidi" w:cstheme="majorBidi"/>
          <w:sz w:val="28"/>
          <w:szCs w:val="28"/>
        </w:rPr>
      </w:pPr>
    </w:p>
    <w:p w:rsidR="002240B9" w:rsidRDefault="002240B9" w:rsidP="00FE4642">
      <w:pPr>
        <w:spacing w:line="360" w:lineRule="auto"/>
        <w:rPr>
          <w:rFonts w:asciiTheme="majorBidi" w:hAnsiTheme="majorBidi" w:cstheme="majorBidi"/>
          <w:sz w:val="28"/>
          <w:szCs w:val="28"/>
        </w:rPr>
      </w:pPr>
    </w:p>
    <w:p w:rsidR="002240B9" w:rsidRDefault="002240B9" w:rsidP="002240B9">
      <w:pPr>
        <w:spacing w:line="360" w:lineRule="auto"/>
        <w:jc w:val="center"/>
        <w:rPr>
          <w:rFonts w:asciiTheme="majorBidi" w:hAnsiTheme="majorBidi" w:cstheme="majorBidi"/>
          <w:i/>
          <w:iCs/>
          <w:sz w:val="28"/>
          <w:szCs w:val="28"/>
        </w:rPr>
      </w:pPr>
      <w:r w:rsidRPr="002240B9">
        <w:rPr>
          <w:rFonts w:asciiTheme="majorBidi" w:hAnsiTheme="majorBidi" w:cstheme="majorBidi"/>
          <w:i/>
          <w:iCs/>
          <w:sz w:val="28"/>
          <w:szCs w:val="28"/>
        </w:rPr>
        <w:t xml:space="preserve">Fig.8.20: </w:t>
      </w:r>
      <w:proofErr w:type="spellStart"/>
      <w:r w:rsidRPr="002240B9">
        <w:rPr>
          <w:rFonts w:asciiTheme="majorBidi" w:hAnsiTheme="majorBidi" w:cstheme="majorBidi"/>
          <w:i/>
          <w:iCs/>
          <w:sz w:val="28"/>
          <w:szCs w:val="28"/>
        </w:rPr>
        <w:t>Bufo</w:t>
      </w:r>
      <w:proofErr w:type="spellEnd"/>
      <w:r w:rsidRPr="002240B9">
        <w:rPr>
          <w:rFonts w:asciiTheme="majorBidi" w:hAnsiTheme="majorBidi" w:cstheme="majorBidi"/>
          <w:i/>
          <w:iCs/>
          <w:sz w:val="28"/>
          <w:szCs w:val="28"/>
        </w:rPr>
        <w:t>-Middle Ear</w:t>
      </w:r>
    </w:p>
    <w:p w:rsidR="00A06896" w:rsidRPr="0047617C" w:rsidRDefault="00A06896" w:rsidP="00A06896">
      <w:pPr>
        <w:pStyle w:val="BodyText1"/>
        <w:shd w:val="clear" w:color="auto" w:fill="auto"/>
        <w:spacing w:line="360" w:lineRule="auto"/>
        <w:ind w:left="20" w:right="20" w:firstLine="400"/>
        <w:rPr>
          <w:rFonts w:asciiTheme="majorBidi" w:hAnsiTheme="majorBidi" w:cstheme="majorBidi"/>
          <w:sz w:val="28"/>
          <w:szCs w:val="28"/>
        </w:rPr>
      </w:pPr>
      <w:r w:rsidRPr="0047617C">
        <w:rPr>
          <w:rFonts w:asciiTheme="majorBidi" w:hAnsiTheme="majorBidi" w:cstheme="majorBidi"/>
          <w:sz w:val="28"/>
          <w:szCs w:val="28"/>
        </w:rPr>
        <w:t xml:space="preserve">The </w:t>
      </w:r>
      <w:r w:rsidRPr="0047617C">
        <w:rPr>
          <w:rStyle w:val="BodytextBoldItalic"/>
          <w:rFonts w:asciiTheme="majorBidi" w:hAnsiTheme="majorBidi" w:cstheme="majorBidi"/>
          <w:sz w:val="28"/>
          <w:szCs w:val="28"/>
        </w:rPr>
        <w:t>tympanic cavity</w:t>
      </w:r>
      <w:r w:rsidRPr="0047617C">
        <w:rPr>
          <w:rFonts w:asciiTheme="majorBidi" w:hAnsiTheme="majorBidi" w:cstheme="majorBidi"/>
          <w:sz w:val="28"/>
          <w:szCs w:val="28"/>
        </w:rPr>
        <w:t xml:space="preserve"> is present on the side of the head. Its outer surface is marked by a </w:t>
      </w:r>
      <w:r w:rsidRPr="0047617C">
        <w:rPr>
          <w:rStyle w:val="BodytextBoldItalic"/>
          <w:rFonts w:asciiTheme="majorBidi" w:hAnsiTheme="majorBidi" w:cstheme="majorBidi"/>
          <w:sz w:val="28"/>
          <w:szCs w:val="28"/>
        </w:rPr>
        <w:t>tympanic membrane</w:t>
      </w:r>
      <w:r w:rsidRPr="0047617C">
        <w:rPr>
          <w:rFonts w:asciiTheme="majorBidi" w:hAnsiTheme="majorBidi" w:cstheme="majorBidi"/>
          <w:sz w:val="28"/>
          <w:szCs w:val="28"/>
        </w:rPr>
        <w:t xml:space="preserve"> (tympanum),</w:t>
      </w:r>
    </w:p>
    <w:p w:rsidR="00A06896" w:rsidRPr="0047617C" w:rsidRDefault="00A06896" w:rsidP="00A06896">
      <w:pPr>
        <w:pStyle w:val="BodyText1"/>
        <w:shd w:val="clear" w:color="auto" w:fill="auto"/>
        <w:spacing w:line="360" w:lineRule="auto"/>
        <w:ind w:left="20" w:right="20" w:firstLine="400"/>
        <w:rPr>
          <w:rFonts w:asciiTheme="majorBidi" w:hAnsiTheme="majorBidi" w:cstheme="majorBidi"/>
          <w:sz w:val="28"/>
          <w:szCs w:val="28"/>
        </w:rPr>
      </w:pPr>
      <w:r w:rsidRPr="0047617C">
        <w:rPr>
          <w:rFonts w:asciiTheme="majorBidi" w:hAnsiTheme="majorBidi" w:cstheme="majorBidi"/>
          <w:sz w:val="28"/>
          <w:szCs w:val="28"/>
        </w:rPr>
        <w:t xml:space="preserve">The inner end of the tympanic cavity is connected to the inner ear through </w:t>
      </w:r>
      <w:proofErr w:type="spellStart"/>
      <w:proofErr w:type="gramStart"/>
      <w:r w:rsidRPr="0047617C">
        <w:rPr>
          <w:rFonts w:asciiTheme="majorBidi" w:hAnsiTheme="majorBidi" w:cstheme="majorBidi"/>
          <w:sz w:val="28"/>
          <w:szCs w:val="28"/>
        </w:rPr>
        <w:t>a</w:t>
      </w:r>
      <w:proofErr w:type="spellEnd"/>
      <w:proofErr w:type="gramEnd"/>
      <w:r w:rsidRPr="0047617C">
        <w:rPr>
          <w:rFonts w:asciiTheme="majorBidi" w:hAnsiTheme="majorBidi" w:cstheme="majorBidi"/>
          <w:sz w:val="28"/>
          <w:szCs w:val="28"/>
        </w:rPr>
        <w:t xml:space="preserve"> opening called </w:t>
      </w:r>
      <w:r w:rsidRPr="0047617C">
        <w:rPr>
          <w:rStyle w:val="BodytextBoldItalic"/>
          <w:rFonts w:asciiTheme="majorBidi" w:hAnsiTheme="majorBidi" w:cstheme="majorBidi"/>
          <w:sz w:val="28"/>
          <w:szCs w:val="28"/>
        </w:rPr>
        <w:t>fenestra avails.</w:t>
      </w:r>
      <w:r>
        <w:rPr>
          <w:rStyle w:val="BodytextBoldItalic"/>
          <w:rFonts w:asciiTheme="majorBidi" w:hAnsiTheme="majorBidi" w:cstheme="majorBidi"/>
          <w:sz w:val="28"/>
          <w:szCs w:val="28"/>
        </w:rPr>
        <w:t xml:space="preserve"> </w:t>
      </w:r>
      <w:r w:rsidRPr="0047617C">
        <w:rPr>
          <w:rFonts w:asciiTheme="majorBidi" w:hAnsiTheme="majorBidi" w:cstheme="majorBidi"/>
          <w:sz w:val="28"/>
          <w:szCs w:val="28"/>
        </w:rPr>
        <w:t xml:space="preserve">The fenestra </w:t>
      </w:r>
      <w:proofErr w:type="spellStart"/>
      <w:r w:rsidRPr="0047617C">
        <w:rPr>
          <w:rFonts w:asciiTheme="majorBidi" w:hAnsiTheme="majorBidi" w:cstheme="majorBidi"/>
          <w:sz w:val="28"/>
          <w:szCs w:val="28"/>
        </w:rPr>
        <w:t>ovalis</w:t>
      </w:r>
      <w:proofErr w:type="spellEnd"/>
      <w:r w:rsidRPr="0047617C">
        <w:rPr>
          <w:rFonts w:asciiTheme="majorBidi" w:hAnsiTheme="majorBidi" w:cstheme="majorBidi"/>
          <w:sz w:val="28"/>
          <w:szCs w:val="28"/>
        </w:rPr>
        <w:t xml:space="preserve"> is closed by a round cartilaginous plate called </w:t>
      </w:r>
      <w:proofErr w:type="spellStart"/>
      <w:r w:rsidRPr="0047617C">
        <w:rPr>
          <w:rFonts w:asciiTheme="majorBidi" w:hAnsiTheme="majorBidi" w:cstheme="majorBidi"/>
          <w:sz w:val="28"/>
          <w:szCs w:val="28"/>
        </w:rPr>
        <w:t>stapedial</w:t>
      </w:r>
      <w:proofErr w:type="spellEnd"/>
      <w:r w:rsidRPr="0047617C">
        <w:rPr>
          <w:rFonts w:asciiTheme="majorBidi" w:hAnsiTheme="majorBidi" w:cstheme="majorBidi"/>
          <w:sz w:val="28"/>
          <w:szCs w:val="28"/>
        </w:rPr>
        <w:t xml:space="preserve"> plate. The tympanic cavity is connected to the </w:t>
      </w:r>
      <w:proofErr w:type="spellStart"/>
      <w:r w:rsidRPr="0047617C">
        <w:rPr>
          <w:rFonts w:asciiTheme="majorBidi" w:hAnsiTheme="majorBidi" w:cstheme="majorBidi"/>
          <w:sz w:val="28"/>
          <w:szCs w:val="28"/>
        </w:rPr>
        <w:t>bucco</w:t>
      </w:r>
      <w:r w:rsidRPr="0047617C">
        <w:rPr>
          <w:rFonts w:asciiTheme="majorBidi" w:hAnsiTheme="majorBidi" w:cstheme="majorBidi"/>
          <w:sz w:val="28"/>
          <w:szCs w:val="28"/>
        </w:rPr>
        <w:softHyphen/>
        <w:t>pharyngeal</w:t>
      </w:r>
      <w:proofErr w:type="spellEnd"/>
      <w:r w:rsidRPr="0047617C">
        <w:rPr>
          <w:rFonts w:asciiTheme="majorBidi" w:hAnsiTheme="majorBidi" w:cstheme="majorBidi"/>
          <w:sz w:val="28"/>
          <w:szCs w:val="28"/>
        </w:rPr>
        <w:t xml:space="preserve"> cavity through </w:t>
      </w:r>
      <w:proofErr w:type="gramStart"/>
      <w:r w:rsidRPr="0047617C">
        <w:rPr>
          <w:rFonts w:asciiTheme="majorBidi" w:hAnsiTheme="majorBidi" w:cstheme="majorBidi"/>
          <w:sz w:val="28"/>
          <w:szCs w:val="28"/>
        </w:rPr>
        <w:t>an</w:t>
      </w:r>
      <w:proofErr w:type="gramEnd"/>
      <w:r w:rsidRPr="0047617C">
        <w:rPr>
          <w:rFonts w:asciiTheme="majorBidi" w:hAnsiTheme="majorBidi" w:cstheme="majorBidi"/>
          <w:sz w:val="28"/>
          <w:szCs w:val="28"/>
        </w:rPr>
        <w:t xml:space="preserve"> </w:t>
      </w:r>
      <w:proofErr w:type="spellStart"/>
      <w:r w:rsidRPr="0047617C">
        <w:rPr>
          <w:rStyle w:val="BodytextBoldItalic"/>
          <w:rFonts w:asciiTheme="majorBidi" w:hAnsiTheme="majorBidi" w:cstheme="majorBidi"/>
          <w:sz w:val="28"/>
          <w:szCs w:val="28"/>
        </w:rPr>
        <w:t>eustachian</w:t>
      </w:r>
      <w:proofErr w:type="spellEnd"/>
      <w:r w:rsidRPr="0047617C">
        <w:rPr>
          <w:rStyle w:val="BodytextBoldItalic"/>
          <w:rFonts w:asciiTheme="majorBidi" w:hAnsiTheme="majorBidi" w:cstheme="majorBidi"/>
          <w:sz w:val="28"/>
          <w:szCs w:val="28"/>
        </w:rPr>
        <w:t xml:space="preserve"> tube.</w:t>
      </w:r>
    </w:p>
    <w:p w:rsidR="00A06896" w:rsidRPr="0047617C" w:rsidRDefault="00A06896" w:rsidP="00A06896">
      <w:pPr>
        <w:pStyle w:val="BodyText1"/>
        <w:shd w:val="clear" w:color="auto" w:fill="auto"/>
        <w:spacing w:line="360" w:lineRule="auto"/>
        <w:ind w:left="20" w:right="20" w:firstLine="400"/>
        <w:rPr>
          <w:rFonts w:asciiTheme="majorBidi" w:hAnsiTheme="majorBidi" w:cstheme="majorBidi"/>
          <w:sz w:val="28"/>
          <w:szCs w:val="28"/>
        </w:rPr>
      </w:pPr>
      <w:r w:rsidRPr="0047617C">
        <w:rPr>
          <w:rFonts w:asciiTheme="majorBidi" w:hAnsiTheme="majorBidi" w:cstheme="majorBidi"/>
          <w:sz w:val="28"/>
          <w:szCs w:val="28"/>
        </w:rPr>
        <w:t xml:space="preserve">A slender ear bone, the </w:t>
      </w:r>
      <w:proofErr w:type="spellStart"/>
      <w:r w:rsidRPr="0047617C">
        <w:rPr>
          <w:rFonts w:asciiTheme="majorBidi" w:hAnsiTheme="majorBidi" w:cstheme="majorBidi"/>
          <w:sz w:val="28"/>
          <w:szCs w:val="28"/>
        </w:rPr>
        <w:t>columella</w:t>
      </w:r>
      <w:proofErr w:type="spellEnd"/>
      <w:r w:rsidRPr="0047617C">
        <w:rPr>
          <w:rFonts w:asciiTheme="majorBidi" w:hAnsiTheme="majorBidi" w:cstheme="majorBidi"/>
          <w:sz w:val="28"/>
          <w:szCs w:val="28"/>
        </w:rPr>
        <w:t xml:space="preserve"> </w:t>
      </w:r>
      <w:proofErr w:type="spellStart"/>
      <w:r w:rsidRPr="0047617C">
        <w:rPr>
          <w:rFonts w:asciiTheme="majorBidi" w:hAnsiTheme="majorBidi" w:cstheme="majorBidi"/>
          <w:sz w:val="28"/>
          <w:szCs w:val="28"/>
        </w:rPr>
        <w:t>auris</w:t>
      </w:r>
      <w:proofErr w:type="spellEnd"/>
      <w:r w:rsidRPr="0047617C">
        <w:rPr>
          <w:rFonts w:asciiTheme="majorBidi" w:hAnsiTheme="majorBidi" w:cstheme="majorBidi"/>
          <w:sz w:val="28"/>
          <w:szCs w:val="28"/>
        </w:rPr>
        <w:t xml:space="preserve"> remains inside the </w:t>
      </w:r>
      <w:proofErr w:type="spellStart"/>
      <w:r w:rsidRPr="0047617C">
        <w:rPr>
          <w:rFonts w:asciiTheme="majorBidi" w:hAnsiTheme="majorBidi" w:cstheme="majorBidi"/>
          <w:sz w:val="28"/>
          <w:szCs w:val="28"/>
        </w:rPr>
        <w:t>tympamic</w:t>
      </w:r>
      <w:proofErr w:type="spellEnd"/>
      <w:r w:rsidRPr="0047617C">
        <w:rPr>
          <w:rFonts w:asciiTheme="majorBidi" w:hAnsiTheme="majorBidi" w:cstheme="majorBidi"/>
          <w:sz w:val="28"/>
          <w:szCs w:val="28"/>
        </w:rPr>
        <w:t xml:space="preserve"> cavity,</w:t>
      </w:r>
    </w:p>
    <w:p w:rsidR="00A06896" w:rsidRDefault="00A06896" w:rsidP="00A06896">
      <w:pPr>
        <w:pStyle w:val="BodyText1"/>
        <w:shd w:val="clear" w:color="auto" w:fill="auto"/>
        <w:spacing w:line="360" w:lineRule="auto"/>
        <w:ind w:left="20" w:right="20" w:firstLine="400"/>
        <w:rPr>
          <w:rStyle w:val="BodytextBoldItalic"/>
          <w:rFonts w:asciiTheme="majorBidi" w:hAnsiTheme="majorBidi" w:cstheme="majorBidi"/>
          <w:sz w:val="28"/>
          <w:szCs w:val="28"/>
        </w:rPr>
      </w:pPr>
      <w:r w:rsidRPr="0047617C">
        <w:rPr>
          <w:rFonts w:asciiTheme="majorBidi" w:hAnsiTheme="majorBidi" w:cstheme="majorBidi"/>
          <w:sz w:val="28"/>
          <w:szCs w:val="28"/>
        </w:rPr>
        <w:t xml:space="preserve">The outer end of the </w:t>
      </w:r>
      <w:proofErr w:type="spellStart"/>
      <w:r w:rsidRPr="0047617C">
        <w:rPr>
          <w:rStyle w:val="BodytextBoldItalic"/>
          <w:rFonts w:asciiTheme="majorBidi" w:hAnsiTheme="majorBidi" w:cstheme="majorBidi"/>
          <w:sz w:val="28"/>
          <w:szCs w:val="28"/>
        </w:rPr>
        <w:t>columella</w:t>
      </w:r>
      <w:proofErr w:type="spellEnd"/>
      <w:r w:rsidRPr="0047617C">
        <w:rPr>
          <w:rStyle w:val="BodytextBoldItalic"/>
          <w:rFonts w:asciiTheme="majorBidi" w:hAnsiTheme="majorBidi" w:cstheme="majorBidi"/>
          <w:sz w:val="28"/>
          <w:szCs w:val="28"/>
        </w:rPr>
        <w:t xml:space="preserve"> </w:t>
      </w:r>
      <w:proofErr w:type="spellStart"/>
      <w:r w:rsidRPr="0047617C">
        <w:rPr>
          <w:rStyle w:val="BodytextBoldItalic"/>
          <w:rFonts w:asciiTheme="majorBidi" w:hAnsiTheme="majorBidi" w:cstheme="majorBidi"/>
          <w:sz w:val="28"/>
          <w:szCs w:val="28"/>
        </w:rPr>
        <w:t>auris</w:t>
      </w:r>
      <w:proofErr w:type="spellEnd"/>
      <w:r w:rsidRPr="0047617C">
        <w:rPr>
          <w:rFonts w:asciiTheme="majorBidi" w:hAnsiTheme="majorBidi" w:cstheme="majorBidi"/>
          <w:sz w:val="28"/>
          <w:szCs w:val="28"/>
        </w:rPr>
        <w:t xml:space="preserve"> is connected to the tympanic membrane and the inner end is connected to the </w:t>
      </w:r>
      <w:r w:rsidRPr="0047617C">
        <w:rPr>
          <w:rStyle w:val="BodytextBoldItalic"/>
          <w:rFonts w:asciiTheme="majorBidi" w:hAnsiTheme="majorBidi" w:cstheme="majorBidi"/>
          <w:sz w:val="28"/>
          <w:szCs w:val="28"/>
        </w:rPr>
        <w:t xml:space="preserve">fenestra </w:t>
      </w:r>
      <w:proofErr w:type="spellStart"/>
      <w:r w:rsidRPr="0047617C">
        <w:rPr>
          <w:rStyle w:val="BodytextBoldItalic"/>
          <w:rFonts w:asciiTheme="majorBidi" w:hAnsiTheme="majorBidi" w:cstheme="majorBidi"/>
          <w:sz w:val="28"/>
          <w:szCs w:val="28"/>
        </w:rPr>
        <w:t>ovalis</w:t>
      </w:r>
      <w:proofErr w:type="spellEnd"/>
      <w:r w:rsidRPr="0047617C">
        <w:rPr>
          <w:rStyle w:val="BodytextBoldItalic"/>
          <w:rFonts w:asciiTheme="majorBidi" w:hAnsiTheme="majorBidi" w:cstheme="majorBidi"/>
          <w:sz w:val="28"/>
          <w:szCs w:val="28"/>
        </w:rPr>
        <w:t xml:space="preserve">. </w:t>
      </w:r>
    </w:p>
    <w:p w:rsidR="00A06896" w:rsidRDefault="00A06896" w:rsidP="00A06896">
      <w:pPr>
        <w:pStyle w:val="BodyText1"/>
        <w:shd w:val="clear" w:color="auto" w:fill="auto"/>
        <w:spacing w:line="360" w:lineRule="auto"/>
        <w:ind w:right="20"/>
        <w:rPr>
          <w:rStyle w:val="BodytextBoldItalic"/>
          <w:rFonts w:asciiTheme="majorBidi" w:hAnsiTheme="majorBidi" w:cstheme="majorBidi"/>
          <w:sz w:val="28"/>
          <w:szCs w:val="28"/>
        </w:rPr>
      </w:pPr>
    </w:p>
    <w:p w:rsidR="00A06896" w:rsidRDefault="00A06896" w:rsidP="00A06896">
      <w:pPr>
        <w:pStyle w:val="BodyText1"/>
        <w:shd w:val="clear" w:color="auto" w:fill="auto"/>
        <w:spacing w:line="360" w:lineRule="auto"/>
        <w:ind w:right="20"/>
        <w:rPr>
          <w:rStyle w:val="BodytextBoldItalic"/>
          <w:rFonts w:asciiTheme="majorBidi" w:hAnsiTheme="majorBidi" w:cstheme="majorBidi"/>
          <w:sz w:val="28"/>
          <w:szCs w:val="28"/>
        </w:rPr>
      </w:pPr>
    </w:p>
    <w:p w:rsidR="00A06896" w:rsidRPr="00A06896" w:rsidRDefault="00A06896" w:rsidP="00A06896">
      <w:pPr>
        <w:pStyle w:val="BodyText1"/>
        <w:shd w:val="clear" w:color="auto" w:fill="auto"/>
        <w:spacing w:line="360" w:lineRule="auto"/>
        <w:ind w:right="20"/>
        <w:rPr>
          <w:rFonts w:asciiTheme="majorBidi" w:hAnsiTheme="majorBidi" w:cstheme="majorBidi"/>
          <w:b/>
          <w:bCs/>
          <w:sz w:val="28"/>
          <w:szCs w:val="28"/>
        </w:rPr>
      </w:pPr>
      <w:r w:rsidRPr="0047617C">
        <w:rPr>
          <w:rStyle w:val="BodytextArial10ptBold"/>
          <w:rFonts w:asciiTheme="majorBidi" w:hAnsiTheme="majorBidi" w:cstheme="majorBidi"/>
          <w:sz w:val="28"/>
          <w:szCs w:val="28"/>
        </w:rPr>
        <w:lastRenderedPageBreak/>
        <w:t xml:space="preserve">Inner </w:t>
      </w:r>
      <w:r w:rsidRPr="00A06896">
        <w:rPr>
          <w:rStyle w:val="BodytextArial10pt"/>
          <w:rFonts w:asciiTheme="majorBidi" w:hAnsiTheme="majorBidi" w:cstheme="majorBidi"/>
          <w:b/>
          <w:bCs/>
          <w:sz w:val="28"/>
          <w:szCs w:val="28"/>
        </w:rPr>
        <w:t>Ear</w:t>
      </w:r>
    </w:p>
    <w:p w:rsidR="00A06896" w:rsidRPr="0047617C" w:rsidRDefault="00A06896" w:rsidP="00A06896">
      <w:pPr>
        <w:pStyle w:val="BodyText1"/>
        <w:shd w:val="clear" w:color="auto" w:fill="auto"/>
        <w:spacing w:line="360" w:lineRule="auto"/>
        <w:ind w:left="20" w:right="20" w:firstLine="400"/>
        <w:rPr>
          <w:rFonts w:asciiTheme="majorBidi" w:hAnsiTheme="majorBidi" w:cstheme="majorBidi"/>
          <w:sz w:val="28"/>
          <w:szCs w:val="28"/>
        </w:rPr>
      </w:pPr>
      <w:r w:rsidRPr="0047617C">
        <w:rPr>
          <w:rFonts w:asciiTheme="majorBidi" w:hAnsiTheme="majorBidi" w:cstheme="majorBidi"/>
          <w:sz w:val="28"/>
          <w:szCs w:val="28"/>
        </w:rPr>
        <w:t xml:space="preserve">The inner ear is called </w:t>
      </w:r>
      <w:r w:rsidRPr="0047617C">
        <w:rPr>
          <w:rStyle w:val="BodytextBoldItalic"/>
          <w:rFonts w:asciiTheme="majorBidi" w:hAnsiTheme="majorBidi" w:cstheme="majorBidi"/>
          <w:sz w:val="28"/>
          <w:szCs w:val="28"/>
        </w:rPr>
        <w:t>membranous labyrinth.</w:t>
      </w:r>
      <w:r w:rsidRPr="0047617C">
        <w:rPr>
          <w:rFonts w:asciiTheme="majorBidi" w:hAnsiTheme="majorBidi" w:cstheme="majorBidi"/>
          <w:sz w:val="28"/>
          <w:szCs w:val="28"/>
        </w:rPr>
        <w:t xml:space="preserve"> It is enclosed in a </w:t>
      </w:r>
      <w:r w:rsidRPr="0047617C">
        <w:rPr>
          <w:rStyle w:val="BodytextBoldItalic"/>
          <w:rFonts w:asciiTheme="majorBidi" w:hAnsiTheme="majorBidi" w:cstheme="majorBidi"/>
          <w:sz w:val="28"/>
          <w:szCs w:val="28"/>
        </w:rPr>
        <w:t>bony labyrinth.</w:t>
      </w:r>
      <w:r>
        <w:rPr>
          <w:rStyle w:val="BodytextBoldItalic"/>
          <w:rFonts w:asciiTheme="majorBidi" w:hAnsiTheme="majorBidi" w:cstheme="majorBidi"/>
          <w:sz w:val="28"/>
          <w:szCs w:val="28"/>
        </w:rPr>
        <w:t xml:space="preserve"> </w:t>
      </w:r>
      <w:r w:rsidRPr="0047617C">
        <w:rPr>
          <w:rFonts w:asciiTheme="majorBidi" w:hAnsiTheme="majorBidi" w:cstheme="majorBidi"/>
          <w:sz w:val="28"/>
          <w:szCs w:val="28"/>
        </w:rPr>
        <w:t xml:space="preserve">The space lying between the bony and membranous labyrinth is filled with a fluid called </w:t>
      </w:r>
      <w:r w:rsidRPr="0047617C">
        <w:rPr>
          <w:rStyle w:val="BodytextBoldItalic"/>
          <w:rFonts w:asciiTheme="majorBidi" w:hAnsiTheme="majorBidi" w:cstheme="majorBidi"/>
          <w:sz w:val="28"/>
          <w:szCs w:val="28"/>
        </w:rPr>
        <w:t>perilymph.</w:t>
      </w:r>
      <w:r w:rsidRPr="0047617C">
        <w:rPr>
          <w:rFonts w:asciiTheme="majorBidi" w:hAnsiTheme="majorBidi" w:cstheme="majorBidi"/>
          <w:sz w:val="28"/>
          <w:szCs w:val="28"/>
        </w:rPr>
        <w:t xml:space="preserve"> The membranous labyrinth is filled with the </w:t>
      </w:r>
      <w:proofErr w:type="spellStart"/>
      <w:r w:rsidRPr="0047617C">
        <w:rPr>
          <w:rStyle w:val="BodytextBoldItalic"/>
          <w:rFonts w:asciiTheme="majorBidi" w:hAnsiTheme="majorBidi" w:cstheme="majorBidi"/>
          <w:sz w:val="28"/>
          <w:szCs w:val="28"/>
        </w:rPr>
        <w:t>endolymph</w:t>
      </w:r>
      <w:proofErr w:type="spellEnd"/>
      <w:r w:rsidRPr="0047617C">
        <w:rPr>
          <w:rStyle w:val="BodytextBoldItalic"/>
          <w:rFonts w:asciiTheme="majorBidi" w:hAnsiTheme="majorBidi" w:cstheme="majorBidi"/>
          <w:sz w:val="28"/>
          <w:szCs w:val="28"/>
        </w:rPr>
        <w:t>.</w:t>
      </w:r>
    </w:p>
    <w:p w:rsidR="00A06896" w:rsidRPr="0047617C" w:rsidRDefault="00A06896" w:rsidP="00A06896">
      <w:pPr>
        <w:pStyle w:val="BodyText1"/>
        <w:shd w:val="clear" w:color="auto" w:fill="auto"/>
        <w:spacing w:line="360" w:lineRule="auto"/>
        <w:ind w:left="20" w:right="20" w:firstLine="400"/>
        <w:rPr>
          <w:rFonts w:asciiTheme="majorBidi" w:hAnsiTheme="majorBidi" w:cstheme="majorBidi"/>
          <w:sz w:val="28"/>
          <w:szCs w:val="28"/>
        </w:rPr>
      </w:pPr>
      <w:r w:rsidRPr="0047617C">
        <w:rPr>
          <w:rFonts w:asciiTheme="majorBidi" w:hAnsiTheme="majorBidi" w:cstheme="majorBidi"/>
          <w:sz w:val="28"/>
          <w:szCs w:val="28"/>
        </w:rPr>
        <w:t xml:space="preserve">The inner ear has two chambers, namely a </w:t>
      </w:r>
      <w:r w:rsidRPr="0047617C">
        <w:rPr>
          <w:rStyle w:val="BodytextBoldItalic"/>
          <w:rFonts w:asciiTheme="majorBidi" w:hAnsiTheme="majorBidi" w:cstheme="majorBidi"/>
          <w:sz w:val="28"/>
          <w:szCs w:val="28"/>
        </w:rPr>
        <w:t xml:space="preserve">dorsal tubular </w:t>
      </w:r>
      <w:proofErr w:type="spellStart"/>
      <w:r w:rsidRPr="0047617C">
        <w:rPr>
          <w:rStyle w:val="BodytextBoldItalic"/>
          <w:rFonts w:asciiTheme="majorBidi" w:hAnsiTheme="majorBidi" w:cstheme="majorBidi"/>
          <w:sz w:val="28"/>
          <w:szCs w:val="28"/>
        </w:rPr>
        <w:t>utriculus</w:t>
      </w:r>
      <w:proofErr w:type="spellEnd"/>
      <w:r w:rsidRPr="0047617C">
        <w:rPr>
          <w:rFonts w:asciiTheme="majorBidi" w:hAnsiTheme="majorBidi" w:cstheme="majorBidi"/>
          <w:sz w:val="28"/>
          <w:szCs w:val="28"/>
        </w:rPr>
        <w:t xml:space="preserve"> and a </w:t>
      </w:r>
      <w:r w:rsidRPr="0047617C">
        <w:rPr>
          <w:rStyle w:val="BodytextBoldItalic"/>
          <w:rFonts w:asciiTheme="majorBidi" w:hAnsiTheme="majorBidi" w:cstheme="majorBidi"/>
          <w:sz w:val="28"/>
          <w:szCs w:val="28"/>
        </w:rPr>
        <w:t xml:space="preserve">ventral sac-like </w:t>
      </w:r>
      <w:proofErr w:type="spellStart"/>
      <w:r w:rsidRPr="0047617C">
        <w:rPr>
          <w:rStyle w:val="BodytextBoldItalic"/>
          <w:rFonts w:asciiTheme="majorBidi" w:hAnsiTheme="majorBidi" w:cstheme="majorBidi"/>
          <w:sz w:val="28"/>
          <w:szCs w:val="28"/>
        </w:rPr>
        <w:t>sacculus</w:t>
      </w:r>
      <w:proofErr w:type="spellEnd"/>
      <w:r w:rsidRPr="0047617C">
        <w:rPr>
          <w:rStyle w:val="BodytextBoldItalic"/>
          <w:rFonts w:asciiTheme="majorBidi" w:hAnsiTheme="majorBidi" w:cstheme="majorBidi"/>
          <w:sz w:val="28"/>
          <w:szCs w:val="28"/>
        </w:rPr>
        <w:t>.</w:t>
      </w:r>
      <w:r w:rsidRPr="0047617C">
        <w:rPr>
          <w:rFonts w:asciiTheme="majorBidi" w:hAnsiTheme="majorBidi" w:cstheme="majorBidi"/>
          <w:sz w:val="28"/>
          <w:szCs w:val="28"/>
        </w:rPr>
        <w:t xml:space="preserve"> The </w:t>
      </w:r>
      <w:proofErr w:type="spellStart"/>
      <w:r w:rsidRPr="0047617C">
        <w:rPr>
          <w:rFonts w:asciiTheme="majorBidi" w:hAnsiTheme="majorBidi" w:cstheme="majorBidi"/>
          <w:sz w:val="28"/>
          <w:szCs w:val="28"/>
        </w:rPr>
        <w:t>utriculus</w:t>
      </w:r>
      <w:proofErr w:type="spellEnd"/>
      <w:r w:rsidRPr="0047617C">
        <w:rPr>
          <w:rFonts w:asciiTheme="majorBidi" w:hAnsiTheme="majorBidi" w:cstheme="majorBidi"/>
          <w:sz w:val="28"/>
          <w:szCs w:val="28"/>
        </w:rPr>
        <w:t xml:space="preserve"> has three semicircular canals. Two are vertical and one is horizontal.</w:t>
      </w:r>
      <w:r>
        <w:rPr>
          <w:rFonts w:asciiTheme="majorBidi" w:hAnsiTheme="majorBidi" w:cstheme="majorBidi"/>
          <w:sz w:val="28"/>
          <w:szCs w:val="28"/>
        </w:rPr>
        <w:t xml:space="preserve"> </w:t>
      </w:r>
      <w:r w:rsidRPr="0047617C">
        <w:rPr>
          <w:rFonts w:asciiTheme="majorBidi" w:hAnsiTheme="majorBidi" w:cstheme="majorBidi"/>
          <w:sz w:val="28"/>
          <w:szCs w:val="28"/>
        </w:rPr>
        <w:t xml:space="preserve">The semi-circular canals open into the </w:t>
      </w:r>
      <w:proofErr w:type="spellStart"/>
      <w:r w:rsidRPr="0047617C">
        <w:rPr>
          <w:rFonts w:asciiTheme="majorBidi" w:hAnsiTheme="majorBidi" w:cstheme="majorBidi"/>
          <w:sz w:val="28"/>
          <w:szCs w:val="28"/>
        </w:rPr>
        <w:t>utriculus</w:t>
      </w:r>
      <w:proofErr w:type="spellEnd"/>
      <w:r w:rsidRPr="0047617C">
        <w:rPr>
          <w:rFonts w:asciiTheme="majorBidi" w:hAnsiTheme="majorBidi" w:cstheme="majorBidi"/>
          <w:sz w:val="28"/>
          <w:szCs w:val="28"/>
        </w:rPr>
        <w:t xml:space="preserve"> by their both ends. One end becomes dilated to form a sac-like structure called </w:t>
      </w:r>
      <w:r w:rsidRPr="0047617C">
        <w:rPr>
          <w:rStyle w:val="BodytextBoldItalic"/>
          <w:rFonts w:asciiTheme="majorBidi" w:hAnsiTheme="majorBidi" w:cstheme="majorBidi"/>
          <w:sz w:val="28"/>
          <w:szCs w:val="28"/>
        </w:rPr>
        <w:t>ampulla.</w:t>
      </w:r>
    </w:p>
    <w:p w:rsidR="00A06896" w:rsidRPr="0047617C" w:rsidRDefault="00A06896" w:rsidP="00A06896">
      <w:pPr>
        <w:pStyle w:val="BodyText1"/>
        <w:shd w:val="clear" w:color="auto" w:fill="auto"/>
        <w:spacing w:line="360" w:lineRule="auto"/>
        <w:ind w:left="20" w:right="20" w:firstLine="400"/>
        <w:rPr>
          <w:rFonts w:asciiTheme="majorBidi" w:hAnsiTheme="majorBidi" w:cstheme="majorBidi"/>
          <w:sz w:val="28"/>
          <w:szCs w:val="28"/>
        </w:rPr>
      </w:pPr>
      <w:r w:rsidRPr="0047617C">
        <w:rPr>
          <w:rFonts w:asciiTheme="majorBidi" w:hAnsiTheme="majorBidi" w:cstheme="majorBidi"/>
          <w:sz w:val="28"/>
          <w:szCs w:val="28"/>
        </w:rPr>
        <w:t xml:space="preserve">Each ampulla contains a sensory organ called </w:t>
      </w:r>
      <w:r w:rsidRPr="0047617C">
        <w:rPr>
          <w:rStyle w:val="BodytextBoldItalic"/>
          <w:rFonts w:asciiTheme="majorBidi" w:hAnsiTheme="majorBidi" w:cstheme="majorBidi"/>
          <w:sz w:val="28"/>
          <w:szCs w:val="28"/>
        </w:rPr>
        <w:t>crista.</w:t>
      </w:r>
      <w:r w:rsidRPr="0047617C">
        <w:rPr>
          <w:rFonts w:asciiTheme="majorBidi" w:hAnsiTheme="majorBidi" w:cstheme="majorBidi"/>
          <w:sz w:val="28"/>
          <w:szCs w:val="28"/>
        </w:rPr>
        <w:t xml:space="preserve"> The </w:t>
      </w:r>
      <w:proofErr w:type="spellStart"/>
      <w:r w:rsidRPr="0047617C">
        <w:rPr>
          <w:rFonts w:asciiTheme="majorBidi" w:hAnsiTheme="majorBidi" w:cstheme="majorBidi"/>
          <w:sz w:val="28"/>
          <w:szCs w:val="28"/>
        </w:rPr>
        <w:t>utriculus</w:t>
      </w:r>
      <w:proofErr w:type="spellEnd"/>
      <w:r w:rsidRPr="0047617C">
        <w:rPr>
          <w:rFonts w:asciiTheme="majorBidi" w:hAnsiTheme="majorBidi" w:cstheme="majorBidi"/>
          <w:sz w:val="28"/>
          <w:szCs w:val="28"/>
        </w:rPr>
        <w:t xml:space="preserve"> and </w:t>
      </w:r>
      <w:proofErr w:type="spellStart"/>
      <w:r w:rsidRPr="0047617C">
        <w:rPr>
          <w:rFonts w:asciiTheme="majorBidi" w:hAnsiTheme="majorBidi" w:cstheme="majorBidi"/>
          <w:sz w:val="28"/>
          <w:szCs w:val="28"/>
        </w:rPr>
        <w:t>sacculus</w:t>
      </w:r>
      <w:proofErr w:type="spellEnd"/>
      <w:r w:rsidRPr="0047617C">
        <w:rPr>
          <w:rFonts w:asciiTheme="majorBidi" w:hAnsiTheme="majorBidi" w:cstheme="majorBidi"/>
          <w:sz w:val="28"/>
          <w:szCs w:val="28"/>
        </w:rPr>
        <w:t xml:space="preserve"> contain another sensory organ called </w:t>
      </w:r>
      <w:r w:rsidRPr="0047617C">
        <w:rPr>
          <w:rStyle w:val="BodytextBoldItalic"/>
          <w:rFonts w:asciiTheme="majorBidi" w:hAnsiTheme="majorBidi" w:cstheme="majorBidi"/>
          <w:sz w:val="28"/>
          <w:szCs w:val="28"/>
        </w:rPr>
        <w:t>macula.</w:t>
      </w:r>
    </w:p>
    <w:p w:rsidR="00A06896" w:rsidRDefault="00A06896" w:rsidP="00A06896">
      <w:pPr>
        <w:pStyle w:val="BodyText1"/>
        <w:shd w:val="clear" w:color="auto" w:fill="auto"/>
        <w:spacing w:line="360" w:lineRule="auto"/>
        <w:ind w:left="20" w:right="20" w:firstLine="400"/>
        <w:rPr>
          <w:rStyle w:val="BodytextBoldItalic"/>
          <w:rFonts w:asciiTheme="majorBidi" w:hAnsiTheme="majorBidi" w:cstheme="majorBidi"/>
          <w:sz w:val="28"/>
          <w:szCs w:val="28"/>
        </w:rPr>
      </w:pPr>
      <w:r w:rsidRPr="0047617C">
        <w:rPr>
          <w:rFonts w:asciiTheme="majorBidi" w:hAnsiTheme="majorBidi" w:cstheme="majorBidi"/>
          <w:sz w:val="28"/>
          <w:szCs w:val="28"/>
        </w:rPr>
        <w:t xml:space="preserve">A tubular structure arises from the </w:t>
      </w:r>
      <w:proofErr w:type="spellStart"/>
      <w:r w:rsidRPr="0047617C">
        <w:rPr>
          <w:rFonts w:asciiTheme="majorBidi" w:hAnsiTheme="majorBidi" w:cstheme="majorBidi"/>
          <w:sz w:val="28"/>
          <w:szCs w:val="28"/>
        </w:rPr>
        <w:t>utriculus</w:t>
      </w:r>
      <w:proofErr w:type="spellEnd"/>
      <w:r w:rsidRPr="0047617C">
        <w:rPr>
          <w:rFonts w:asciiTheme="majorBidi" w:hAnsiTheme="majorBidi" w:cstheme="majorBidi"/>
          <w:sz w:val="28"/>
          <w:szCs w:val="28"/>
        </w:rPr>
        <w:t xml:space="preserve">. It is called </w:t>
      </w:r>
      <w:proofErr w:type="spellStart"/>
      <w:r w:rsidRPr="0047617C">
        <w:rPr>
          <w:rStyle w:val="BodytextBoldItalic"/>
          <w:rFonts w:asciiTheme="majorBidi" w:hAnsiTheme="majorBidi" w:cstheme="majorBidi"/>
          <w:sz w:val="28"/>
          <w:szCs w:val="28"/>
        </w:rPr>
        <w:t>endolymphatic</w:t>
      </w:r>
      <w:proofErr w:type="spellEnd"/>
      <w:r w:rsidRPr="0047617C">
        <w:rPr>
          <w:rStyle w:val="BodytextBoldItalic"/>
          <w:rFonts w:asciiTheme="majorBidi" w:hAnsiTheme="majorBidi" w:cstheme="majorBidi"/>
          <w:sz w:val="28"/>
          <w:szCs w:val="28"/>
        </w:rPr>
        <w:t xml:space="preserve"> duct</w:t>
      </w:r>
      <w:r w:rsidRPr="0047617C">
        <w:rPr>
          <w:rFonts w:asciiTheme="majorBidi" w:hAnsiTheme="majorBidi" w:cstheme="majorBidi"/>
          <w:sz w:val="28"/>
          <w:szCs w:val="28"/>
        </w:rPr>
        <w:t xml:space="preserve">. It opens beneath the </w:t>
      </w:r>
      <w:proofErr w:type="spellStart"/>
      <w:r w:rsidRPr="0047617C">
        <w:rPr>
          <w:rFonts w:asciiTheme="majorBidi" w:hAnsiTheme="majorBidi" w:cstheme="majorBidi"/>
          <w:sz w:val="28"/>
          <w:szCs w:val="28"/>
        </w:rPr>
        <w:t>duramater</w:t>
      </w:r>
      <w:proofErr w:type="spellEnd"/>
      <w:r w:rsidRPr="0047617C">
        <w:rPr>
          <w:rFonts w:asciiTheme="majorBidi" w:hAnsiTheme="majorBidi" w:cstheme="majorBidi"/>
          <w:sz w:val="28"/>
          <w:szCs w:val="28"/>
        </w:rPr>
        <w:t xml:space="preserve"> of the brain.</w:t>
      </w:r>
      <w:r>
        <w:rPr>
          <w:rFonts w:asciiTheme="majorBidi" w:hAnsiTheme="majorBidi" w:cstheme="majorBidi"/>
          <w:sz w:val="28"/>
          <w:szCs w:val="28"/>
        </w:rPr>
        <w:t xml:space="preserve"> </w:t>
      </w:r>
      <w:r w:rsidRPr="0047617C">
        <w:rPr>
          <w:rFonts w:asciiTheme="majorBidi" w:hAnsiTheme="majorBidi" w:cstheme="majorBidi"/>
          <w:sz w:val="28"/>
          <w:szCs w:val="28"/>
        </w:rPr>
        <w:t xml:space="preserve">The </w:t>
      </w:r>
      <w:proofErr w:type="spellStart"/>
      <w:r w:rsidRPr="0047617C">
        <w:rPr>
          <w:rFonts w:asciiTheme="majorBidi" w:hAnsiTheme="majorBidi" w:cstheme="majorBidi"/>
          <w:sz w:val="28"/>
          <w:szCs w:val="28"/>
        </w:rPr>
        <w:t>sacculus</w:t>
      </w:r>
      <w:proofErr w:type="spellEnd"/>
      <w:r w:rsidRPr="0047617C">
        <w:rPr>
          <w:rFonts w:asciiTheme="majorBidi" w:hAnsiTheme="majorBidi" w:cstheme="majorBidi"/>
          <w:sz w:val="28"/>
          <w:szCs w:val="28"/>
        </w:rPr>
        <w:t xml:space="preserve"> produces two </w:t>
      </w:r>
      <w:proofErr w:type="gramStart"/>
      <w:r w:rsidRPr="0047617C">
        <w:rPr>
          <w:rFonts w:asciiTheme="majorBidi" w:hAnsiTheme="majorBidi" w:cstheme="majorBidi"/>
          <w:sz w:val="28"/>
          <w:szCs w:val="28"/>
        </w:rPr>
        <w:t>finger</w:t>
      </w:r>
      <w:proofErr w:type="gramEnd"/>
      <w:r w:rsidRPr="0047617C">
        <w:rPr>
          <w:rFonts w:asciiTheme="majorBidi" w:hAnsiTheme="majorBidi" w:cstheme="majorBidi"/>
          <w:sz w:val="28"/>
          <w:szCs w:val="28"/>
        </w:rPr>
        <w:t xml:space="preserve"> like outgrowths called </w:t>
      </w:r>
      <w:proofErr w:type="spellStart"/>
      <w:r w:rsidRPr="0047617C">
        <w:rPr>
          <w:rStyle w:val="BodytextBoldItalic"/>
          <w:rFonts w:asciiTheme="majorBidi" w:hAnsiTheme="majorBidi" w:cstheme="majorBidi"/>
          <w:sz w:val="28"/>
          <w:szCs w:val="28"/>
        </w:rPr>
        <w:t>lagena</w:t>
      </w:r>
      <w:proofErr w:type="spellEnd"/>
      <w:r w:rsidRPr="0047617C">
        <w:rPr>
          <w:rFonts w:asciiTheme="majorBidi" w:hAnsiTheme="majorBidi" w:cstheme="majorBidi"/>
          <w:sz w:val="28"/>
          <w:szCs w:val="28"/>
        </w:rPr>
        <w:t xml:space="preserve"> and </w:t>
      </w:r>
      <w:r w:rsidRPr="0047617C">
        <w:rPr>
          <w:rStyle w:val="BodytextBoldItalic"/>
          <w:rFonts w:asciiTheme="majorBidi" w:hAnsiTheme="majorBidi" w:cstheme="majorBidi"/>
          <w:sz w:val="28"/>
          <w:szCs w:val="28"/>
        </w:rPr>
        <w:t xml:space="preserve">pars </w:t>
      </w:r>
      <w:proofErr w:type="spellStart"/>
      <w:r w:rsidRPr="0047617C">
        <w:rPr>
          <w:rStyle w:val="BodytextBoldItalic"/>
          <w:rFonts w:asciiTheme="majorBidi" w:hAnsiTheme="majorBidi" w:cstheme="majorBidi"/>
          <w:sz w:val="28"/>
          <w:szCs w:val="28"/>
        </w:rPr>
        <w:t>basilaris</w:t>
      </w:r>
      <w:proofErr w:type="spellEnd"/>
      <w:r w:rsidRPr="0047617C">
        <w:rPr>
          <w:rStyle w:val="BodytextBoldItalic"/>
          <w:rFonts w:asciiTheme="majorBidi" w:hAnsiTheme="majorBidi" w:cstheme="majorBidi"/>
          <w:sz w:val="28"/>
          <w:szCs w:val="28"/>
        </w:rPr>
        <w:t xml:space="preserve">. </w:t>
      </w:r>
      <w:r w:rsidRPr="0047617C">
        <w:rPr>
          <w:rFonts w:asciiTheme="majorBidi" w:hAnsiTheme="majorBidi" w:cstheme="majorBidi"/>
          <w:sz w:val="28"/>
          <w:szCs w:val="28"/>
        </w:rPr>
        <w:t xml:space="preserve">The </w:t>
      </w:r>
      <w:proofErr w:type="spellStart"/>
      <w:r w:rsidRPr="0047617C">
        <w:rPr>
          <w:rFonts w:asciiTheme="majorBidi" w:hAnsiTheme="majorBidi" w:cstheme="majorBidi"/>
          <w:sz w:val="28"/>
          <w:szCs w:val="28"/>
        </w:rPr>
        <w:t>utriculus</w:t>
      </w:r>
      <w:proofErr w:type="spellEnd"/>
      <w:r w:rsidRPr="0047617C">
        <w:rPr>
          <w:rFonts w:asciiTheme="majorBidi" w:hAnsiTheme="majorBidi" w:cstheme="majorBidi"/>
          <w:sz w:val="28"/>
          <w:szCs w:val="28"/>
        </w:rPr>
        <w:t xml:space="preserve"> produces a small process called of </w:t>
      </w:r>
      <w:r w:rsidRPr="0047617C">
        <w:rPr>
          <w:rStyle w:val="BodytextBoldItalic"/>
          <w:rFonts w:asciiTheme="majorBidi" w:hAnsiTheme="majorBidi" w:cstheme="majorBidi"/>
          <w:sz w:val="28"/>
          <w:szCs w:val="28"/>
        </w:rPr>
        <w:t xml:space="preserve">pars </w:t>
      </w:r>
      <w:proofErr w:type="spellStart"/>
      <w:r w:rsidRPr="0047617C">
        <w:rPr>
          <w:rStyle w:val="BodytextBoldItalic"/>
          <w:rFonts w:asciiTheme="majorBidi" w:hAnsiTheme="majorBidi" w:cstheme="majorBidi"/>
          <w:sz w:val="28"/>
          <w:szCs w:val="28"/>
        </w:rPr>
        <w:t>neglecta</w:t>
      </w:r>
      <w:proofErr w:type="spellEnd"/>
      <w:r w:rsidRPr="0047617C">
        <w:rPr>
          <w:rStyle w:val="BodytextBoldItalic"/>
          <w:rFonts w:asciiTheme="majorBidi" w:hAnsiTheme="majorBidi" w:cstheme="majorBidi"/>
          <w:sz w:val="28"/>
          <w:szCs w:val="28"/>
        </w:rPr>
        <w:t>.</w:t>
      </w:r>
    </w:p>
    <w:p w:rsidR="00A06896" w:rsidRDefault="000B5891" w:rsidP="00A06896">
      <w:pPr>
        <w:pStyle w:val="BodyText1"/>
        <w:shd w:val="clear" w:color="auto" w:fill="auto"/>
        <w:spacing w:line="360" w:lineRule="auto"/>
        <w:ind w:left="20" w:right="20" w:firstLine="40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7696" behindDoc="1" locked="0" layoutInCell="1" allowOverlap="1">
            <wp:simplePos x="0" y="0"/>
            <wp:positionH relativeFrom="column">
              <wp:posOffset>1324574</wp:posOffset>
            </wp:positionH>
            <wp:positionV relativeFrom="paragraph">
              <wp:posOffset>-1270</wp:posOffset>
            </wp:positionV>
            <wp:extent cx="2493010" cy="1802765"/>
            <wp:effectExtent l="0" t="0" r="2540" b="6985"/>
            <wp:wrapNone/>
            <wp:docPr id="21" name="Picture 21" descr="C:\Users\Aziz\Desktop\book-Dr-Sabah\Ch-3-eight\Fig-8\F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iz\Desktop\book-Dr-Sabah\Ch-3-eight\Fig-8\F8-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301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896" w:rsidRDefault="00A06896" w:rsidP="00A06896">
      <w:pPr>
        <w:pStyle w:val="BodyText1"/>
        <w:shd w:val="clear" w:color="auto" w:fill="auto"/>
        <w:spacing w:line="360" w:lineRule="auto"/>
        <w:ind w:left="20" w:right="20" w:firstLine="400"/>
        <w:rPr>
          <w:rFonts w:asciiTheme="majorBidi" w:hAnsiTheme="majorBidi" w:cstheme="majorBidi"/>
          <w:sz w:val="28"/>
          <w:szCs w:val="28"/>
        </w:rPr>
      </w:pPr>
    </w:p>
    <w:p w:rsidR="00A06896" w:rsidRDefault="00A06896" w:rsidP="00A06896">
      <w:pPr>
        <w:pStyle w:val="BodyText1"/>
        <w:shd w:val="clear" w:color="auto" w:fill="auto"/>
        <w:spacing w:line="360" w:lineRule="auto"/>
        <w:ind w:left="20" w:right="20" w:firstLine="400"/>
        <w:rPr>
          <w:rFonts w:asciiTheme="majorBidi" w:hAnsiTheme="majorBidi" w:cstheme="majorBidi"/>
          <w:sz w:val="28"/>
          <w:szCs w:val="28"/>
        </w:rPr>
      </w:pPr>
    </w:p>
    <w:p w:rsidR="00A06896" w:rsidRDefault="00A06896" w:rsidP="00A06896">
      <w:pPr>
        <w:pStyle w:val="BodyText1"/>
        <w:shd w:val="clear" w:color="auto" w:fill="auto"/>
        <w:spacing w:line="360" w:lineRule="auto"/>
        <w:ind w:left="20" w:right="20" w:firstLine="400"/>
        <w:rPr>
          <w:rFonts w:asciiTheme="majorBidi" w:hAnsiTheme="majorBidi" w:cstheme="majorBidi"/>
          <w:sz w:val="28"/>
          <w:szCs w:val="28"/>
        </w:rPr>
      </w:pPr>
    </w:p>
    <w:p w:rsidR="00A06896" w:rsidRDefault="00A06896" w:rsidP="00A06896">
      <w:pPr>
        <w:pStyle w:val="BodyText1"/>
        <w:shd w:val="clear" w:color="auto" w:fill="auto"/>
        <w:spacing w:line="360" w:lineRule="auto"/>
        <w:ind w:left="20" w:right="20" w:firstLine="400"/>
        <w:rPr>
          <w:rFonts w:asciiTheme="majorBidi" w:hAnsiTheme="majorBidi" w:cstheme="majorBidi"/>
          <w:sz w:val="28"/>
          <w:szCs w:val="28"/>
        </w:rPr>
      </w:pPr>
    </w:p>
    <w:p w:rsidR="00A06896" w:rsidRDefault="00A06896" w:rsidP="00A06896">
      <w:pPr>
        <w:pStyle w:val="BodyText1"/>
        <w:shd w:val="clear" w:color="auto" w:fill="auto"/>
        <w:spacing w:line="360" w:lineRule="auto"/>
        <w:ind w:left="20" w:right="20" w:firstLine="400"/>
        <w:rPr>
          <w:rFonts w:asciiTheme="majorBidi" w:hAnsiTheme="majorBidi" w:cstheme="majorBidi"/>
          <w:sz w:val="28"/>
          <w:szCs w:val="28"/>
        </w:rPr>
      </w:pPr>
    </w:p>
    <w:p w:rsidR="00A06896" w:rsidRPr="000B5891" w:rsidRDefault="000B5891" w:rsidP="000B5891">
      <w:pPr>
        <w:pStyle w:val="BodyText1"/>
        <w:shd w:val="clear" w:color="auto" w:fill="auto"/>
        <w:spacing w:line="360" w:lineRule="auto"/>
        <w:ind w:left="20" w:right="20" w:firstLine="400"/>
        <w:jc w:val="center"/>
        <w:rPr>
          <w:rFonts w:asciiTheme="majorBidi" w:hAnsiTheme="majorBidi" w:cstheme="majorBidi"/>
          <w:i/>
          <w:iCs/>
          <w:sz w:val="28"/>
          <w:szCs w:val="28"/>
        </w:rPr>
      </w:pPr>
      <w:r w:rsidRPr="000B5891">
        <w:rPr>
          <w:rFonts w:asciiTheme="majorBidi" w:hAnsiTheme="majorBidi" w:cstheme="majorBidi"/>
          <w:i/>
          <w:iCs/>
          <w:sz w:val="28"/>
          <w:szCs w:val="28"/>
        </w:rPr>
        <w:t xml:space="preserve">Fig.8.21: </w:t>
      </w:r>
      <w:proofErr w:type="spellStart"/>
      <w:r w:rsidRPr="000B5891">
        <w:rPr>
          <w:rFonts w:asciiTheme="majorBidi" w:hAnsiTheme="majorBidi" w:cstheme="majorBidi"/>
          <w:i/>
          <w:iCs/>
          <w:sz w:val="28"/>
          <w:szCs w:val="28"/>
        </w:rPr>
        <w:t>Bufo</w:t>
      </w:r>
      <w:proofErr w:type="spellEnd"/>
      <w:r w:rsidRPr="000B5891">
        <w:rPr>
          <w:rFonts w:asciiTheme="majorBidi" w:hAnsiTheme="majorBidi" w:cstheme="majorBidi"/>
          <w:i/>
          <w:iCs/>
          <w:sz w:val="28"/>
          <w:szCs w:val="28"/>
        </w:rPr>
        <w:t>- Ear</w:t>
      </w:r>
    </w:p>
    <w:p w:rsidR="00A06896" w:rsidRPr="0047617C" w:rsidRDefault="00A06896" w:rsidP="00A06896">
      <w:pPr>
        <w:pStyle w:val="BodyText1"/>
        <w:shd w:val="clear" w:color="auto" w:fill="auto"/>
        <w:spacing w:line="360" w:lineRule="auto"/>
        <w:ind w:firstLine="520"/>
        <w:rPr>
          <w:rFonts w:asciiTheme="majorBidi" w:hAnsiTheme="majorBidi" w:cstheme="majorBidi"/>
          <w:sz w:val="28"/>
          <w:szCs w:val="28"/>
        </w:rPr>
      </w:pPr>
      <w:r w:rsidRPr="0047617C">
        <w:rPr>
          <w:rFonts w:asciiTheme="majorBidi" w:hAnsiTheme="majorBidi" w:cstheme="majorBidi"/>
          <w:sz w:val="28"/>
          <w:szCs w:val="28"/>
        </w:rPr>
        <w:t xml:space="preserve">The auditory sensory-spots of the </w:t>
      </w:r>
      <w:proofErr w:type="spellStart"/>
      <w:r w:rsidRPr="0047617C">
        <w:rPr>
          <w:rFonts w:asciiTheme="majorBidi" w:hAnsiTheme="majorBidi" w:cstheme="majorBidi"/>
          <w:sz w:val="28"/>
          <w:szCs w:val="28"/>
        </w:rPr>
        <w:t>ampullae</w:t>
      </w:r>
      <w:proofErr w:type="spellEnd"/>
      <w:r w:rsidRPr="0047617C">
        <w:rPr>
          <w:rFonts w:asciiTheme="majorBidi" w:hAnsiTheme="majorBidi" w:cstheme="majorBidi"/>
          <w:sz w:val="28"/>
          <w:szCs w:val="28"/>
        </w:rPr>
        <w:t xml:space="preserve"> are called </w:t>
      </w:r>
      <w:r w:rsidRPr="0047617C">
        <w:rPr>
          <w:rStyle w:val="BodytextBoldItalic"/>
          <w:rFonts w:asciiTheme="majorBidi" w:hAnsiTheme="majorBidi" w:cstheme="majorBidi"/>
          <w:sz w:val="28"/>
          <w:szCs w:val="28"/>
        </w:rPr>
        <w:t>cristae</w:t>
      </w:r>
      <w:r w:rsidRPr="0047617C">
        <w:rPr>
          <w:rFonts w:asciiTheme="majorBidi" w:hAnsiTheme="majorBidi" w:cstheme="majorBidi"/>
          <w:sz w:val="28"/>
          <w:szCs w:val="28"/>
        </w:rPr>
        <w:t xml:space="preserve"> and those in the vestibule, the </w:t>
      </w:r>
      <w:r w:rsidRPr="0047617C">
        <w:rPr>
          <w:rStyle w:val="BodytextBoldItalic"/>
          <w:rFonts w:asciiTheme="majorBidi" w:hAnsiTheme="majorBidi" w:cstheme="majorBidi"/>
          <w:sz w:val="28"/>
          <w:szCs w:val="28"/>
        </w:rPr>
        <w:t>maculae.</w:t>
      </w:r>
      <w:r w:rsidRPr="0047617C">
        <w:rPr>
          <w:rFonts w:asciiTheme="majorBidi" w:hAnsiTheme="majorBidi" w:cstheme="majorBidi"/>
          <w:sz w:val="28"/>
          <w:szCs w:val="28"/>
        </w:rPr>
        <w:t xml:space="preserve"> The cristae and maculae contain flask-like </w:t>
      </w:r>
      <w:r w:rsidRPr="0047617C">
        <w:rPr>
          <w:rStyle w:val="BodytextBoldItalic"/>
          <w:rFonts w:asciiTheme="majorBidi" w:hAnsiTheme="majorBidi" w:cstheme="majorBidi"/>
          <w:sz w:val="28"/>
          <w:szCs w:val="28"/>
        </w:rPr>
        <w:t>auditory cells</w:t>
      </w:r>
      <w:r w:rsidRPr="0047617C">
        <w:rPr>
          <w:rFonts w:asciiTheme="majorBidi" w:hAnsiTheme="majorBidi" w:cstheme="majorBidi"/>
          <w:sz w:val="28"/>
          <w:szCs w:val="28"/>
        </w:rPr>
        <w:t xml:space="preserve"> supported by columnar supporting cells.</w:t>
      </w:r>
    </w:p>
    <w:p w:rsidR="00A06896" w:rsidRPr="0047617C" w:rsidRDefault="00A06896" w:rsidP="00A06896">
      <w:pPr>
        <w:pStyle w:val="BodyText1"/>
        <w:shd w:val="clear" w:color="auto" w:fill="auto"/>
        <w:spacing w:line="360" w:lineRule="auto"/>
        <w:ind w:firstLine="520"/>
        <w:rPr>
          <w:rFonts w:asciiTheme="majorBidi" w:hAnsiTheme="majorBidi" w:cstheme="majorBidi"/>
          <w:sz w:val="28"/>
          <w:szCs w:val="28"/>
        </w:rPr>
      </w:pPr>
      <w:r w:rsidRPr="0047617C">
        <w:rPr>
          <w:rFonts w:asciiTheme="majorBidi" w:hAnsiTheme="majorBidi" w:cstheme="majorBidi"/>
          <w:sz w:val="28"/>
          <w:szCs w:val="28"/>
        </w:rPr>
        <w:t>The ear has two functions:</w:t>
      </w:r>
    </w:p>
    <w:p w:rsidR="00A06896" w:rsidRPr="0047617C" w:rsidRDefault="00A06896" w:rsidP="000B5891">
      <w:pPr>
        <w:pStyle w:val="Bodytext20"/>
        <w:numPr>
          <w:ilvl w:val="0"/>
          <w:numId w:val="18"/>
        </w:numPr>
        <w:shd w:val="clear" w:color="auto" w:fill="auto"/>
        <w:tabs>
          <w:tab w:val="left" w:pos="708"/>
        </w:tabs>
        <w:spacing w:line="360" w:lineRule="auto"/>
        <w:ind w:firstLine="284"/>
        <w:rPr>
          <w:rFonts w:asciiTheme="majorBidi" w:hAnsiTheme="majorBidi" w:cstheme="majorBidi"/>
          <w:sz w:val="28"/>
          <w:szCs w:val="28"/>
        </w:rPr>
      </w:pPr>
      <w:r w:rsidRPr="0047617C">
        <w:rPr>
          <w:rFonts w:asciiTheme="majorBidi" w:hAnsiTheme="majorBidi" w:cstheme="majorBidi"/>
          <w:sz w:val="28"/>
          <w:szCs w:val="28"/>
        </w:rPr>
        <w:t>Hearing</w:t>
      </w:r>
    </w:p>
    <w:p w:rsidR="00A06896" w:rsidRPr="0047617C" w:rsidRDefault="00A06896" w:rsidP="000B5891">
      <w:pPr>
        <w:pStyle w:val="Bodytext20"/>
        <w:numPr>
          <w:ilvl w:val="0"/>
          <w:numId w:val="18"/>
        </w:numPr>
        <w:shd w:val="clear" w:color="auto" w:fill="auto"/>
        <w:tabs>
          <w:tab w:val="left" w:pos="708"/>
        </w:tabs>
        <w:spacing w:line="360" w:lineRule="auto"/>
        <w:ind w:firstLine="284"/>
        <w:rPr>
          <w:rFonts w:asciiTheme="majorBidi" w:hAnsiTheme="majorBidi" w:cstheme="majorBidi"/>
          <w:sz w:val="28"/>
          <w:szCs w:val="28"/>
        </w:rPr>
      </w:pPr>
      <w:r w:rsidRPr="0047617C">
        <w:rPr>
          <w:rFonts w:asciiTheme="majorBidi" w:hAnsiTheme="majorBidi" w:cstheme="majorBidi"/>
          <w:sz w:val="28"/>
          <w:szCs w:val="28"/>
        </w:rPr>
        <w:t>Maintaining equilibrium.</w:t>
      </w:r>
    </w:p>
    <w:p w:rsidR="00A06896" w:rsidRPr="0047617C" w:rsidRDefault="00A06896" w:rsidP="00A06896">
      <w:pPr>
        <w:pStyle w:val="Heading10"/>
        <w:keepNext/>
        <w:keepLines/>
        <w:shd w:val="clear" w:color="auto" w:fill="auto"/>
        <w:spacing w:line="360" w:lineRule="auto"/>
        <w:jc w:val="both"/>
        <w:rPr>
          <w:rFonts w:asciiTheme="majorBidi" w:hAnsiTheme="majorBidi" w:cstheme="majorBidi"/>
          <w:sz w:val="28"/>
          <w:szCs w:val="28"/>
        </w:rPr>
      </w:pPr>
      <w:proofErr w:type="spellStart"/>
      <w:r w:rsidRPr="0047617C">
        <w:rPr>
          <w:rFonts w:asciiTheme="majorBidi" w:hAnsiTheme="majorBidi" w:cstheme="majorBidi"/>
          <w:sz w:val="28"/>
          <w:szCs w:val="28"/>
        </w:rPr>
        <w:lastRenderedPageBreak/>
        <w:t>Urinogenita</w:t>
      </w:r>
      <w:r>
        <w:rPr>
          <w:rFonts w:asciiTheme="majorBidi" w:hAnsiTheme="majorBidi" w:cstheme="majorBidi"/>
          <w:sz w:val="28"/>
          <w:szCs w:val="28"/>
        </w:rPr>
        <w:t>l</w:t>
      </w:r>
      <w:proofErr w:type="spellEnd"/>
      <w:r w:rsidRPr="0047617C">
        <w:rPr>
          <w:rFonts w:asciiTheme="majorBidi" w:hAnsiTheme="majorBidi" w:cstheme="majorBidi"/>
          <w:sz w:val="28"/>
          <w:szCs w:val="28"/>
        </w:rPr>
        <w:t xml:space="preserve"> System</w:t>
      </w:r>
    </w:p>
    <w:p w:rsidR="00A06896" w:rsidRPr="0047617C" w:rsidRDefault="00A06896" w:rsidP="00A06896">
      <w:pPr>
        <w:pStyle w:val="BodyText1"/>
        <w:shd w:val="clear" w:color="auto" w:fill="auto"/>
        <w:spacing w:line="360" w:lineRule="auto"/>
        <w:ind w:firstLine="520"/>
        <w:rPr>
          <w:rFonts w:asciiTheme="majorBidi" w:hAnsiTheme="majorBidi" w:cstheme="majorBidi"/>
          <w:sz w:val="28"/>
          <w:szCs w:val="28"/>
        </w:rPr>
      </w:pPr>
      <w:r w:rsidRPr="0047617C">
        <w:rPr>
          <w:rFonts w:asciiTheme="majorBidi" w:hAnsiTheme="majorBidi" w:cstheme="majorBidi"/>
          <w:sz w:val="28"/>
          <w:szCs w:val="28"/>
        </w:rPr>
        <w:t xml:space="preserve">The </w:t>
      </w:r>
      <w:proofErr w:type="spellStart"/>
      <w:r w:rsidRPr="0047617C">
        <w:rPr>
          <w:rFonts w:asciiTheme="majorBidi" w:hAnsiTheme="majorBidi" w:cstheme="majorBidi"/>
          <w:sz w:val="28"/>
          <w:szCs w:val="28"/>
        </w:rPr>
        <w:t>urinogenital</w:t>
      </w:r>
      <w:proofErr w:type="spellEnd"/>
      <w:r w:rsidRPr="0047617C">
        <w:rPr>
          <w:rFonts w:asciiTheme="majorBidi" w:hAnsiTheme="majorBidi" w:cstheme="majorBidi"/>
          <w:sz w:val="28"/>
          <w:szCs w:val="28"/>
        </w:rPr>
        <w:t xml:space="preserve"> system comprises the </w:t>
      </w:r>
      <w:r w:rsidRPr="0047617C">
        <w:rPr>
          <w:rStyle w:val="BodytextBoldItalic"/>
          <w:rFonts w:asciiTheme="majorBidi" w:hAnsiTheme="majorBidi" w:cstheme="majorBidi"/>
          <w:sz w:val="28"/>
          <w:szCs w:val="28"/>
        </w:rPr>
        <w:t>excretory</w:t>
      </w:r>
      <w:r w:rsidRPr="0047617C">
        <w:rPr>
          <w:rFonts w:asciiTheme="majorBidi" w:hAnsiTheme="majorBidi" w:cstheme="majorBidi"/>
          <w:sz w:val="28"/>
          <w:szCs w:val="28"/>
        </w:rPr>
        <w:t xml:space="preserve"> and the </w:t>
      </w:r>
      <w:r w:rsidRPr="0047617C">
        <w:rPr>
          <w:rStyle w:val="BodytextBoldItalic"/>
          <w:rFonts w:asciiTheme="majorBidi" w:hAnsiTheme="majorBidi" w:cstheme="majorBidi"/>
          <w:sz w:val="28"/>
          <w:szCs w:val="28"/>
        </w:rPr>
        <w:t>reproductive organs</w:t>
      </w:r>
      <w:r w:rsidRPr="0047617C">
        <w:rPr>
          <w:rFonts w:asciiTheme="majorBidi" w:hAnsiTheme="majorBidi" w:cstheme="majorBidi"/>
          <w:sz w:val="28"/>
          <w:szCs w:val="28"/>
        </w:rPr>
        <w:t>. The</w:t>
      </w:r>
    </w:p>
    <w:p w:rsidR="00A06896" w:rsidRPr="0047617C" w:rsidRDefault="00A06896" w:rsidP="00A06896">
      <w:pPr>
        <w:pStyle w:val="BodyText1"/>
        <w:shd w:val="clear" w:color="auto" w:fill="auto"/>
        <w:spacing w:line="360" w:lineRule="auto"/>
        <w:rPr>
          <w:rFonts w:asciiTheme="majorBidi" w:hAnsiTheme="majorBidi" w:cstheme="majorBidi"/>
          <w:sz w:val="28"/>
          <w:szCs w:val="28"/>
        </w:rPr>
      </w:pPr>
      <w:proofErr w:type="gramStart"/>
      <w:r w:rsidRPr="0047617C">
        <w:rPr>
          <w:rFonts w:asciiTheme="majorBidi" w:hAnsiTheme="majorBidi" w:cstheme="majorBidi"/>
          <w:sz w:val="28"/>
          <w:szCs w:val="28"/>
        </w:rPr>
        <w:t>excretory</w:t>
      </w:r>
      <w:proofErr w:type="gramEnd"/>
      <w:r w:rsidRPr="0047617C">
        <w:rPr>
          <w:rFonts w:asciiTheme="majorBidi" w:hAnsiTheme="majorBidi" w:cstheme="majorBidi"/>
          <w:sz w:val="28"/>
          <w:szCs w:val="28"/>
        </w:rPr>
        <w:t xml:space="preserve"> system is closely associated with the genital system in males but they are separate in females.</w:t>
      </w:r>
    </w:p>
    <w:p w:rsidR="00A06896" w:rsidRPr="0047617C" w:rsidRDefault="00A06896" w:rsidP="00A06896">
      <w:pPr>
        <w:pStyle w:val="Heading20"/>
        <w:keepNext/>
        <w:keepLines/>
        <w:shd w:val="clear" w:color="auto" w:fill="auto"/>
        <w:spacing w:before="0" w:after="0" w:line="360" w:lineRule="auto"/>
        <w:ind w:right="80"/>
        <w:jc w:val="both"/>
        <w:rPr>
          <w:rFonts w:asciiTheme="majorBidi" w:hAnsiTheme="majorBidi" w:cstheme="majorBidi"/>
          <w:sz w:val="28"/>
          <w:szCs w:val="28"/>
        </w:rPr>
      </w:pPr>
      <w:r w:rsidRPr="0047617C">
        <w:rPr>
          <w:rFonts w:asciiTheme="majorBidi" w:hAnsiTheme="majorBidi" w:cstheme="majorBidi"/>
          <w:sz w:val="28"/>
          <w:szCs w:val="28"/>
        </w:rPr>
        <w:t>Excretory System</w:t>
      </w:r>
    </w:p>
    <w:p w:rsidR="00A06896" w:rsidRPr="0047617C" w:rsidRDefault="00764566" w:rsidP="00A06896">
      <w:pPr>
        <w:pStyle w:val="BodyText1"/>
        <w:shd w:val="clear" w:color="auto" w:fill="auto"/>
        <w:spacing w:line="360" w:lineRule="auto"/>
        <w:ind w:firstLine="52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8720" behindDoc="1" locked="0" layoutInCell="1" allowOverlap="1" wp14:anchorId="7E7DF596" wp14:editId="41438489">
            <wp:simplePos x="0" y="0"/>
            <wp:positionH relativeFrom="column">
              <wp:posOffset>1368425</wp:posOffset>
            </wp:positionH>
            <wp:positionV relativeFrom="paragraph">
              <wp:posOffset>571500</wp:posOffset>
            </wp:positionV>
            <wp:extent cx="2536190" cy="3795395"/>
            <wp:effectExtent l="0" t="0" r="0" b="0"/>
            <wp:wrapNone/>
            <wp:docPr id="22" name="Picture 22" descr="C:\Users\Aziz\Desktop\book-Dr-Sabah\Ch-3-eight\Fig-8\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ziz\Desktop\book-Dr-Sabah\Ch-3-eight\Fig-8\F8-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6190" cy="379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896" w:rsidRPr="0047617C">
        <w:rPr>
          <w:rFonts w:asciiTheme="majorBidi" w:hAnsiTheme="majorBidi" w:cstheme="majorBidi"/>
          <w:sz w:val="28"/>
          <w:szCs w:val="28"/>
        </w:rPr>
        <w:t xml:space="preserve">The excretory system consists of a pair of </w:t>
      </w:r>
      <w:r w:rsidR="00A06896" w:rsidRPr="0047617C">
        <w:rPr>
          <w:rStyle w:val="BodytextBoldItalic"/>
          <w:rFonts w:asciiTheme="majorBidi" w:hAnsiTheme="majorBidi" w:cstheme="majorBidi"/>
          <w:sz w:val="28"/>
          <w:szCs w:val="28"/>
        </w:rPr>
        <w:t>kidneys.</w:t>
      </w:r>
      <w:r w:rsidR="00A06896" w:rsidRPr="0047617C">
        <w:rPr>
          <w:rFonts w:asciiTheme="majorBidi" w:hAnsiTheme="majorBidi" w:cstheme="majorBidi"/>
          <w:sz w:val="28"/>
          <w:szCs w:val="28"/>
        </w:rPr>
        <w:t xml:space="preserve"> The functional kidney of amphibians is </w:t>
      </w:r>
      <w:proofErr w:type="spellStart"/>
      <w:r w:rsidR="00A06896" w:rsidRPr="0047617C">
        <w:rPr>
          <w:rStyle w:val="BodytextBoldItalic"/>
          <w:rFonts w:asciiTheme="majorBidi" w:hAnsiTheme="majorBidi" w:cstheme="majorBidi"/>
          <w:sz w:val="28"/>
          <w:szCs w:val="28"/>
        </w:rPr>
        <w:t>mesonephros</w:t>
      </w:r>
      <w:proofErr w:type="spellEnd"/>
      <w:r w:rsidR="00A06896" w:rsidRPr="0047617C">
        <w:rPr>
          <w:rStyle w:val="BodytextBoldItalic"/>
          <w:rFonts w:asciiTheme="majorBidi" w:hAnsiTheme="majorBidi" w:cstheme="majorBidi"/>
          <w:sz w:val="28"/>
          <w:szCs w:val="28"/>
        </w:rPr>
        <w:t>.</w:t>
      </w:r>
    </w:p>
    <w:p w:rsidR="00835350" w:rsidRDefault="00835350"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Pr="00764566" w:rsidRDefault="00764566" w:rsidP="00764566">
      <w:pPr>
        <w:spacing w:line="360" w:lineRule="auto"/>
        <w:jc w:val="center"/>
        <w:rPr>
          <w:rFonts w:asciiTheme="majorBidi" w:hAnsiTheme="majorBidi" w:cstheme="majorBidi"/>
          <w:i/>
          <w:iCs/>
          <w:sz w:val="28"/>
          <w:szCs w:val="28"/>
        </w:rPr>
      </w:pPr>
      <w:r w:rsidRPr="00764566">
        <w:rPr>
          <w:rFonts w:asciiTheme="majorBidi" w:hAnsiTheme="majorBidi" w:cstheme="majorBidi"/>
          <w:i/>
          <w:iCs/>
          <w:sz w:val="28"/>
          <w:szCs w:val="28"/>
        </w:rPr>
        <w:t xml:space="preserve">Fig.8.22: </w:t>
      </w:r>
      <w:proofErr w:type="spellStart"/>
      <w:r w:rsidRPr="00764566">
        <w:rPr>
          <w:rFonts w:asciiTheme="majorBidi" w:hAnsiTheme="majorBidi" w:cstheme="majorBidi"/>
          <w:i/>
          <w:iCs/>
          <w:sz w:val="28"/>
          <w:szCs w:val="28"/>
        </w:rPr>
        <w:t>Bufo</w:t>
      </w:r>
      <w:proofErr w:type="spellEnd"/>
      <w:r w:rsidRPr="00764566">
        <w:rPr>
          <w:rFonts w:asciiTheme="majorBidi" w:hAnsiTheme="majorBidi" w:cstheme="majorBidi"/>
          <w:i/>
          <w:iCs/>
          <w:sz w:val="28"/>
          <w:szCs w:val="28"/>
        </w:rPr>
        <w:t xml:space="preserve">- Male </w:t>
      </w:r>
      <w:proofErr w:type="spellStart"/>
      <w:r w:rsidRPr="00764566">
        <w:rPr>
          <w:rFonts w:asciiTheme="majorBidi" w:hAnsiTheme="majorBidi" w:cstheme="majorBidi"/>
          <w:i/>
          <w:iCs/>
          <w:sz w:val="28"/>
          <w:szCs w:val="28"/>
        </w:rPr>
        <w:t>Urinogenital</w:t>
      </w:r>
      <w:proofErr w:type="spellEnd"/>
      <w:r w:rsidRPr="00764566">
        <w:rPr>
          <w:rFonts w:asciiTheme="majorBidi" w:hAnsiTheme="majorBidi" w:cstheme="majorBidi"/>
          <w:i/>
          <w:iCs/>
          <w:sz w:val="28"/>
          <w:szCs w:val="28"/>
        </w:rPr>
        <w:t xml:space="preserve"> system</w:t>
      </w:r>
    </w:p>
    <w:p w:rsidR="00764566" w:rsidRDefault="00E959F4" w:rsidP="00A06896">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9744" behindDoc="1" locked="0" layoutInCell="1" allowOverlap="1">
            <wp:simplePos x="0" y="0"/>
            <wp:positionH relativeFrom="column">
              <wp:posOffset>1566833</wp:posOffset>
            </wp:positionH>
            <wp:positionV relativeFrom="paragraph">
              <wp:posOffset>119</wp:posOffset>
            </wp:positionV>
            <wp:extent cx="2441575" cy="1164590"/>
            <wp:effectExtent l="0" t="0" r="0" b="0"/>
            <wp:wrapNone/>
            <wp:docPr id="23" name="Picture 23" descr="C:\Users\Aziz\Desktop\book-Dr-Sabah\Ch-3-eight\Fig-8\F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ziz\Desktop\book-Dr-Sabah\Ch-3-eight\Fig-8\F8-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157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Pr="00E959F4" w:rsidRDefault="00E959F4" w:rsidP="00E959F4">
      <w:pPr>
        <w:spacing w:line="360" w:lineRule="auto"/>
        <w:jc w:val="center"/>
        <w:rPr>
          <w:rFonts w:asciiTheme="majorBidi" w:hAnsiTheme="majorBidi" w:cstheme="majorBidi"/>
          <w:i/>
          <w:iCs/>
          <w:sz w:val="28"/>
          <w:szCs w:val="28"/>
        </w:rPr>
      </w:pPr>
      <w:r w:rsidRPr="00E959F4">
        <w:rPr>
          <w:rFonts w:asciiTheme="majorBidi" w:hAnsiTheme="majorBidi" w:cstheme="majorBidi"/>
          <w:i/>
          <w:iCs/>
          <w:sz w:val="28"/>
          <w:szCs w:val="28"/>
        </w:rPr>
        <w:t xml:space="preserve">Fig.8.23: </w:t>
      </w:r>
      <w:proofErr w:type="spellStart"/>
      <w:r w:rsidRPr="00E959F4">
        <w:rPr>
          <w:rFonts w:asciiTheme="majorBidi" w:hAnsiTheme="majorBidi" w:cstheme="majorBidi"/>
          <w:i/>
          <w:iCs/>
          <w:sz w:val="28"/>
          <w:szCs w:val="28"/>
        </w:rPr>
        <w:t>Bufo</w:t>
      </w:r>
      <w:proofErr w:type="spellEnd"/>
      <w:r w:rsidRPr="00E959F4">
        <w:rPr>
          <w:rFonts w:asciiTheme="majorBidi" w:hAnsiTheme="majorBidi" w:cstheme="majorBidi"/>
          <w:i/>
          <w:iCs/>
          <w:sz w:val="28"/>
          <w:szCs w:val="28"/>
        </w:rPr>
        <w:t xml:space="preserve">- </w:t>
      </w:r>
      <w:proofErr w:type="spellStart"/>
      <w:r w:rsidRPr="00E959F4">
        <w:rPr>
          <w:rFonts w:asciiTheme="majorBidi" w:hAnsiTheme="majorBidi" w:cstheme="majorBidi"/>
          <w:i/>
          <w:iCs/>
          <w:sz w:val="28"/>
          <w:szCs w:val="28"/>
        </w:rPr>
        <w:t>Anephron</w:t>
      </w:r>
      <w:proofErr w:type="spellEnd"/>
    </w:p>
    <w:p w:rsidR="00E959F4" w:rsidRDefault="00E959F4"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E618E9" w:rsidRPr="000869B5" w:rsidRDefault="00E618E9" w:rsidP="000869B5">
      <w:pPr>
        <w:pStyle w:val="BodyText1"/>
        <w:shd w:val="clear" w:color="auto" w:fill="auto"/>
        <w:spacing w:line="360" w:lineRule="auto"/>
        <w:ind w:left="40" w:right="20" w:firstLine="400"/>
        <w:rPr>
          <w:rFonts w:asciiTheme="majorBidi" w:hAnsiTheme="majorBidi" w:cstheme="majorBidi"/>
          <w:sz w:val="28"/>
          <w:szCs w:val="28"/>
        </w:rPr>
      </w:pPr>
      <w:r w:rsidRPr="000869B5">
        <w:rPr>
          <w:rFonts w:asciiTheme="majorBidi" w:hAnsiTheme="majorBidi" w:cstheme="majorBidi"/>
          <w:sz w:val="28"/>
          <w:szCs w:val="28"/>
        </w:rPr>
        <w:lastRenderedPageBreak/>
        <w:t xml:space="preserve">In tadpole </w:t>
      </w:r>
      <w:proofErr w:type="gramStart"/>
      <w:r w:rsidRPr="000869B5">
        <w:rPr>
          <w:rStyle w:val="BodytextItalic"/>
          <w:rFonts w:asciiTheme="majorBidi" w:hAnsiTheme="majorBidi" w:cstheme="majorBidi"/>
          <w:sz w:val="28"/>
          <w:szCs w:val="28"/>
        </w:rPr>
        <w:t>larva.,</w:t>
      </w:r>
      <w:proofErr w:type="gramEnd"/>
      <w:r w:rsidRPr="000869B5">
        <w:rPr>
          <w:rStyle w:val="BodytextItalic"/>
          <w:rFonts w:asciiTheme="majorBidi" w:hAnsiTheme="majorBidi" w:cstheme="majorBidi"/>
          <w:sz w:val="28"/>
          <w:szCs w:val="28"/>
        </w:rPr>
        <w:t xml:space="preserve"> </w:t>
      </w:r>
      <w:proofErr w:type="spellStart"/>
      <w:r w:rsidRPr="000869B5">
        <w:rPr>
          <w:rStyle w:val="BodytextItalic"/>
          <w:rFonts w:asciiTheme="majorBidi" w:hAnsiTheme="majorBidi" w:cstheme="majorBidi"/>
          <w:sz w:val="28"/>
          <w:szCs w:val="28"/>
        </w:rPr>
        <w:t>pronephros</w:t>
      </w:r>
      <w:proofErr w:type="spellEnd"/>
      <w:r w:rsidRPr="000869B5">
        <w:rPr>
          <w:rFonts w:asciiTheme="majorBidi" w:hAnsiTheme="majorBidi" w:cstheme="majorBidi"/>
          <w:sz w:val="28"/>
          <w:szCs w:val="28"/>
        </w:rPr>
        <w:t xml:space="preserve"> is present; but later it is replaced by the </w:t>
      </w:r>
      <w:proofErr w:type="spellStart"/>
      <w:r w:rsidRPr="000869B5">
        <w:rPr>
          <w:rFonts w:asciiTheme="majorBidi" w:hAnsiTheme="majorBidi" w:cstheme="majorBidi"/>
          <w:sz w:val="28"/>
          <w:szCs w:val="28"/>
        </w:rPr>
        <w:t>mesonephros</w:t>
      </w:r>
      <w:proofErr w:type="spellEnd"/>
      <w:r w:rsidRPr="000869B5">
        <w:rPr>
          <w:rFonts w:asciiTheme="majorBidi" w:hAnsiTheme="majorBidi" w:cstheme="majorBidi"/>
          <w:sz w:val="28"/>
          <w:szCs w:val="28"/>
        </w:rPr>
        <w:t xml:space="preserve"> in the adult.</w:t>
      </w:r>
    </w:p>
    <w:p w:rsidR="00E618E9" w:rsidRPr="000869B5" w:rsidRDefault="00E618E9" w:rsidP="00E618E9">
      <w:pPr>
        <w:pStyle w:val="BodyText1"/>
        <w:shd w:val="clear" w:color="auto" w:fill="auto"/>
        <w:spacing w:after="70" w:line="360" w:lineRule="auto"/>
        <w:ind w:left="40" w:right="20" w:firstLine="400"/>
        <w:rPr>
          <w:rFonts w:asciiTheme="majorBidi" w:hAnsiTheme="majorBidi" w:cstheme="majorBidi"/>
          <w:sz w:val="28"/>
          <w:szCs w:val="28"/>
        </w:rPr>
      </w:pPr>
      <w:r w:rsidRPr="000869B5">
        <w:rPr>
          <w:rFonts w:asciiTheme="majorBidi" w:hAnsiTheme="majorBidi" w:cstheme="majorBidi"/>
          <w:sz w:val="28"/>
          <w:szCs w:val="28"/>
        </w:rPr>
        <w:t>The kidney is flat with a convex outer surface. The inner surface is almost straight with two or three notches.</w:t>
      </w:r>
      <w:r>
        <w:rPr>
          <w:rFonts w:asciiTheme="majorBidi" w:hAnsiTheme="majorBidi" w:cstheme="majorBidi"/>
          <w:sz w:val="28"/>
          <w:szCs w:val="28"/>
        </w:rPr>
        <w:t xml:space="preserve"> </w:t>
      </w:r>
      <w:r w:rsidRPr="000869B5">
        <w:rPr>
          <w:rFonts w:asciiTheme="majorBidi" w:hAnsiTheme="majorBidi" w:cstheme="majorBidi"/>
          <w:sz w:val="28"/>
          <w:szCs w:val="28"/>
        </w:rPr>
        <w:t xml:space="preserve">From each kidney arises a tube called </w:t>
      </w:r>
      <w:r w:rsidRPr="000869B5">
        <w:rPr>
          <w:rStyle w:val="PicturecaptionItalic"/>
          <w:rFonts w:asciiTheme="majorBidi" w:hAnsiTheme="majorBidi" w:cstheme="majorBidi"/>
          <w:sz w:val="28"/>
          <w:szCs w:val="28"/>
        </w:rPr>
        <w:t>ureter.</w:t>
      </w:r>
      <w:r w:rsidRPr="000869B5">
        <w:rPr>
          <w:rFonts w:asciiTheme="majorBidi" w:hAnsiTheme="majorBidi" w:cstheme="majorBidi"/>
          <w:sz w:val="28"/>
          <w:szCs w:val="28"/>
        </w:rPr>
        <w:t xml:space="preserve"> The ureter is the </w:t>
      </w:r>
      <w:proofErr w:type="spellStart"/>
      <w:r w:rsidRPr="000869B5">
        <w:rPr>
          <w:rStyle w:val="PicturecaptionItalic"/>
          <w:rFonts w:asciiTheme="majorBidi" w:hAnsiTheme="majorBidi" w:cstheme="majorBidi"/>
          <w:sz w:val="28"/>
          <w:szCs w:val="28"/>
        </w:rPr>
        <w:t>mesonephric</w:t>
      </w:r>
      <w:proofErr w:type="spellEnd"/>
      <w:r w:rsidRPr="000869B5">
        <w:rPr>
          <w:rStyle w:val="PicturecaptionItalic"/>
          <w:rFonts w:asciiTheme="majorBidi" w:hAnsiTheme="majorBidi" w:cstheme="majorBidi"/>
          <w:sz w:val="28"/>
          <w:szCs w:val="28"/>
        </w:rPr>
        <w:t xml:space="preserve"> duct </w:t>
      </w:r>
      <w:r w:rsidRPr="000869B5">
        <w:rPr>
          <w:rFonts w:asciiTheme="majorBidi" w:hAnsiTheme="majorBidi" w:cstheme="majorBidi"/>
          <w:sz w:val="28"/>
          <w:szCs w:val="28"/>
        </w:rPr>
        <w:t xml:space="preserve">or </w:t>
      </w:r>
      <w:proofErr w:type="spellStart"/>
      <w:r w:rsidRPr="000869B5">
        <w:rPr>
          <w:rStyle w:val="PicturecaptionItalic"/>
          <w:rFonts w:asciiTheme="majorBidi" w:hAnsiTheme="majorBidi" w:cstheme="majorBidi"/>
          <w:sz w:val="28"/>
          <w:szCs w:val="28"/>
        </w:rPr>
        <w:t>Wolffian</w:t>
      </w:r>
      <w:proofErr w:type="spellEnd"/>
      <w:r w:rsidRPr="000869B5">
        <w:rPr>
          <w:rStyle w:val="PicturecaptionItalic"/>
          <w:rFonts w:asciiTheme="majorBidi" w:hAnsiTheme="majorBidi" w:cstheme="majorBidi"/>
          <w:sz w:val="28"/>
          <w:szCs w:val="28"/>
        </w:rPr>
        <w:t xml:space="preserve"> </w:t>
      </w:r>
      <w:proofErr w:type="spellStart"/>
      <w:r w:rsidRPr="000869B5">
        <w:rPr>
          <w:rStyle w:val="PicturecaptionItalic"/>
          <w:rFonts w:asciiTheme="majorBidi" w:hAnsiTheme="majorBidi" w:cstheme="majorBidi"/>
          <w:sz w:val="28"/>
          <w:szCs w:val="28"/>
        </w:rPr>
        <w:t>cluct</w:t>
      </w:r>
      <w:proofErr w:type="spellEnd"/>
      <w:r w:rsidRPr="000869B5">
        <w:rPr>
          <w:rFonts w:asciiTheme="majorBidi" w:hAnsiTheme="majorBidi" w:cstheme="majorBidi"/>
          <w:sz w:val="28"/>
          <w:szCs w:val="28"/>
        </w:rPr>
        <w:t xml:space="preserve">. The ureters run backwards. Posteriorly, the two ureters unite and open into the cloaca by a </w:t>
      </w:r>
      <w:r w:rsidRPr="000869B5">
        <w:rPr>
          <w:rStyle w:val="PicturecaptionItalic"/>
          <w:rFonts w:asciiTheme="majorBidi" w:hAnsiTheme="majorBidi" w:cstheme="majorBidi"/>
          <w:sz w:val="28"/>
          <w:szCs w:val="28"/>
        </w:rPr>
        <w:t>common opening.</w:t>
      </w:r>
      <w:r>
        <w:rPr>
          <w:rStyle w:val="PicturecaptionItalic"/>
          <w:rFonts w:asciiTheme="majorBidi" w:hAnsiTheme="majorBidi" w:cstheme="majorBidi"/>
          <w:sz w:val="28"/>
          <w:szCs w:val="28"/>
        </w:rPr>
        <w:t xml:space="preserve"> </w:t>
      </w:r>
      <w:r w:rsidRPr="000869B5">
        <w:rPr>
          <w:rFonts w:asciiTheme="majorBidi" w:hAnsiTheme="majorBidi" w:cstheme="majorBidi"/>
          <w:sz w:val="28"/>
          <w:szCs w:val="28"/>
        </w:rPr>
        <w:t xml:space="preserve">The </w:t>
      </w:r>
      <w:r w:rsidRPr="000869B5">
        <w:rPr>
          <w:rStyle w:val="PicturecaptionItalic"/>
          <w:rFonts w:asciiTheme="majorBidi" w:hAnsiTheme="majorBidi" w:cstheme="majorBidi"/>
          <w:sz w:val="28"/>
          <w:szCs w:val="28"/>
        </w:rPr>
        <w:t>urinary bladder</w:t>
      </w:r>
      <w:r w:rsidRPr="000869B5">
        <w:rPr>
          <w:rFonts w:asciiTheme="majorBidi" w:hAnsiTheme="majorBidi" w:cstheme="majorBidi"/>
          <w:sz w:val="28"/>
          <w:szCs w:val="28"/>
        </w:rPr>
        <w:t xml:space="preserve"> is connected with the cloaca. The urinary bladder is a </w:t>
      </w:r>
      <w:proofErr w:type="spellStart"/>
      <w:r w:rsidRPr="000869B5">
        <w:rPr>
          <w:rFonts w:asciiTheme="majorBidi" w:hAnsiTheme="majorBidi" w:cstheme="majorBidi"/>
          <w:sz w:val="28"/>
          <w:szCs w:val="28"/>
        </w:rPr>
        <w:t>bilobed</w:t>
      </w:r>
      <w:proofErr w:type="spellEnd"/>
      <w:r w:rsidRPr="000869B5">
        <w:rPr>
          <w:rFonts w:asciiTheme="majorBidi" w:hAnsiTheme="majorBidi" w:cstheme="majorBidi"/>
          <w:sz w:val="28"/>
          <w:szCs w:val="28"/>
        </w:rPr>
        <w:t xml:space="preserve"> thin walled, transparent sac.</w:t>
      </w:r>
    </w:p>
    <w:p w:rsidR="00E618E9" w:rsidRPr="000869B5" w:rsidRDefault="00E618E9" w:rsidP="000869B5">
      <w:pPr>
        <w:pStyle w:val="BodyText1"/>
        <w:shd w:val="clear" w:color="auto" w:fill="auto"/>
        <w:spacing w:line="360" w:lineRule="auto"/>
        <w:ind w:left="20" w:right="100" w:firstLine="420"/>
        <w:rPr>
          <w:rFonts w:asciiTheme="majorBidi" w:hAnsiTheme="majorBidi" w:cstheme="majorBidi"/>
          <w:sz w:val="28"/>
          <w:szCs w:val="28"/>
        </w:rPr>
      </w:pPr>
      <w:r w:rsidRPr="000869B5">
        <w:rPr>
          <w:rFonts w:asciiTheme="majorBidi" w:hAnsiTheme="majorBidi" w:cstheme="majorBidi"/>
          <w:sz w:val="28"/>
          <w:szCs w:val="28"/>
        </w:rPr>
        <w:t xml:space="preserve">In the male the </w:t>
      </w:r>
      <w:r w:rsidRPr="000869B5">
        <w:rPr>
          <w:rStyle w:val="BodytextItalic"/>
          <w:rFonts w:asciiTheme="majorBidi" w:hAnsiTheme="majorBidi" w:cstheme="majorBidi"/>
          <w:sz w:val="28"/>
          <w:szCs w:val="28"/>
        </w:rPr>
        <w:t xml:space="preserve">vasa </w:t>
      </w:r>
      <w:proofErr w:type="spellStart"/>
      <w:r w:rsidRPr="000869B5">
        <w:rPr>
          <w:rStyle w:val="BodytextItalic"/>
          <w:rFonts w:asciiTheme="majorBidi" w:hAnsiTheme="majorBidi" w:cstheme="majorBidi"/>
          <w:sz w:val="28"/>
          <w:szCs w:val="28"/>
        </w:rPr>
        <w:t>efferentia</w:t>
      </w:r>
      <w:proofErr w:type="spellEnd"/>
      <w:r w:rsidRPr="000869B5">
        <w:rPr>
          <w:rFonts w:asciiTheme="majorBidi" w:hAnsiTheme="majorBidi" w:cstheme="majorBidi"/>
          <w:sz w:val="28"/>
          <w:szCs w:val="28"/>
        </w:rPr>
        <w:t xml:space="preserve"> also open into the ureter. Hence the ureter of male is called </w:t>
      </w:r>
      <w:proofErr w:type="spellStart"/>
      <w:r w:rsidRPr="000869B5">
        <w:rPr>
          <w:rStyle w:val="BodytextItalic"/>
          <w:rFonts w:asciiTheme="majorBidi" w:hAnsiTheme="majorBidi" w:cstheme="majorBidi"/>
          <w:sz w:val="28"/>
          <w:szCs w:val="28"/>
        </w:rPr>
        <w:t>urino</w:t>
      </w:r>
      <w:proofErr w:type="spellEnd"/>
      <w:r w:rsidRPr="000869B5">
        <w:rPr>
          <w:rStyle w:val="BodytextItalic"/>
          <w:rFonts w:asciiTheme="majorBidi" w:hAnsiTheme="majorBidi" w:cstheme="majorBidi"/>
          <w:sz w:val="28"/>
          <w:szCs w:val="28"/>
        </w:rPr>
        <w:t xml:space="preserve"> genital duct</w:t>
      </w:r>
    </w:p>
    <w:p w:rsidR="00E618E9" w:rsidRPr="000869B5" w:rsidRDefault="00E618E9" w:rsidP="000869B5">
      <w:pPr>
        <w:pStyle w:val="BodyText1"/>
        <w:shd w:val="clear" w:color="auto" w:fill="auto"/>
        <w:spacing w:line="360" w:lineRule="auto"/>
        <w:ind w:left="20" w:right="100" w:firstLine="420"/>
        <w:rPr>
          <w:rFonts w:asciiTheme="majorBidi" w:hAnsiTheme="majorBidi" w:cstheme="majorBidi"/>
          <w:sz w:val="28"/>
          <w:szCs w:val="28"/>
        </w:rPr>
      </w:pPr>
      <w:r w:rsidRPr="000869B5">
        <w:rPr>
          <w:rFonts w:asciiTheme="majorBidi" w:hAnsiTheme="majorBidi" w:cstheme="majorBidi"/>
          <w:sz w:val="28"/>
          <w:szCs w:val="28"/>
        </w:rPr>
        <w:t xml:space="preserve">A </w:t>
      </w:r>
      <w:proofErr w:type="gramStart"/>
      <w:r w:rsidRPr="000869B5">
        <w:rPr>
          <w:rStyle w:val="BodytextItalic"/>
          <w:rFonts w:asciiTheme="majorBidi" w:hAnsiTheme="majorBidi" w:cstheme="majorBidi"/>
          <w:sz w:val="28"/>
          <w:szCs w:val="28"/>
        </w:rPr>
        <w:t>testis,</w:t>
      </w:r>
      <w:proofErr w:type="gramEnd"/>
      <w:r w:rsidRPr="000869B5">
        <w:rPr>
          <w:rFonts w:asciiTheme="majorBidi" w:hAnsiTheme="majorBidi" w:cstheme="majorBidi"/>
          <w:sz w:val="28"/>
          <w:szCs w:val="28"/>
        </w:rPr>
        <w:t xml:space="preserve"> and a tuft of </w:t>
      </w:r>
      <w:r w:rsidRPr="000869B5">
        <w:rPr>
          <w:rStyle w:val="BodytextItalic"/>
          <w:rFonts w:asciiTheme="majorBidi" w:hAnsiTheme="majorBidi" w:cstheme="majorBidi"/>
          <w:sz w:val="28"/>
          <w:szCs w:val="28"/>
        </w:rPr>
        <w:t>fat body</w:t>
      </w:r>
      <w:r w:rsidRPr="000869B5">
        <w:rPr>
          <w:rFonts w:asciiTheme="majorBidi" w:hAnsiTheme="majorBidi" w:cstheme="majorBidi"/>
          <w:sz w:val="28"/>
          <w:szCs w:val="28"/>
        </w:rPr>
        <w:t xml:space="preserve"> are attached to each kidney of males.</w:t>
      </w:r>
    </w:p>
    <w:p w:rsidR="00E618E9" w:rsidRPr="000869B5" w:rsidRDefault="00E618E9" w:rsidP="000869B5">
      <w:pPr>
        <w:pStyle w:val="BodyText1"/>
        <w:shd w:val="clear" w:color="auto" w:fill="auto"/>
        <w:spacing w:line="360" w:lineRule="auto"/>
        <w:ind w:left="20" w:right="100" w:firstLine="420"/>
        <w:rPr>
          <w:rFonts w:asciiTheme="majorBidi" w:hAnsiTheme="majorBidi" w:cstheme="majorBidi"/>
          <w:sz w:val="28"/>
          <w:szCs w:val="28"/>
        </w:rPr>
      </w:pPr>
      <w:r w:rsidRPr="000869B5">
        <w:rPr>
          <w:rFonts w:asciiTheme="majorBidi" w:hAnsiTheme="majorBidi" w:cstheme="majorBidi"/>
          <w:sz w:val="28"/>
          <w:szCs w:val="28"/>
        </w:rPr>
        <w:t xml:space="preserve">A kidney is composed of many minute tubules called </w:t>
      </w:r>
      <w:proofErr w:type="spellStart"/>
      <w:r w:rsidRPr="000869B5">
        <w:rPr>
          <w:rStyle w:val="BodytextItalic"/>
          <w:rFonts w:asciiTheme="majorBidi" w:hAnsiTheme="majorBidi" w:cstheme="majorBidi"/>
          <w:sz w:val="28"/>
          <w:szCs w:val="28"/>
        </w:rPr>
        <w:t>uriniferous</w:t>
      </w:r>
      <w:proofErr w:type="spellEnd"/>
      <w:r w:rsidRPr="000869B5">
        <w:rPr>
          <w:rStyle w:val="BodytextItalic"/>
          <w:rFonts w:asciiTheme="majorBidi" w:hAnsiTheme="majorBidi" w:cstheme="majorBidi"/>
          <w:sz w:val="28"/>
          <w:szCs w:val="28"/>
        </w:rPr>
        <w:t xml:space="preserve"> tubules</w:t>
      </w:r>
      <w:r w:rsidRPr="000869B5">
        <w:rPr>
          <w:rFonts w:asciiTheme="majorBidi" w:hAnsiTheme="majorBidi" w:cstheme="majorBidi"/>
          <w:sz w:val="28"/>
          <w:szCs w:val="28"/>
        </w:rPr>
        <w:t xml:space="preserve"> or </w:t>
      </w:r>
      <w:r w:rsidRPr="000869B5">
        <w:rPr>
          <w:rStyle w:val="BodytextItalic"/>
          <w:rFonts w:asciiTheme="majorBidi" w:hAnsiTheme="majorBidi" w:cstheme="majorBidi"/>
          <w:sz w:val="28"/>
          <w:szCs w:val="28"/>
        </w:rPr>
        <w:t>nephrons.</w:t>
      </w:r>
      <w:r w:rsidRPr="000869B5">
        <w:rPr>
          <w:rFonts w:asciiTheme="majorBidi" w:hAnsiTheme="majorBidi" w:cstheme="majorBidi"/>
          <w:sz w:val="28"/>
          <w:szCs w:val="28"/>
        </w:rPr>
        <w:t xml:space="preserve"> They are the functional units of kidney</w:t>
      </w:r>
      <w:r>
        <w:rPr>
          <w:rFonts w:asciiTheme="majorBidi" w:hAnsiTheme="majorBidi" w:cstheme="majorBidi"/>
          <w:sz w:val="28"/>
          <w:szCs w:val="28"/>
        </w:rPr>
        <w:t>.</w:t>
      </w:r>
    </w:p>
    <w:p w:rsidR="00E618E9" w:rsidRPr="000869B5" w:rsidRDefault="00E618E9" w:rsidP="00E618E9">
      <w:pPr>
        <w:pStyle w:val="BodyText1"/>
        <w:shd w:val="clear" w:color="auto" w:fill="auto"/>
        <w:spacing w:line="360" w:lineRule="auto"/>
        <w:ind w:left="20" w:right="100" w:firstLine="420"/>
        <w:rPr>
          <w:rFonts w:asciiTheme="majorBidi" w:hAnsiTheme="majorBidi" w:cstheme="majorBidi"/>
          <w:sz w:val="28"/>
          <w:szCs w:val="28"/>
        </w:rPr>
      </w:pPr>
      <w:r w:rsidRPr="000869B5">
        <w:rPr>
          <w:rFonts w:asciiTheme="majorBidi" w:hAnsiTheme="majorBidi" w:cstheme="majorBidi"/>
          <w:sz w:val="28"/>
          <w:szCs w:val="28"/>
        </w:rPr>
        <w:t xml:space="preserve">Each nephron is a </w:t>
      </w:r>
      <w:r w:rsidRPr="000869B5">
        <w:rPr>
          <w:rStyle w:val="BodytextItalic"/>
          <w:rFonts w:asciiTheme="majorBidi" w:hAnsiTheme="majorBidi" w:cstheme="majorBidi"/>
          <w:sz w:val="28"/>
          <w:szCs w:val="28"/>
        </w:rPr>
        <w:t>coiled tubule</w:t>
      </w:r>
      <w:r w:rsidRPr="000869B5">
        <w:rPr>
          <w:rFonts w:asciiTheme="majorBidi" w:hAnsiTheme="majorBidi" w:cstheme="majorBidi"/>
          <w:sz w:val="28"/>
          <w:szCs w:val="28"/>
        </w:rPr>
        <w:t xml:space="preserve">. One end of the nephron is formed of a cup-like structure called </w:t>
      </w:r>
      <w:r w:rsidRPr="000869B5">
        <w:rPr>
          <w:rStyle w:val="BodytextItalic"/>
          <w:rFonts w:asciiTheme="majorBidi" w:hAnsiTheme="majorBidi" w:cstheme="majorBidi"/>
          <w:sz w:val="28"/>
          <w:szCs w:val="28"/>
        </w:rPr>
        <w:t>Bowman’s capsule.</w:t>
      </w:r>
      <w:r w:rsidRPr="000869B5">
        <w:rPr>
          <w:rFonts w:asciiTheme="majorBidi" w:hAnsiTheme="majorBidi" w:cstheme="majorBidi"/>
          <w:sz w:val="28"/>
          <w:szCs w:val="28"/>
        </w:rPr>
        <w:t xml:space="preserve"> The cavity of the cup contains a network of capillaries called </w:t>
      </w:r>
      <w:r w:rsidRPr="000869B5">
        <w:rPr>
          <w:rStyle w:val="BodytextItalic"/>
          <w:rFonts w:asciiTheme="majorBidi" w:hAnsiTheme="majorBidi" w:cstheme="majorBidi"/>
          <w:sz w:val="28"/>
          <w:szCs w:val="28"/>
        </w:rPr>
        <w:t>glomerulus.</w:t>
      </w:r>
    </w:p>
    <w:p w:rsidR="00E618E9" w:rsidRPr="000869B5" w:rsidRDefault="00E618E9" w:rsidP="00E618E9">
      <w:pPr>
        <w:pStyle w:val="BodyText1"/>
        <w:shd w:val="clear" w:color="auto" w:fill="auto"/>
        <w:spacing w:line="360" w:lineRule="auto"/>
        <w:ind w:left="20" w:right="100" w:firstLine="420"/>
        <w:rPr>
          <w:rFonts w:asciiTheme="majorBidi" w:hAnsiTheme="majorBidi" w:cstheme="majorBidi"/>
          <w:sz w:val="28"/>
          <w:szCs w:val="28"/>
        </w:rPr>
      </w:pPr>
      <w:r w:rsidRPr="000869B5">
        <w:rPr>
          <w:rFonts w:asciiTheme="majorBidi" w:hAnsiTheme="majorBidi" w:cstheme="majorBidi"/>
          <w:sz w:val="28"/>
          <w:szCs w:val="28"/>
        </w:rPr>
        <w:t xml:space="preserve">The Bowman’s capsule and the glomerulus are together called </w:t>
      </w:r>
      <w:proofErr w:type="spellStart"/>
      <w:r w:rsidRPr="000869B5">
        <w:rPr>
          <w:rStyle w:val="BodytextItalic"/>
          <w:rFonts w:asciiTheme="majorBidi" w:hAnsiTheme="majorBidi" w:cstheme="majorBidi"/>
          <w:sz w:val="28"/>
          <w:szCs w:val="28"/>
        </w:rPr>
        <w:t>Malpighian</w:t>
      </w:r>
      <w:proofErr w:type="spellEnd"/>
      <w:r w:rsidRPr="000869B5">
        <w:rPr>
          <w:rStyle w:val="BodytextItalic"/>
          <w:rFonts w:asciiTheme="majorBidi" w:hAnsiTheme="majorBidi" w:cstheme="majorBidi"/>
          <w:sz w:val="28"/>
          <w:szCs w:val="28"/>
        </w:rPr>
        <w:t xml:space="preserve"> corpuscle. </w:t>
      </w:r>
      <w:r w:rsidRPr="000869B5">
        <w:rPr>
          <w:rFonts w:asciiTheme="majorBidi" w:hAnsiTheme="majorBidi" w:cstheme="majorBidi"/>
          <w:sz w:val="28"/>
          <w:szCs w:val="28"/>
        </w:rPr>
        <w:t xml:space="preserve">The </w:t>
      </w:r>
      <w:proofErr w:type="spellStart"/>
      <w:r w:rsidRPr="000869B5">
        <w:rPr>
          <w:rFonts w:asciiTheme="majorBidi" w:hAnsiTheme="majorBidi" w:cstheme="majorBidi"/>
          <w:sz w:val="28"/>
          <w:szCs w:val="28"/>
        </w:rPr>
        <w:t>Malpighian</w:t>
      </w:r>
      <w:proofErr w:type="spellEnd"/>
      <w:r w:rsidRPr="000869B5">
        <w:rPr>
          <w:rFonts w:asciiTheme="majorBidi" w:hAnsiTheme="majorBidi" w:cstheme="majorBidi"/>
          <w:sz w:val="28"/>
          <w:szCs w:val="28"/>
        </w:rPr>
        <w:t xml:space="preserve"> corpuscle leads into a </w:t>
      </w:r>
      <w:r w:rsidRPr="000869B5">
        <w:rPr>
          <w:rStyle w:val="BodytextItalic"/>
          <w:rFonts w:asciiTheme="majorBidi" w:hAnsiTheme="majorBidi" w:cstheme="majorBidi"/>
          <w:sz w:val="28"/>
          <w:szCs w:val="28"/>
        </w:rPr>
        <w:t xml:space="preserve">neck </w:t>
      </w:r>
      <w:r w:rsidRPr="000869B5">
        <w:rPr>
          <w:rFonts w:asciiTheme="majorBidi" w:hAnsiTheme="majorBidi" w:cstheme="majorBidi"/>
          <w:sz w:val="28"/>
          <w:szCs w:val="28"/>
        </w:rPr>
        <w:t xml:space="preserve">which is followed by a </w:t>
      </w:r>
      <w:r w:rsidRPr="000869B5">
        <w:rPr>
          <w:rStyle w:val="BodytextItalic"/>
          <w:rFonts w:asciiTheme="majorBidi" w:hAnsiTheme="majorBidi" w:cstheme="majorBidi"/>
          <w:sz w:val="28"/>
          <w:szCs w:val="28"/>
        </w:rPr>
        <w:t>coiled tubule.</w:t>
      </w:r>
      <w:r>
        <w:rPr>
          <w:rStyle w:val="BodytextItalic"/>
          <w:rFonts w:asciiTheme="majorBidi" w:hAnsiTheme="majorBidi" w:cstheme="majorBidi"/>
          <w:sz w:val="28"/>
          <w:szCs w:val="28"/>
        </w:rPr>
        <w:t xml:space="preserve"> </w:t>
      </w:r>
      <w:r w:rsidRPr="000869B5">
        <w:rPr>
          <w:rFonts w:asciiTheme="majorBidi" w:hAnsiTheme="majorBidi" w:cstheme="majorBidi"/>
          <w:sz w:val="28"/>
          <w:szCs w:val="28"/>
        </w:rPr>
        <w:t xml:space="preserve">The coiled tubule opens into a large tubule called </w:t>
      </w:r>
      <w:r w:rsidRPr="000869B5">
        <w:rPr>
          <w:rStyle w:val="BodytextItalic"/>
          <w:rFonts w:asciiTheme="majorBidi" w:hAnsiTheme="majorBidi" w:cstheme="majorBidi"/>
          <w:sz w:val="28"/>
          <w:szCs w:val="28"/>
        </w:rPr>
        <w:t>collecting tube.</w:t>
      </w:r>
      <w:r w:rsidRPr="000869B5">
        <w:rPr>
          <w:rFonts w:asciiTheme="majorBidi" w:hAnsiTheme="majorBidi" w:cstheme="majorBidi"/>
          <w:sz w:val="28"/>
          <w:szCs w:val="28"/>
        </w:rPr>
        <w:t xml:space="preserve"> Each collecting tube receives many </w:t>
      </w:r>
      <w:proofErr w:type="spellStart"/>
      <w:r w:rsidRPr="000869B5">
        <w:rPr>
          <w:rFonts w:asciiTheme="majorBidi" w:hAnsiTheme="majorBidi" w:cstheme="majorBidi"/>
          <w:sz w:val="28"/>
          <w:szCs w:val="28"/>
        </w:rPr>
        <w:t>uriniferous</w:t>
      </w:r>
      <w:proofErr w:type="spellEnd"/>
      <w:r w:rsidRPr="000869B5">
        <w:rPr>
          <w:rFonts w:asciiTheme="majorBidi" w:hAnsiTheme="majorBidi" w:cstheme="majorBidi"/>
          <w:sz w:val="28"/>
          <w:szCs w:val="28"/>
        </w:rPr>
        <w:t xml:space="preserve"> tubules. The collecting ducts open into the </w:t>
      </w:r>
      <w:r w:rsidRPr="000869B5">
        <w:rPr>
          <w:rStyle w:val="BodytextItalic"/>
          <w:rFonts w:asciiTheme="majorBidi" w:hAnsiTheme="majorBidi" w:cstheme="majorBidi"/>
          <w:sz w:val="28"/>
          <w:szCs w:val="28"/>
        </w:rPr>
        <w:t>ureter</w:t>
      </w:r>
      <w:r w:rsidRPr="000869B5">
        <w:rPr>
          <w:rFonts w:asciiTheme="majorBidi" w:hAnsiTheme="majorBidi" w:cstheme="majorBidi"/>
          <w:sz w:val="28"/>
          <w:szCs w:val="28"/>
        </w:rPr>
        <w:t>:</w:t>
      </w:r>
    </w:p>
    <w:p w:rsidR="001B6A45" w:rsidRPr="00CB5E40" w:rsidRDefault="00E618E9" w:rsidP="008C655E">
      <w:pPr>
        <w:pStyle w:val="BodyText1"/>
        <w:shd w:val="clear" w:color="auto" w:fill="auto"/>
        <w:spacing w:line="360" w:lineRule="auto"/>
        <w:ind w:left="20" w:right="100" w:firstLine="420"/>
        <w:rPr>
          <w:rFonts w:asciiTheme="majorBidi" w:hAnsiTheme="majorBidi" w:cstheme="majorBidi"/>
          <w:sz w:val="28"/>
          <w:szCs w:val="28"/>
        </w:rPr>
      </w:pPr>
      <w:r w:rsidRPr="000869B5">
        <w:rPr>
          <w:rFonts w:asciiTheme="majorBidi" w:hAnsiTheme="majorBidi" w:cstheme="majorBidi"/>
          <w:sz w:val="28"/>
          <w:szCs w:val="28"/>
        </w:rPr>
        <w:t xml:space="preserve">The </w:t>
      </w:r>
      <w:proofErr w:type="spellStart"/>
      <w:r w:rsidRPr="000869B5">
        <w:rPr>
          <w:rFonts w:asciiTheme="majorBidi" w:hAnsiTheme="majorBidi" w:cstheme="majorBidi"/>
          <w:sz w:val="28"/>
          <w:szCs w:val="28"/>
        </w:rPr>
        <w:t>uriniferous</w:t>
      </w:r>
      <w:proofErr w:type="spellEnd"/>
      <w:r w:rsidRPr="000869B5">
        <w:rPr>
          <w:rFonts w:asciiTheme="majorBidi" w:hAnsiTheme="majorBidi" w:cstheme="majorBidi"/>
          <w:sz w:val="28"/>
          <w:szCs w:val="28"/>
        </w:rPr>
        <w:t xml:space="preserve"> tubule of </w:t>
      </w:r>
      <w:proofErr w:type="spellStart"/>
      <w:r w:rsidRPr="000869B5">
        <w:rPr>
          <w:rStyle w:val="BodytextItalic"/>
          <w:rFonts w:asciiTheme="majorBidi" w:hAnsiTheme="majorBidi" w:cstheme="majorBidi"/>
          <w:sz w:val="28"/>
          <w:szCs w:val="28"/>
        </w:rPr>
        <w:t>Bufo</w:t>
      </w:r>
      <w:proofErr w:type="spellEnd"/>
      <w:r w:rsidRPr="000869B5">
        <w:rPr>
          <w:rFonts w:asciiTheme="majorBidi" w:hAnsiTheme="majorBidi" w:cstheme="majorBidi"/>
          <w:sz w:val="28"/>
          <w:szCs w:val="28"/>
        </w:rPr>
        <w:t xml:space="preserve"> has no </w:t>
      </w:r>
      <w:proofErr w:type="spellStart"/>
      <w:r w:rsidRPr="000869B5">
        <w:rPr>
          <w:rStyle w:val="BodytextItalic"/>
          <w:rFonts w:asciiTheme="majorBidi" w:hAnsiTheme="majorBidi" w:cstheme="majorBidi"/>
          <w:sz w:val="28"/>
          <w:szCs w:val="28"/>
        </w:rPr>
        <w:t>Henle’s</w:t>
      </w:r>
      <w:proofErr w:type="spellEnd"/>
      <w:r w:rsidRPr="000869B5">
        <w:rPr>
          <w:rStyle w:val="BodytextItalic"/>
          <w:rFonts w:asciiTheme="majorBidi" w:hAnsiTheme="majorBidi" w:cstheme="majorBidi"/>
          <w:sz w:val="28"/>
          <w:szCs w:val="28"/>
        </w:rPr>
        <w:t xml:space="preserve"> loop.</w:t>
      </w:r>
      <w:r>
        <w:rPr>
          <w:rStyle w:val="BodytextItalic"/>
          <w:rFonts w:asciiTheme="majorBidi" w:hAnsiTheme="majorBidi" w:cstheme="majorBidi"/>
          <w:sz w:val="28"/>
          <w:szCs w:val="28"/>
        </w:rPr>
        <w:t xml:space="preserve"> </w:t>
      </w:r>
      <w:r w:rsidRPr="000869B5">
        <w:rPr>
          <w:rFonts w:asciiTheme="majorBidi" w:hAnsiTheme="majorBidi" w:cstheme="majorBidi"/>
          <w:sz w:val="28"/>
          <w:szCs w:val="28"/>
        </w:rPr>
        <w:t xml:space="preserve">The </w:t>
      </w:r>
      <w:proofErr w:type="spellStart"/>
      <w:r w:rsidRPr="000869B5">
        <w:rPr>
          <w:rFonts w:asciiTheme="majorBidi" w:hAnsiTheme="majorBidi" w:cstheme="majorBidi"/>
          <w:sz w:val="28"/>
          <w:szCs w:val="28"/>
        </w:rPr>
        <w:t>uriniferous</w:t>
      </w:r>
      <w:proofErr w:type="spellEnd"/>
      <w:r w:rsidRPr="000869B5">
        <w:rPr>
          <w:rFonts w:asciiTheme="majorBidi" w:hAnsiTheme="majorBidi" w:cstheme="majorBidi"/>
          <w:sz w:val="28"/>
          <w:szCs w:val="28"/>
        </w:rPr>
        <w:t xml:space="preserve"> tubule receives blood from the </w:t>
      </w:r>
      <w:r w:rsidRPr="000869B5">
        <w:rPr>
          <w:rStyle w:val="BodytextItalic"/>
          <w:rFonts w:asciiTheme="majorBidi" w:hAnsiTheme="majorBidi" w:cstheme="majorBidi"/>
          <w:sz w:val="28"/>
          <w:szCs w:val="28"/>
        </w:rPr>
        <w:t>renal artery</w:t>
      </w:r>
      <w:r w:rsidRPr="000869B5">
        <w:rPr>
          <w:rFonts w:asciiTheme="majorBidi" w:hAnsiTheme="majorBidi" w:cstheme="majorBidi"/>
          <w:sz w:val="28"/>
          <w:szCs w:val="28"/>
        </w:rPr>
        <w:t xml:space="preserve"> and the </w:t>
      </w:r>
      <w:r w:rsidRPr="000869B5">
        <w:rPr>
          <w:rStyle w:val="BodytextItalic"/>
          <w:rFonts w:asciiTheme="majorBidi" w:hAnsiTheme="majorBidi" w:cstheme="majorBidi"/>
          <w:sz w:val="28"/>
          <w:szCs w:val="28"/>
        </w:rPr>
        <w:t xml:space="preserve">renal portal vein. </w:t>
      </w:r>
      <w:r w:rsidRPr="000869B5">
        <w:rPr>
          <w:rFonts w:asciiTheme="majorBidi" w:hAnsiTheme="majorBidi" w:cstheme="majorBidi"/>
          <w:sz w:val="28"/>
          <w:szCs w:val="28"/>
        </w:rPr>
        <w:t>The renal a</w:t>
      </w:r>
      <w:r w:rsidRPr="000869B5">
        <w:rPr>
          <w:rFonts w:asciiTheme="majorBidi" w:hAnsiTheme="majorBidi" w:cstheme="majorBidi"/>
          <w:i/>
          <w:iCs/>
          <w:sz w:val="28"/>
          <w:szCs w:val="28"/>
        </w:rPr>
        <w:t>rt</w:t>
      </w:r>
      <w:r w:rsidRPr="000869B5">
        <w:rPr>
          <w:rFonts w:asciiTheme="majorBidi" w:hAnsiTheme="majorBidi" w:cstheme="majorBidi"/>
          <w:sz w:val="28"/>
          <w:szCs w:val="28"/>
        </w:rPr>
        <w:t xml:space="preserve">ery divides into small branches called </w:t>
      </w:r>
      <w:r w:rsidRPr="000869B5">
        <w:rPr>
          <w:rStyle w:val="BodytextItalic"/>
          <w:rFonts w:asciiTheme="majorBidi" w:hAnsiTheme="majorBidi" w:cstheme="majorBidi"/>
          <w:sz w:val="28"/>
          <w:szCs w:val="28"/>
        </w:rPr>
        <w:t>afferent arterioles.</w:t>
      </w:r>
      <w:r w:rsidRPr="000869B5">
        <w:rPr>
          <w:rFonts w:asciiTheme="majorBidi" w:hAnsiTheme="majorBidi" w:cstheme="majorBidi"/>
          <w:sz w:val="28"/>
          <w:szCs w:val="28"/>
        </w:rPr>
        <w:t xml:space="preserve"> They supply blood to the glomerulus.</w:t>
      </w:r>
      <w:r>
        <w:rPr>
          <w:rFonts w:asciiTheme="majorBidi" w:hAnsiTheme="majorBidi" w:cstheme="majorBidi"/>
          <w:sz w:val="28"/>
          <w:szCs w:val="28"/>
        </w:rPr>
        <w:t xml:space="preserve"> </w:t>
      </w:r>
      <w:r w:rsidRPr="000869B5">
        <w:rPr>
          <w:rFonts w:asciiTheme="majorBidi" w:hAnsiTheme="majorBidi" w:cstheme="majorBidi"/>
          <w:sz w:val="28"/>
          <w:szCs w:val="28"/>
        </w:rPr>
        <w:t xml:space="preserve">The blood from the glomerulus is taken away by the </w:t>
      </w:r>
      <w:r w:rsidRPr="000869B5">
        <w:rPr>
          <w:rStyle w:val="BodytextItalic"/>
          <w:rFonts w:asciiTheme="majorBidi" w:hAnsiTheme="majorBidi" w:cstheme="majorBidi"/>
          <w:sz w:val="28"/>
          <w:szCs w:val="28"/>
        </w:rPr>
        <w:t>efferent arteriole</w:t>
      </w:r>
      <w:r w:rsidR="008C655E">
        <w:rPr>
          <w:rStyle w:val="BodytextItalic"/>
          <w:rFonts w:asciiTheme="majorBidi" w:hAnsiTheme="majorBidi" w:cstheme="majorBidi"/>
          <w:sz w:val="28"/>
          <w:szCs w:val="28"/>
        </w:rPr>
        <w:t xml:space="preserve">. </w:t>
      </w:r>
      <w:r w:rsidR="001B6A45" w:rsidRPr="00CB5E40">
        <w:rPr>
          <w:rFonts w:asciiTheme="majorBidi" w:hAnsiTheme="majorBidi" w:cstheme="majorBidi"/>
          <w:sz w:val="28"/>
          <w:szCs w:val="28"/>
        </w:rPr>
        <w:t xml:space="preserve">The efferent arteriole divides into </w:t>
      </w:r>
      <w:proofErr w:type="spellStart"/>
      <w:r w:rsidR="001B6A45" w:rsidRPr="00CB5E40">
        <w:rPr>
          <w:rFonts w:asciiTheme="majorBidi" w:hAnsiTheme="majorBidi" w:cstheme="majorBidi"/>
          <w:sz w:val="28"/>
          <w:szCs w:val="28"/>
        </w:rPr>
        <w:t>capill</w:t>
      </w:r>
      <w:proofErr w:type="spellEnd"/>
      <w:r w:rsidR="001B6A45" w:rsidRPr="00CB5E40">
        <w:rPr>
          <w:rFonts w:asciiTheme="majorBidi" w:hAnsiTheme="majorBidi" w:cstheme="majorBidi"/>
          <w:sz w:val="28"/>
          <w:szCs w:val="28"/>
        </w:rPr>
        <w:t xml:space="preserve">- </w:t>
      </w:r>
      <w:proofErr w:type="spellStart"/>
      <w:proofErr w:type="gramStart"/>
      <w:r w:rsidR="001B6A45" w:rsidRPr="00CB5E40">
        <w:rPr>
          <w:rFonts w:asciiTheme="majorBidi" w:hAnsiTheme="majorBidi" w:cstheme="majorBidi"/>
          <w:sz w:val="28"/>
          <w:szCs w:val="28"/>
        </w:rPr>
        <w:t>aries</w:t>
      </w:r>
      <w:proofErr w:type="spellEnd"/>
      <w:proofErr w:type="gramEnd"/>
      <w:r w:rsidR="001B6A45" w:rsidRPr="00CB5E40">
        <w:rPr>
          <w:rFonts w:asciiTheme="majorBidi" w:hAnsiTheme="majorBidi" w:cstheme="majorBidi"/>
          <w:sz w:val="28"/>
          <w:szCs w:val="28"/>
        </w:rPr>
        <w:t xml:space="preserve"> around the coiled tubule.</w:t>
      </w:r>
      <w:r w:rsidR="008F319E">
        <w:rPr>
          <w:rFonts w:asciiTheme="majorBidi" w:hAnsiTheme="majorBidi" w:cstheme="majorBidi"/>
          <w:sz w:val="28"/>
          <w:szCs w:val="28"/>
        </w:rPr>
        <w:t xml:space="preserve"> </w:t>
      </w:r>
      <w:r w:rsidR="001B6A45" w:rsidRPr="00CB5E40">
        <w:rPr>
          <w:rFonts w:asciiTheme="majorBidi" w:hAnsiTheme="majorBidi" w:cstheme="majorBidi"/>
          <w:sz w:val="28"/>
          <w:szCs w:val="28"/>
        </w:rPr>
        <w:t xml:space="preserve">The branches of the renal portal vein become connected with the capillary network. From the capillary network the blood is taken away by the branches of the </w:t>
      </w:r>
      <w:r w:rsidR="001B6A45" w:rsidRPr="00CB5E40">
        <w:rPr>
          <w:rStyle w:val="BodytextItalic"/>
          <w:rFonts w:asciiTheme="majorBidi" w:hAnsiTheme="majorBidi" w:cstheme="majorBidi"/>
          <w:sz w:val="28"/>
          <w:szCs w:val="28"/>
        </w:rPr>
        <w:t>renal vein.</w:t>
      </w:r>
    </w:p>
    <w:p w:rsidR="001B6A45" w:rsidRPr="00CB5E40" w:rsidRDefault="001B6A45" w:rsidP="001B6A45">
      <w:pPr>
        <w:pStyle w:val="BodyText1"/>
        <w:shd w:val="clear" w:color="auto" w:fill="auto"/>
        <w:spacing w:line="360" w:lineRule="auto"/>
        <w:ind w:left="20" w:firstLine="400"/>
        <w:rPr>
          <w:rFonts w:asciiTheme="majorBidi" w:hAnsiTheme="majorBidi" w:cstheme="majorBidi"/>
          <w:sz w:val="28"/>
          <w:szCs w:val="28"/>
        </w:rPr>
      </w:pPr>
      <w:r w:rsidRPr="00CB5E40">
        <w:rPr>
          <w:rFonts w:asciiTheme="majorBidi" w:hAnsiTheme="majorBidi" w:cstheme="majorBidi"/>
          <w:sz w:val="28"/>
          <w:szCs w:val="28"/>
        </w:rPr>
        <w:lastRenderedPageBreak/>
        <w:t xml:space="preserve">The ventral side of the kidney has several ciliated funnel-like openings called </w:t>
      </w:r>
      <w:proofErr w:type="spellStart"/>
      <w:r w:rsidRPr="00CB5E40">
        <w:rPr>
          <w:rStyle w:val="BodytextBoldItalic"/>
          <w:rFonts w:asciiTheme="majorBidi" w:hAnsiTheme="majorBidi" w:cstheme="majorBidi"/>
          <w:sz w:val="28"/>
          <w:szCs w:val="28"/>
        </w:rPr>
        <w:t>nephros</w:t>
      </w:r>
      <w:proofErr w:type="spellEnd"/>
      <w:r w:rsidRPr="00CB5E40">
        <w:rPr>
          <w:rStyle w:val="BodytextBoldItalic"/>
          <w:rFonts w:asciiTheme="majorBidi" w:hAnsiTheme="majorBidi" w:cstheme="majorBidi"/>
          <w:sz w:val="28"/>
          <w:szCs w:val="28"/>
        </w:rPr>
        <w:t xml:space="preserve">- </w:t>
      </w:r>
      <w:r w:rsidRPr="00CB5E40">
        <w:rPr>
          <w:rStyle w:val="BodytextItalic"/>
          <w:rFonts w:asciiTheme="majorBidi" w:hAnsiTheme="majorBidi" w:cstheme="majorBidi"/>
          <w:sz w:val="28"/>
          <w:szCs w:val="28"/>
        </w:rPr>
        <w:t>tomes</w:t>
      </w:r>
      <w:r w:rsidRPr="00CB5E40">
        <w:rPr>
          <w:rFonts w:asciiTheme="majorBidi" w:hAnsiTheme="majorBidi" w:cstheme="majorBidi"/>
          <w:sz w:val="28"/>
          <w:szCs w:val="28"/>
        </w:rPr>
        <w:t>.</w:t>
      </w:r>
      <w:r w:rsidR="008C655E">
        <w:rPr>
          <w:rFonts w:asciiTheme="majorBidi" w:hAnsiTheme="majorBidi" w:cstheme="majorBidi"/>
          <w:sz w:val="28"/>
          <w:szCs w:val="28"/>
        </w:rPr>
        <w:t xml:space="preserve"> </w:t>
      </w:r>
      <w:r w:rsidRPr="00CB5E40">
        <w:rPr>
          <w:rFonts w:asciiTheme="majorBidi" w:hAnsiTheme="majorBidi" w:cstheme="majorBidi"/>
          <w:sz w:val="28"/>
          <w:szCs w:val="28"/>
        </w:rPr>
        <w:t xml:space="preserve">In the tadpole, the </w:t>
      </w:r>
      <w:proofErr w:type="spellStart"/>
      <w:r w:rsidRPr="00CB5E40">
        <w:rPr>
          <w:rFonts w:asciiTheme="majorBidi" w:hAnsiTheme="majorBidi" w:cstheme="majorBidi"/>
          <w:sz w:val="28"/>
          <w:szCs w:val="28"/>
        </w:rPr>
        <w:t>nephrostomes</w:t>
      </w:r>
      <w:proofErr w:type="spellEnd"/>
      <w:r w:rsidRPr="00CB5E40">
        <w:rPr>
          <w:rFonts w:asciiTheme="majorBidi" w:hAnsiTheme="majorBidi" w:cstheme="majorBidi"/>
          <w:sz w:val="28"/>
          <w:szCs w:val="28"/>
        </w:rPr>
        <w:t xml:space="preserve"> are connected with the nephron. But in the adult they are not connected with the nephron.</w:t>
      </w:r>
      <w:r>
        <w:rPr>
          <w:rFonts w:asciiTheme="majorBidi" w:hAnsiTheme="majorBidi" w:cstheme="majorBidi"/>
          <w:sz w:val="28"/>
          <w:szCs w:val="28"/>
        </w:rPr>
        <w:t xml:space="preserve"> </w:t>
      </w:r>
      <w:r w:rsidRPr="00CB5E40">
        <w:rPr>
          <w:rFonts w:asciiTheme="majorBidi" w:hAnsiTheme="majorBidi" w:cstheme="majorBidi"/>
          <w:sz w:val="28"/>
          <w:szCs w:val="28"/>
        </w:rPr>
        <w:t xml:space="preserve">The function of kidney is to produce </w:t>
      </w:r>
      <w:r w:rsidRPr="00CB5E40">
        <w:rPr>
          <w:rStyle w:val="BodytextItalic"/>
          <w:rFonts w:asciiTheme="majorBidi" w:hAnsiTheme="majorBidi" w:cstheme="majorBidi"/>
          <w:sz w:val="28"/>
          <w:szCs w:val="28"/>
        </w:rPr>
        <w:t>urine.</w:t>
      </w:r>
    </w:p>
    <w:p w:rsidR="001B6A45" w:rsidRPr="00CB5E40" w:rsidRDefault="001B6A45" w:rsidP="001B6A45">
      <w:pPr>
        <w:pStyle w:val="Heading10"/>
        <w:keepNext/>
        <w:keepLines/>
        <w:shd w:val="clear" w:color="auto" w:fill="auto"/>
        <w:spacing w:line="360" w:lineRule="auto"/>
        <w:ind w:right="100"/>
        <w:jc w:val="center"/>
        <w:rPr>
          <w:rFonts w:asciiTheme="majorBidi" w:hAnsiTheme="majorBidi" w:cstheme="majorBidi"/>
          <w:sz w:val="28"/>
          <w:szCs w:val="28"/>
        </w:rPr>
      </w:pPr>
      <w:r w:rsidRPr="00CB5E40">
        <w:rPr>
          <w:rFonts w:asciiTheme="majorBidi" w:hAnsiTheme="majorBidi" w:cstheme="majorBidi"/>
          <w:sz w:val="28"/>
          <w:szCs w:val="28"/>
        </w:rPr>
        <w:t>Reproductive System</w:t>
      </w:r>
    </w:p>
    <w:p w:rsidR="001B6A45" w:rsidRPr="00CB5E40" w:rsidRDefault="001B6A45" w:rsidP="001B6A45">
      <w:pPr>
        <w:pStyle w:val="BodyText1"/>
        <w:shd w:val="clear" w:color="auto" w:fill="auto"/>
        <w:spacing w:line="360" w:lineRule="auto"/>
        <w:ind w:left="20" w:firstLine="400"/>
        <w:rPr>
          <w:rFonts w:asciiTheme="majorBidi" w:hAnsiTheme="majorBidi" w:cstheme="majorBidi"/>
          <w:sz w:val="28"/>
          <w:szCs w:val="28"/>
        </w:rPr>
      </w:pPr>
      <w:r w:rsidRPr="00CB5E40">
        <w:rPr>
          <w:rFonts w:asciiTheme="majorBidi" w:hAnsiTheme="majorBidi" w:cstheme="majorBidi"/>
          <w:sz w:val="28"/>
          <w:szCs w:val="28"/>
        </w:rPr>
        <w:t xml:space="preserve">In the case of </w:t>
      </w:r>
      <w:proofErr w:type="spellStart"/>
      <w:r w:rsidRPr="00CB5E40">
        <w:rPr>
          <w:rStyle w:val="BodytextItalic"/>
          <w:rFonts w:asciiTheme="majorBidi" w:hAnsiTheme="majorBidi" w:cstheme="majorBidi"/>
          <w:sz w:val="28"/>
          <w:szCs w:val="28"/>
        </w:rPr>
        <w:t>Bufo</w:t>
      </w:r>
      <w:proofErr w:type="spellEnd"/>
      <w:r w:rsidRPr="00CB5E40">
        <w:rPr>
          <w:rFonts w:asciiTheme="majorBidi" w:hAnsiTheme="majorBidi" w:cstheme="majorBidi"/>
          <w:sz w:val="28"/>
          <w:szCs w:val="28"/>
        </w:rPr>
        <w:t>, the sexes are separate.</w:t>
      </w:r>
    </w:p>
    <w:p w:rsidR="001B6A45" w:rsidRPr="00CB5E40" w:rsidRDefault="001B6A45" w:rsidP="001B6A45">
      <w:pPr>
        <w:pStyle w:val="Heading20"/>
        <w:keepNext/>
        <w:keepLines/>
        <w:shd w:val="clear" w:color="auto" w:fill="auto"/>
        <w:tabs>
          <w:tab w:val="right" w:pos="3538"/>
        </w:tabs>
        <w:spacing w:before="0" w:after="0" w:line="360" w:lineRule="auto"/>
        <w:ind w:left="20"/>
        <w:jc w:val="both"/>
        <w:rPr>
          <w:rFonts w:asciiTheme="majorBidi" w:hAnsiTheme="majorBidi" w:cstheme="majorBidi"/>
          <w:sz w:val="28"/>
          <w:szCs w:val="28"/>
        </w:rPr>
      </w:pPr>
      <w:r w:rsidRPr="00CB5E40">
        <w:rPr>
          <w:rFonts w:asciiTheme="majorBidi" w:hAnsiTheme="majorBidi" w:cstheme="majorBidi"/>
          <w:sz w:val="28"/>
          <w:szCs w:val="28"/>
        </w:rPr>
        <w:t>Male Reproductive System</w:t>
      </w:r>
    </w:p>
    <w:p w:rsidR="001B6A45" w:rsidRPr="00CB5E40" w:rsidRDefault="001B6A45" w:rsidP="001B6A45">
      <w:pPr>
        <w:pStyle w:val="BodyText1"/>
        <w:shd w:val="clear" w:color="auto" w:fill="auto"/>
        <w:spacing w:line="360" w:lineRule="auto"/>
        <w:ind w:left="20" w:right="20" w:firstLine="400"/>
        <w:rPr>
          <w:rFonts w:asciiTheme="majorBidi" w:hAnsiTheme="majorBidi" w:cstheme="majorBidi"/>
          <w:sz w:val="28"/>
          <w:szCs w:val="28"/>
        </w:rPr>
      </w:pPr>
      <w:r w:rsidRPr="00CB5E40">
        <w:rPr>
          <w:rFonts w:asciiTheme="majorBidi" w:hAnsiTheme="majorBidi" w:cstheme="majorBidi"/>
          <w:sz w:val="28"/>
          <w:szCs w:val="28"/>
        </w:rPr>
        <w:t xml:space="preserve">The male reproductive system consists of a pair of </w:t>
      </w:r>
      <w:r w:rsidRPr="00CB5E40">
        <w:rPr>
          <w:rStyle w:val="BodytextBoldItalic"/>
          <w:rFonts w:asciiTheme="majorBidi" w:hAnsiTheme="majorBidi" w:cstheme="majorBidi"/>
          <w:sz w:val="28"/>
          <w:szCs w:val="28"/>
        </w:rPr>
        <w:t>testes</w:t>
      </w:r>
      <w:r w:rsidRPr="00CB5E40">
        <w:rPr>
          <w:rFonts w:asciiTheme="majorBidi" w:hAnsiTheme="majorBidi" w:cstheme="majorBidi"/>
          <w:sz w:val="28"/>
          <w:szCs w:val="28"/>
        </w:rPr>
        <w:t xml:space="preserve">, a pair of </w:t>
      </w:r>
      <w:proofErr w:type="spellStart"/>
      <w:r w:rsidRPr="00CB5E40">
        <w:rPr>
          <w:rStyle w:val="BodytextBoldItalic"/>
          <w:rFonts w:asciiTheme="majorBidi" w:hAnsiTheme="majorBidi" w:cstheme="majorBidi"/>
          <w:sz w:val="28"/>
          <w:szCs w:val="28"/>
        </w:rPr>
        <w:t>urinogenital</w:t>
      </w:r>
      <w:proofErr w:type="spellEnd"/>
      <w:r w:rsidRPr="00CB5E40">
        <w:rPr>
          <w:rStyle w:val="BodytextBoldItalic"/>
          <w:rFonts w:asciiTheme="majorBidi" w:hAnsiTheme="majorBidi" w:cstheme="majorBidi"/>
          <w:sz w:val="28"/>
          <w:szCs w:val="28"/>
        </w:rPr>
        <w:t xml:space="preserve"> ducts </w:t>
      </w:r>
      <w:r w:rsidRPr="00CB5E40">
        <w:rPr>
          <w:rFonts w:asciiTheme="majorBidi" w:hAnsiTheme="majorBidi" w:cstheme="majorBidi"/>
          <w:sz w:val="28"/>
          <w:szCs w:val="28"/>
        </w:rPr>
        <w:t xml:space="preserve">and </w:t>
      </w:r>
      <w:proofErr w:type="gramStart"/>
      <w:r w:rsidRPr="00CB5E40">
        <w:rPr>
          <w:rFonts w:asciiTheme="majorBidi" w:hAnsiTheme="majorBidi" w:cstheme="majorBidi"/>
          <w:sz w:val="28"/>
          <w:szCs w:val="28"/>
        </w:rPr>
        <w:t>an</w:t>
      </w:r>
      <w:proofErr w:type="gramEnd"/>
      <w:r w:rsidRPr="00CB5E40">
        <w:rPr>
          <w:rFonts w:asciiTheme="majorBidi" w:hAnsiTheme="majorBidi" w:cstheme="majorBidi"/>
          <w:sz w:val="28"/>
          <w:szCs w:val="28"/>
        </w:rPr>
        <w:t xml:space="preserve"> </w:t>
      </w:r>
      <w:proofErr w:type="spellStart"/>
      <w:r w:rsidRPr="00CB5E40">
        <w:rPr>
          <w:rStyle w:val="BodytextBoldItalic"/>
          <w:rFonts w:asciiTheme="majorBidi" w:hAnsiTheme="majorBidi" w:cstheme="majorBidi"/>
          <w:sz w:val="28"/>
          <w:szCs w:val="28"/>
        </w:rPr>
        <w:t>urinogenital</w:t>
      </w:r>
      <w:proofErr w:type="spellEnd"/>
      <w:r w:rsidRPr="00CB5E40">
        <w:rPr>
          <w:rStyle w:val="BodytextBoldItalic"/>
          <w:rFonts w:asciiTheme="majorBidi" w:hAnsiTheme="majorBidi" w:cstheme="majorBidi"/>
          <w:sz w:val="28"/>
          <w:szCs w:val="28"/>
        </w:rPr>
        <w:t xml:space="preserve"> aperture.</w:t>
      </w:r>
    </w:p>
    <w:p w:rsidR="001B6A45" w:rsidRPr="00CB5E40" w:rsidRDefault="001B6A45" w:rsidP="001B6A45">
      <w:pPr>
        <w:pStyle w:val="BodyText1"/>
        <w:shd w:val="clear" w:color="auto" w:fill="auto"/>
        <w:spacing w:line="360" w:lineRule="auto"/>
        <w:ind w:left="20" w:right="20" w:firstLine="400"/>
        <w:rPr>
          <w:rFonts w:asciiTheme="majorBidi" w:hAnsiTheme="majorBidi" w:cstheme="majorBidi"/>
          <w:sz w:val="28"/>
          <w:szCs w:val="28"/>
        </w:rPr>
      </w:pPr>
      <w:r w:rsidRPr="00CB5E40">
        <w:rPr>
          <w:rFonts w:asciiTheme="majorBidi" w:hAnsiTheme="majorBidi" w:cstheme="majorBidi"/>
          <w:sz w:val="28"/>
          <w:szCs w:val="28"/>
        </w:rPr>
        <w:t xml:space="preserve">Male </w:t>
      </w:r>
      <w:proofErr w:type="spellStart"/>
      <w:r w:rsidRPr="00CB5E40">
        <w:rPr>
          <w:rStyle w:val="BodytextItalic"/>
          <w:rFonts w:asciiTheme="majorBidi" w:hAnsiTheme="majorBidi" w:cstheme="majorBidi"/>
          <w:sz w:val="28"/>
          <w:szCs w:val="28"/>
        </w:rPr>
        <w:t>Bufo</w:t>
      </w:r>
      <w:proofErr w:type="spellEnd"/>
      <w:r w:rsidRPr="00CB5E40">
        <w:rPr>
          <w:rFonts w:asciiTheme="majorBidi" w:hAnsiTheme="majorBidi" w:cstheme="majorBidi"/>
          <w:sz w:val="28"/>
          <w:szCs w:val="28"/>
        </w:rPr>
        <w:t xml:space="preserve"> has a pair of </w:t>
      </w:r>
      <w:r w:rsidRPr="00CB5E40">
        <w:rPr>
          <w:rStyle w:val="BodytextBoldItalic"/>
          <w:rFonts w:asciiTheme="majorBidi" w:hAnsiTheme="majorBidi" w:cstheme="majorBidi"/>
          <w:sz w:val="28"/>
          <w:szCs w:val="28"/>
        </w:rPr>
        <w:t>testes</w:t>
      </w:r>
      <w:r w:rsidRPr="00CB5E40">
        <w:rPr>
          <w:rFonts w:asciiTheme="majorBidi" w:hAnsiTheme="majorBidi" w:cstheme="majorBidi"/>
          <w:sz w:val="28"/>
          <w:szCs w:val="28"/>
        </w:rPr>
        <w:t>. They are elongated and attached to the ventral side of the kidney.</w:t>
      </w:r>
      <w:r>
        <w:rPr>
          <w:rFonts w:asciiTheme="majorBidi" w:hAnsiTheme="majorBidi" w:cstheme="majorBidi"/>
          <w:sz w:val="28"/>
          <w:szCs w:val="28"/>
        </w:rPr>
        <w:t xml:space="preserve"> </w:t>
      </w:r>
      <w:r w:rsidRPr="00CB5E40">
        <w:rPr>
          <w:rFonts w:asciiTheme="majorBidi" w:hAnsiTheme="majorBidi" w:cstheme="majorBidi"/>
          <w:sz w:val="28"/>
          <w:szCs w:val="28"/>
        </w:rPr>
        <w:t xml:space="preserve">The testis is formed of many </w:t>
      </w:r>
      <w:r w:rsidRPr="00CB5E40">
        <w:rPr>
          <w:rStyle w:val="BodytextBoldItalic"/>
          <w:rFonts w:asciiTheme="majorBidi" w:hAnsiTheme="majorBidi" w:cstheme="majorBidi"/>
          <w:sz w:val="28"/>
          <w:szCs w:val="28"/>
        </w:rPr>
        <w:t>seminiferous tubules</w:t>
      </w:r>
      <w:r w:rsidRPr="00CB5E40">
        <w:rPr>
          <w:rFonts w:asciiTheme="majorBidi" w:hAnsiTheme="majorBidi" w:cstheme="majorBidi"/>
          <w:sz w:val="28"/>
          <w:szCs w:val="28"/>
        </w:rPr>
        <w:t xml:space="preserve">. The seminiferous tubules lead into </w:t>
      </w:r>
      <w:r w:rsidRPr="00CB5E40">
        <w:rPr>
          <w:rStyle w:val="BodytextBoldItalic"/>
          <w:rFonts w:asciiTheme="majorBidi" w:hAnsiTheme="majorBidi" w:cstheme="majorBidi"/>
          <w:sz w:val="28"/>
          <w:szCs w:val="28"/>
        </w:rPr>
        <w:t xml:space="preserve">vasa </w:t>
      </w:r>
      <w:proofErr w:type="spellStart"/>
      <w:r w:rsidRPr="00CB5E40">
        <w:rPr>
          <w:rStyle w:val="BodytextBoldItalic"/>
          <w:rFonts w:asciiTheme="majorBidi" w:hAnsiTheme="majorBidi" w:cstheme="majorBidi"/>
          <w:sz w:val="28"/>
          <w:szCs w:val="28"/>
        </w:rPr>
        <w:t>efferentia</w:t>
      </w:r>
      <w:proofErr w:type="spellEnd"/>
      <w:r w:rsidRPr="00CB5E40">
        <w:rPr>
          <w:rStyle w:val="BodytextBoldItalic"/>
          <w:rFonts w:asciiTheme="majorBidi" w:hAnsiTheme="majorBidi" w:cstheme="majorBidi"/>
          <w:sz w:val="28"/>
          <w:szCs w:val="28"/>
        </w:rPr>
        <w:t>.</w:t>
      </w:r>
    </w:p>
    <w:p w:rsidR="001B6A45" w:rsidRPr="00CB5E40" w:rsidRDefault="002B76F4" w:rsidP="001B6A45">
      <w:pPr>
        <w:pStyle w:val="BodyText1"/>
        <w:shd w:val="clear" w:color="auto" w:fill="auto"/>
        <w:spacing w:line="360" w:lineRule="auto"/>
        <w:ind w:left="20" w:right="20" w:firstLine="40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80768" behindDoc="1" locked="0" layoutInCell="1" allowOverlap="1" wp14:anchorId="41D08260" wp14:editId="7726663A">
            <wp:simplePos x="0" y="0"/>
            <wp:positionH relativeFrom="column">
              <wp:posOffset>2136068</wp:posOffset>
            </wp:positionH>
            <wp:positionV relativeFrom="paragraph">
              <wp:posOffset>1086365</wp:posOffset>
            </wp:positionV>
            <wp:extent cx="1505753" cy="2700068"/>
            <wp:effectExtent l="0" t="0" r="0" b="5080"/>
            <wp:wrapNone/>
            <wp:docPr id="24" name="Picture 24" descr="C:\Users\Aziz\Desktop\book-Dr-Sabah\Ch-3-eight\Fig-8\F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ziz\Desktop\book-Dr-Sabah\Ch-3-eight\Fig-8\F8-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5930" cy="270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A45" w:rsidRPr="00CB5E40">
        <w:rPr>
          <w:rFonts w:asciiTheme="majorBidi" w:hAnsiTheme="majorBidi" w:cstheme="majorBidi"/>
          <w:sz w:val="28"/>
          <w:szCs w:val="28"/>
        </w:rPr>
        <w:t xml:space="preserve">The vasa </w:t>
      </w:r>
      <w:proofErr w:type="spellStart"/>
      <w:r w:rsidR="001B6A45" w:rsidRPr="00CB5E40">
        <w:rPr>
          <w:rFonts w:asciiTheme="majorBidi" w:hAnsiTheme="majorBidi" w:cstheme="majorBidi"/>
          <w:sz w:val="28"/>
          <w:szCs w:val="28"/>
        </w:rPr>
        <w:t>efferentia</w:t>
      </w:r>
      <w:proofErr w:type="spellEnd"/>
      <w:r w:rsidR="001B6A45" w:rsidRPr="00CB5E40">
        <w:rPr>
          <w:rFonts w:asciiTheme="majorBidi" w:hAnsiTheme="majorBidi" w:cstheme="majorBidi"/>
          <w:sz w:val="28"/>
          <w:szCs w:val="28"/>
        </w:rPr>
        <w:t xml:space="preserve"> enter the kidney and are connected with the </w:t>
      </w:r>
      <w:r w:rsidR="001B6A45" w:rsidRPr="00CB5E40">
        <w:rPr>
          <w:rStyle w:val="BodytextBoldItalic"/>
          <w:rFonts w:asciiTheme="majorBidi" w:hAnsiTheme="majorBidi" w:cstheme="majorBidi"/>
          <w:sz w:val="28"/>
          <w:szCs w:val="28"/>
        </w:rPr>
        <w:t xml:space="preserve">collecting ducts </w:t>
      </w:r>
      <w:r w:rsidR="001B6A45" w:rsidRPr="00CB5E40">
        <w:rPr>
          <w:rFonts w:asciiTheme="majorBidi" w:hAnsiTheme="majorBidi" w:cstheme="majorBidi"/>
          <w:sz w:val="28"/>
          <w:szCs w:val="28"/>
        </w:rPr>
        <w:t xml:space="preserve">through the </w:t>
      </w:r>
      <w:proofErr w:type="spellStart"/>
      <w:r w:rsidR="001B6A45" w:rsidRPr="00CB5E40">
        <w:rPr>
          <w:rStyle w:val="BodytextBoldItalic"/>
          <w:rFonts w:asciiTheme="majorBidi" w:hAnsiTheme="majorBidi" w:cstheme="majorBidi"/>
          <w:sz w:val="28"/>
          <w:szCs w:val="28"/>
        </w:rPr>
        <w:t>uniniferous</w:t>
      </w:r>
      <w:proofErr w:type="spellEnd"/>
      <w:r w:rsidR="001B6A45" w:rsidRPr="00CB5E40">
        <w:rPr>
          <w:rStyle w:val="BodytextBoldItalic"/>
          <w:rFonts w:asciiTheme="majorBidi" w:hAnsiTheme="majorBidi" w:cstheme="majorBidi"/>
          <w:sz w:val="28"/>
          <w:szCs w:val="28"/>
        </w:rPr>
        <w:t xml:space="preserve"> tubules.</w:t>
      </w:r>
      <w:r w:rsidR="001B6A45" w:rsidRPr="00CB5E40">
        <w:rPr>
          <w:rStyle w:val="BodytextArial9pt"/>
          <w:rFonts w:asciiTheme="majorBidi" w:hAnsiTheme="majorBidi" w:cstheme="majorBidi"/>
          <w:sz w:val="28"/>
          <w:szCs w:val="28"/>
        </w:rPr>
        <w:t xml:space="preserve"> </w:t>
      </w:r>
      <w:r w:rsidR="001B6A45" w:rsidRPr="00CB5E40">
        <w:rPr>
          <w:rFonts w:asciiTheme="majorBidi" w:hAnsiTheme="majorBidi" w:cstheme="majorBidi"/>
          <w:sz w:val="28"/>
          <w:szCs w:val="28"/>
        </w:rPr>
        <w:t xml:space="preserve">The collecting ducts open into the ureter As the ureter receives both urine and semen, the ureter is called </w:t>
      </w:r>
      <w:proofErr w:type="spellStart"/>
      <w:r w:rsidR="001B6A45" w:rsidRPr="00CB5E40">
        <w:rPr>
          <w:rStyle w:val="BodytextBoldItalic"/>
          <w:rFonts w:asciiTheme="majorBidi" w:hAnsiTheme="majorBidi" w:cstheme="majorBidi"/>
          <w:sz w:val="28"/>
          <w:szCs w:val="28"/>
        </w:rPr>
        <w:t>urinogenital</w:t>
      </w:r>
      <w:proofErr w:type="spellEnd"/>
      <w:r w:rsidR="001B6A45" w:rsidRPr="00CB5E40">
        <w:rPr>
          <w:rStyle w:val="BodytextBoldItalic"/>
          <w:rFonts w:asciiTheme="majorBidi" w:hAnsiTheme="majorBidi" w:cstheme="majorBidi"/>
          <w:sz w:val="28"/>
          <w:szCs w:val="28"/>
        </w:rPr>
        <w:t xml:space="preserve"> </w:t>
      </w:r>
      <w:proofErr w:type="gramStart"/>
      <w:r w:rsidR="001B6A45" w:rsidRPr="00CB5E40">
        <w:rPr>
          <w:rStyle w:val="BodytextBoldItalic"/>
          <w:rFonts w:asciiTheme="majorBidi" w:hAnsiTheme="majorBidi" w:cstheme="majorBidi"/>
          <w:sz w:val="28"/>
          <w:szCs w:val="28"/>
        </w:rPr>
        <w:t>duct</w:t>
      </w:r>
      <w:r w:rsidR="001B6A45" w:rsidRPr="00CB5E40">
        <w:rPr>
          <w:rStyle w:val="BodytextArial9pt"/>
          <w:rFonts w:asciiTheme="majorBidi" w:hAnsiTheme="majorBidi" w:cstheme="majorBidi"/>
          <w:sz w:val="28"/>
          <w:szCs w:val="28"/>
        </w:rPr>
        <w:t xml:space="preserve"> </w:t>
      </w:r>
      <w:r w:rsidR="00E61634">
        <w:rPr>
          <w:rStyle w:val="BodytextArial9pt"/>
          <w:rFonts w:asciiTheme="majorBidi" w:hAnsiTheme="majorBidi" w:cstheme="majorBidi"/>
          <w:sz w:val="28"/>
          <w:szCs w:val="28"/>
        </w:rPr>
        <w:t>.</w:t>
      </w:r>
      <w:proofErr w:type="gramEnd"/>
      <w:r w:rsidR="00E61634">
        <w:rPr>
          <w:rStyle w:val="BodytextArial9pt"/>
          <w:rFonts w:asciiTheme="majorBidi" w:hAnsiTheme="majorBidi" w:cstheme="majorBidi"/>
          <w:sz w:val="28"/>
          <w:szCs w:val="28"/>
        </w:rPr>
        <w:t xml:space="preserve"> </w:t>
      </w:r>
      <w:r w:rsidR="001B6A45" w:rsidRPr="00CB5E40">
        <w:rPr>
          <w:rFonts w:asciiTheme="majorBidi" w:hAnsiTheme="majorBidi" w:cstheme="majorBidi"/>
          <w:sz w:val="28"/>
          <w:szCs w:val="28"/>
        </w:rPr>
        <w:t xml:space="preserve">The </w:t>
      </w:r>
      <w:proofErr w:type="spellStart"/>
      <w:r w:rsidR="001B6A45" w:rsidRPr="00CB5E40">
        <w:rPr>
          <w:rFonts w:asciiTheme="majorBidi" w:hAnsiTheme="majorBidi" w:cstheme="majorBidi"/>
          <w:sz w:val="28"/>
          <w:szCs w:val="28"/>
        </w:rPr>
        <w:t>urinogenital</w:t>
      </w:r>
      <w:proofErr w:type="spellEnd"/>
    </w:p>
    <w:p w:rsidR="00462463" w:rsidRDefault="00462463" w:rsidP="001B6A45">
      <w:pPr>
        <w:spacing w:line="360" w:lineRule="auto"/>
        <w:jc w:val="both"/>
        <w:rPr>
          <w:rFonts w:asciiTheme="majorBidi" w:hAnsiTheme="majorBidi" w:cstheme="majorBidi"/>
          <w:sz w:val="28"/>
          <w:szCs w:val="28"/>
        </w:rPr>
      </w:pPr>
    </w:p>
    <w:p w:rsidR="00523846" w:rsidRDefault="00523846" w:rsidP="001B6A45">
      <w:pPr>
        <w:spacing w:line="360" w:lineRule="auto"/>
        <w:jc w:val="both"/>
        <w:rPr>
          <w:rFonts w:asciiTheme="majorBidi" w:hAnsiTheme="majorBidi" w:cstheme="majorBidi"/>
          <w:sz w:val="28"/>
          <w:szCs w:val="28"/>
        </w:rPr>
      </w:pPr>
    </w:p>
    <w:p w:rsidR="00523846" w:rsidRDefault="00523846" w:rsidP="001B6A45">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523846" w:rsidRDefault="00523846" w:rsidP="00A06896">
      <w:pPr>
        <w:spacing w:line="360" w:lineRule="auto"/>
        <w:jc w:val="both"/>
        <w:rPr>
          <w:rFonts w:asciiTheme="majorBidi" w:hAnsiTheme="majorBidi" w:cstheme="majorBidi"/>
          <w:sz w:val="28"/>
          <w:szCs w:val="28"/>
        </w:rPr>
      </w:pPr>
    </w:p>
    <w:p w:rsidR="002B76F4" w:rsidRDefault="002B76F4" w:rsidP="00A06896">
      <w:pPr>
        <w:spacing w:line="360" w:lineRule="auto"/>
        <w:jc w:val="both"/>
        <w:rPr>
          <w:rFonts w:asciiTheme="majorBidi" w:hAnsiTheme="majorBidi" w:cstheme="majorBidi"/>
          <w:sz w:val="28"/>
          <w:szCs w:val="28"/>
        </w:rPr>
      </w:pPr>
    </w:p>
    <w:p w:rsidR="00523846" w:rsidRPr="002B76F4" w:rsidRDefault="002B76F4" w:rsidP="002B76F4">
      <w:pPr>
        <w:spacing w:line="360" w:lineRule="auto"/>
        <w:jc w:val="center"/>
        <w:rPr>
          <w:rFonts w:asciiTheme="majorBidi" w:hAnsiTheme="majorBidi" w:cstheme="majorBidi"/>
          <w:i/>
          <w:iCs/>
          <w:sz w:val="28"/>
          <w:szCs w:val="28"/>
        </w:rPr>
      </w:pPr>
      <w:r w:rsidRPr="002B76F4">
        <w:rPr>
          <w:rFonts w:asciiTheme="majorBidi" w:hAnsiTheme="majorBidi" w:cstheme="majorBidi"/>
          <w:i/>
          <w:iCs/>
          <w:sz w:val="28"/>
          <w:szCs w:val="28"/>
        </w:rPr>
        <w:t xml:space="preserve">Fig.8.24: </w:t>
      </w:r>
      <w:proofErr w:type="spellStart"/>
      <w:r w:rsidRPr="002B76F4">
        <w:rPr>
          <w:rFonts w:asciiTheme="majorBidi" w:hAnsiTheme="majorBidi" w:cstheme="majorBidi"/>
          <w:i/>
          <w:iCs/>
          <w:sz w:val="28"/>
          <w:szCs w:val="28"/>
        </w:rPr>
        <w:t>Bufo</w:t>
      </w:r>
      <w:proofErr w:type="spellEnd"/>
      <w:r w:rsidRPr="002B76F4">
        <w:rPr>
          <w:rFonts w:asciiTheme="majorBidi" w:hAnsiTheme="majorBidi" w:cstheme="majorBidi"/>
          <w:i/>
          <w:iCs/>
          <w:sz w:val="28"/>
          <w:szCs w:val="28"/>
        </w:rPr>
        <w:t xml:space="preserve">- Male </w:t>
      </w:r>
      <w:proofErr w:type="spellStart"/>
      <w:r w:rsidRPr="002B76F4">
        <w:rPr>
          <w:rFonts w:asciiTheme="majorBidi" w:hAnsiTheme="majorBidi" w:cstheme="majorBidi"/>
          <w:i/>
          <w:iCs/>
          <w:sz w:val="28"/>
          <w:szCs w:val="28"/>
        </w:rPr>
        <w:t>urinogenital</w:t>
      </w:r>
      <w:proofErr w:type="spellEnd"/>
    </w:p>
    <w:p w:rsidR="00523846" w:rsidRDefault="00523846" w:rsidP="00A06896">
      <w:pPr>
        <w:spacing w:line="360" w:lineRule="auto"/>
        <w:jc w:val="both"/>
        <w:rPr>
          <w:rFonts w:asciiTheme="majorBidi" w:hAnsiTheme="majorBidi" w:cstheme="majorBidi"/>
          <w:sz w:val="28"/>
          <w:szCs w:val="28"/>
        </w:rPr>
      </w:pPr>
    </w:p>
    <w:p w:rsidR="00E96BD5" w:rsidRPr="00B46072" w:rsidRDefault="00E96BD5" w:rsidP="00E96BD5">
      <w:pPr>
        <w:pStyle w:val="BodyText1"/>
        <w:shd w:val="clear" w:color="auto" w:fill="auto"/>
        <w:spacing w:line="360" w:lineRule="auto"/>
        <w:ind w:left="200" w:right="20"/>
        <w:rPr>
          <w:rFonts w:asciiTheme="majorBidi" w:hAnsiTheme="majorBidi" w:cstheme="majorBidi"/>
          <w:sz w:val="28"/>
          <w:szCs w:val="28"/>
        </w:rPr>
      </w:pPr>
      <w:proofErr w:type="gramStart"/>
      <w:r w:rsidRPr="00B46072">
        <w:rPr>
          <w:rFonts w:asciiTheme="majorBidi" w:hAnsiTheme="majorBidi" w:cstheme="majorBidi"/>
          <w:sz w:val="28"/>
          <w:szCs w:val="28"/>
        </w:rPr>
        <w:t>ducts</w:t>
      </w:r>
      <w:proofErr w:type="gramEnd"/>
      <w:r w:rsidRPr="00B46072">
        <w:rPr>
          <w:rFonts w:asciiTheme="majorBidi" w:hAnsiTheme="majorBidi" w:cstheme="majorBidi"/>
          <w:sz w:val="28"/>
          <w:szCs w:val="28"/>
        </w:rPr>
        <w:t xml:space="preserve"> run backwards, unite together and open into the cloaca through a common aperture </w:t>
      </w:r>
      <w:r w:rsidRPr="00B46072">
        <w:rPr>
          <w:rStyle w:val="Bodytext75pt"/>
          <w:rFonts w:asciiTheme="majorBidi" w:hAnsiTheme="majorBidi" w:cstheme="majorBidi"/>
          <w:sz w:val="28"/>
          <w:szCs w:val="28"/>
        </w:rPr>
        <w:t xml:space="preserve">called </w:t>
      </w:r>
      <w:proofErr w:type="spellStart"/>
      <w:r w:rsidRPr="00B46072">
        <w:rPr>
          <w:rStyle w:val="BodytextBoldItalic"/>
          <w:rFonts w:asciiTheme="majorBidi" w:hAnsiTheme="majorBidi" w:cstheme="majorBidi"/>
          <w:sz w:val="28"/>
          <w:szCs w:val="28"/>
        </w:rPr>
        <w:t>urinogenital</w:t>
      </w:r>
      <w:proofErr w:type="spellEnd"/>
      <w:r w:rsidRPr="00B46072">
        <w:rPr>
          <w:rStyle w:val="BodytextBoldItalic"/>
          <w:rFonts w:asciiTheme="majorBidi" w:hAnsiTheme="majorBidi" w:cstheme="majorBidi"/>
          <w:sz w:val="28"/>
          <w:szCs w:val="28"/>
        </w:rPr>
        <w:t xml:space="preserve"> aperture.</w:t>
      </w:r>
    </w:p>
    <w:p w:rsidR="00E96BD5" w:rsidRPr="00B46072" w:rsidRDefault="00E96BD5" w:rsidP="00E96BD5">
      <w:pPr>
        <w:pStyle w:val="BodyText1"/>
        <w:shd w:val="clear" w:color="auto" w:fill="auto"/>
        <w:spacing w:line="360" w:lineRule="auto"/>
        <w:ind w:left="200" w:right="20" w:firstLine="380"/>
        <w:rPr>
          <w:rFonts w:asciiTheme="majorBidi" w:hAnsiTheme="majorBidi" w:cstheme="majorBidi"/>
          <w:sz w:val="28"/>
          <w:szCs w:val="28"/>
        </w:rPr>
      </w:pPr>
      <w:r w:rsidRPr="00B46072">
        <w:rPr>
          <w:rFonts w:asciiTheme="majorBidi" w:hAnsiTheme="majorBidi" w:cstheme="majorBidi"/>
          <w:sz w:val="28"/>
          <w:szCs w:val="28"/>
        </w:rPr>
        <w:lastRenderedPageBreak/>
        <w:t>In front of the testis, there is a rounded lx</w:t>
      </w:r>
      <w:proofErr w:type="gramStart"/>
      <w:r w:rsidRPr="00B46072">
        <w:rPr>
          <w:rFonts w:asciiTheme="majorBidi" w:hAnsiTheme="majorBidi" w:cstheme="majorBidi"/>
          <w:sz w:val="28"/>
          <w:szCs w:val="28"/>
        </w:rPr>
        <w:t>)</w:t>
      </w:r>
      <w:proofErr w:type="spellStart"/>
      <w:r w:rsidRPr="00B46072">
        <w:rPr>
          <w:rFonts w:asciiTheme="majorBidi" w:hAnsiTheme="majorBidi" w:cstheme="majorBidi"/>
          <w:sz w:val="28"/>
          <w:szCs w:val="28"/>
        </w:rPr>
        <w:t>dy</w:t>
      </w:r>
      <w:proofErr w:type="spellEnd"/>
      <w:proofErr w:type="gramEnd"/>
      <w:r w:rsidRPr="00B46072">
        <w:rPr>
          <w:rFonts w:asciiTheme="majorBidi" w:hAnsiTheme="majorBidi" w:cstheme="majorBidi"/>
          <w:sz w:val="28"/>
          <w:szCs w:val="28"/>
        </w:rPr>
        <w:t xml:space="preserve"> attached to the anterior end of the kidney called </w:t>
      </w:r>
      <w:r w:rsidRPr="00B46072">
        <w:rPr>
          <w:rStyle w:val="BodytextBoldItalic"/>
          <w:rFonts w:asciiTheme="majorBidi" w:hAnsiTheme="majorBidi" w:cstheme="majorBidi"/>
          <w:sz w:val="28"/>
          <w:szCs w:val="28"/>
        </w:rPr>
        <w:t>Bidder’s organ</w:t>
      </w:r>
      <w:r w:rsidRPr="00B46072">
        <w:rPr>
          <w:rFonts w:asciiTheme="majorBidi" w:hAnsiTheme="majorBidi" w:cstheme="majorBidi"/>
          <w:sz w:val="28"/>
          <w:szCs w:val="28"/>
        </w:rPr>
        <w:t>. It will develop into ovary, if the testis is removed.</w:t>
      </w:r>
    </w:p>
    <w:p w:rsidR="00E96BD5" w:rsidRPr="00B46072" w:rsidRDefault="00E96BD5" w:rsidP="00E96BD5">
      <w:pPr>
        <w:pStyle w:val="Heading10"/>
        <w:keepNext/>
        <w:keepLines/>
        <w:shd w:val="clear" w:color="auto" w:fill="auto"/>
        <w:spacing w:line="360" w:lineRule="auto"/>
        <w:ind w:left="200"/>
        <w:jc w:val="both"/>
        <w:rPr>
          <w:rFonts w:asciiTheme="majorBidi" w:hAnsiTheme="majorBidi" w:cstheme="majorBidi"/>
          <w:sz w:val="28"/>
          <w:szCs w:val="28"/>
        </w:rPr>
      </w:pPr>
      <w:r w:rsidRPr="00B46072">
        <w:rPr>
          <w:rFonts w:asciiTheme="majorBidi" w:hAnsiTheme="majorBidi" w:cstheme="majorBidi"/>
          <w:sz w:val="28"/>
          <w:szCs w:val="28"/>
        </w:rPr>
        <w:t>Female Reproductive System</w:t>
      </w:r>
    </w:p>
    <w:p w:rsidR="00E96BD5" w:rsidRPr="00B46072" w:rsidRDefault="00E96BD5" w:rsidP="00E96BD5">
      <w:pPr>
        <w:pStyle w:val="BodyText1"/>
        <w:shd w:val="clear" w:color="auto" w:fill="auto"/>
        <w:spacing w:line="360" w:lineRule="auto"/>
        <w:ind w:left="200" w:right="20" w:firstLine="380"/>
        <w:rPr>
          <w:rFonts w:asciiTheme="majorBidi" w:hAnsiTheme="majorBidi" w:cstheme="majorBidi"/>
          <w:sz w:val="28"/>
          <w:szCs w:val="28"/>
        </w:rPr>
      </w:pPr>
      <w:r w:rsidRPr="00B46072">
        <w:rPr>
          <w:rFonts w:asciiTheme="majorBidi" w:hAnsiTheme="majorBidi" w:cstheme="majorBidi"/>
          <w:sz w:val="28"/>
          <w:szCs w:val="28"/>
        </w:rPr>
        <w:t xml:space="preserve">In female </w:t>
      </w:r>
      <w:proofErr w:type="spellStart"/>
      <w:r w:rsidRPr="00B46072">
        <w:rPr>
          <w:rStyle w:val="BodytextBoldItalic"/>
          <w:rFonts w:asciiTheme="majorBidi" w:hAnsiTheme="majorBidi" w:cstheme="majorBidi"/>
          <w:sz w:val="28"/>
          <w:szCs w:val="28"/>
        </w:rPr>
        <w:t>Bufo</w:t>
      </w:r>
      <w:proofErr w:type="spellEnd"/>
      <w:r w:rsidRPr="00B46072">
        <w:rPr>
          <w:rFonts w:asciiTheme="majorBidi" w:hAnsiTheme="majorBidi" w:cstheme="majorBidi"/>
          <w:sz w:val="28"/>
          <w:szCs w:val="28"/>
        </w:rPr>
        <w:t xml:space="preserve"> there are two </w:t>
      </w:r>
      <w:r w:rsidRPr="00B46072">
        <w:rPr>
          <w:rStyle w:val="BodytextBoldItalic"/>
          <w:rFonts w:asciiTheme="majorBidi" w:hAnsiTheme="majorBidi" w:cstheme="majorBidi"/>
          <w:sz w:val="28"/>
          <w:szCs w:val="28"/>
        </w:rPr>
        <w:t xml:space="preserve">ovaries </w:t>
      </w:r>
      <w:r w:rsidRPr="00B46072">
        <w:rPr>
          <w:rFonts w:asciiTheme="majorBidi" w:hAnsiTheme="majorBidi" w:cstheme="majorBidi"/>
          <w:sz w:val="28"/>
          <w:szCs w:val="28"/>
        </w:rPr>
        <w:t xml:space="preserve">attached to the kidney by a membrane called </w:t>
      </w:r>
      <w:proofErr w:type="spellStart"/>
      <w:r w:rsidRPr="00B46072">
        <w:rPr>
          <w:rStyle w:val="BodytextBoldItalic"/>
          <w:rFonts w:asciiTheme="majorBidi" w:hAnsiTheme="majorBidi" w:cstheme="majorBidi"/>
          <w:sz w:val="28"/>
          <w:szCs w:val="28"/>
        </w:rPr>
        <w:t>tnesovarium</w:t>
      </w:r>
      <w:proofErr w:type="spellEnd"/>
      <w:r w:rsidRPr="00B46072">
        <w:rPr>
          <w:rStyle w:val="BodytextBoldItalic"/>
          <w:rFonts w:asciiTheme="majorBidi" w:hAnsiTheme="majorBidi" w:cstheme="majorBidi"/>
          <w:sz w:val="28"/>
          <w:szCs w:val="28"/>
        </w:rPr>
        <w:t>.</w:t>
      </w:r>
      <w:r w:rsidRPr="00B46072">
        <w:rPr>
          <w:rFonts w:asciiTheme="majorBidi" w:hAnsiTheme="majorBidi" w:cstheme="majorBidi"/>
          <w:sz w:val="28"/>
          <w:szCs w:val="28"/>
        </w:rPr>
        <w:t xml:space="preserve"> The ovary wall is made of an outer </w:t>
      </w:r>
      <w:r w:rsidRPr="00B46072">
        <w:rPr>
          <w:rStyle w:val="BodytextBoldItalic"/>
          <w:rFonts w:asciiTheme="majorBidi" w:hAnsiTheme="majorBidi" w:cstheme="majorBidi"/>
          <w:sz w:val="28"/>
          <w:szCs w:val="28"/>
        </w:rPr>
        <w:t>epithelium</w:t>
      </w:r>
      <w:r w:rsidRPr="00B46072">
        <w:rPr>
          <w:rFonts w:asciiTheme="majorBidi" w:hAnsiTheme="majorBidi" w:cstheme="majorBidi"/>
          <w:sz w:val="28"/>
          <w:szCs w:val="28"/>
        </w:rPr>
        <w:t xml:space="preserve">, inner </w:t>
      </w:r>
      <w:r w:rsidRPr="00B46072">
        <w:rPr>
          <w:rStyle w:val="BodytextBoldItalic"/>
          <w:rFonts w:asciiTheme="majorBidi" w:hAnsiTheme="majorBidi" w:cstheme="majorBidi"/>
          <w:sz w:val="28"/>
          <w:szCs w:val="28"/>
        </w:rPr>
        <w:t>epithelium</w:t>
      </w:r>
      <w:r w:rsidRPr="00B46072">
        <w:rPr>
          <w:rFonts w:asciiTheme="majorBidi" w:hAnsiTheme="majorBidi" w:cstheme="majorBidi"/>
          <w:sz w:val="28"/>
          <w:szCs w:val="28"/>
        </w:rPr>
        <w:t xml:space="preserve"> and a layer of </w:t>
      </w:r>
      <w:r w:rsidRPr="00B46072">
        <w:rPr>
          <w:rStyle w:val="BodytextBoldItalic"/>
          <w:rFonts w:asciiTheme="majorBidi" w:hAnsiTheme="majorBidi" w:cstheme="majorBidi"/>
          <w:sz w:val="28"/>
          <w:szCs w:val="28"/>
        </w:rPr>
        <w:t>flat cells</w:t>
      </w:r>
      <w:r w:rsidRPr="00B46072">
        <w:rPr>
          <w:rFonts w:asciiTheme="majorBidi" w:hAnsiTheme="majorBidi" w:cstheme="majorBidi"/>
          <w:sz w:val="28"/>
          <w:szCs w:val="28"/>
        </w:rPr>
        <w:t xml:space="preserve"> or </w:t>
      </w:r>
      <w:proofErr w:type="spellStart"/>
      <w:r w:rsidRPr="00B46072">
        <w:rPr>
          <w:rStyle w:val="BodytextBoldItalic"/>
          <w:rFonts w:asciiTheme="majorBidi" w:hAnsiTheme="majorBidi" w:cstheme="majorBidi"/>
          <w:sz w:val="28"/>
          <w:szCs w:val="28"/>
        </w:rPr>
        <w:t>stroma</w:t>
      </w:r>
      <w:proofErr w:type="spellEnd"/>
      <w:r w:rsidRPr="00B46072">
        <w:rPr>
          <w:rFonts w:asciiTheme="majorBidi" w:hAnsiTheme="majorBidi" w:cstheme="majorBidi"/>
          <w:sz w:val="28"/>
          <w:szCs w:val="28"/>
        </w:rPr>
        <w:t xml:space="preserve"> </w:t>
      </w:r>
      <w:proofErr w:type="spellStart"/>
      <w:r w:rsidRPr="00B46072">
        <w:rPr>
          <w:rFonts w:asciiTheme="majorBidi" w:hAnsiTheme="majorBidi" w:cstheme="majorBidi"/>
          <w:sz w:val="28"/>
          <w:szCs w:val="28"/>
        </w:rPr>
        <w:t>inbetween</w:t>
      </w:r>
      <w:proofErr w:type="spellEnd"/>
      <w:r w:rsidRPr="00B46072">
        <w:rPr>
          <w:rFonts w:asciiTheme="majorBidi" w:hAnsiTheme="majorBidi" w:cstheme="majorBidi"/>
          <w:sz w:val="28"/>
          <w:szCs w:val="28"/>
        </w:rPr>
        <w:t xml:space="preserve">. The ova develop inside the </w:t>
      </w:r>
      <w:r w:rsidRPr="00B46072">
        <w:rPr>
          <w:rStyle w:val="BodytextBoldItalic"/>
          <w:rFonts w:asciiTheme="majorBidi" w:hAnsiTheme="majorBidi" w:cstheme="majorBidi"/>
          <w:sz w:val="28"/>
          <w:szCs w:val="28"/>
        </w:rPr>
        <w:t>ovarian follicles.</w:t>
      </w:r>
    </w:p>
    <w:p w:rsidR="00E96BD5" w:rsidRPr="00B46072" w:rsidRDefault="00E96BD5" w:rsidP="00E96BD5">
      <w:pPr>
        <w:pStyle w:val="BodyText1"/>
        <w:shd w:val="clear" w:color="auto" w:fill="auto"/>
        <w:spacing w:line="360" w:lineRule="auto"/>
        <w:ind w:left="200" w:right="20" w:firstLine="380"/>
        <w:rPr>
          <w:rFonts w:asciiTheme="majorBidi" w:hAnsiTheme="majorBidi" w:cstheme="majorBidi"/>
          <w:sz w:val="28"/>
          <w:szCs w:val="28"/>
        </w:rPr>
      </w:pPr>
      <w:r w:rsidRPr="00B46072">
        <w:rPr>
          <w:rFonts w:asciiTheme="majorBidi" w:hAnsiTheme="majorBidi" w:cstheme="majorBidi"/>
          <w:sz w:val="28"/>
          <w:szCs w:val="28"/>
        </w:rPr>
        <w:t xml:space="preserve">The </w:t>
      </w:r>
      <w:r w:rsidRPr="00B46072">
        <w:rPr>
          <w:rStyle w:val="BodytextBoldItalic"/>
          <w:rFonts w:asciiTheme="majorBidi" w:hAnsiTheme="majorBidi" w:cstheme="majorBidi"/>
          <w:sz w:val="28"/>
          <w:szCs w:val="28"/>
        </w:rPr>
        <w:t>oviducts {</w:t>
      </w:r>
      <w:proofErr w:type="spellStart"/>
      <w:r w:rsidRPr="00B46072">
        <w:rPr>
          <w:rStyle w:val="BodytextBoldItalic"/>
          <w:rFonts w:asciiTheme="majorBidi" w:hAnsiTheme="majorBidi" w:cstheme="majorBidi"/>
          <w:sz w:val="28"/>
          <w:szCs w:val="28"/>
        </w:rPr>
        <w:t>Mullerian</w:t>
      </w:r>
      <w:proofErr w:type="spellEnd"/>
      <w:r w:rsidRPr="00B46072">
        <w:rPr>
          <w:rStyle w:val="BodytextBoldItalic"/>
          <w:rFonts w:asciiTheme="majorBidi" w:hAnsiTheme="majorBidi" w:cstheme="majorBidi"/>
          <w:sz w:val="28"/>
          <w:szCs w:val="28"/>
        </w:rPr>
        <w:t xml:space="preserve"> ducts</w:t>
      </w:r>
      <w:r w:rsidRPr="00B46072">
        <w:rPr>
          <w:rFonts w:asciiTheme="majorBidi" w:hAnsiTheme="majorBidi" w:cstheme="majorBidi"/>
          <w:sz w:val="28"/>
          <w:szCs w:val="28"/>
        </w:rPr>
        <w:t xml:space="preserve">) are long, white, much coiled ducts extending </w:t>
      </w:r>
      <w:proofErr w:type="spellStart"/>
      <w:r w:rsidRPr="00B46072">
        <w:rPr>
          <w:rFonts w:asciiTheme="majorBidi" w:hAnsiTheme="majorBidi" w:cstheme="majorBidi"/>
          <w:sz w:val="28"/>
          <w:szCs w:val="28"/>
        </w:rPr>
        <w:t>upto</w:t>
      </w:r>
      <w:proofErr w:type="spellEnd"/>
      <w:r w:rsidRPr="00B46072">
        <w:rPr>
          <w:rFonts w:asciiTheme="majorBidi" w:hAnsiTheme="majorBidi" w:cstheme="majorBidi"/>
          <w:sz w:val="28"/>
          <w:szCs w:val="28"/>
        </w:rPr>
        <w:t xml:space="preserve"> the base of the lungs. Anteriorly each oviduct has a funnel- like structure called </w:t>
      </w:r>
      <w:proofErr w:type="spellStart"/>
      <w:r w:rsidRPr="00B46072">
        <w:rPr>
          <w:rStyle w:val="BodytextBoldItalic"/>
          <w:rFonts w:asciiTheme="majorBidi" w:hAnsiTheme="majorBidi" w:cstheme="majorBidi"/>
          <w:sz w:val="28"/>
          <w:szCs w:val="28"/>
        </w:rPr>
        <w:t>oviducalfunnel</w:t>
      </w:r>
      <w:proofErr w:type="spellEnd"/>
      <w:r w:rsidRPr="00B46072">
        <w:rPr>
          <w:rStyle w:val="BodytextBoldItalic"/>
          <w:rFonts w:asciiTheme="majorBidi" w:hAnsiTheme="majorBidi" w:cstheme="majorBidi"/>
          <w:sz w:val="28"/>
          <w:szCs w:val="28"/>
        </w:rPr>
        <w:t>.</w:t>
      </w:r>
      <w:r w:rsidRPr="00B46072">
        <w:rPr>
          <w:rFonts w:asciiTheme="majorBidi" w:hAnsiTheme="majorBidi" w:cstheme="majorBidi"/>
          <w:sz w:val="28"/>
          <w:szCs w:val="28"/>
        </w:rPr>
        <w:t xml:space="preserve"> It opens into the coelom by the </w:t>
      </w:r>
      <w:proofErr w:type="spellStart"/>
      <w:r w:rsidRPr="00B46072">
        <w:rPr>
          <w:rStyle w:val="BodytextBoldItalic"/>
          <w:rFonts w:asciiTheme="majorBidi" w:hAnsiTheme="majorBidi" w:cstheme="majorBidi"/>
          <w:sz w:val="28"/>
          <w:szCs w:val="28"/>
        </w:rPr>
        <w:t>ostium</w:t>
      </w:r>
      <w:proofErr w:type="spellEnd"/>
      <w:r w:rsidRPr="00B46072">
        <w:rPr>
          <w:rStyle w:val="BodytextBoldItalic"/>
          <w:rFonts w:asciiTheme="majorBidi" w:hAnsiTheme="majorBidi" w:cstheme="majorBidi"/>
          <w:sz w:val="28"/>
          <w:szCs w:val="28"/>
        </w:rPr>
        <w:t>.</w:t>
      </w:r>
    </w:p>
    <w:p w:rsidR="00E96BD5" w:rsidRPr="00B46072" w:rsidRDefault="00E96BD5" w:rsidP="00E96BD5">
      <w:pPr>
        <w:pStyle w:val="BodyText1"/>
        <w:shd w:val="clear" w:color="auto" w:fill="auto"/>
        <w:spacing w:line="360" w:lineRule="auto"/>
        <w:ind w:left="20" w:right="20" w:firstLine="400"/>
        <w:rPr>
          <w:rFonts w:asciiTheme="majorBidi" w:hAnsiTheme="majorBidi" w:cstheme="majorBidi"/>
          <w:sz w:val="28"/>
          <w:szCs w:val="28"/>
        </w:rPr>
      </w:pPr>
      <w:r w:rsidRPr="00B46072">
        <w:rPr>
          <w:rFonts w:asciiTheme="majorBidi" w:hAnsiTheme="majorBidi" w:cstheme="majorBidi"/>
          <w:sz w:val="28"/>
          <w:szCs w:val="28"/>
        </w:rPr>
        <w:t xml:space="preserve">Posteriorly each oviduct dilates to form a thin walled sac, the </w:t>
      </w:r>
      <w:proofErr w:type="spellStart"/>
      <w:r w:rsidRPr="00B46072">
        <w:rPr>
          <w:rStyle w:val="BodytextBoldItalic"/>
          <w:rFonts w:asciiTheme="majorBidi" w:hAnsiTheme="majorBidi" w:cstheme="majorBidi"/>
          <w:sz w:val="28"/>
          <w:szCs w:val="28"/>
        </w:rPr>
        <w:t>ovisac</w:t>
      </w:r>
      <w:proofErr w:type="spellEnd"/>
      <w:r w:rsidRPr="00B46072">
        <w:rPr>
          <w:rStyle w:val="BodytextBoldItalic"/>
          <w:rFonts w:asciiTheme="majorBidi" w:hAnsiTheme="majorBidi" w:cstheme="majorBidi"/>
          <w:sz w:val="28"/>
          <w:szCs w:val="28"/>
        </w:rPr>
        <w:t>.</w:t>
      </w:r>
      <w:r w:rsidRPr="00B46072">
        <w:rPr>
          <w:rFonts w:asciiTheme="majorBidi" w:hAnsiTheme="majorBidi" w:cstheme="majorBidi"/>
          <w:sz w:val="28"/>
          <w:szCs w:val="28"/>
        </w:rPr>
        <w:t xml:space="preserve"> The inner wall of the oviduct is glandular and secretes the jelly coat of the egg. The oviducts of the two sides unite to form a median duct which opens into the cloaca by a </w:t>
      </w:r>
      <w:r w:rsidRPr="00B46072">
        <w:rPr>
          <w:rStyle w:val="BodytextBoldItalic"/>
          <w:rFonts w:asciiTheme="majorBidi" w:hAnsiTheme="majorBidi" w:cstheme="majorBidi"/>
          <w:sz w:val="28"/>
          <w:szCs w:val="28"/>
        </w:rPr>
        <w:t>female genital pore</w:t>
      </w:r>
      <w:r w:rsidRPr="00B46072">
        <w:rPr>
          <w:rFonts w:asciiTheme="majorBidi" w:hAnsiTheme="majorBidi" w:cstheme="majorBidi"/>
          <w:sz w:val="28"/>
          <w:szCs w:val="28"/>
        </w:rPr>
        <w:t>.</w:t>
      </w:r>
    </w:p>
    <w:p w:rsidR="00E96BD5" w:rsidRPr="00B46072" w:rsidRDefault="00E96BD5" w:rsidP="00E96BD5">
      <w:pPr>
        <w:pStyle w:val="BodyText1"/>
        <w:shd w:val="clear" w:color="auto" w:fill="auto"/>
        <w:spacing w:line="360" w:lineRule="auto"/>
        <w:ind w:left="20" w:right="20" w:firstLine="400"/>
        <w:rPr>
          <w:rFonts w:asciiTheme="majorBidi" w:hAnsiTheme="majorBidi" w:cstheme="majorBidi"/>
          <w:sz w:val="28"/>
          <w:szCs w:val="28"/>
        </w:rPr>
      </w:pPr>
      <w:r w:rsidRPr="00B46072">
        <w:rPr>
          <w:rFonts w:asciiTheme="majorBidi" w:hAnsiTheme="majorBidi" w:cstheme="majorBidi"/>
          <w:sz w:val="28"/>
          <w:szCs w:val="28"/>
        </w:rPr>
        <w:t xml:space="preserve">During the breeding season the ova are released into the body cavity. The ova enter the oviduct through the </w:t>
      </w:r>
      <w:proofErr w:type="spellStart"/>
      <w:r w:rsidRPr="00B46072">
        <w:rPr>
          <w:rStyle w:val="BodytextBoldItalic"/>
          <w:rFonts w:asciiTheme="majorBidi" w:hAnsiTheme="majorBidi" w:cstheme="majorBidi"/>
          <w:sz w:val="28"/>
          <w:szCs w:val="28"/>
        </w:rPr>
        <w:t>ostium</w:t>
      </w:r>
      <w:proofErr w:type="spellEnd"/>
      <w:r w:rsidRPr="00B46072">
        <w:rPr>
          <w:rFonts w:asciiTheme="majorBidi" w:hAnsiTheme="majorBidi" w:cstheme="majorBidi"/>
          <w:sz w:val="28"/>
          <w:szCs w:val="28"/>
        </w:rPr>
        <w:t xml:space="preserve"> and get collected in the </w:t>
      </w:r>
      <w:proofErr w:type="spellStart"/>
      <w:r w:rsidRPr="00B46072">
        <w:rPr>
          <w:rFonts w:asciiTheme="majorBidi" w:hAnsiTheme="majorBidi" w:cstheme="majorBidi"/>
          <w:sz w:val="28"/>
          <w:szCs w:val="28"/>
        </w:rPr>
        <w:t>ovisac</w:t>
      </w:r>
      <w:proofErr w:type="spellEnd"/>
      <w:r w:rsidRPr="00B46072">
        <w:rPr>
          <w:rFonts w:asciiTheme="majorBidi" w:hAnsiTheme="majorBidi" w:cstheme="majorBidi"/>
          <w:sz w:val="28"/>
          <w:szCs w:val="28"/>
        </w:rPr>
        <w:t xml:space="preserve">. Later they are released into the water through the </w:t>
      </w:r>
      <w:proofErr w:type="spellStart"/>
      <w:r w:rsidRPr="00B46072">
        <w:rPr>
          <w:rFonts w:asciiTheme="majorBidi" w:hAnsiTheme="majorBidi" w:cstheme="majorBidi"/>
          <w:sz w:val="28"/>
          <w:szCs w:val="28"/>
        </w:rPr>
        <w:t>cloacal</w:t>
      </w:r>
      <w:proofErr w:type="spellEnd"/>
      <w:r w:rsidRPr="00B46072">
        <w:rPr>
          <w:rFonts w:asciiTheme="majorBidi" w:hAnsiTheme="majorBidi" w:cstheme="majorBidi"/>
          <w:sz w:val="28"/>
          <w:szCs w:val="28"/>
        </w:rPr>
        <w:t xml:space="preserve"> aperture.</w:t>
      </w:r>
    </w:p>
    <w:p w:rsidR="00E96BD5" w:rsidRPr="00B46072" w:rsidRDefault="00E96BD5" w:rsidP="00E96BD5">
      <w:pPr>
        <w:pStyle w:val="BodyText1"/>
        <w:shd w:val="clear" w:color="auto" w:fill="auto"/>
        <w:spacing w:line="360" w:lineRule="auto"/>
        <w:ind w:left="20" w:right="20" w:firstLine="960"/>
        <w:rPr>
          <w:rFonts w:asciiTheme="majorBidi" w:hAnsiTheme="majorBidi" w:cstheme="majorBidi"/>
          <w:sz w:val="28"/>
          <w:szCs w:val="28"/>
        </w:rPr>
      </w:pPr>
      <w:r w:rsidRPr="00B46072">
        <w:rPr>
          <w:rStyle w:val="BodytextArialBold"/>
          <w:rFonts w:asciiTheme="majorBidi" w:hAnsiTheme="majorBidi" w:cstheme="majorBidi"/>
          <w:sz w:val="28"/>
          <w:szCs w:val="28"/>
        </w:rPr>
        <w:t xml:space="preserve">Life Cycle of </w:t>
      </w:r>
      <w:proofErr w:type="spellStart"/>
      <w:r w:rsidRPr="00B46072">
        <w:rPr>
          <w:rStyle w:val="BodytextBoldItalic"/>
          <w:rFonts w:asciiTheme="majorBidi" w:hAnsiTheme="majorBidi" w:cstheme="majorBidi"/>
          <w:sz w:val="28"/>
          <w:szCs w:val="28"/>
        </w:rPr>
        <w:t>Bufo</w:t>
      </w:r>
      <w:proofErr w:type="spellEnd"/>
      <w:r w:rsidRPr="00B46072">
        <w:rPr>
          <w:rStyle w:val="BodytextBoldItalic"/>
          <w:rFonts w:asciiTheme="majorBidi" w:hAnsiTheme="majorBidi" w:cstheme="majorBidi"/>
          <w:sz w:val="28"/>
          <w:szCs w:val="28"/>
        </w:rPr>
        <w:t xml:space="preserve"> </w:t>
      </w:r>
      <w:r w:rsidRPr="00B46072">
        <w:rPr>
          <w:rFonts w:asciiTheme="majorBidi" w:hAnsiTheme="majorBidi" w:cstheme="majorBidi"/>
          <w:sz w:val="28"/>
          <w:szCs w:val="28"/>
        </w:rPr>
        <w:t>During the breeding season, the males and females aggregate in the pond.</w:t>
      </w:r>
    </w:p>
    <w:p w:rsidR="00E96BD5" w:rsidRPr="00B46072" w:rsidRDefault="00E96BD5" w:rsidP="00E96BD5">
      <w:pPr>
        <w:pStyle w:val="BodyText1"/>
        <w:shd w:val="clear" w:color="auto" w:fill="auto"/>
        <w:spacing w:line="360" w:lineRule="auto"/>
        <w:ind w:left="20" w:right="20" w:firstLine="400"/>
        <w:rPr>
          <w:rFonts w:asciiTheme="majorBidi" w:hAnsiTheme="majorBidi" w:cstheme="majorBidi"/>
          <w:sz w:val="28"/>
          <w:szCs w:val="28"/>
        </w:rPr>
      </w:pPr>
      <w:r w:rsidRPr="00B46072">
        <w:rPr>
          <w:rFonts w:asciiTheme="majorBidi" w:hAnsiTheme="majorBidi" w:cstheme="majorBidi"/>
          <w:sz w:val="28"/>
          <w:szCs w:val="28"/>
        </w:rPr>
        <w:t xml:space="preserve">The male grasps the female from the back and eggs and spermatozoa are shed into the surrounding water in close proximity. This form of sexual act is known as </w:t>
      </w:r>
      <w:proofErr w:type="spellStart"/>
      <w:r w:rsidRPr="00B46072">
        <w:rPr>
          <w:rStyle w:val="BodytextBoldItalic"/>
          <w:rFonts w:asciiTheme="majorBidi" w:hAnsiTheme="majorBidi" w:cstheme="majorBidi"/>
          <w:sz w:val="28"/>
          <w:szCs w:val="28"/>
        </w:rPr>
        <w:t>amplexus</w:t>
      </w:r>
      <w:proofErr w:type="spellEnd"/>
      <w:r w:rsidRPr="00B46072">
        <w:rPr>
          <w:rStyle w:val="BodytextBoldItalic"/>
          <w:rFonts w:asciiTheme="majorBidi" w:hAnsiTheme="majorBidi" w:cstheme="majorBidi"/>
          <w:sz w:val="28"/>
          <w:szCs w:val="28"/>
        </w:rPr>
        <w:t>.</w:t>
      </w:r>
    </w:p>
    <w:p w:rsidR="00E96BD5" w:rsidRPr="00B46072" w:rsidRDefault="00E96BD5" w:rsidP="00E96BD5">
      <w:pPr>
        <w:pStyle w:val="BodyText1"/>
        <w:shd w:val="clear" w:color="auto" w:fill="auto"/>
        <w:spacing w:line="360" w:lineRule="auto"/>
        <w:ind w:left="20" w:right="20" w:firstLine="400"/>
        <w:rPr>
          <w:rFonts w:asciiTheme="majorBidi" w:hAnsiTheme="majorBidi" w:cstheme="majorBidi"/>
          <w:sz w:val="28"/>
          <w:szCs w:val="28"/>
        </w:rPr>
      </w:pPr>
      <w:r w:rsidRPr="00B46072">
        <w:rPr>
          <w:rFonts w:asciiTheme="majorBidi" w:hAnsiTheme="majorBidi" w:cstheme="majorBidi"/>
          <w:sz w:val="28"/>
          <w:szCs w:val="28"/>
        </w:rPr>
        <w:t xml:space="preserve">Fertilization is </w:t>
      </w:r>
      <w:r w:rsidRPr="00B46072">
        <w:rPr>
          <w:rStyle w:val="BodytextBoldItalic"/>
          <w:rFonts w:asciiTheme="majorBidi" w:hAnsiTheme="majorBidi" w:cstheme="majorBidi"/>
          <w:sz w:val="28"/>
          <w:szCs w:val="28"/>
        </w:rPr>
        <w:t>external.</w:t>
      </w:r>
      <w:r w:rsidRPr="00B46072">
        <w:rPr>
          <w:rFonts w:asciiTheme="majorBidi" w:hAnsiTheme="majorBidi" w:cstheme="majorBidi"/>
          <w:sz w:val="28"/>
          <w:szCs w:val="28"/>
        </w:rPr>
        <w:t xml:space="preserve"> The sperms make their way through the </w:t>
      </w:r>
      <w:proofErr w:type="gramStart"/>
      <w:r w:rsidRPr="00B46072">
        <w:rPr>
          <w:rFonts w:asciiTheme="majorBidi" w:hAnsiTheme="majorBidi" w:cstheme="majorBidi"/>
          <w:sz w:val="28"/>
          <w:szCs w:val="28"/>
        </w:rPr>
        <w:t>jelly,</w:t>
      </w:r>
      <w:proofErr w:type="gramEnd"/>
      <w:r w:rsidRPr="00B46072">
        <w:rPr>
          <w:rFonts w:asciiTheme="majorBidi" w:hAnsiTheme="majorBidi" w:cstheme="majorBidi"/>
          <w:sz w:val="28"/>
          <w:szCs w:val="28"/>
        </w:rPr>
        <w:t xml:space="preserve"> penetrate the eggs by their head. A single sperm penetrates an ovum and the </w:t>
      </w:r>
      <w:r w:rsidRPr="00B46072">
        <w:rPr>
          <w:rStyle w:val="BodytextBoldItalic"/>
          <w:rFonts w:asciiTheme="majorBidi" w:hAnsiTheme="majorBidi" w:cstheme="majorBidi"/>
          <w:sz w:val="28"/>
          <w:szCs w:val="28"/>
        </w:rPr>
        <w:t>zygote</w:t>
      </w:r>
      <w:r w:rsidRPr="00B46072">
        <w:rPr>
          <w:rFonts w:asciiTheme="majorBidi" w:hAnsiTheme="majorBidi" w:cstheme="majorBidi"/>
          <w:sz w:val="28"/>
          <w:szCs w:val="28"/>
        </w:rPr>
        <w:t xml:space="preserve"> is formed.</w:t>
      </w:r>
    </w:p>
    <w:p w:rsidR="002B76F4" w:rsidRDefault="002B76F4" w:rsidP="00E96BD5">
      <w:pPr>
        <w:spacing w:line="360" w:lineRule="auto"/>
        <w:jc w:val="both"/>
        <w:rPr>
          <w:rFonts w:asciiTheme="majorBidi" w:hAnsiTheme="majorBidi" w:cstheme="majorBidi"/>
          <w:sz w:val="28"/>
          <w:szCs w:val="28"/>
        </w:rPr>
      </w:pPr>
    </w:p>
    <w:p w:rsidR="00B965F7" w:rsidRDefault="00B965F7" w:rsidP="00E96BD5">
      <w:pPr>
        <w:spacing w:line="360" w:lineRule="auto"/>
        <w:jc w:val="both"/>
        <w:rPr>
          <w:rFonts w:asciiTheme="majorBidi" w:hAnsiTheme="majorBidi" w:cstheme="majorBidi"/>
          <w:sz w:val="28"/>
          <w:szCs w:val="28"/>
        </w:rPr>
      </w:pPr>
    </w:p>
    <w:p w:rsidR="008C655E" w:rsidRDefault="008C655E" w:rsidP="00E96BD5">
      <w:pPr>
        <w:spacing w:line="360" w:lineRule="auto"/>
        <w:jc w:val="both"/>
        <w:rPr>
          <w:rFonts w:asciiTheme="majorBidi" w:hAnsiTheme="majorBidi" w:cstheme="majorBidi"/>
          <w:sz w:val="28"/>
          <w:szCs w:val="28"/>
        </w:rPr>
      </w:pPr>
    </w:p>
    <w:p w:rsidR="00523846" w:rsidRDefault="00985C1C" w:rsidP="00E96BD5">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81792" behindDoc="1" locked="0" layoutInCell="1" allowOverlap="1">
            <wp:simplePos x="0" y="0"/>
            <wp:positionH relativeFrom="column">
              <wp:posOffset>1627217</wp:posOffset>
            </wp:positionH>
            <wp:positionV relativeFrom="paragraph">
              <wp:posOffset>-123945</wp:posOffset>
            </wp:positionV>
            <wp:extent cx="2639695" cy="3717925"/>
            <wp:effectExtent l="0" t="0" r="8255" b="0"/>
            <wp:wrapNone/>
            <wp:docPr id="25" name="Picture 25" descr="C:\Users\Aziz\Desktop\book-Dr-Sabah\Ch-3-eight\Fig-8\F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iz\Desktop\book-Dr-Sabah\Ch-3-eight\Fig-8\F8-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695" cy="371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BD5" w:rsidRDefault="00E96BD5" w:rsidP="00E96BD5">
      <w:pPr>
        <w:spacing w:line="360" w:lineRule="auto"/>
        <w:jc w:val="both"/>
        <w:rPr>
          <w:rFonts w:asciiTheme="majorBidi" w:hAnsiTheme="majorBidi" w:cstheme="majorBidi"/>
          <w:sz w:val="28"/>
          <w:szCs w:val="28"/>
        </w:rPr>
      </w:pPr>
    </w:p>
    <w:p w:rsidR="00E96BD5" w:rsidRDefault="00E96BD5" w:rsidP="00E96BD5">
      <w:pPr>
        <w:spacing w:line="360" w:lineRule="auto"/>
        <w:jc w:val="both"/>
        <w:rPr>
          <w:rFonts w:asciiTheme="majorBidi" w:hAnsiTheme="majorBidi" w:cstheme="majorBidi"/>
          <w:sz w:val="28"/>
          <w:szCs w:val="28"/>
        </w:rPr>
      </w:pPr>
    </w:p>
    <w:p w:rsidR="00E96BD5" w:rsidRDefault="00E96BD5" w:rsidP="00E96BD5">
      <w:pPr>
        <w:spacing w:line="360" w:lineRule="auto"/>
        <w:jc w:val="both"/>
        <w:rPr>
          <w:rFonts w:asciiTheme="majorBidi" w:hAnsiTheme="majorBidi" w:cstheme="majorBidi"/>
          <w:sz w:val="28"/>
          <w:szCs w:val="28"/>
        </w:rPr>
      </w:pPr>
    </w:p>
    <w:p w:rsidR="00E96BD5" w:rsidRDefault="00E96BD5" w:rsidP="00E96BD5">
      <w:pPr>
        <w:spacing w:line="360" w:lineRule="auto"/>
        <w:jc w:val="both"/>
        <w:rPr>
          <w:rFonts w:asciiTheme="majorBidi" w:hAnsiTheme="majorBidi" w:cstheme="majorBidi"/>
          <w:sz w:val="28"/>
          <w:szCs w:val="28"/>
        </w:rPr>
      </w:pPr>
    </w:p>
    <w:p w:rsidR="00E96BD5" w:rsidRDefault="00E96BD5" w:rsidP="00E96BD5">
      <w:pPr>
        <w:spacing w:line="360" w:lineRule="auto"/>
        <w:jc w:val="both"/>
        <w:rPr>
          <w:rFonts w:asciiTheme="majorBidi" w:hAnsiTheme="majorBidi" w:cstheme="majorBidi"/>
          <w:sz w:val="28"/>
          <w:szCs w:val="28"/>
        </w:rPr>
      </w:pPr>
    </w:p>
    <w:p w:rsidR="00E96BD5" w:rsidRDefault="00E96BD5" w:rsidP="00E96BD5">
      <w:pPr>
        <w:spacing w:line="360" w:lineRule="auto"/>
        <w:jc w:val="both"/>
        <w:rPr>
          <w:rFonts w:asciiTheme="majorBidi" w:hAnsiTheme="majorBidi" w:cstheme="majorBidi"/>
          <w:sz w:val="28"/>
          <w:szCs w:val="28"/>
        </w:rPr>
      </w:pPr>
    </w:p>
    <w:p w:rsidR="00E96BD5" w:rsidRDefault="00E96BD5" w:rsidP="00E96BD5">
      <w:pPr>
        <w:spacing w:line="360" w:lineRule="auto"/>
        <w:jc w:val="both"/>
        <w:rPr>
          <w:rFonts w:asciiTheme="majorBidi" w:hAnsiTheme="majorBidi" w:cstheme="majorBidi"/>
          <w:sz w:val="28"/>
          <w:szCs w:val="28"/>
        </w:rPr>
      </w:pPr>
    </w:p>
    <w:p w:rsidR="00985C1C" w:rsidRDefault="00985C1C" w:rsidP="00E96BD5">
      <w:pPr>
        <w:spacing w:line="360" w:lineRule="auto"/>
        <w:jc w:val="both"/>
        <w:rPr>
          <w:rFonts w:asciiTheme="majorBidi" w:hAnsiTheme="majorBidi" w:cstheme="majorBidi"/>
          <w:sz w:val="28"/>
          <w:szCs w:val="28"/>
        </w:rPr>
      </w:pPr>
    </w:p>
    <w:p w:rsidR="00985C1C" w:rsidRDefault="00985C1C" w:rsidP="00E96BD5">
      <w:pPr>
        <w:spacing w:line="360" w:lineRule="auto"/>
        <w:jc w:val="both"/>
        <w:rPr>
          <w:rFonts w:asciiTheme="majorBidi" w:hAnsiTheme="majorBidi" w:cstheme="majorBidi"/>
          <w:sz w:val="28"/>
          <w:szCs w:val="28"/>
        </w:rPr>
      </w:pPr>
    </w:p>
    <w:p w:rsidR="00985C1C" w:rsidRDefault="00985C1C" w:rsidP="00E96BD5">
      <w:pPr>
        <w:spacing w:line="360" w:lineRule="auto"/>
        <w:jc w:val="both"/>
        <w:rPr>
          <w:rFonts w:asciiTheme="majorBidi" w:hAnsiTheme="majorBidi" w:cstheme="majorBidi"/>
          <w:sz w:val="28"/>
          <w:szCs w:val="28"/>
        </w:rPr>
      </w:pPr>
    </w:p>
    <w:p w:rsidR="00985C1C" w:rsidRDefault="00985C1C" w:rsidP="00E96BD5">
      <w:pPr>
        <w:spacing w:line="360" w:lineRule="auto"/>
        <w:jc w:val="both"/>
        <w:rPr>
          <w:rFonts w:asciiTheme="majorBidi" w:hAnsiTheme="majorBidi" w:cstheme="majorBidi"/>
          <w:sz w:val="28"/>
          <w:szCs w:val="28"/>
        </w:rPr>
      </w:pPr>
    </w:p>
    <w:p w:rsidR="00985C1C" w:rsidRPr="00985C1C" w:rsidRDefault="00985C1C" w:rsidP="00985C1C">
      <w:pPr>
        <w:spacing w:line="360" w:lineRule="auto"/>
        <w:jc w:val="center"/>
        <w:rPr>
          <w:rFonts w:asciiTheme="majorBidi" w:hAnsiTheme="majorBidi" w:cstheme="majorBidi"/>
          <w:i/>
          <w:iCs/>
          <w:sz w:val="28"/>
          <w:szCs w:val="28"/>
        </w:rPr>
      </w:pPr>
      <w:r w:rsidRPr="00985C1C">
        <w:rPr>
          <w:rFonts w:asciiTheme="majorBidi" w:hAnsiTheme="majorBidi" w:cstheme="majorBidi"/>
          <w:i/>
          <w:iCs/>
          <w:sz w:val="28"/>
          <w:szCs w:val="28"/>
        </w:rPr>
        <w:t xml:space="preserve">Fig.8.25: </w:t>
      </w:r>
      <w:proofErr w:type="spellStart"/>
      <w:r w:rsidRPr="00985C1C">
        <w:rPr>
          <w:rFonts w:asciiTheme="majorBidi" w:hAnsiTheme="majorBidi" w:cstheme="majorBidi"/>
          <w:i/>
          <w:iCs/>
          <w:sz w:val="28"/>
          <w:szCs w:val="28"/>
        </w:rPr>
        <w:t>Bufo</w:t>
      </w:r>
      <w:proofErr w:type="spellEnd"/>
      <w:r w:rsidRPr="00985C1C">
        <w:rPr>
          <w:rFonts w:asciiTheme="majorBidi" w:hAnsiTheme="majorBidi" w:cstheme="majorBidi"/>
          <w:i/>
          <w:iCs/>
          <w:sz w:val="28"/>
          <w:szCs w:val="28"/>
        </w:rPr>
        <w:t xml:space="preserve">- Female </w:t>
      </w:r>
      <w:proofErr w:type="spellStart"/>
      <w:r w:rsidRPr="00985C1C">
        <w:rPr>
          <w:rFonts w:asciiTheme="majorBidi" w:hAnsiTheme="majorBidi" w:cstheme="majorBidi"/>
          <w:i/>
          <w:iCs/>
          <w:sz w:val="28"/>
          <w:szCs w:val="28"/>
        </w:rPr>
        <w:t>urinogenital</w:t>
      </w:r>
      <w:bookmarkStart w:id="5" w:name="_GoBack"/>
      <w:bookmarkEnd w:id="5"/>
      <w:proofErr w:type="spellEnd"/>
    </w:p>
    <w:sectPr w:rsidR="00985C1C" w:rsidRPr="00985C1C" w:rsidSect="008C655E">
      <w:type w:val="continuous"/>
      <w:pgSz w:w="11909" w:h="16834"/>
      <w:pgMar w:top="1418" w:right="1418" w:bottom="1418" w:left="1418" w:header="567" w:footer="567" w:gutter="0"/>
      <w:cols w:space="213"/>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2DD" w:rsidRDefault="00ED22DD">
      <w:r>
        <w:separator/>
      </w:r>
    </w:p>
  </w:endnote>
  <w:endnote w:type="continuationSeparator" w:id="0">
    <w:p w:rsidR="00ED22DD" w:rsidRDefault="00ED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103633"/>
      <w:docPartObj>
        <w:docPartGallery w:val="Page Numbers (Bottom of Page)"/>
        <w:docPartUnique/>
      </w:docPartObj>
    </w:sdtPr>
    <w:sdtEndPr>
      <w:rPr>
        <w:noProof/>
      </w:rPr>
    </w:sdtEndPr>
    <w:sdtContent>
      <w:p w:rsidR="00252FC3" w:rsidRDefault="00252FC3">
        <w:pPr>
          <w:pStyle w:val="Footer"/>
          <w:jc w:val="center"/>
        </w:pPr>
        <w:r>
          <w:fldChar w:fldCharType="begin"/>
        </w:r>
        <w:r>
          <w:instrText xml:space="preserve"> PAGE   \* MERGEFORMAT </w:instrText>
        </w:r>
        <w:r>
          <w:fldChar w:fldCharType="separate"/>
        </w:r>
        <w:r w:rsidR="00B965F7">
          <w:rPr>
            <w:noProof/>
          </w:rPr>
          <w:t>29</w:t>
        </w:r>
        <w:r>
          <w:rPr>
            <w:noProof/>
          </w:rPr>
          <w:fldChar w:fldCharType="end"/>
        </w:r>
      </w:p>
    </w:sdtContent>
  </w:sdt>
  <w:p w:rsidR="00252FC3" w:rsidRDefault="00252F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180596"/>
      <w:docPartObj>
        <w:docPartGallery w:val="Page Numbers (Bottom of Page)"/>
        <w:docPartUnique/>
      </w:docPartObj>
    </w:sdtPr>
    <w:sdtEndPr>
      <w:rPr>
        <w:noProof/>
      </w:rPr>
    </w:sdtEndPr>
    <w:sdtContent>
      <w:p w:rsidR="00252FC3" w:rsidRDefault="00252FC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52FC3" w:rsidRDefault="00252F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2DD" w:rsidRDefault="00ED22DD"/>
  </w:footnote>
  <w:footnote w:type="continuationSeparator" w:id="0">
    <w:p w:rsidR="00ED22DD" w:rsidRDefault="00ED22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09" w:rsidRPr="00467609" w:rsidRDefault="00467609" w:rsidP="00467609">
    <w:pPr>
      <w:pStyle w:val="Header"/>
      <w:rPr>
        <w:sz w:val="22"/>
        <w:szCs w:val="22"/>
        <w:u w:val="single"/>
      </w:rPr>
    </w:pPr>
    <w:r w:rsidRPr="00467609">
      <w:rPr>
        <w:rFonts w:asciiTheme="majorBidi" w:hAnsiTheme="majorBidi" w:cstheme="majorBidi"/>
        <w:u w:val="single"/>
      </w:rPr>
      <w:t xml:space="preserve">Chapter – 8 </w:t>
    </w:r>
    <w:r w:rsidRPr="00467609">
      <w:rPr>
        <w:rFonts w:asciiTheme="majorBidi" w:hAnsiTheme="majorBidi" w:cstheme="majorBidi"/>
        <w:u w:val="single"/>
      </w:rPr>
      <w:t xml:space="preserve">           </w:t>
    </w:r>
    <w:r>
      <w:rPr>
        <w:rFonts w:asciiTheme="majorBidi" w:hAnsiTheme="majorBidi" w:cstheme="majorBidi"/>
        <w:u w:val="single"/>
      </w:rPr>
      <w:t xml:space="preserve">                       </w:t>
    </w:r>
    <w:r w:rsidRPr="00467609">
      <w:rPr>
        <w:rFonts w:asciiTheme="majorBidi" w:hAnsiTheme="majorBidi" w:cstheme="majorBidi"/>
        <w:u w:val="single"/>
      </w:rPr>
      <w:t xml:space="preserve">                                                                                </w:t>
    </w:r>
    <w:r w:rsidRPr="00467609">
      <w:rPr>
        <w:rFonts w:asciiTheme="majorBidi" w:hAnsiTheme="majorBidi" w:cstheme="majorBidi"/>
        <w:u w:val="single"/>
      </w:rPr>
      <w:t xml:space="preserve"> </w:t>
    </w:r>
    <w:proofErr w:type="spellStart"/>
    <w:r w:rsidRPr="00467609">
      <w:rPr>
        <w:rFonts w:asciiTheme="majorBidi" w:hAnsiTheme="majorBidi" w:cstheme="majorBidi"/>
        <w:u w:val="single"/>
      </w:rPr>
      <w:t>Amphibia</w:t>
    </w:r>
    <w:proofErr w:type="spellEnd"/>
  </w:p>
  <w:p w:rsidR="00467609" w:rsidRPr="00467609" w:rsidRDefault="00467609">
    <w:pPr>
      <w:pStyle w:val="Header"/>
      <w:rPr>
        <w:sz w:val="22"/>
        <w:szCs w:val="22"/>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7B29"/>
    <w:multiLevelType w:val="multilevel"/>
    <w:tmpl w:val="712C1AFE"/>
    <w:lvl w:ilvl="0">
      <w:start w:val="1"/>
      <w:numFmt w:val="decimal"/>
      <w:lvlText w:val="%1."/>
      <w:lvlJc w:val="left"/>
      <w:rPr>
        <w:rFonts w:asciiTheme="majorBidi" w:eastAsia="AngsanaUPC" w:hAnsiTheme="majorBidi" w:cstheme="majorBidi" w:hint="default"/>
        <w:b w:val="0"/>
        <w:bCs w:val="0"/>
        <w:i/>
        <w:iCs/>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5F11FC"/>
    <w:multiLevelType w:val="multilevel"/>
    <w:tmpl w:val="AC500D78"/>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97310C"/>
    <w:multiLevelType w:val="multilevel"/>
    <w:tmpl w:val="F6C489E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F45567"/>
    <w:multiLevelType w:val="multilevel"/>
    <w:tmpl w:val="C9660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D8784C"/>
    <w:multiLevelType w:val="multilevel"/>
    <w:tmpl w:val="87D69E4A"/>
    <w:lvl w:ilvl="0">
      <w:start w:val="1"/>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292737"/>
    <w:multiLevelType w:val="multilevel"/>
    <w:tmpl w:val="DA1CE73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4762EF"/>
    <w:multiLevelType w:val="multilevel"/>
    <w:tmpl w:val="5AD27F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B820DAA"/>
    <w:multiLevelType w:val="multilevel"/>
    <w:tmpl w:val="70C48B4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CD1C3B"/>
    <w:multiLevelType w:val="multilevel"/>
    <w:tmpl w:val="22045F6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BC04A9"/>
    <w:multiLevelType w:val="multilevel"/>
    <w:tmpl w:val="DBA49F7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CC40F5F"/>
    <w:multiLevelType w:val="multilevel"/>
    <w:tmpl w:val="F606D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E305A3"/>
    <w:multiLevelType w:val="multilevel"/>
    <w:tmpl w:val="3DE85F1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9F3115"/>
    <w:multiLevelType w:val="multilevel"/>
    <w:tmpl w:val="9350E30A"/>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3425A5"/>
    <w:multiLevelType w:val="multilevel"/>
    <w:tmpl w:val="B82872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5D7032"/>
    <w:multiLevelType w:val="multilevel"/>
    <w:tmpl w:val="15CA5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634951"/>
    <w:multiLevelType w:val="hybridMultilevel"/>
    <w:tmpl w:val="241CBFF6"/>
    <w:lvl w:ilvl="0" w:tplc="7750CCFA">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6">
    <w:nsid w:val="6EEC1BD7"/>
    <w:multiLevelType w:val="multilevel"/>
    <w:tmpl w:val="D82EE0B2"/>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4BB0E3F"/>
    <w:multiLevelType w:val="multilevel"/>
    <w:tmpl w:val="5B4E28B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1"/>
  </w:num>
  <w:num w:numId="3">
    <w:abstractNumId w:val="9"/>
  </w:num>
  <w:num w:numId="4">
    <w:abstractNumId w:val="14"/>
  </w:num>
  <w:num w:numId="5">
    <w:abstractNumId w:val="8"/>
  </w:num>
  <w:num w:numId="6">
    <w:abstractNumId w:val="12"/>
  </w:num>
  <w:num w:numId="7">
    <w:abstractNumId w:val="0"/>
  </w:num>
  <w:num w:numId="8">
    <w:abstractNumId w:val="4"/>
  </w:num>
  <w:num w:numId="9">
    <w:abstractNumId w:val="10"/>
  </w:num>
  <w:num w:numId="10">
    <w:abstractNumId w:val="1"/>
  </w:num>
  <w:num w:numId="11">
    <w:abstractNumId w:val="5"/>
  </w:num>
  <w:num w:numId="12">
    <w:abstractNumId w:val="6"/>
  </w:num>
  <w:num w:numId="13">
    <w:abstractNumId w:val="7"/>
  </w:num>
  <w:num w:numId="14">
    <w:abstractNumId w:val="16"/>
  </w:num>
  <w:num w:numId="15">
    <w:abstractNumId w:val="3"/>
  </w:num>
  <w:num w:numId="16">
    <w:abstractNumId w:val="13"/>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572"/>
    <w:rsid w:val="000B5891"/>
    <w:rsid w:val="000F39E9"/>
    <w:rsid w:val="001603A4"/>
    <w:rsid w:val="00163DF3"/>
    <w:rsid w:val="001B6A45"/>
    <w:rsid w:val="001D3F5A"/>
    <w:rsid w:val="00202154"/>
    <w:rsid w:val="002240B9"/>
    <w:rsid w:val="00244FF7"/>
    <w:rsid w:val="00252FC3"/>
    <w:rsid w:val="002B61B4"/>
    <w:rsid w:val="002B76F4"/>
    <w:rsid w:val="002E46AD"/>
    <w:rsid w:val="00302FCF"/>
    <w:rsid w:val="00306654"/>
    <w:rsid w:val="00353FB6"/>
    <w:rsid w:val="00360FD4"/>
    <w:rsid w:val="00375DBA"/>
    <w:rsid w:val="003E6764"/>
    <w:rsid w:val="00406368"/>
    <w:rsid w:val="00422D63"/>
    <w:rsid w:val="00445439"/>
    <w:rsid w:val="00462463"/>
    <w:rsid w:val="00467609"/>
    <w:rsid w:val="00471424"/>
    <w:rsid w:val="0048175D"/>
    <w:rsid w:val="00515060"/>
    <w:rsid w:val="00523846"/>
    <w:rsid w:val="005F5149"/>
    <w:rsid w:val="00620798"/>
    <w:rsid w:val="00677A6F"/>
    <w:rsid w:val="00697A7B"/>
    <w:rsid w:val="006B7B58"/>
    <w:rsid w:val="006C1F05"/>
    <w:rsid w:val="006C6DA9"/>
    <w:rsid w:val="006D6EE4"/>
    <w:rsid w:val="00702ED2"/>
    <w:rsid w:val="00764566"/>
    <w:rsid w:val="0081745B"/>
    <w:rsid w:val="00835350"/>
    <w:rsid w:val="00881FB7"/>
    <w:rsid w:val="00894572"/>
    <w:rsid w:val="008C655E"/>
    <w:rsid w:val="008D15F6"/>
    <w:rsid w:val="008F319E"/>
    <w:rsid w:val="008F7527"/>
    <w:rsid w:val="009067EB"/>
    <w:rsid w:val="0094498D"/>
    <w:rsid w:val="00985C1C"/>
    <w:rsid w:val="00990E6E"/>
    <w:rsid w:val="009A3EFE"/>
    <w:rsid w:val="00A06896"/>
    <w:rsid w:val="00A2414C"/>
    <w:rsid w:val="00A262D9"/>
    <w:rsid w:val="00A87CA8"/>
    <w:rsid w:val="00AA5038"/>
    <w:rsid w:val="00AC0823"/>
    <w:rsid w:val="00B13D4A"/>
    <w:rsid w:val="00B93649"/>
    <w:rsid w:val="00B965F7"/>
    <w:rsid w:val="00B96836"/>
    <w:rsid w:val="00BB2740"/>
    <w:rsid w:val="00BB3F69"/>
    <w:rsid w:val="00BC5FB1"/>
    <w:rsid w:val="00BF3BED"/>
    <w:rsid w:val="00C27492"/>
    <w:rsid w:val="00C822E4"/>
    <w:rsid w:val="00CD7A77"/>
    <w:rsid w:val="00CF065D"/>
    <w:rsid w:val="00D25026"/>
    <w:rsid w:val="00D50AEB"/>
    <w:rsid w:val="00DA31E4"/>
    <w:rsid w:val="00E536D0"/>
    <w:rsid w:val="00E61634"/>
    <w:rsid w:val="00E618E9"/>
    <w:rsid w:val="00E73BE2"/>
    <w:rsid w:val="00E959F4"/>
    <w:rsid w:val="00E96BD5"/>
    <w:rsid w:val="00EA4824"/>
    <w:rsid w:val="00ED22DD"/>
    <w:rsid w:val="00EE09AB"/>
    <w:rsid w:val="00F0067C"/>
    <w:rsid w:val="00F118F4"/>
    <w:rsid w:val="00F4462E"/>
    <w:rsid w:val="00FE46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
    <w:name w:val="Heading #1_"/>
    <w:basedOn w:val="DefaultParagraphFont"/>
    <w:link w:val="Heading10"/>
    <w:rPr>
      <w:rFonts w:ascii="Arial" w:eastAsia="Arial" w:hAnsi="Arial" w:cs="Arial"/>
      <w:b/>
      <w:bCs/>
      <w:i w:val="0"/>
      <w:iCs w:val="0"/>
      <w:smallCaps w:val="0"/>
      <w:strike w:val="0"/>
      <w:spacing w:val="-20"/>
      <w:sz w:val="86"/>
      <w:szCs w:val="86"/>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z w:val="19"/>
      <w:szCs w:val="19"/>
      <w:u w:val="none"/>
    </w:rPr>
  </w:style>
  <w:style w:type="character" w:customStyle="1" w:styleId="Bodytext2Bold">
    <w:name w:val="Body text (2) + Bold"/>
    <w:basedOn w:val="Bodytext2"/>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155ptNotItalic">
    <w:name w:val="Body text (2) + 15.5 pt;Not Italic"/>
    <w:basedOn w:val="Bodytext2"/>
    <w:rPr>
      <w:rFonts w:ascii="Times New Roman" w:eastAsia="Times New Roman" w:hAnsi="Times New Roman" w:cs="Times New Roman"/>
      <w:b w:val="0"/>
      <w:bCs w:val="0"/>
      <w:i/>
      <w:iCs/>
      <w:smallCaps w:val="0"/>
      <w:strike w:val="0"/>
      <w:color w:val="000000"/>
      <w:spacing w:val="0"/>
      <w:w w:val="100"/>
      <w:position w:val="0"/>
      <w:sz w:val="31"/>
      <w:szCs w:val="31"/>
      <w:u w:val="none"/>
      <w:lang w:val="en-US"/>
    </w:rPr>
  </w:style>
  <w:style w:type="character" w:customStyle="1" w:styleId="Bodytext">
    <w:name w:val="Body text_"/>
    <w:basedOn w:val="DefaultParagraphFont"/>
    <w:link w:val="BodyText1"/>
    <w:rPr>
      <w:rFonts w:ascii="Times New Roman" w:eastAsia="Times New Roman" w:hAnsi="Times New Roman" w:cs="Times New Roman"/>
      <w:b w:val="0"/>
      <w:bCs w:val="0"/>
      <w:i w:val="0"/>
      <w:iCs w:val="0"/>
      <w:smallCaps w:val="0"/>
      <w:strike w:val="0"/>
      <w:sz w:val="19"/>
      <w:szCs w:val="19"/>
      <w:u w:val="none"/>
    </w:rPr>
  </w:style>
  <w:style w:type="character" w:customStyle="1" w:styleId="BodytextBoldItalic">
    <w:name w:val="Body text + Bold;Italic"/>
    <w:basedOn w:val="Bodytext"/>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Italic">
    <w:name w:val="Body text + Italic"/>
    <w:basedOn w:val="Bodytext"/>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155pt">
    <w:name w:val="Body text + 15.5 pt"/>
    <w:basedOn w:val="Bodytext"/>
    <w:rPr>
      <w:rFonts w:ascii="Times New Roman" w:eastAsia="Times New Roman" w:hAnsi="Times New Roman" w:cs="Times New Roman"/>
      <w:b w:val="0"/>
      <w:bCs w:val="0"/>
      <w:i w:val="0"/>
      <w:iCs w:val="0"/>
      <w:smallCaps w:val="0"/>
      <w:strike w:val="0"/>
      <w:color w:val="000000"/>
      <w:spacing w:val="0"/>
      <w:w w:val="100"/>
      <w:position w:val="0"/>
      <w:sz w:val="31"/>
      <w:szCs w:val="31"/>
      <w:u w:val="none"/>
      <w:lang w:val="en-US"/>
    </w:rPr>
  </w:style>
  <w:style w:type="character" w:customStyle="1" w:styleId="Heading2">
    <w:name w:val="Heading #2_"/>
    <w:basedOn w:val="DefaultParagraphFont"/>
    <w:link w:val="Heading20"/>
    <w:rPr>
      <w:rFonts w:ascii="Arial" w:eastAsia="Arial" w:hAnsi="Arial" w:cs="Arial"/>
      <w:b/>
      <w:bCs/>
      <w:i w:val="0"/>
      <w:iCs w:val="0"/>
      <w:smallCaps w:val="0"/>
      <w:strike w:val="0"/>
      <w:sz w:val="21"/>
      <w:szCs w:val="21"/>
      <w:u w:val="none"/>
    </w:rPr>
  </w:style>
  <w:style w:type="character" w:customStyle="1" w:styleId="Bodytext3">
    <w:name w:val="Body text (3)_"/>
    <w:basedOn w:val="DefaultParagraphFont"/>
    <w:link w:val="Bodytext30"/>
    <w:rPr>
      <w:rFonts w:ascii="Times New Roman" w:eastAsia="Times New Roman" w:hAnsi="Times New Roman" w:cs="Times New Roman"/>
      <w:b/>
      <w:bCs/>
      <w:i/>
      <w:iCs/>
      <w:smallCaps w:val="0"/>
      <w:strike w:val="0"/>
      <w:sz w:val="19"/>
      <w:szCs w:val="19"/>
      <w:u w:val="none"/>
    </w:rPr>
  </w:style>
  <w:style w:type="character" w:customStyle="1" w:styleId="Bodytext3NotBoldNotItalic">
    <w:name w:val="Body text (3) + Not Bold;Not Italic"/>
    <w:basedOn w:val="Bodytext3"/>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paragraph" w:customStyle="1" w:styleId="Heading10">
    <w:name w:val="Heading #1"/>
    <w:basedOn w:val="Normal"/>
    <w:link w:val="Heading1"/>
    <w:pPr>
      <w:shd w:val="clear" w:color="auto" w:fill="FFFFFF"/>
      <w:spacing w:line="0" w:lineRule="atLeast"/>
      <w:outlineLvl w:val="0"/>
    </w:pPr>
    <w:rPr>
      <w:rFonts w:ascii="Arial" w:eastAsia="Arial" w:hAnsi="Arial" w:cs="Arial"/>
      <w:b/>
      <w:bCs/>
      <w:spacing w:val="-20"/>
      <w:sz w:val="86"/>
      <w:szCs w:val="86"/>
    </w:rPr>
  </w:style>
  <w:style w:type="paragraph" w:customStyle="1" w:styleId="Bodytext20">
    <w:name w:val="Body text (2)"/>
    <w:basedOn w:val="Normal"/>
    <w:link w:val="Bodytext2"/>
    <w:pPr>
      <w:shd w:val="clear" w:color="auto" w:fill="FFFFFF"/>
      <w:spacing w:line="250" w:lineRule="exact"/>
      <w:ind w:firstLine="400"/>
      <w:jc w:val="both"/>
    </w:pPr>
    <w:rPr>
      <w:rFonts w:ascii="Times New Roman" w:eastAsia="Times New Roman" w:hAnsi="Times New Roman" w:cs="Times New Roman"/>
      <w:i/>
      <w:iCs/>
      <w:sz w:val="19"/>
      <w:szCs w:val="19"/>
    </w:rPr>
  </w:style>
  <w:style w:type="paragraph" w:customStyle="1" w:styleId="BodyText1">
    <w:name w:val="Body Text1"/>
    <w:basedOn w:val="Normal"/>
    <w:link w:val="Bodytext"/>
    <w:pPr>
      <w:shd w:val="clear" w:color="auto" w:fill="FFFFFF"/>
      <w:spacing w:line="250" w:lineRule="exact"/>
      <w:jc w:val="both"/>
    </w:pPr>
    <w:rPr>
      <w:rFonts w:ascii="Times New Roman" w:eastAsia="Times New Roman" w:hAnsi="Times New Roman" w:cs="Times New Roman"/>
      <w:sz w:val="19"/>
      <w:szCs w:val="19"/>
    </w:rPr>
  </w:style>
  <w:style w:type="paragraph" w:customStyle="1" w:styleId="Heading20">
    <w:name w:val="Heading #2"/>
    <w:basedOn w:val="Normal"/>
    <w:link w:val="Heading2"/>
    <w:pPr>
      <w:shd w:val="clear" w:color="auto" w:fill="FFFFFF"/>
      <w:spacing w:before="60" w:after="180" w:line="0" w:lineRule="atLeast"/>
      <w:jc w:val="center"/>
      <w:outlineLvl w:val="1"/>
    </w:pPr>
    <w:rPr>
      <w:rFonts w:ascii="Arial" w:eastAsia="Arial" w:hAnsi="Arial" w:cs="Arial"/>
      <w:b/>
      <w:bCs/>
      <w:sz w:val="21"/>
      <w:szCs w:val="21"/>
    </w:rPr>
  </w:style>
  <w:style w:type="paragraph" w:customStyle="1" w:styleId="Bodytext30">
    <w:name w:val="Body text (3)"/>
    <w:basedOn w:val="Normal"/>
    <w:link w:val="Bodytext3"/>
    <w:pPr>
      <w:shd w:val="clear" w:color="auto" w:fill="FFFFFF"/>
      <w:spacing w:line="252" w:lineRule="exact"/>
      <w:ind w:firstLine="400"/>
      <w:jc w:val="both"/>
    </w:pPr>
    <w:rPr>
      <w:rFonts w:ascii="Times New Roman" w:eastAsia="Times New Roman" w:hAnsi="Times New Roman" w:cs="Times New Roman"/>
      <w:b/>
      <w:bCs/>
      <w:i/>
      <w:iCs/>
      <w:sz w:val="19"/>
      <w:szCs w:val="19"/>
    </w:rPr>
  </w:style>
  <w:style w:type="paragraph" w:styleId="BalloonText">
    <w:name w:val="Balloon Text"/>
    <w:basedOn w:val="Normal"/>
    <w:link w:val="BalloonTextChar"/>
    <w:uiPriority w:val="99"/>
    <w:semiHidden/>
    <w:unhideWhenUsed/>
    <w:rsid w:val="00353FB6"/>
    <w:rPr>
      <w:rFonts w:ascii="Tahoma" w:hAnsi="Tahoma" w:cs="Tahoma"/>
      <w:sz w:val="16"/>
      <w:szCs w:val="16"/>
    </w:rPr>
  </w:style>
  <w:style w:type="character" w:customStyle="1" w:styleId="BalloonTextChar">
    <w:name w:val="Balloon Text Char"/>
    <w:basedOn w:val="DefaultParagraphFont"/>
    <w:link w:val="BalloonText"/>
    <w:uiPriority w:val="99"/>
    <w:semiHidden/>
    <w:rsid w:val="00353FB6"/>
    <w:rPr>
      <w:rFonts w:ascii="Tahoma" w:hAnsi="Tahoma" w:cs="Tahoma"/>
      <w:color w:val="000000"/>
      <w:sz w:val="16"/>
      <w:szCs w:val="16"/>
    </w:rPr>
  </w:style>
  <w:style w:type="character" w:customStyle="1" w:styleId="Bodytext3Exact">
    <w:name w:val="Body text (3) Exact"/>
    <w:basedOn w:val="DefaultParagraphFont"/>
    <w:rsid w:val="002E46AD"/>
    <w:rPr>
      <w:rFonts w:ascii="Times New Roman" w:eastAsia="Times New Roman" w:hAnsi="Times New Roman" w:cs="Times New Roman"/>
      <w:b/>
      <w:bCs/>
      <w:i/>
      <w:iCs/>
      <w:smallCaps w:val="0"/>
      <w:strike w:val="0"/>
      <w:sz w:val="18"/>
      <w:szCs w:val="18"/>
      <w:u w:val="none"/>
    </w:rPr>
  </w:style>
  <w:style w:type="character" w:customStyle="1" w:styleId="Bodytext3NotBoldNotItalicExact">
    <w:name w:val="Body text (3) + Not Bold;Not Italic Exact"/>
    <w:basedOn w:val="Bodytext3"/>
    <w:rsid w:val="002E46AD"/>
    <w:rPr>
      <w:rFonts w:ascii="Times New Roman" w:eastAsia="Times New Roman" w:hAnsi="Times New Roman" w:cs="Times New Roman"/>
      <w:b/>
      <w:bCs/>
      <w:i/>
      <w:iCs/>
      <w:smallCaps w:val="0"/>
      <w:strike w:val="0"/>
      <w:sz w:val="18"/>
      <w:szCs w:val="18"/>
      <w:u w:val="none"/>
    </w:rPr>
  </w:style>
  <w:style w:type="character" w:customStyle="1" w:styleId="Bodytext375ptNotItalicExact">
    <w:name w:val="Body text (3) + 7.5 pt;Not Italic Exact"/>
    <w:basedOn w:val="Bodytext3"/>
    <w:rsid w:val="002E46AD"/>
    <w:rPr>
      <w:rFonts w:ascii="Times New Roman" w:eastAsia="Times New Roman" w:hAnsi="Times New Roman" w:cs="Times New Roman"/>
      <w:b/>
      <w:bCs/>
      <w:i/>
      <w:iCs/>
      <w:smallCaps w:val="0"/>
      <w:strike w:val="0"/>
      <w:sz w:val="15"/>
      <w:szCs w:val="15"/>
      <w:u w:val="none"/>
    </w:rPr>
  </w:style>
  <w:style w:type="character" w:customStyle="1" w:styleId="Bodytext75ptBold">
    <w:name w:val="Body text + 7.5 pt;Bold"/>
    <w:basedOn w:val="Bodytext"/>
    <w:rsid w:val="002E46AD"/>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Bodytext375ptNotItalic">
    <w:name w:val="Body text (3) + 7.5 pt;Not Italic"/>
    <w:basedOn w:val="Bodytext3"/>
    <w:rsid w:val="002E46AD"/>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Bodytext2NotItalic">
    <w:name w:val="Body text (2) + Not Italic"/>
    <w:basedOn w:val="Bodytext2"/>
    <w:rsid w:val="002E46AD"/>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Heading3">
    <w:name w:val="Heading #3_"/>
    <w:basedOn w:val="DefaultParagraphFont"/>
    <w:link w:val="Heading30"/>
    <w:rsid w:val="002E46AD"/>
    <w:rPr>
      <w:rFonts w:ascii="Arial" w:eastAsia="Arial" w:hAnsi="Arial" w:cs="Arial"/>
      <w:b/>
      <w:bCs/>
      <w:i/>
      <w:iCs/>
      <w:sz w:val="21"/>
      <w:szCs w:val="21"/>
      <w:shd w:val="clear" w:color="auto" w:fill="FFFFFF"/>
    </w:rPr>
  </w:style>
  <w:style w:type="character" w:customStyle="1" w:styleId="Heading3TimesNewRoman10ptNotBold">
    <w:name w:val="Heading #3 + Times New Roman;10 pt;Not Bold"/>
    <w:basedOn w:val="Heading3"/>
    <w:rsid w:val="002E46AD"/>
    <w:rPr>
      <w:rFonts w:ascii="Times New Roman" w:eastAsia="Times New Roman" w:hAnsi="Times New Roman" w:cs="Times New Roman"/>
      <w:b/>
      <w:bCs/>
      <w:i/>
      <w:iCs/>
      <w:color w:val="000000"/>
      <w:spacing w:val="0"/>
      <w:w w:val="100"/>
      <w:position w:val="0"/>
      <w:sz w:val="20"/>
      <w:szCs w:val="20"/>
      <w:shd w:val="clear" w:color="auto" w:fill="FFFFFF"/>
      <w:lang w:val="en-US"/>
    </w:rPr>
  </w:style>
  <w:style w:type="paragraph" w:customStyle="1" w:styleId="Heading30">
    <w:name w:val="Heading #3"/>
    <w:basedOn w:val="Normal"/>
    <w:link w:val="Heading3"/>
    <w:rsid w:val="002E46AD"/>
    <w:pPr>
      <w:shd w:val="clear" w:color="auto" w:fill="FFFFFF"/>
      <w:spacing w:line="262" w:lineRule="exact"/>
      <w:ind w:firstLine="480"/>
      <w:outlineLvl w:val="2"/>
    </w:pPr>
    <w:rPr>
      <w:rFonts w:ascii="Arial" w:eastAsia="Arial" w:hAnsi="Arial" w:cs="Arial"/>
      <w:b/>
      <w:bCs/>
      <w:i/>
      <w:iCs/>
      <w:color w:val="auto"/>
      <w:sz w:val="21"/>
      <w:szCs w:val="21"/>
    </w:rPr>
  </w:style>
  <w:style w:type="character" w:customStyle="1" w:styleId="Bodytext2Exact">
    <w:name w:val="Body text (2) Exact"/>
    <w:basedOn w:val="DefaultParagraphFont"/>
    <w:rsid w:val="008D15F6"/>
    <w:rPr>
      <w:rFonts w:ascii="Times New Roman" w:eastAsia="Times New Roman" w:hAnsi="Times New Roman" w:cs="Times New Roman"/>
      <w:b w:val="0"/>
      <w:bCs w:val="0"/>
      <w:i/>
      <w:iCs/>
      <w:smallCaps w:val="0"/>
      <w:strike w:val="0"/>
      <w:spacing w:val="1"/>
      <w:sz w:val="18"/>
      <w:szCs w:val="18"/>
      <w:u w:val="none"/>
    </w:rPr>
  </w:style>
  <w:style w:type="character" w:customStyle="1" w:styleId="Heading1NotItalic">
    <w:name w:val="Heading #1 + Not Italic"/>
    <w:basedOn w:val="Heading1"/>
    <w:rsid w:val="008D15F6"/>
    <w:rPr>
      <w:rFonts w:ascii="Franklin Gothic Demi" w:eastAsia="Franklin Gothic Demi" w:hAnsi="Franklin Gothic Demi" w:cs="Franklin Gothic Demi"/>
      <w:b w:val="0"/>
      <w:bCs w:val="0"/>
      <w:i/>
      <w:iCs/>
      <w:smallCaps w:val="0"/>
      <w:strike w:val="0"/>
      <w:color w:val="000000"/>
      <w:spacing w:val="0"/>
      <w:w w:val="100"/>
      <w:position w:val="0"/>
      <w:sz w:val="37"/>
      <w:szCs w:val="37"/>
      <w:u w:val="none"/>
      <w:lang w:val="en-US"/>
    </w:rPr>
  </w:style>
  <w:style w:type="character" w:customStyle="1" w:styleId="Bodytext85pt">
    <w:name w:val="Body text + 8.5 pt"/>
    <w:basedOn w:val="Bodytext"/>
    <w:rsid w:val="008D15F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FranklinGothicHeavy55ptScale200">
    <w:name w:val="Body text + Franklin Gothic Heavy;5.5 pt;Scale 200%"/>
    <w:basedOn w:val="Bodytext"/>
    <w:rsid w:val="00B96836"/>
    <w:rPr>
      <w:rFonts w:ascii="Franklin Gothic Heavy" w:eastAsia="Franklin Gothic Heavy" w:hAnsi="Franklin Gothic Heavy" w:cs="Franklin Gothic Heavy"/>
      <w:b w:val="0"/>
      <w:bCs w:val="0"/>
      <w:i w:val="0"/>
      <w:iCs w:val="0"/>
      <w:smallCaps w:val="0"/>
      <w:strike w:val="0"/>
      <w:color w:val="000000"/>
      <w:spacing w:val="0"/>
      <w:w w:val="200"/>
      <w:position w:val="0"/>
      <w:sz w:val="11"/>
      <w:szCs w:val="11"/>
      <w:u w:val="none"/>
      <w:lang w:val="en-US"/>
    </w:rPr>
  </w:style>
  <w:style w:type="character" w:customStyle="1" w:styleId="Bodytext10ptItalicSpacing0pt">
    <w:name w:val="Body text + 10 pt;Italic;Spacing 0 pt"/>
    <w:basedOn w:val="Bodytext"/>
    <w:rsid w:val="00B96836"/>
    <w:rPr>
      <w:rFonts w:ascii="Times New Roman" w:eastAsia="Times New Roman" w:hAnsi="Times New Roman" w:cs="Times New Roman"/>
      <w:b w:val="0"/>
      <w:bCs w:val="0"/>
      <w:i/>
      <w:iCs/>
      <w:smallCaps w:val="0"/>
      <w:strike w:val="0"/>
      <w:color w:val="000000"/>
      <w:spacing w:val="-10"/>
      <w:w w:val="100"/>
      <w:position w:val="0"/>
      <w:sz w:val="20"/>
      <w:szCs w:val="20"/>
      <w:u w:val="none"/>
      <w:lang w:val="en-US"/>
    </w:rPr>
  </w:style>
  <w:style w:type="character" w:customStyle="1" w:styleId="Bodytext2Arial10ptBoldNotItalic">
    <w:name w:val="Body text (2) + Arial;10 pt;Bold;Not Italic"/>
    <w:basedOn w:val="Bodytext2"/>
    <w:rsid w:val="00B96836"/>
    <w:rPr>
      <w:rFonts w:ascii="Arial" w:eastAsia="Arial" w:hAnsi="Arial" w:cs="Arial"/>
      <w:b/>
      <w:bCs/>
      <w:i/>
      <w:iCs/>
      <w:smallCaps w:val="0"/>
      <w:strike w:val="0"/>
      <w:color w:val="000000"/>
      <w:spacing w:val="0"/>
      <w:w w:val="100"/>
      <w:position w:val="0"/>
      <w:sz w:val="20"/>
      <w:szCs w:val="20"/>
      <w:u w:val="none"/>
      <w:lang w:val="en-US"/>
    </w:rPr>
  </w:style>
  <w:style w:type="paragraph" w:customStyle="1" w:styleId="BodyText21">
    <w:name w:val="Body Text2"/>
    <w:basedOn w:val="Normal"/>
    <w:rsid w:val="00B96836"/>
    <w:pPr>
      <w:shd w:val="clear" w:color="auto" w:fill="FFFFFF"/>
      <w:spacing w:line="252" w:lineRule="exact"/>
      <w:ind w:firstLine="100"/>
      <w:jc w:val="both"/>
    </w:pPr>
    <w:rPr>
      <w:rFonts w:ascii="Times New Roman" w:eastAsia="Times New Roman" w:hAnsi="Times New Roman" w:cs="Times New Roman"/>
      <w:sz w:val="19"/>
      <w:szCs w:val="19"/>
    </w:rPr>
  </w:style>
  <w:style w:type="character" w:customStyle="1" w:styleId="BodytextItalicSpacing-1pt">
    <w:name w:val="Body text + Italic;Spacing -1 pt"/>
    <w:basedOn w:val="Bodytext"/>
    <w:rsid w:val="00BB2740"/>
    <w:rPr>
      <w:rFonts w:ascii="David" w:eastAsia="David" w:hAnsi="David" w:cs="David"/>
      <w:b w:val="0"/>
      <w:bCs w:val="0"/>
      <w:i/>
      <w:iCs/>
      <w:smallCaps w:val="0"/>
      <w:strike w:val="0"/>
      <w:color w:val="000000"/>
      <w:spacing w:val="-20"/>
      <w:w w:val="100"/>
      <w:position w:val="0"/>
      <w:sz w:val="20"/>
      <w:szCs w:val="20"/>
      <w:u w:val="none"/>
      <w:lang w:val="en-US"/>
    </w:rPr>
  </w:style>
  <w:style w:type="character" w:customStyle="1" w:styleId="Bodytext2ArialBoldNotItalic">
    <w:name w:val="Body text (2) + Arial;Bold;Not Italic"/>
    <w:basedOn w:val="Bodytext2"/>
    <w:rsid w:val="00620798"/>
    <w:rPr>
      <w:rFonts w:ascii="Arial" w:eastAsia="Arial" w:hAnsi="Arial" w:cs="Arial"/>
      <w:b/>
      <w:bCs/>
      <w:i/>
      <w:iCs/>
      <w:smallCaps w:val="0"/>
      <w:strike w:val="0"/>
      <w:color w:val="000000"/>
      <w:spacing w:val="0"/>
      <w:w w:val="100"/>
      <w:position w:val="0"/>
      <w:sz w:val="19"/>
      <w:szCs w:val="19"/>
      <w:u w:val="none"/>
      <w:lang w:val="en-US"/>
    </w:rPr>
  </w:style>
  <w:style w:type="character" w:customStyle="1" w:styleId="Bodytext7ptBold">
    <w:name w:val="Body text + 7 pt;Bold"/>
    <w:basedOn w:val="Bodytext"/>
    <w:rsid w:val="00620798"/>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ArialBold">
    <w:name w:val="Body text + Arial;Bold"/>
    <w:basedOn w:val="Bodytext"/>
    <w:rsid w:val="00620798"/>
    <w:rPr>
      <w:rFonts w:ascii="Arial" w:eastAsia="Arial" w:hAnsi="Arial" w:cs="Arial"/>
      <w:b/>
      <w:bCs/>
      <w:i w:val="0"/>
      <w:iCs w:val="0"/>
      <w:smallCaps w:val="0"/>
      <w:strike w:val="0"/>
      <w:color w:val="000000"/>
      <w:spacing w:val="0"/>
      <w:w w:val="100"/>
      <w:position w:val="0"/>
      <w:sz w:val="19"/>
      <w:szCs w:val="19"/>
      <w:u w:val="none"/>
      <w:lang w:val="en-US"/>
    </w:rPr>
  </w:style>
  <w:style w:type="character" w:customStyle="1" w:styleId="BodytextCorbel95ptBoldItalic">
    <w:name w:val="Body text + Corbel;9.5 pt;Bold;Italic"/>
    <w:basedOn w:val="Bodytext"/>
    <w:rsid w:val="00702ED2"/>
    <w:rPr>
      <w:rFonts w:ascii="Corbel" w:eastAsia="Corbel" w:hAnsi="Corbel" w:cs="Corbel"/>
      <w:b/>
      <w:bCs/>
      <w:i/>
      <w:iCs/>
      <w:smallCaps w:val="0"/>
      <w:strike w:val="0"/>
      <w:color w:val="000000"/>
      <w:spacing w:val="0"/>
      <w:w w:val="100"/>
      <w:position w:val="0"/>
      <w:sz w:val="19"/>
      <w:szCs w:val="19"/>
      <w:u w:val="none"/>
      <w:lang w:val="en-US"/>
    </w:rPr>
  </w:style>
  <w:style w:type="character" w:customStyle="1" w:styleId="Bodytext11ptScale40">
    <w:name w:val="Body text + 11 pt;Scale 40%"/>
    <w:basedOn w:val="Bodytext"/>
    <w:rsid w:val="00702ED2"/>
    <w:rPr>
      <w:rFonts w:ascii="Times New Roman" w:eastAsia="Times New Roman" w:hAnsi="Times New Roman" w:cs="Times New Roman"/>
      <w:b w:val="0"/>
      <w:bCs w:val="0"/>
      <w:i w:val="0"/>
      <w:iCs w:val="0"/>
      <w:smallCaps w:val="0"/>
      <w:strike w:val="0"/>
      <w:color w:val="000000"/>
      <w:spacing w:val="0"/>
      <w:w w:val="40"/>
      <w:position w:val="0"/>
      <w:sz w:val="22"/>
      <w:szCs w:val="22"/>
      <w:u w:val="none"/>
      <w:lang w:val="en-US"/>
    </w:rPr>
  </w:style>
  <w:style w:type="character" w:customStyle="1" w:styleId="Heading4">
    <w:name w:val="Heading #4_"/>
    <w:basedOn w:val="DefaultParagraphFont"/>
    <w:link w:val="Heading40"/>
    <w:rsid w:val="00702ED2"/>
    <w:rPr>
      <w:rFonts w:ascii="Arial" w:eastAsia="Arial" w:hAnsi="Arial" w:cs="Arial"/>
      <w:b/>
      <w:bCs/>
      <w:sz w:val="21"/>
      <w:szCs w:val="21"/>
      <w:shd w:val="clear" w:color="auto" w:fill="FFFFFF"/>
    </w:rPr>
  </w:style>
  <w:style w:type="character" w:customStyle="1" w:styleId="Bodytext4">
    <w:name w:val="Body text (4)_"/>
    <w:basedOn w:val="DefaultParagraphFont"/>
    <w:link w:val="Bodytext40"/>
    <w:rsid w:val="00702ED2"/>
    <w:rPr>
      <w:rFonts w:ascii="Corbel" w:eastAsia="Corbel" w:hAnsi="Corbel" w:cs="Corbel"/>
      <w:b/>
      <w:bCs/>
      <w:i/>
      <w:iCs/>
      <w:sz w:val="19"/>
      <w:szCs w:val="19"/>
      <w:shd w:val="clear" w:color="auto" w:fill="FFFFFF"/>
    </w:rPr>
  </w:style>
  <w:style w:type="character" w:customStyle="1" w:styleId="Bodytext4TimesNewRoman10ptNotBoldNotItalic">
    <w:name w:val="Body text (4) + Times New Roman;10 pt;Not Bold;Not Italic"/>
    <w:basedOn w:val="Bodytext4"/>
    <w:rsid w:val="00702ED2"/>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4TimesNewRoman11ptNotBoldNotItalicScale40">
    <w:name w:val="Body text (4) + Times New Roman;11 pt;Not Bold;Not Italic;Scale 40%"/>
    <w:basedOn w:val="Bodytext4"/>
    <w:rsid w:val="00702ED2"/>
    <w:rPr>
      <w:rFonts w:ascii="Times New Roman" w:eastAsia="Times New Roman" w:hAnsi="Times New Roman" w:cs="Times New Roman"/>
      <w:b/>
      <w:bCs/>
      <w:i/>
      <w:iCs/>
      <w:color w:val="000000"/>
      <w:spacing w:val="0"/>
      <w:w w:val="40"/>
      <w:position w:val="0"/>
      <w:sz w:val="22"/>
      <w:szCs w:val="22"/>
      <w:shd w:val="clear" w:color="auto" w:fill="FFFFFF"/>
    </w:rPr>
  </w:style>
  <w:style w:type="character" w:customStyle="1" w:styleId="BodytextArial105ptBold">
    <w:name w:val="Body text + Arial;10.5 pt;Bold"/>
    <w:basedOn w:val="Bodytext"/>
    <w:rsid w:val="00702ED2"/>
    <w:rPr>
      <w:rFonts w:ascii="Arial" w:eastAsia="Arial" w:hAnsi="Arial" w:cs="Arial"/>
      <w:b/>
      <w:bCs/>
      <w:i w:val="0"/>
      <w:iCs w:val="0"/>
      <w:smallCaps w:val="0"/>
      <w:strike w:val="0"/>
      <w:color w:val="000000"/>
      <w:spacing w:val="0"/>
      <w:w w:val="100"/>
      <w:position w:val="0"/>
      <w:sz w:val="21"/>
      <w:szCs w:val="21"/>
      <w:u w:val="none"/>
      <w:lang w:val="en-US"/>
    </w:rPr>
  </w:style>
  <w:style w:type="paragraph" w:customStyle="1" w:styleId="Heading40">
    <w:name w:val="Heading #4"/>
    <w:basedOn w:val="Normal"/>
    <w:link w:val="Heading4"/>
    <w:rsid w:val="00702ED2"/>
    <w:pPr>
      <w:shd w:val="clear" w:color="auto" w:fill="FFFFFF"/>
      <w:spacing w:line="250" w:lineRule="exact"/>
      <w:jc w:val="both"/>
      <w:outlineLvl w:val="3"/>
    </w:pPr>
    <w:rPr>
      <w:rFonts w:ascii="Arial" w:eastAsia="Arial" w:hAnsi="Arial" w:cs="Arial"/>
      <w:b/>
      <w:bCs/>
      <w:color w:val="auto"/>
      <w:sz w:val="21"/>
      <w:szCs w:val="21"/>
    </w:rPr>
  </w:style>
  <w:style w:type="paragraph" w:customStyle="1" w:styleId="Bodytext40">
    <w:name w:val="Body text (4)"/>
    <w:basedOn w:val="Normal"/>
    <w:link w:val="Bodytext4"/>
    <w:rsid w:val="00702ED2"/>
    <w:pPr>
      <w:shd w:val="clear" w:color="auto" w:fill="FFFFFF"/>
      <w:spacing w:line="252" w:lineRule="exact"/>
      <w:ind w:firstLine="420"/>
      <w:jc w:val="both"/>
    </w:pPr>
    <w:rPr>
      <w:rFonts w:ascii="Corbel" w:eastAsia="Corbel" w:hAnsi="Corbel" w:cs="Corbel"/>
      <w:b/>
      <w:bCs/>
      <w:i/>
      <w:iCs/>
      <w:color w:val="auto"/>
      <w:sz w:val="19"/>
      <w:szCs w:val="19"/>
    </w:rPr>
  </w:style>
  <w:style w:type="character" w:customStyle="1" w:styleId="Heading22">
    <w:name w:val="Heading #2 (2)_"/>
    <w:basedOn w:val="DefaultParagraphFont"/>
    <w:link w:val="Heading220"/>
    <w:rsid w:val="00C822E4"/>
    <w:rPr>
      <w:rFonts w:ascii="Arial" w:eastAsia="Arial" w:hAnsi="Arial" w:cs="Arial"/>
      <w:b/>
      <w:bCs/>
      <w:sz w:val="20"/>
      <w:szCs w:val="20"/>
      <w:shd w:val="clear" w:color="auto" w:fill="FFFFFF"/>
    </w:rPr>
  </w:style>
  <w:style w:type="character" w:customStyle="1" w:styleId="Bodytext6">
    <w:name w:val="Body text (6)_"/>
    <w:basedOn w:val="DefaultParagraphFont"/>
    <w:link w:val="Bodytext60"/>
    <w:rsid w:val="00C822E4"/>
    <w:rPr>
      <w:rFonts w:ascii="AngsanaUPC" w:eastAsia="AngsanaUPC" w:hAnsi="AngsanaUPC" w:cs="AngsanaUPC"/>
      <w:b/>
      <w:bCs/>
      <w:i/>
      <w:iCs/>
      <w:sz w:val="30"/>
      <w:szCs w:val="30"/>
      <w:shd w:val="clear" w:color="auto" w:fill="FFFFFF"/>
    </w:rPr>
  </w:style>
  <w:style w:type="character" w:customStyle="1" w:styleId="Bodytext6NotBoldNotItalic">
    <w:name w:val="Body text (6) + Not Bold;Not Italic"/>
    <w:basedOn w:val="Bodytext6"/>
    <w:rsid w:val="00C822E4"/>
    <w:rPr>
      <w:rFonts w:ascii="AngsanaUPC" w:eastAsia="AngsanaUPC" w:hAnsi="AngsanaUPC" w:cs="AngsanaUPC"/>
      <w:b/>
      <w:bCs/>
      <w:i/>
      <w:iCs/>
      <w:color w:val="000000"/>
      <w:spacing w:val="0"/>
      <w:w w:val="100"/>
      <w:position w:val="0"/>
      <w:sz w:val="30"/>
      <w:szCs w:val="30"/>
      <w:shd w:val="clear" w:color="auto" w:fill="FFFFFF"/>
      <w:lang w:val="en-US"/>
    </w:rPr>
  </w:style>
  <w:style w:type="paragraph" w:customStyle="1" w:styleId="Heading220">
    <w:name w:val="Heading #2 (2)"/>
    <w:basedOn w:val="Normal"/>
    <w:link w:val="Heading22"/>
    <w:rsid w:val="00C822E4"/>
    <w:pPr>
      <w:shd w:val="clear" w:color="auto" w:fill="FFFFFF"/>
      <w:spacing w:line="259" w:lineRule="exact"/>
      <w:jc w:val="both"/>
      <w:outlineLvl w:val="1"/>
    </w:pPr>
    <w:rPr>
      <w:rFonts w:ascii="Arial" w:eastAsia="Arial" w:hAnsi="Arial" w:cs="Arial"/>
      <w:b/>
      <w:bCs/>
      <w:color w:val="auto"/>
      <w:sz w:val="20"/>
      <w:szCs w:val="20"/>
    </w:rPr>
  </w:style>
  <w:style w:type="paragraph" w:customStyle="1" w:styleId="Bodytext60">
    <w:name w:val="Body text (6)"/>
    <w:basedOn w:val="Normal"/>
    <w:link w:val="Bodytext6"/>
    <w:rsid w:val="00C822E4"/>
    <w:pPr>
      <w:shd w:val="clear" w:color="auto" w:fill="FFFFFF"/>
      <w:spacing w:line="252" w:lineRule="exact"/>
      <w:ind w:firstLine="420"/>
      <w:jc w:val="both"/>
    </w:pPr>
    <w:rPr>
      <w:rFonts w:ascii="AngsanaUPC" w:eastAsia="AngsanaUPC" w:hAnsi="AngsanaUPC" w:cs="AngsanaUPC"/>
      <w:b/>
      <w:bCs/>
      <w:i/>
      <w:iCs/>
      <w:color w:val="auto"/>
      <w:sz w:val="30"/>
      <w:szCs w:val="30"/>
    </w:rPr>
  </w:style>
  <w:style w:type="character" w:customStyle="1" w:styleId="Heading1Bold">
    <w:name w:val="Heading #1 + Bold"/>
    <w:basedOn w:val="Heading1"/>
    <w:rsid w:val="00C822E4"/>
    <w:rPr>
      <w:rFonts w:ascii="Arial" w:eastAsia="Arial" w:hAnsi="Arial" w:cs="Arial"/>
      <w:b/>
      <w:bCs/>
      <w:i w:val="0"/>
      <w:iCs w:val="0"/>
      <w:smallCaps w:val="0"/>
      <w:strike w:val="0"/>
      <w:color w:val="000000"/>
      <w:spacing w:val="0"/>
      <w:w w:val="100"/>
      <w:position w:val="0"/>
      <w:sz w:val="21"/>
      <w:szCs w:val="21"/>
      <w:u w:val="none"/>
      <w:lang w:val="en-US"/>
    </w:rPr>
  </w:style>
  <w:style w:type="character" w:customStyle="1" w:styleId="PicturecaptionExact">
    <w:name w:val="Picture caption Exact"/>
    <w:basedOn w:val="DefaultParagraphFont"/>
    <w:link w:val="Picturecaption"/>
    <w:rsid w:val="00CD7A77"/>
    <w:rPr>
      <w:rFonts w:ascii="Times New Roman" w:eastAsia="Times New Roman" w:hAnsi="Times New Roman" w:cs="Times New Roman"/>
      <w:spacing w:val="2"/>
      <w:sz w:val="18"/>
      <w:szCs w:val="18"/>
      <w:shd w:val="clear" w:color="auto" w:fill="FFFFFF"/>
    </w:rPr>
  </w:style>
  <w:style w:type="character" w:customStyle="1" w:styleId="PicturecaptionBoldItalicExact">
    <w:name w:val="Picture caption + Bold;Italic Exact"/>
    <w:basedOn w:val="PicturecaptionExact"/>
    <w:rsid w:val="00CD7A77"/>
    <w:rPr>
      <w:rFonts w:ascii="Times New Roman" w:eastAsia="Times New Roman" w:hAnsi="Times New Roman" w:cs="Times New Roman"/>
      <w:b/>
      <w:bCs/>
      <w:i/>
      <w:iCs/>
      <w:color w:val="000000"/>
      <w:spacing w:val="2"/>
      <w:w w:val="100"/>
      <w:position w:val="0"/>
      <w:sz w:val="18"/>
      <w:szCs w:val="18"/>
      <w:shd w:val="clear" w:color="auto" w:fill="FFFFFF"/>
      <w:lang w:val="en-US"/>
    </w:rPr>
  </w:style>
  <w:style w:type="character" w:customStyle="1" w:styleId="PicturecaptionBoldExact">
    <w:name w:val="Picture caption + Bold Exact"/>
    <w:basedOn w:val="PicturecaptionExact"/>
    <w:rsid w:val="00CD7A77"/>
    <w:rPr>
      <w:rFonts w:ascii="Times New Roman" w:eastAsia="Times New Roman" w:hAnsi="Times New Roman" w:cs="Times New Roman"/>
      <w:b/>
      <w:bCs/>
      <w:color w:val="000000"/>
      <w:spacing w:val="2"/>
      <w:w w:val="100"/>
      <w:position w:val="0"/>
      <w:sz w:val="18"/>
      <w:szCs w:val="18"/>
      <w:shd w:val="clear" w:color="auto" w:fill="FFFFFF"/>
    </w:rPr>
  </w:style>
  <w:style w:type="character" w:customStyle="1" w:styleId="PicturecaptionItalicExact">
    <w:name w:val="Picture caption + Italic Exact"/>
    <w:basedOn w:val="PicturecaptionExact"/>
    <w:rsid w:val="00CD7A77"/>
    <w:rPr>
      <w:rFonts w:ascii="Times New Roman" w:eastAsia="Times New Roman" w:hAnsi="Times New Roman" w:cs="Times New Roman"/>
      <w:i/>
      <w:iCs/>
      <w:color w:val="000000"/>
      <w:spacing w:val="2"/>
      <w:w w:val="100"/>
      <w:position w:val="0"/>
      <w:sz w:val="18"/>
      <w:szCs w:val="18"/>
      <w:shd w:val="clear" w:color="auto" w:fill="FFFFFF"/>
    </w:rPr>
  </w:style>
  <w:style w:type="character" w:customStyle="1" w:styleId="BodytextFranklinGothicDemi105pt">
    <w:name w:val="Body text + Franklin Gothic Demi;10.5 pt"/>
    <w:basedOn w:val="Bodytext"/>
    <w:rsid w:val="00CD7A77"/>
    <w:rPr>
      <w:rFonts w:ascii="Franklin Gothic Demi" w:eastAsia="Franklin Gothic Demi" w:hAnsi="Franklin Gothic Demi" w:cs="Franklin Gothic Demi"/>
      <w:b w:val="0"/>
      <w:bCs w:val="0"/>
      <w:i w:val="0"/>
      <w:iCs w:val="0"/>
      <w:smallCaps w:val="0"/>
      <w:strike w:val="0"/>
      <w:color w:val="000000"/>
      <w:spacing w:val="0"/>
      <w:w w:val="100"/>
      <w:position w:val="0"/>
      <w:sz w:val="21"/>
      <w:szCs w:val="21"/>
      <w:u w:val="none"/>
      <w:lang w:val="en-US"/>
    </w:rPr>
  </w:style>
  <w:style w:type="character" w:customStyle="1" w:styleId="BodytextBold">
    <w:name w:val="Body text + Bold"/>
    <w:basedOn w:val="Bodytext"/>
    <w:rsid w:val="00CD7A77"/>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Bodytext2BoldNotItalic">
    <w:name w:val="Body text (2) + Bold;Not Italic"/>
    <w:basedOn w:val="Bodytext2"/>
    <w:rsid w:val="00CD7A77"/>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paragraph" w:customStyle="1" w:styleId="Picturecaption">
    <w:name w:val="Picture caption"/>
    <w:basedOn w:val="Normal"/>
    <w:link w:val="PicturecaptionExact"/>
    <w:rsid w:val="00CD7A77"/>
    <w:pPr>
      <w:shd w:val="clear" w:color="auto" w:fill="FFFFFF"/>
      <w:spacing w:line="247" w:lineRule="exact"/>
      <w:jc w:val="both"/>
    </w:pPr>
    <w:rPr>
      <w:rFonts w:ascii="Times New Roman" w:eastAsia="Times New Roman" w:hAnsi="Times New Roman" w:cs="Times New Roman"/>
      <w:color w:val="auto"/>
      <w:spacing w:val="2"/>
      <w:sz w:val="18"/>
      <w:szCs w:val="18"/>
    </w:rPr>
  </w:style>
  <w:style w:type="character" w:customStyle="1" w:styleId="BodytextArial10ptBold">
    <w:name w:val="Body text + Arial;10 pt;Bold"/>
    <w:basedOn w:val="Bodytext"/>
    <w:rsid w:val="00E536D0"/>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FranklinGothicHeavy45pt">
    <w:name w:val="Body text + Franklin Gothic Heavy;4.5 pt"/>
    <w:basedOn w:val="Bodytext"/>
    <w:rsid w:val="00244FF7"/>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rPr>
  </w:style>
  <w:style w:type="character" w:customStyle="1" w:styleId="Bodytext2FranklinGothicHeavy45ptNotItalic">
    <w:name w:val="Body text (2) + Franklin Gothic Heavy;4.5 pt;Not Italic"/>
    <w:basedOn w:val="Bodytext2"/>
    <w:rsid w:val="00244FF7"/>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en-US"/>
    </w:rPr>
  </w:style>
  <w:style w:type="character" w:customStyle="1" w:styleId="BodytextArialUnicodeMS11pt">
    <w:name w:val="Body text + Arial Unicode MS;11 pt"/>
    <w:basedOn w:val="Bodytext"/>
    <w:rsid w:val="0081745B"/>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rPr>
  </w:style>
  <w:style w:type="character" w:customStyle="1" w:styleId="BodytextArialUnicodeMS105ptBold">
    <w:name w:val="Body text + Arial Unicode MS;10.5 pt;Bold"/>
    <w:basedOn w:val="Bodytext"/>
    <w:rsid w:val="0081745B"/>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paragraph" w:customStyle="1" w:styleId="BodyText41">
    <w:name w:val="Body Text4"/>
    <w:basedOn w:val="Normal"/>
    <w:rsid w:val="0081745B"/>
    <w:pPr>
      <w:shd w:val="clear" w:color="auto" w:fill="FFFFFF"/>
      <w:spacing w:line="264" w:lineRule="exact"/>
      <w:jc w:val="both"/>
    </w:pPr>
    <w:rPr>
      <w:rFonts w:ascii="Times New Roman" w:eastAsia="Times New Roman" w:hAnsi="Times New Roman" w:cs="Times New Roman"/>
      <w:sz w:val="19"/>
      <w:szCs w:val="19"/>
    </w:rPr>
  </w:style>
  <w:style w:type="character" w:customStyle="1" w:styleId="BodytextAngsanaUPC14ptItalic">
    <w:name w:val="Body text + AngsanaUPC;14 pt;Italic"/>
    <w:basedOn w:val="Bodytext"/>
    <w:rsid w:val="00F0067C"/>
    <w:rPr>
      <w:rFonts w:ascii="AngsanaUPC" w:eastAsia="AngsanaUPC" w:hAnsi="AngsanaUPC" w:cs="AngsanaUPC"/>
      <w:b w:val="0"/>
      <w:bCs w:val="0"/>
      <w:i/>
      <w:iCs/>
      <w:smallCaps w:val="0"/>
      <w:strike w:val="0"/>
      <w:color w:val="000000"/>
      <w:spacing w:val="0"/>
      <w:w w:val="100"/>
      <w:position w:val="0"/>
      <w:sz w:val="28"/>
      <w:szCs w:val="28"/>
      <w:u w:val="none"/>
      <w:lang w:val="en-US"/>
    </w:rPr>
  </w:style>
  <w:style w:type="character" w:customStyle="1" w:styleId="BodytextArial9pt">
    <w:name w:val="Body text + Arial;9 pt"/>
    <w:basedOn w:val="Bodytext"/>
    <w:rsid w:val="00445439"/>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Bodytext2NotBoldNotItalic">
    <w:name w:val="Body text (2) + Not Bold;Not Italic"/>
    <w:basedOn w:val="Bodytext2"/>
    <w:rsid w:val="00445439"/>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NotBold">
    <w:name w:val="Body text (2) + Not Bold"/>
    <w:basedOn w:val="Bodytext2"/>
    <w:rsid w:val="00445439"/>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Bodytext2Arial9ptNotBoldNotItalic">
    <w:name w:val="Body text (2) + Arial;9 pt;Not Bold;Not Italic"/>
    <w:basedOn w:val="Bodytext2"/>
    <w:rsid w:val="00445439"/>
    <w:rPr>
      <w:rFonts w:ascii="Arial" w:eastAsia="Arial" w:hAnsi="Arial" w:cs="Arial"/>
      <w:b/>
      <w:bCs/>
      <w:i/>
      <w:iCs/>
      <w:smallCaps w:val="0"/>
      <w:strike w:val="0"/>
      <w:color w:val="000000"/>
      <w:spacing w:val="0"/>
      <w:w w:val="100"/>
      <w:position w:val="0"/>
      <w:sz w:val="18"/>
      <w:szCs w:val="18"/>
      <w:u w:val="none"/>
    </w:rPr>
  </w:style>
  <w:style w:type="character" w:customStyle="1" w:styleId="BodytextArial10pt">
    <w:name w:val="Body text + Arial;10 pt"/>
    <w:basedOn w:val="Bodytext"/>
    <w:rsid w:val="00A06896"/>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Picturecaption0">
    <w:name w:val="Picture caption_"/>
    <w:basedOn w:val="DefaultParagraphFont"/>
    <w:rsid w:val="00E618E9"/>
    <w:rPr>
      <w:rFonts w:ascii="David" w:eastAsia="David" w:hAnsi="David" w:cs="David"/>
      <w:b w:val="0"/>
      <w:bCs w:val="0"/>
      <w:i w:val="0"/>
      <w:iCs w:val="0"/>
      <w:smallCaps w:val="0"/>
      <w:strike w:val="0"/>
      <w:sz w:val="19"/>
      <w:szCs w:val="19"/>
      <w:u w:val="none"/>
    </w:rPr>
  </w:style>
  <w:style w:type="character" w:customStyle="1" w:styleId="PicturecaptionItalic">
    <w:name w:val="Picture caption + Italic"/>
    <w:basedOn w:val="Picturecaption0"/>
    <w:rsid w:val="00E618E9"/>
    <w:rPr>
      <w:rFonts w:ascii="David" w:eastAsia="David" w:hAnsi="David" w:cs="David"/>
      <w:b w:val="0"/>
      <w:bCs w:val="0"/>
      <w:i/>
      <w:iCs/>
      <w:smallCaps w:val="0"/>
      <w:strike w:val="0"/>
      <w:color w:val="000000"/>
      <w:spacing w:val="0"/>
      <w:w w:val="100"/>
      <w:position w:val="0"/>
      <w:sz w:val="19"/>
      <w:szCs w:val="19"/>
      <w:u w:val="none"/>
      <w:lang w:val="en-US"/>
    </w:rPr>
  </w:style>
  <w:style w:type="character" w:customStyle="1" w:styleId="Bodytext75pt">
    <w:name w:val="Body text + 7.5 pt"/>
    <w:basedOn w:val="Bodytext"/>
    <w:rsid w:val="00E96BD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styleId="Header">
    <w:name w:val="header"/>
    <w:basedOn w:val="Normal"/>
    <w:link w:val="HeaderChar"/>
    <w:uiPriority w:val="99"/>
    <w:unhideWhenUsed/>
    <w:rsid w:val="00467609"/>
    <w:pPr>
      <w:tabs>
        <w:tab w:val="center" w:pos="4320"/>
        <w:tab w:val="right" w:pos="8640"/>
      </w:tabs>
    </w:pPr>
  </w:style>
  <w:style w:type="character" w:customStyle="1" w:styleId="HeaderChar">
    <w:name w:val="Header Char"/>
    <w:basedOn w:val="DefaultParagraphFont"/>
    <w:link w:val="Header"/>
    <w:uiPriority w:val="99"/>
    <w:rsid w:val="00467609"/>
    <w:rPr>
      <w:color w:val="000000"/>
    </w:rPr>
  </w:style>
  <w:style w:type="paragraph" w:styleId="Footer">
    <w:name w:val="footer"/>
    <w:basedOn w:val="Normal"/>
    <w:link w:val="FooterChar"/>
    <w:uiPriority w:val="99"/>
    <w:unhideWhenUsed/>
    <w:rsid w:val="00467609"/>
    <w:pPr>
      <w:tabs>
        <w:tab w:val="center" w:pos="4320"/>
        <w:tab w:val="right" w:pos="8640"/>
      </w:tabs>
    </w:pPr>
  </w:style>
  <w:style w:type="character" w:customStyle="1" w:styleId="FooterChar">
    <w:name w:val="Footer Char"/>
    <w:basedOn w:val="DefaultParagraphFont"/>
    <w:link w:val="Footer"/>
    <w:uiPriority w:val="99"/>
    <w:rsid w:val="0046760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
    <w:name w:val="Heading #1_"/>
    <w:basedOn w:val="DefaultParagraphFont"/>
    <w:link w:val="Heading10"/>
    <w:rPr>
      <w:rFonts w:ascii="Arial" w:eastAsia="Arial" w:hAnsi="Arial" w:cs="Arial"/>
      <w:b/>
      <w:bCs/>
      <w:i w:val="0"/>
      <w:iCs w:val="0"/>
      <w:smallCaps w:val="0"/>
      <w:strike w:val="0"/>
      <w:spacing w:val="-20"/>
      <w:sz w:val="86"/>
      <w:szCs w:val="86"/>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z w:val="19"/>
      <w:szCs w:val="19"/>
      <w:u w:val="none"/>
    </w:rPr>
  </w:style>
  <w:style w:type="character" w:customStyle="1" w:styleId="Bodytext2Bold">
    <w:name w:val="Body text (2) + Bold"/>
    <w:basedOn w:val="Bodytext2"/>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155ptNotItalic">
    <w:name w:val="Body text (2) + 15.5 pt;Not Italic"/>
    <w:basedOn w:val="Bodytext2"/>
    <w:rPr>
      <w:rFonts w:ascii="Times New Roman" w:eastAsia="Times New Roman" w:hAnsi="Times New Roman" w:cs="Times New Roman"/>
      <w:b w:val="0"/>
      <w:bCs w:val="0"/>
      <w:i/>
      <w:iCs/>
      <w:smallCaps w:val="0"/>
      <w:strike w:val="0"/>
      <w:color w:val="000000"/>
      <w:spacing w:val="0"/>
      <w:w w:val="100"/>
      <w:position w:val="0"/>
      <w:sz w:val="31"/>
      <w:szCs w:val="31"/>
      <w:u w:val="none"/>
      <w:lang w:val="en-US"/>
    </w:rPr>
  </w:style>
  <w:style w:type="character" w:customStyle="1" w:styleId="Bodytext">
    <w:name w:val="Body text_"/>
    <w:basedOn w:val="DefaultParagraphFont"/>
    <w:link w:val="BodyText1"/>
    <w:rPr>
      <w:rFonts w:ascii="Times New Roman" w:eastAsia="Times New Roman" w:hAnsi="Times New Roman" w:cs="Times New Roman"/>
      <w:b w:val="0"/>
      <w:bCs w:val="0"/>
      <w:i w:val="0"/>
      <w:iCs w:val="0"/>
      <w:smallCaps w:val="0"/>
      <w:strike w:val="0"/>
      <w:sz w:val="19"/>
      <w:szCs w:val="19"/>
      <w:u w:val="none"/>
    </w:rPr>
  </w:style>
  <w:style w:type="character" w:customStyle="1" w:styleId="BodytextBoldItalic">
    <w:name w:val="Body text + Bold;Italic"/>
    <w:basedOn w:val="Bodytext"/>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Italic">
    <w:name w:val="Body text + Italic"/>
    <w:basedOn w:val="Bodytext"/>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155pt">
    <w:name w:val="Body text + 15.5 pt"/>
    <w:basedOn w:val="Bodytext"/>
    <w:rPr>
      <w:rFonts w:ascii="Times New Roman" w:eastAsia="Times New Roman" w:hAnsi="Times New Roman" w:cs="Times New Roman"/>
      <w:b w:val="0"/>
      <w:bCs w:val="0"/>
      <w:i w:val="0"/>
      <w:iCs w:val="0"/>
      <w:smallCaps w:val="0"/>
      <w:strike w:val="0"/>
      <w:color w:val="000000"/>
      <w:spacing w:val="0"/>
      <w:w w:val="100"/>
      <w:position w:val="0"/>
      <w:sz w:val="31"/>
      <w:szCs w:val="31"/>
      <w:u w:val="none"/>
      <w:lang w:val="en-US"/>
    </w:rPr>
  </w:style>
  <w:style w:type="character" w:customStyle="1" w:styleId="Heading2">
    <w:name w:val="Heading #2_"/>
    <w:basedOn w:val="DefaultParagraphFont"/>
    <w:link w:val="Heading20"/>
    <w:rPr>
      <w:rFonts w:ascii="Arial" w:eastAsia="Arial" w:hAnsi="Arial" w:cs="Arial"/>
      <w:b/>
      <w:bCs/>
      <w:i w:val="0"/>
      <w:iCs w:val="0"/>
      <w:smallCaps w:val="0"/>
      <w:strike w:val="0"/>
      <w:sz w:val="21"/>
      <w:szCs w:val="21"/>
      <w:u w:val="none"/>
    </w:rPr>
  </w:style>
  <w:style w:type="character" w:customStyle="1" w:styleId="Bodytext3">
    <w:name w:val="Body text (3)_"/>
    <w:basedOn w:val="DefaultParagraphFont"/>
    <w:link w:val="Bodytext30"/>
    <w:rPr>
      <w:rFonts w:ascii="Times New Roman" w:eastAsia="Times New Roman" w:hAnsi="Times New Roman" w:cs="Times New Roman"/>
      <w:b/>
      <w:bCs/>
      <w:i/>
      <w:iCs/>
      <w:smallCaps w:val="0"/>
      <w:strike w:val="0"/>
      <w:sz w:val="19"/>
      <w:szCs w:val="19"/>
      <w:u w:val="none"/>
    </w:rPr>
  </w:style>
  <w:style w:type="character" w:customStyle="1" w:styleId="Bodytext3NotBoldNotItalic">
    <w:name w:val="Body text (3) + Not Bold;Not Italic"/>
    <w:basedOn w:val="Bodytext3"/>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paragraph" w:customStyle="1" w:styleId="Heading10">
    <w:name w:val="Heading #1"/>
    <w:basedOn w:val="Normal"/>
    <w:link w:val="Heading1"/>
    <w:pPr>
      <w:shd w:val="clear" w:color="auto" w:fill="FFFFFF"/>
      <w:spacing w:line="0" w:lineRule="atLeast"/>
      <w:outlineLvl w:val="0"/>
    </w:pPr>
    <w:rPr>
      <w:rFonts w:ascii="Arial" w:eastAsia="Arial" w:hAnsi="Arial" w:cs="Arial"/>
      <w:b/>
      <w:bCs/>
      <w:spacing w:val="-20"/>
      <w:sz w:val="86"/>
      <w:szCs w:val="86"/>
    </w:rPr>
  </w:style>
  <w:style w:type="paragraph" w:customStyle="1" w:styleId="Bodytext20">
    <w:name w:val="Body text (2)"/>
    <w:basedOn w:val="Normal"/>
    <w:link w:val="Bodytext2"/>
    <w:pPr>
      <w:shd w:val="clear" w:color="auto" w:fill="FFFFFF"/>
      <w:spacing w:line="250" w:lineRule="exact"/>
      <w:ind w:firstLine="400"/>
      <w:jc w:val="both"/>
    </w:pPr>
    <w:rPr>
      <w:rFonts w:ascii="Times New Roman" w:eastAsia="Times New Roman" w:hAnsi="Times New Roman" w:cs="Times New Roman"/>
      <w:i/>
      <w:iCs/>
      <w:sz w:val="19"/>
      <w:szCs w:val="19"/>
    </w:rPr>
  </w:style>
  <w:style w:type="paragraph" w:customStyle="1" w:styleId="BodyText1">
    <w:name w:val="Body Text1"/>
    <w:basedOn w:val="Normal"/>
    <w:link w:val="Bodytext"/>
    <w:pPr>
      <w:shd w:val="clear" w:color="auto" w:fill="FFFFFF"/>
      <w:spacing w:line="250" w:lineRule="exact"/>
      <w:jc w:val="both"/>
    </w:pPr>
    <w:rPr>
      <w:rFonts w:ascii="Times New Roman" w:eastAsia="Times New Roman" w:hAnsi="Times New Roman" w:cs="Times New Roman"/>
      <w:sz w:val="19"/>
      <w:szCs w:val="19"/>
    </w:rPr>
  </w:style>
  <w:style w:type="paragraph" w:customStyle="1" w:styleId="Heading20">
    <w:name w:val="Heading #2"/>
    <w:basedOn w:val="Normal"/>
    <w:link w:val="Heading2"/>
    <w:pPr>
      <w:shd w:val="clear" w:color="auto" w:fill="FFFFFF"/>
      <w:spacing w:before="60" w:after="180" w:line="0" w:lineRule="atLeast"/>
      <w:jc w:val="center"/>
      <w:outlineLvl w:val="1"/>
    </w:pPr>
    <w:rPr>
      <w:rFonts w:ascii="Arial" w:eastAsia="Arial" w:hAnsi="Arial" w:cs="Arial"/>
      <w:b/>
      <w:bCs/>
      <w:sz w:val="21"/>
      <w:szCs w:val="21"/>
    </w:rPr>
  </w:style>
  <w:style w:type="paragraph" w:customStyle="1" w:styleId="Bodytext30">
    <w:name w:val="Body text (3)"/>
    <w:basedOn w:val="Normal"/>
    <w:link w:val="Bodytext3"/>
    <w:pPr>
      <w:shd w:val="clear" w:color="auto" w:fill="FFFFFF"/>
      <w:spacing w:line="252" w:lineRule="exact"/>
      <w:ind w:firstLine="400"/>
      <w:jc w:val="both"/>
    </w:pPr>
    <w:rPr>
      <w:rFonts w:ascii="Times New Roman" w:eastAsia="Times New Roman" w:hAnsi="Times New Roman" w:cs="Times New Roman"/>
      <w:b/>
      <w:bCs/>
      <w:i/>
      <w:iCs/>
      <w:sz w:val="19"/>
      <w:szCs w:val="19"/>
    </w:rPr>
  </w:style>
  <w:style w:type="paragraph" w:styleId="BalloonText">
    <w:name w:val="Balloon Text"/>
    <w:basedOn w:val="Normal"/>
    <w:link w:val="BalloonTextChar"/>
    <w:uiPriority w:val="99"/>
    <w:semiHidden/>
    <w:unhideWhenUsed/>
    <w:rsid w:val="00353FB6"/>
    <w:rPr>
      <w:rFonts w:ascii="Tahoma" w:hAnsi="Tahoma" w:cs="Tahoma"/>
      <w:sz w:val="16"/>
      <w:szCs w:val="16"/>
    </w:rPr>
  </w:style>
  <w:style w:type="character" w:customStyle="1" w:styleId="BalloonTextChar">
    <w:name w:val="Balloon Text Char"/>
    <w:basedOn w:val="DefaultParagraphFont"/>
    <w:link w:val="BalloonText"/>
    <w:uiPriority w:val="99"/>
    <w:semiHidden/>
    <w:rsid w:val="00353FB6"/>
    <w:rPr>
      <w:rFonts w:ascii="Tahoma" w:hAnsi="Tahoma" w:cs="Tahoma"/>
      <w:color w:val="000000"/>
      <w:sz w:val="16"/>
      <w:szCs w:val="16"/>
    </w:rPr>
  </w:style>
  <w:style w:type="character" w:customStyle="1" w:styleId="Bodytext3Exact">
    <w:name w:val="Body text (3) Exact"/>
    <w:basedOn w:val="DefaultParagraphFont"/>
    <w:rsid w:val="002E46AD"/>
    <w:rPr>
      <w:rFonts w:ascii="Times New Roman" w:eastAsia="Times New Roman" w:hAnsi="Times New Roman" w:cs="Times New Roman"/>
      <w:b/>
      <w:bCs/>
      <w:i/>
      <w:iCs/>
      <w:smallCaps w:val="0"/>
      <w:strike w:val="0"/>
      <w:sz w:val="18"/>
      <w:szCs w:val="18"/>
      <w:u w:val="none"/>
    </w:rPr>
  </w:style>
  <w:style w:type="character" w:customStyle="1" w:styleId="Bodytext3NotBoldNotItalicExact">
    <w:name w:val="Body text (3) + Not Bold;Not Italic Exact"/>
    <w:basedOn w:val="Bodytext3"/>
    <w:rsid w:val="002E46AD"/>
    <w:rPr>
      <w:rFonts w:ascii="Times New Roman" w:eastAsia="Times New Roman" w:hAnsi="Times New Roman" w:cs="Times New Roman"/>
      <w:b/>
      <w:bCs/>
      <w:i/>
      <w:iCs/>
      <w:smallCaps w:val="0"/>
      <w:strike w:val="0"/>
      <w:sz w:val="18"/>
      <w:szCs w:val="18"/>
      <w:u w:val="none"/>
    </w:rPr>
  </w:style>
  <w:style w:type="character" w:customStyle="1" w:styleId="Bodytext375ptNotItalicExact">
    <w:name w:val="Body text (3) + 7.5 pt;Not Italic Exact"/>
    <w:basedOn w:val="Bodytext3"/>
    <w:rsid w:val="002E46AD"/>
    <w:rPr>
      <w:rFonts w:ascii="Times New Roman" w:eastAsia="Times New Roman" w:hAnsi="Times New Roman" w:cs="Times New Roman"/>
      <w:b/>
      <w:bCs/>
      <w:i/>
      <w:iCs/>
      <w:smallCaps w:val="0"/>
      <w:strike w:val="0"/>
      <w:sz w:val="15"/>
      <w:szCs w:val="15"/>
      <w:u w:val="none"/>
    </w:rPr>
  </w:style>
  <w:style w:type="character" w:customStyle="1" w:styleId="Bodytext75ptBold">
    <w:name w:val="Body text + 7.5 pt;Bold"/>
    <w:basedOn w:val="Bodytext"/>
    <w:rsid w:val="002E46AD"/>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character" w:customStyle="1" w:styleId="Bodytext375ptNotItalic">
    <w:name w:val="Body text (3) + 7.5 pt;Not Italic"/>
    <w:basedOn w:val="Bodytext3"/>
    <w:rsid w:val="002E46AD"/>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Bodytext2NotItalic">
    <w:name w:val="Body text (2) + Not Italic"/>
    <w:basedOn w:val="Bodytext2"/>
    <w:rsid w:val="002E46AD"/>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Heading3">
    <w:name w:val="Heading #3_"/>
    <w:basedOn w:val="DefaultParagraphFont"/>
    <w:link w:val="Heading30"/>
    <w:rsid w:val="002E46AD"/>
    <w:rPr>
      <w:rFonts w:ascii="Arial" w:eastAsia="Arial" w:hAnsi="Arial" w:cs="Arial"/>
      <w:b/>
      <w:bCs/>
      <w:i/>
      <w:iCs/>
      <w:sz w:val="21"/>
      <w:szCs w:val="21"/>
      <w:shd w:val="clear" w:color="auto" w:fill="FFFFFF"/>
    </w:rPr>
  </w:style>
  <w:style w:type="character" w:customStyle="1" w:styleId="Heading3TimesNewRoman10ptNotBold">
    <w:name w:val="Heading #3 + Times New Roman;10 pt;Not Bold"/>
    <w:basedOn w:val="Heading3"/>
    <w:rsid w:val="002E46AD"/>
    <w:rPr>
      <w:rFonts w:ascii="Times New Roman" w:eastAsia="Times New Roman" w:hAnsi="Times New Roman" w:cs="Times New Roman"/>
      <w:b/>
      <w:bCs/>
      <w:i/>
      <w:iCs/>
      <w:color w:val="000000"/>
      <w:spacing w:val="0"/>
      <w:w w:val="100"/>
      <w:position w:val="0"/>
      <w:sz w:val="20"/>
      <w:szCs w:val="20"/>
      <w:shd w:val="clear" w:color="auto" w:fill="FFFFFF"/>
      <w:lang w:val="en-US"/>
    </w:rPr>
  </w:style>
  <w:style w:type="paragraph" w:customStyle="1" w:styleId="Heading30">
    <w:name w:val="Heading #3"/>
    <w:basedOn w:val="Normal"/>
    <w:link w:val="Heading3"/>
    <w:rsid w:val="002E46AD"/>
    <w:pPr>
      <w:shd w:val="clear" w:color="auto" w:fill="FFFFFF"/>
      <w:spacing w:line="262" w:lineRule="exact"/>
      <w:ind w:firstLine="480"/>
      <w:outlineLvl w:val="2"/>
    </w:pPr>
    <w:rPr>
      <w:rFonts w:ascii="Arial" w:eastAsia="Arial" w:hAnsi="Arial" w:cs="Arial"/>
      <w:b/>
      <w:bCs/>
      <w:i/>
      <w:iCs/>
      <w:color w:val="auto"/>
      <w:sz w:val="21"/>
      <w:szCs w:val="21"/>
    </w:rPr>
  </w:style>
  <w:style w:type="character" w:customStyle="1" w:styleId="Bodytext2Exact">
    <w:name w:val="Body text (2) Exact"/>
    <w:basedOn w:val="DefaultParagraphFont"/>
    <w:rsid w:val="008D15F6"/>
    <w:rPr>
      <w:rFonts w:ascii="Times New Roman" w:eastAsia="Times New Roman" w:hAnsi="Times New Roman" w:cs="Times New Roman"/>
      <w:b w:val="0"/>
      <w:bCs w:val="0"/>
      <w:i/>
      <w:iCs/>
      <w:smallCaps w:val="0"/>
      <w:strike w:val="0"/>
      <w:spacing w:val="1"/>
      <w:sz w:val="18"/>
      <w:szCs w:val="18"/>
      <w:u w:val="none"/>
    </w:rPr>
  </w:style>
  <w:style w:type="character" w:customStyle="1" w:styleId="Heading1NotItalic">
    <w:name w:val="Heading #1 + Not Italic"/>
    <w:basedOn w:val="Heading1"/>
    <w:rsid w:val="008D15F6"/>
    <w:rPr>
      <w:rFonts w:ascii="Franklin Gothic Demi" w:eastAsia="Franklin Gothic Demi" w:hAnsi="Franklin Gothic Demi" w:cs="Franklin Gothic Demi"/>
      <w:b w:val="0"/>
      <w:bCs w:val="0"/>
      <w:i/>
      <w:iCs/>
      <w:smallCaps w:val="0"/>
      <w:strike w:val="0"/>
      <w:color w:val="000000"/>
      <w:spacing w:val="0"/>
      <w:w w:val="100"/>
      <w:position w:val="0"/>
      <w:sz w:val="37"/>
      <w:szCs w:val="37"/>
      <w:u w:val="none"/>
      <w:lang w:val="en-US"/>
    </w:rPr>
  </w:style>
  <w:style w:type="character" w:customStyle="1" w:styleId="Bodytext85pt">
    <w:name w:val="Body text + 8.5 pt"/>
    <w:basedOn w:val="Bodytext"/>
    <w:rsid w:val="008D15F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FranklinGothicHeavy55ptScale200">
    <w:name w:val="Body text + Franklin Gothic Heavy;5.5 pt;Scale 200%"/>
    <w:basedOn w:val="Bodytext"/>
    <w:rsid w:val="00B96836"/>
    <w:rPr>
      <w:rFonts w:ascii="Franklin Gothic Heavy" w:eastAsia="Franklin Gothic Heavy" w:hAnsi="Franklin Gothic Heavy" w:cs="Franklin Gothic Heavy"/>
      <w:b w:val="0"/>
      <w:bCs w:val="0"/>
      <w:i w:val="0"/>
      <w:iCs w:val="0"/>
      <w:smallCaps w:val="0"/>
      <w:strike w:val="0"/>
      <w:color w:val="000000"/>
      <w:spacing w:val="0"/>
      <w:w w:val="200"/>
      <w:position w:val="0"/>
      <w:sz w:val="11"/>
      <w:szCs w:val="11"/>
      <w:u w:val="none"/>
      <w:lang w:val="en-US"/>
    </w:rPr>
  </w:style>
  <w:style w:type="character" w:customStyle="1" w:styleId="Bodytext10ptItalicSpacing0pt">
    <w:name w:val="Body text + 10 pt;Italic;Spacing 0 pt"/>
    <w:basedOn w:val="Bodytext"/>
    <w:rsid w:val="00B96836"/>
    <w:rPr>
      <w:rFonts w:ascii="Times New Roman" w:eastAsia="Times New Roman" w:hAnsi="Times New Roman" w:cs="Times New Roman"/>
      <w:b w:val="0"/>
      <w:bCs w:val="0"/>
      <w:i/>
      <w:iCs/>
      <w:smallCaps w:val="0"/>
      <w:strike w:val="0"/>
      <w:color w:val="000000"/>
      <w:spacing w:val="-10"/>
      <w:w w:val="100"/>
      <w:position w:val="0"/>
      <w:sz w:val="20"/>
      <w:szCs w:val="20"/>
      <w:u w:val="none"/>
      <w:lang w:val="en-US"/>
    </w:rPr>
  </w:style>
  <w:style w:type="character" w:customStyle="1" w:styleId="Bodytext2Arial10ptBoldNotItalic">
    <w:name w:val="Body text (2) + Arial;10 pt;Bold;Not Italic"/>
    <w:basedOn w:val="Bodytext2"/>
    <w:rsid w:val="00B96836"/>
    <w:rPr>
      <w:rFonts w:ascii="Arial" w:eastAsia="Arial" w:hAnsi="Arial" w:cs="Arial"/>
      <w:b/>
      <w:bCs/>
      <w:i/>
      <w:iCs/>
      <w:smallCaps w:val="0"/>
      <w:strike w:val="0"/>
      <w:color w:val="000000"/>
      <w:spacing w:val="0"/>
      <w:w w:val="100"/>
      <w:position w:val="0"/>
      <w:sz w:val="20"/>
      <w:szCs w:val="20"/>
      <w:u w:val="none"/>
      <w:lang w:val="en-US"/>
    </w:rPr>
  </w:style>
  <w:style w:type="paragraph" w:customStyle="1" w:styleId="BodyText21">
    <w:name w:val="Body Text2"/>
    <w:basedOn w:val="Normal"/>
    <w:rsid w:val="00B96836"/>
    <w:pPr>
      <w:shd w:val="clear" w:color="auto" w:fill="FFFFFF"/>
      <w:spacing w:line="252" w:lineRule="exact"/>
      <w:ind w:firstLine="100"/>
      <w:jc w:val="both"/>
    </w:pPr>
    <w:rPr>
      <w:rFonts w:ascii="Times New Roman" w:eastAsia="Times New Roman" w:hAnsi="Times New Roman" w:cs="Times New Roman"/>
      <w:sz w:val="19"/>
      <w:szCs w:val="19"/>
    </w:rPr>
  </w:style>
  <w:style w:type="character" w:customStyle="1" w:styleId="BodytextItalicSpacing-1pt">
    <w:name w:val="Body text + Italic;Spacing -1 pt"/>
    <w:basedOn w:val="Bodytext"/>
    <w:rsid w:val="00BB2740"/>
    <w:rPr>
      <w:rFonts w:ascii="David" w:eastAsia="David" w:hAnsi="David" w:cs="David"/>
      <w:b w:val="0"/>
      <w:bCs w:val="0"/>
      <w:i/>
      <w:iCs/>
      <w:smallCaps w:val="0"/>
      <w:strike w:val="0"/>
      <w:color w:val="000000"/>
      <w:spacing w:val="-20"/>
      <w:w w:val="100"/>
      <w:position w:val="0"/>
      <w:sz w:val="20"/>
      <w:szCs w:val="20"/>
      <w:u w:val="none"/>
      <w:lang w:val="en-US"/>
    </w:rPr>
  </w:style>
  <w:style w:type="character" w:customStyle="1" w:styleId="Bodytext2ArialBoldNotItalic">
    <w:name w:val="Body text (2) + Arial;Bold;Not Italic"/>
    <w:basedOn w:val="Bodytext2"/>
    <w:rsid w:val="00620798"/>
    <w:rPr>
      <w:rFonts w:ascii="Arial" w:eastAsia="Arial" w:hAnsi="Arial" w:cs="Arial"/>
      <w:b/>
      <w:bCs/>
      <w:i/>
      <w:iCs/>
      <w:smallCaps w:val="0"/>
      <w:strike w:val="0"/>
      <w:color w:val="000000"/>
      <w:spacing w:val="0"/>
      <w:w w:val="100"/>
      <w:position w:val="0"/>
      <w:sz w:val="19"/>
      <w:szCs w:val="19"/>
      <w:u w:val="none"/>
      <w:lang w:val="en-US"/>
    </w:rPr>
  </w:style>
  <w:style w:type="character" w:customStyle="1" w:styleId="Bodytext7ptBold">
    <w:name w:val="Body text + 7 pt;Bold"/>
    <w:basedOn w:val="Bodytext"/>
    <w:rsid w:val="00620798"/>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BodytextArialBold">
    <w:name w:val="Body text + Arial;Bold"/>
    <w:basedOn w:val="Bodytext"/>
    <w:rsid w:val="00620798"/>
    <w:rPr>
      <w:rFonts w:ascii="Arial" w:eastAsia="Arial" w:hAnsi="Arial" w:cs="Arial"/>
      <w:b/>
      <w:bCs/>
      <w:i w:val="0"/>
      <w:iCs w:val="0"/>
      <w:smallCaps w:val="0"/>
      <w:strike w:val="0"/>
      <w:color w:val="000000"/>
      <w:spacing w:val="0"/>
      <w:w w:val="100"/>
      <w:position w:val="0"/>
      <w:sz w:val="19"/>
      <w:szCs w:val="19"/>
      <w:u w:val="none"/>
      <w:lang w:val="en-US"/>
    </w:rPr>
  </w:style>
  <w:style w:type="character" w:customStyle="1" w:styleId="BodytextCorbel95ptBoldItalic">
    <w:name w:val="Body text + Corbel;9.5 pt;Bold;Italic"/>
    <w:basedOn w:val="Bodytext"/>
    <w:rsid w:val="00702ED2"/>
    <w:rPr>
      <w:rFonts w:ascii="Corbel" w:eastAsia="Corbel" w:hAnsi="Corbel" w:cs="Corbel"/>
      <w:b/>
      <w:bCs/>
      <w:i/>
      <w:iCs/>
      <w:smallCaps w:val="0"/>
      <w:strike w:val="0"/>
      <w:color w:val="000000"/>
      <w:spacing w:val="0"/>
      <w:w w:val="100"/>
      <w:position w:val="0"/>
      <w:sz w:val="19"/>
      <w:szCs w:val="19"/>
      <w:u w:val="none"/>
      <w:lang w:val="en-US"/>
    </w:rPr>
  </w:style>
  <w:style w:type="character" w:customStyle="1" w:styleId="Bodytext11ptScale40">
    <w:name w:val="Body text + 11 pt;Scale 40%"/>
    <w:basedOn w:val="Bodytext"/>
    <w:rsid w:val="00702ED2"/>
    <w:rPr>
      <w:rFonts w:ascii="Times New Roman" w:eastAsia="Times New Roman" w:hAnsi="Times New Roman" w:cs="Times New Roman"/>
      <w:b w:val="0"/>
      <w:bCs w:val="0"/>
      <w:i w:val="0"/>
      <w:iCs w:val="0"/>
      <w:smallCaps w:val="0"/>
      <w:strike w:val="0"/>
      <w:color w:val="000000"/>
      <w:spacing w:val="0"/>
      <w:w w:val="40"/>
      <w:position w:val="0"/>
      <w:sz w:val="22"/>
      <w:szCs w:val="22"/>
      <w:u w:val="none"/>
      <w:lang w:val="en-US"/>
    </w:rPr>
  </w:style>
  <w:style w:type="character" w:customStyle="1" w:styleId="Heading4">
    <w:name w:val="Heading #4_"/>
    <w:basedOn w:val="DefaultParagraphFont"/>
    <w:link w:val="Heading40"/>
    <w:rsid w:val="00702ED2"/>
    <w:rPr>
      <w:rFonts w:ascii="Arial" w:eastAsia="Arial" w:hAnsi="Arial" w:cs="Arial"/>
      <w:b/>
      <w:bCs/>
      <w:sz w:val="21"/>
      <w:szCs w:val="21"/>
      <w:shd w:val="clear" w:color="auto" w:fill="FFFFFF"/>
    </w:rPr>
  </w:style>
  <w:style w:type="character" w:customStyle="1" w:styleId="Bodytext4">
    <w:name w:val="Body text (4)_"/>
    <w:basedOn w:val="DefaultParagraphFont"/>
    <w:link w:val="Bodytext40"/>
    <w:rsid w:val="00702ED2"/>
    <w:rPr>
      <w:rFonts w:ascii="Corbel" w:eastAsia="Corbel" w:hAnsi="Corbel" w:cs="Corbel"/>
      <w:b/>
      <w:bCs/>
      <w:i/>
      <w:iCs/>
      <w:sz w:val="19"/>
      <w:szCs w:val="19"/>
      <w:shd w:val="clear" w:color="auto" w:fill="FFFFFF"/>
    </w:rPr>
  </w:style>
  <w:style w:type="character" w:customStyle="1" w:styleId="Bodytext4TimesNewRoman10ptNotBoldNotItalic">
    <w:name w:val="Body text (4) + Times New Roman;10 pt;Not Bold;Not Italic"/>
    <w:basedOn w:val="Bodytext4"/>
    <w:rsid w:val="00702ED2"/>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4TimesNewRoman11ptNotBoldNotItalicScale40">
    <w:name w:val="Body text (4) + Times New Roman;11 pt;Not Bold;Not Italic;Scale 40%"/>
    <w:basedOn w:val="Bodytext4"/>
    <w:rsid w:val="00702ED2"/>
    <w:rPr>
      <w:rFonts w:ascii="Times New Roman" w:eastAsia="Times New Roman" w:hAnsi="Times New Roman" w:cs="Times New Roman"/>
      <w:b/>
      <w:bCs/>
      <w:i/>
      <w:iCs/>
      <w:color w:val="000000"/>
      <w:spacing w:val="0"/>
      <w:w w:val="40"/>
      <w:position w:val="0"/>
      <w:sz w:val="22"/>
      <w:szCs w:val="22"/>
      <w:shd w:val="clear" w:color="auto" w:fill="FFFFFF"/>
    </w:rPr>
  </w:style>
  <w:style w:type="character" w:customStyle="1" w:styleId="BodytextArial105ptBold">
    <w:name w:val="Body text + Arial;10.5 pt;Bold"/>
    <w:basedOn w:val="Bodytext"/>
    <w:rsid w:val="00702ED2"/>
    <w:rPr>
      <w:rFonts w:ascii="Arial" w:eastAsia="Arial" w:hAnsi="Arial" w:cs="Arial"/>
      <w:b/>
      <w:bCs/>
      <w:i w:val="0"/>
      <w:iCs w:val="0"/>
      <w:smallCaps w:val="0"/>
      <w:strike w:val="0"/>
      <w:color w:val="000000"/>
      <w:spacing w:val="0"/>
      <w:w w:val="100"/>
      <w:position w:val="0"/>
      <w:sz w:val="21"/>
      <w:szCs w:val="21"/>
      <w:u w:val="none"/>
      <w:lang w:val="en-US"/>
    </w:rPr>
  </w:style>
  <w:style w:type="paragraph" w:customStyle="1" w:styleId="Heading40">
    <w:name w:val="Heading #4"/>
    <w:basedOn w:val="Normal"/>
    <w:link w:val="Heading4"/>
    <w:rsid w:val="00702ED2"/>
    <w:pPr>
      <w:shd w:val="clear" w:color="auto" w:fill="FFFFFF"/>
      <w:spacing w:line="250" w:lineRule="exact"/>
      <w:jc w:val="both"/>
      <w:outlineLvl w:val="3"/>
    </w:pPr>
    <w:rPr>
      <w:rFonts w:ascii="Arial" w:eastAsia="Arial" w:hAnsi="Arial" w:cs="Arial"/>
      <w:b/>
      <w:bCs/>
      <w:color w:val="auto"/>
      <w:sz w:val="21"/>
      <w:szCs w:val="21"/>
    </w:rPr>
  </w:style>
  <w:style w:type="paragraph" w:customStyle="1" w:styleId="Bodytext40">
    <w:name w:val="Body text (4)"/>
    <w:basedOn w:val="Normal"/>
    <w:link w:val="Bodytext4"/>
    <w:rsid w:val="00702ED2"/>
    <w:pPr>
      <w:shd w:val="clear" w:color="auto" w:fill="FFFFFF"/>
      <w:spacing w:line="252" w:lineRule="exact"/>
      <w:ind w:firstLine="420"/>
      <w:jc w:val="both"/>
    </w:pPr>
    <w:rPr>
      <w:rFonts w:ascii="Corbel" w:eastAsia="Corbel" w:hAnsi="Corbel" w:cs="Corbel"/>
      <w:b/>
      <w:bCs/>
      <w:i/>
      <w:iCs/>
      <w:color w:val="auto"/>
      <w:sz w:val="19"/>
      <w:szCs w:val="19"/>
    </w:rPr>
  </w:style>
  <w:style w:type="character" w:customStyle="1" w:styleId="Heading22">
    <w:name w:val="Heading #2 (2)_"/>
    <w:basedOn w:val="DefaultParagraphFont"/>
    <w:link w:val="Heading220"/>
    <w:rsid w:val="00C822E4"/>
    <w:rPr>
      <w:rFonts w:ascii="Arial" w:eastAsia="Arial" w:hAnsi="Arial" w:cs="Arial"/>
      <w:b/>
      <w:bCs/>
      <w:sz w:val="20"/>
      <w:szCs w:val="20"/>
      <w:shd w:val="clear" w:color="auto" w:fill="FFFFFF"/>
    </w:rPr>
  </w:style>
  <w:style w:type="character" w:customStyle="1" w:styleId="Bodytext6">
    <w:name w:val="Body text (6)_"/>
    <w:basedOn w:val="DefaultParagraphFont"/>
    <w:link w:val="Bodytext60"/>
    <w:rsid w:val="00C822E4"/>
    <w:rPr>
      <w:rFonts w:ascii="AngsanaUPC" w:eastAsia="AngsanaUPC" w:hAnsi="AngsanaUPC" w:cs="AngsanaUPC"/>
      <w:b/>
      <w:bCs/>
      <w:i/>
      <w:iCs/>
      <w:sz w:val="30"/>
      <w:szCs w:val="30"/>
      <w:shd w:val="clear" w:color="auto" w:fill="FFFFFF"/>
    </w:rPr>
  </w:style>
  <w:style w:type="character" w:customStyle="1" w:styleId="Bodytext6NotBoldNotItalic">
    <w:name w:val="Body text (6) + Not Bold;Not Italic"/>
    <w:basedOn w:val="Bodytext6"/>
    <w:rsid w:val="00C822E4"/>
    <w:rPr>
      <w:rFonts w:ascii="AngsanaUPC" w:eastAsia="AngsanaUPC" w:hAnsi="AngsanaUPC" w:cs="AngsanaUPC"/>
      <w:b/>
      <w:bCs/>
      <w:i/>
      <w:iCs/>
      <w:color w:val="000000"/>
      <w:spacing w:val="0"/>
      <w:w w:val="100"/>
      <w:position w:val="0"/>
      <w:sz w:val="30"/>
      <w:szCs w:val="30"/>
      <w:shd w:val="clear" w:color="auto" w:fill="FFFFFF"/>
      <w:lang w:val="en-US"/>
    </w:rPr>
  </w:style>
  <w:style w:type="paragraph" w:customStyle="1" w:styleId="Heading220">
    <w:name w:val="Heading #2 (2)"/>
    <w:basedOn w:val="Normal"/>
    <w:link w:val="Heading22"/>
    <w:rsid w:val="00C822E4"/>
    <w:pPr>
      <w:shd w:val="clear" w:color="auto" w:fill="FFFFFF"/>
      <w:spacing w:line="259" w:lineRule="exact"/>
      <w:jc w:val="both"/>
      <w:outlineLvl w:val="1"/>
    </w:pPr>
    <w:rPr>
      <w:rFonts w:ascii="Arial" w:eastAsia="Arial" w:hAnsi="Arial" w:cs="Arial"/>
      <w:b/>
      <w:bCs/>
      <w:color w:val="auto"/>
      <w:sz w:val="20"/>
      <w:szCs w:val="20"/>
    </w:rPr>
  </w:style>
  <w:style w:type="paragraph" w:customStyle="1" w:styleId="Bodytext60">
    <w:name w:val="Body text (6)"/>
    <w:basedOn w:val="Normal"/>
    <w:link w:val="Bodytext6"/>
    <w:rsid w:val="00C822E4"/>
    <w:pPr>
      <w:shd w:val="clear" w:color="auto" w:fill="FFFFFF"/>
      <w:spacing w:line="252" w:lineRule="exact"/>
      <w:ind w:firstLine="420"/>
      <w:jc w:val="both"/>
    </w:pPr>
    <w:rPr>
      <w:rFonts w:ascii="AngsanaUPC" w:eastAsia="AngsanaUPC" w:hAnsi="AngsanaUPC" w:cs="AngsanaUPC"/>
      <w:b/>
      <w:bCs/>
      <w:i/>
      <w:iCs/>
      <w:color w:val="auto"/>
      <w:sz w:val="30"/>
      <w:szCs w:val="30"/>
    </w:rPr>
  </w:style>
  <w:style w:type="character" w:customStyle="1" w:styleId="Heading1Bold">
    <w:name w:val="Heading #1 + Bold"/>
    <w:basedOn w:val="Heading1"/>
    <w:rsid w:val="00C822E4"/>
    <w:rPr>
      <w:rFonts w:ascii="Arial" w:eastAsia="Arial" w:hAnsi="Arial" w:cs="Arial"/>
      <w:b/>
      <w:bCs/>
      <w:i w:val="0"/>
      <w:iCs w:val="0"/>
      <w:smallCaps w:val="0"/>
      <w:strike w:val="0"/>
      <w:color w:val="000000"/>
      <w:spacing w:val="0"/>
      <w:w w:val="100"/>
      <w:position w:val="0"/>
      <w:sz w:val="21"/>
      <w:szCs w:val="21"/>
      <w:u w:val="none"/>
      <w:lang w:val="en-US"/>
    </w:rPr>
  </w:style>
  <w:style w:type="character" w:customStyle="1" w:styleId="PicturecaptionExact">
    <w:name w:val="Picture caption Exact"/>
    <w:basedOn w:val="DefaultParagraphFont"/>
    <w:link w:val="Picturecaption"/>
    <w:rsid w:val="00CD7A77"/>
    <w:rPr>
      <w:rFonts w:ascii="Times New Roman" w:eastAsia="Times New Roman" w:hAnsi="Times New Roman" w:cs="Times New Roman"/>
      <w:spacing w:val="2"/>
      <w:sz w:val="18"/>
      <w:szCs w:val="18"/>
      <w:shd w:val="clear" w:color="auto" w:fill="FFFFFF"/>
    </w:rPr>
  </w:style>
  <w:style w:type="character" w:customStyle="1" w:styleId="PicturecaptionBoldItalicExact">
    <w:name w:val="Picture caption + Bold;Italic Exact"/>
    <w:basedOn w:val="PicturecaptionExact"/>
    <w:rsid w:val="00CD7A77"/>
    <w:rPr>
      <w:rFonts w:ascii="Times New Roman" w:eastAsia="Times New Roman" w:hAnsi="Times New Roman" w:cs="Times New Roman"/>
      <w:b/>
      <w:bCs/>
      <w:i/>
      <w:iCs/>
      <w:color w:val="000000"/>
      <w:spacing w:val="2"/>
      <w:w w:val="100"/>
      <w:position w:val="0"/>
      <w:sz w:val="18"/>
      <w:szCs w:val="18"/>
      <w:shd w:val="clear" w:color="auto" w:fill="FFFFFF"/>
      <w:lang w:val="en-US"/>
    </w:rPr>
  </w:style>
  <w:style w:type="character" w:customStyle="1" w:styleId="PicturecaptionBoldExact">
    <w:name w:val="Picture caption + Bold Exact"/>
    <w:basedOn w:val="PicturecaptionExact"/>
    <w:rsid w:val="00CD7A77"/>
    <w:rPr>
      <w:rFonts w:ascii="Times New Roman" w:eastAsia="Times New Roman" w:hAnsi="Times New Roman" w:cs="Times New Roman"/>
      <w:b/>
      <w:bCs/>
      <w:color w:val="000000"/>
      <w:spacing w:val="2"/>
      <w:w w:val="100"/>
      <w:position w:val="0"/>
      <w:sz w:val="18"/>
      <w:szCs w:val="18"/>
      <w:shd w:val="clear" w:color="auto" w:fill="FFFFFF"/>
    </w:rPr>
  </w:style>
  <w:style w:type="character" w:customStyle="1" w:styleId="PicturecaptionItalicExact">
    <w:name w:val="Picture caption + Italic Exact"/>
    <w:basedOn w:val="PicturecaptionExact"/>
    <w:rsid w:val="00CD7A77"/>
    <w:rPr>
      <w:rFonts w:ascii="Times New Roman" w:eastAsia="Times New Roman" w:hAnsi="Times New Roman" w:cs="Times New Roman"/>
      <w:i/>
      <w:iCs/>
      <w:color w:val="000000"/>
      <w:spacing w:val="2"/>
      <w:w w:val="100"/>
      <w:position w:val="0"/>
      <w:sz w:val="18"/>
      <w:szCs w:val="18"/>
      <w:shd w:val="clear" w:color="auto" w:fill="FFFFFF"/>
    </w:rPr>
  </w:style>
  <w:style w:type="character" w:customStyle="1" w:styleId="BodytextFranklinGothicDemi105pt">
    <w:name w:val="Body text + Franklin Gothic Demi;10.5 pt"/>
    <w:basedOn w:val="Bodytext"/>
    <w:rsid w:val="00CD7A77"/>
    <w:rPr>
      <w:rFonts w:ascii="Franklin Gothic Demi" w:eastAsia="Franklin Gothic Demi" w:hAnsi="Franklin Gothic Demi" w:cs="Franklin Gothic Demi"/>
      <w:b w:val="0"/>
      <w:bCs w:val="0"/>
      <w:i w:val="0"/>
      <w:iCs w:val="0"/>
      <w:smallCaps w:val="0"/>
      <w:strike w:val="0"/>
      <w:color w:val="000000"/>
      <w:spacing w:val="0"/>
      <w:w w:val="100"/>
      <w:position w:val="0"/>
      <w:sz w:val="21"/>
      <w:szCs w:val="21"/>
      <w:u w:val="none"/>
      <w:lang w:val="en-US"/>
    </w:rPr>
  </w:style>
  <w:style w:type="character" w:customStyle="1" w:styleId="BodytextBold">
    <w:name w:val="Body text + Bold"/>
    <w:basedOn w:val="Bodytext"/>
    <w:rsid w:val="00CD7A77"/>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Bodytext2BoldNotItalic">
    <w:name w:val="Body text (2) + Bold;Not Italic"/>
    <w:basedOn w:val="Bodytext2"/>
    <w:rsid w:val="00CD7A77"/>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paragraph" w:customStyle="1" w:styleId="Picturecaption">
    <w:name w:val="Picture caption"/>
    <w:basedOn w:val="Normal"/>
    <w:link w:val="PicturecaptionExact"/>
    <w:rsid w:val="00CD7A77"/>
    <w:pPr>
      <w:shd w:val="clear" w:color="auto" w:fill="FFFFFF"/>
      <w:spacing w:line="247" w:lineRule="exact"/>
      <w:jc w:val="both"/>
    </w:pPr>
    <w:rPr>
      <w:rFonts w:ascii="Times New Roman" w:eastAsia="Times New Roman" w:hAnsi="Times New Roman" w:cs="Times New Roman"/>
      <w:color w:val="auto"/>
      <w:spacing w:val="2"/>
      <w:sz w:val="18"/>
      <w:szCs w:val="18"/>
    </w:rPr>
  </w:style>
  <w:style w:type="character" w:customStyle="1" w:styleId="BodytextArial10ptBold">
    <w:name w:val="Body text + Arial;10 pt;Bold"/>
    <w:basedOn w:val="Bodytext"/>
    <w:rsid w:val="00E536D0"/>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FranklinGothicHeavy45pt">
    <w:name w:val="Body text + Franklin Gothic Heavy;4.5 pt"/>
    <w:basedOn w:val="Bodytext"/>
    <w:rsid w:val="00244FF7"/>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rPr>
  </w:style>
  <w:style w:type="character" w:customStyle="1" w:styleId="Bodytext2FranklinGothicHeavy45ptNotItalic">
    <w:name w:val="Body text (2) + Franklin Gothic Heavy;4.5 pt;Not Italic"/>
    <w:basedOn w:val="Bodytext2"/>
    <w:rsid w:val="00244FF7"/>
    <w:rPr>
      <w:rFonts w:ascii="Franklin Gothic Heavy" w:eastAsia="Franklin Gothic Heavy" w:hAnsi="Franklin Gothic Heavy" w:cs="Franklin Gothic Heavy"/>
      <w:b w:val="0"/>
      <w:bCs w:val="0"/>
      <w:i/>
      <w:iCs/>
      <w:smallCaps w:val="0"/>
      <w:strike w:val="0"/>
      <w:color w:val="000000"/>
      <w:spacing w:val="0"/>
      <w:w w:val="100"/>
      <w:position w:val="0"/>
      <w:sz w:val="9"/>
      <w:szCs w:val="9"/>
      <w:u w:val="none"/>
      <w:lang w:val="en-US"/>
    </w:rPr>
  </w:style>
  <w:style w:type="character" w:customStyle="1" w:styleId="BodytextArialUnicodeMS11pt">
    <w:name w:val="Body text + Arial Unicode MS;11 pt"/>
    <w:basedOn w:val="Bodytext"/>
    <w:rsid w:val="0081745B"/>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rPr>
  </w:style>
  <w:style w:type="character" w:customStyle="1" w:styleId="BodytextArialUnicodeMS105ptBold">
    <w:name w:val="Body text + Arial Unicode MS;10.5 pt;Bold"/>
    <w:basedOn w:val="Bodytext"/>
    <w:rsid w:val="0081745B"/>
    <w:rPr>
      <w:rFonts w:ascii="Arial Unicode MS" w:eastAsia="Arial Unicode MS" w:hAnsi="Arial Unicode MS" w:cs="Arial Unicode MS"/>
      <w:b/>
      <w:bCs/>
      <w:i w:val="0"/>
      <w:iCs w:val="0"/>
      <w:smallCaps w:val="0"/>
      <w:strike w:val="0"/>
      <w:color w:val="000000"/>
      <w:spacing w:val="0"/>
      <w:w w:val="100"/>
      <w:position w:val="0"/>
      <w:sz w:val="21"/>
      <w:szCs w:val="21"/>
      <w:u w:val="none"/>
      <w:lang w:val="en-US"/>
    </w:rPr>
  </w:style>
  <w:style w:type="paragraph" w:customStyle="1" w:styleId="BodyText41">
    <w:name w:val="Body Text4"/>
    <w:basedOn w:val="Normal"/>
    <w:rsid w:val="0081745B"/>
    <w:pPr>
      <w:shd w:val="clear" w:color="auto" w:fill="FFFFFF"/>
      <w:spacing w:line="264" w:lineRule="exact"/>
      <w:jc w:val="both"/>
    </w:pPr>
    <w:rPr>
      <w:rFonts w:ascii="Times New Roman" w:eastAsia="Times New Roman" w:hAnsi="Times New Roman" w:cs="Times New Roman"/>
      <w:sz w:val="19"/>
      <w:szCs w:val="19"/>
    </w:rPr>
  </w:style>
  <w:style w:type="character" w:customStyle="1" w:styleId="BodytextAngsanaUPC14ptItalic">
    <w:name w:val="Body text + AngsanaUPC;14 pt;Italic"/>
    <w:basedOn w:val="Bodytext"/>
    <w:rsid w:val="00F0067C"/>
    <w:rPr>
      <w:rFonts w:ascii="AngsanaUPC" w:eastAsia="AngsanaUPC" w:hAnsi="AngsanaUPC" w:cs="AngsanaUPC"/>
      <w:b w:val="0"/>
      <w:bCs w:val="0"/>
      <w:i/>
      <w:iCs/>
      <w:smallCaps w:val="0"/>
      <w:strike w:val="0"/>
      <w:color w:val="000000"/>
      <w:spacing w:val="0"/>
      <w:w w:val="100"/>
      <w:position w:val="0"/>
      <w:sz w:val="28"/>
      <w:szCs w:val="28"/>
      <w:u w:val="none"/>
      <w:lang w:val="en-US"/>
    </w:rPr>
  </w:style>
  <w:style w:type="character" w:customStyle="1" w:styleId="BodytextArial9pt">
    <w:name w:val="Body text + Arial;9 pt"/>
    <w:basedOn w:val="Bodytext"/>
    <w:rsid w:val="00445439"/>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Bodytext2NotBoldNotItalic">
    <w:name w:val="Body text (2) + Not Bold;Not Italic"/>
    <w:basedOn w:val="Bodytext2"/>
    <w:rsid w:val="00445439"/>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NotBold">
    <w:name w:val="Body text (2) + Not Bold"/>
    <w:basedOn w:val="Bodytext2"/>
    <w:rsid w:val="00445439"/>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Bodytext2Arial9ptNotBoldNotItalic">
    <w:name w:val="Body text (2) + Arial;9 pt;Not Bold;Not Italic"/>
    <w:basedOn w:val="Bodytext2"/>
    <w:rsid w:val="00445439"/>
    <w:rPr>
      <w:rFonts w:ascii="Arial" w:eastAsia="Arial" w:hAnsi="Arial" w:cs="Arial"/>
      <w:b/>
      <w:bCs/>
      <w:i/>
      <w:iCs/>
      <w:smallCaps w:val="0"/>
      <w:strike w:val="0"/>
      <w:color w:val="000000"/>
      <w:spacing w:val="0"/>
      <w:w w:val="100"/>
      <w:position w:val="0"/>
      <w:sz w:val="18"/>
      <w:szCs w:val="18"/>
      <w:u w:val="none"/>
    </w:rPr>
  </w:style>
  <w:style w:type="character" w:customStyle="1" w:styleId="BodytextArial10pt">
    <w:name w:val="Body text + Arial;10 pt"/>
    <w:basedOn w:val="Bodytext"/>
    <w:rsid w:val="00A06896"/>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Picturecaption0">
    <w:name w:val="Picture caption_"/>
    <w:basedOn w:val="DefaultParagraphFont"/>
    <w:rsid w:val="00E618E9"/>
    <w:rPr>
      <w:rFonts w:ascii="David" w:eastAsia="David" w:hAnsi="David" w:cs="David"/>
      <w:b w:val="0"/>
      <w:bCs w:val="0"/>
      <w:i w:val="0"/>
      <w:iCs w:val="0"/>
      <w:smallCaps w:val="0"/>
      <w:strike w:val="0"/>
      <w:sz w:val="19"/>
      <w:szCs w:val="19"/>
      <w:u w:val="none"/>
    </w:rPr>
  </w:style>
  <w:style w:type="character" w:customStyle="1" w:styleId="PicturecaptionItalic">
    <w:name w:val="Picture caption + Italic"/>
    <w:basedOn w:val="Picturecaption0"/>
    <w:rsid w:val="00E618E9"/>
    <w:rPr>
      <w:rFonts w:ascii="David" w:eastAsia="David" w:hAnsi="David" w:cs="David"/>
      <w:b w:val="0"/>
      <w:bCs w:val="0"/>
      <w:i/>
      <w:iCs/>
      <w:smallCaps w:val="0"/>
      <w:strike w:val="0"/>
      <w:color w:val="000000"/>
      <w:spacing w:val="0"/>
      <w:w w:val="100"/>
      <w:position w:val="0"/>
      <w:sz w:val="19"/>
      <w:szCs w:val="19"/>
      <w:u w:val="none"/>
      <w:lang w:val="en-US"/>
    </w:rPr>
  </w:style>
  <w:style w:type="character" w:customStyle="1" w:styleId="Bodytext75pt">
    <w:name w:val="Body text + 7.5 pt"/>
    <w:basedOn w:val="Bodytext"/>
    <w:rsid w:val="00E96BD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styleId="Header">
    <w:name w:val="header"/>
    <w:basedOn w:val="Normal"/>
    <w:link w:val="HeaderChar"/>
    <w:uiPriority w:val="99"/>
    <w:unhideWhenUsed/>
    <w:rsid w:val="00467609"/>
    <w:pPr>
      <w:tabs>
        <w:tab w:val="center" w:pos="4320"/>
        <w:tab w:val="right" w:pos="8640"/>
      </w:tabs>
    </w:pPr>
  </w:style>
  <w:style w:type="character" w:customStyle="1" w:styleId="HeaderChar">
    <w:name w:val="Header Char"/>
    <w:basedOn w:val="DefaultParagraphFont"/>
    <w:link w:val="Header"/>
    <w:uiPriority w:val="99"/>
    <w:rsid w:val="00467609"/>
    <w:rPr>
      <w:color w:val="000000"/>
    </w:rPr>
  </w:style>
  <w:style w:type="paragraph" w:styleId="Footer">
    <w:name w:val="footer"/>
    <w:basedOn w:val="Normal"/>
    <w:link w:val="FooterChar"/>
    <w:uiPriority w:val="99"/>
    <w:unhideWhenUsed/>
    <w:rsid w:val="00467609"/>
    <w:pPr>
      <w:tabs>
        <w:tab w:val="center" w:pos="4320"/>
        <w:tab w:val="right" w:pos="8640"/>
      </w:tabs>
    </w:pPr>
  </w:style>
  <w:style w:type="character" w:customStyle="1" w:styleId="FooterChar">
    <w:name w:val="Footer Char"/>
    <w:basedOn w:val="DefaultParagraphFont"/>
    <w:link w:val="Footer"/>
    <w:uiPriority w:val="99"/>
    <w:rsid w:val="0046760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4EC"/>
    <w:rsid w:val="00613CA4"/>
    <w:rsid w:val="008844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087F56A5A04DB99B57DEA1D86F34B8">
    <w:name w:val="B8087F56A5A04DB99B57DEA1D86F34B8"/>
    <w:rsid w:val="008844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087F56A5A04DB99B57DEA1D86F34B8">
    <w:name w:val="B8087F56A5A04DB99B57DEA1D86F34B8"/>
    <w:rsid w:val="008844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29</Pages>
  <Words>5294</Words>
  <Characters>30176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35400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dc:creator>
  <cp:lastModifiedBy>Aziz</cp:lastModifiedBy>
  <cp:revision>109</cp:revision>
  <dcterms:created xsi:type="dcterms:W3CDTF">2018-09-03T14:50:00Z</dcterms:created>
  <dcterms:modified xsi:type="dcterms:W3CDTF">2018-09-04T15:43:00Z</dcterms:modified>
</cp:coreProperties>
</file>