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26" w:rsidRPr="004F1DB0" w:rsidRDefault="00FB7B40" w:rsidP="005F6A26">
      <w:pPr>
        <w:bidi/>
        <w:spacing w:line="360" w:lineRule="auto"/>
        <w:jc w:val="center"/>
        <w:rPr>
          <w:rFonts w:asciiTheme="majorBidi" w:hAnsiTheme="majorBidi" w:cstheme="majorBidi"/>
          <w:b/>
          <w:bCs/>
          <w:color w:val="FF0000"/>
          <w:sz w:val="40"/>
          <w:szCs w:val="40"/>
          <w:rtl/>
        </w:rPr>
      </w:pPr>
      <w:r>
        <w:rPr>
          <w:rFonts w:asciiTheme="majorBidi" w:hAnsiTheme="majorBidi" w:cstheme="majorBidi" w:hint="cs"/>
          <w:b/>
          <w:bCs/>
          <w:color w:val="FF0000"/>
          <w:sz w:val="40"/>
          <w:szCs w:val="40"/>
          <w:rtl/>
        </w:rPr>
        <w:t xml:space="preserve"> </w:t>
      </w:r>
      <w:r w:rsidR="005F6A26" w:rsidRPr="004F1DB0">
        <w:rPr>
          <w:rFonts w:asciiTheme="majorBidi" w:hAnsiTheme="majorBidi" w:cstheme="majorBidi" w:hint="cs"/>
          <w:b/>
          <w:bCs/>
          <w:color w:val="FF0000"/>
          <w:sz w:val="40"/>
          <w:szCs w:val="40"/>
          <w:rtl/>
        </w:rPr>
        <w:t>مقدمة</w:t>
      </w:r>
    </w:p>
    <w:p w:rsidR="005F6A26" w:rsidRPr="005F6A26" w:rsidRDefault="005F6A26" w:rsidP="005F6A26">
      <w:pPr>
        <w:bidi/>
        <w:spacing w:line="360" w:lineRule="auto"/>
        <w:jc w:val="center"/>
        <w:rPr>
          <w:rFonts w:asciiTheme="majorBidi" w:hAnsiTheme="majorBidi" w:cstheme="majorBidi"/>
          <w:b/>
          <w:bCs/>
          <w:sz w:val="18"/>
          <w:szCs w:val="18"/>
          <w:rtl/>
        </w:rPr>
      </w:pPr>
    </w:p>
    <w:p w:rsidR="00D771DA" w:rsidRPr="003E3B4B" w:rsidRDefault="00D771DA" w:rsidP="005F6A26">
      <w:pPr>
        <w:bidi/>
        <w:spacing w:line="360" w:lineRule="auto"/>
        <w:jc w:val="both"/>
        <w:rPr>
          <w:rFonts w:asciiTheme="majorBidi" w:hAnsiTheme="majorBidi" w:cstheme="majorBidi"/>
          <w:color w:val="00B050"/>
          <w:sz w:val="32"/>
          <w:szCs w:val="32"/>
          <w:rtl/>
        </w:rPr>
      </w:pPr>
      <w:r>
        <w:rPr>
          <w:rFonts w:asciiTheme="majorBidi" w:hAnsiTheme="majorBidi" w:cstheme="majorBidi" w:hint="cs"/>
          <w:sz w:val="32"/>
          <w:szCs w:val="32"/>
          <w:rtl/>
        </w:rPr>
        <w:t xml:space="preserve">هو واحد من اهم الظواهر في تعلم المهارات الحركية هو تأثير التمرين الذهني، </w:t>
      </w:r>
      <w:r w:rsidRPr="003E3B4B">
        <w:rPr>
          <w:rFonts w:asciiTheme="majorBidi" w:hAnsiTheme="majorBidi" w:cstheme="majorBidi" w:hint="cs"/>
          <w:color w:val="0070C0"/>
          <w:sz w:val="32"/>
          <w:szCs w:val="32"/>
          <w:rtl/>
        </w:rPr>
        <w:t>فهو تصور</w:t>
      </w:r>
      <w:r w:rsidR="00DC08DF">
        <w:rPr>
          <w:rStyle w:val="FootnoteReference"/>
          <w:rFonts w:asciiTheme="majorBidi" w:hAnsiTheme="majorBidi" w:cstheme="majorBidi"/>
          <w:sz w:val="32"/>
          <w:szCs w:val="32"/>
          <w:rtl/>
        </w:rPr>
        <w:footnoteReference w:id="1"/>
      </w:r>
      <w:r>
        <w:rPr>
          <w:rFonts w:asciiTheme="majorBidi" w:hAnsiTheme="majorBidi" w:cstheme="majorBidi" w:hint="cs"/>
          <w:sz w:val="32"/>
          <w:szCs w:val="32"/>
          <w:rtl/>
        </w:rPr>
        <w:t xml:space="preserve"> </w:t>
      </w:r>
      <w:r w:rsidRPr="003E3B4B">
        <w:rPr>
          <w:rFonts w:asciiTheme="majorBidi" w:hAnsiTheme="majorBidi" w:cstheme="majorBidi" w:hint="cs"/>
          <w:color w:val="0070C0"/>
          <w:sz w:val="32"/>
          <w:szCs w:val="32"/>
          <w:rtl/>
        </w:rPr>
        <w:t>أداء الأنجاز بدون ان يرتبط بفعل ظاهري</w:t>
      </w:r>
      <w:r>
        <w:rPr>
          <w:rFonts w:asciiTheme="majorBidi" w:hAnsiTheme="majorBidi" w:cstheme="majorBidi" w:hint="cs"/>
          <w:sz w:val="32"/>
          <w:szCs w:val="32"/>
          <w:rtl/>
        </w:rPr>
        <w:t xml:space="preserve">. والذي يسبب </w:t>
      </w:r>
      <w:r w:rsidRPr="003E3B4B">
        <w:rPr>
          <w:rFonts w:asciiTheme="majorBidi" w:hAnsiTheme="majorBidi" w:cstheme="majorBidi" w:hint="cs"/>
          <w:color w:val="00B050"/>
          <w:sz w:val="32"/>
          <w:szCs w:val="32"/>
          <w:rtl/>
        </w:rPr>
        <w:t>انتاج نقل ايجابي كبير في تعلم المهارة الحقيقي.</w:t>
      </w:r>
    </w:p>
    <w:p w:rsidR="00D771DA" w:rsidRDefault="00D771DA" w:rsidP="00D771DA">
      <w:pPr>
        <w:bidi/>
        <w:spacing w:line="360" w:lineRule="auto"/>
        <w:jc w:val="both"/>
        <w:rPr>
          <w:rFonts w:asciiTheme="majorBidi" w:hAnsiTheme="majorBidi" w:cstheme="majorBidi"/>
          <w:sz w:val="32"/>
          <w:szCs w:val="32"/>
          <w:rtl/>
        </w:rPr>
      </w:pPr>
      <w:r w:rsidRPr="003E3B4B">
        <w:rPr>
          <w:rFonts w:asciiTheme="majorBidi" w:hAnsiTheme="majorBidi" w:cstheme="majorBidi" w:hint="cs"/>
          <w:color w:val="FF0000"/>
          <w:sz w:val="32"/>
          <w:szCs w:val="32"/>
          <w:rtl/>
        </w:rPr>
        <w:t xml:space="preserve">وهناك طرق مختلفة لأستخدام التمرين الذهني </w:t>
      </w:r>
      <w:r>
        <w:rPr>
          <w:rFonts w:asciiTheme="majorBidi" w:hAnsiTheme="majorBidi" w:cstheme="majorBidi" w:hint="cs"/>
          <w:sz w:val="32"/>
          <w:szCs w:val="32"/>
          <w:rtl/>
        </w:rPr>
        <w:t>حيث هناك:</w:t>
      </w:r>
    </w:p>
    <w:p w:rsidR="00D771DA" w:rsidRPr="003E3B4B" w:rsidRDefault="00D771DA" w:rsidP="00D771DA">
      <w:pPr>
        <w:pStyle w:val="ListParagraph"/>
        <w:numPr>
          <w:ilvl w:val="0"/>
          <w:numId w:val="9"/>
        </w:numPr>
        <w:bidi/>
        <w:spacing w:line="360" w:lineRule="auto"/>
        <w:jc w:val="both"/>
        <w:rPr>
          <w:rFonts w:asciiTheme="majorBidi" w:hAnsiTheme="majorBidi" w:cstheme="majorBidi"/>
          <w:color w:val="0070C0"/>
          <w:sz w:val="32"/>
          <w:szCs w:val="32"/>
        </w:rPr>
      </w:pPr>
      <w:r w:rsidRPr="003E3B4B">
        <w:rPr>
          <w:rFonts w:asciiTheme="majorBidi" w:hAnsiTheme="majorBidi" w:cstheme="majorBidi" w:hint="cs"/>
          <w:color w:val="0070C0"/>
          <w:sz w:val="32"/>
          <w:szCs w:val="32"/>
          <w:rtl/>
        </w:rPr>
        <w:t>التمرين الذهني الداخلي وهو التصور باداء التمرين.</w:t>
      </w:r>
    </w:p>
    <w:p w:rsidR="00D771DA" w:rsidRPr="003E3B4B" w:rsidRDefault="00D771DA" w:rsidP="00D771DA">
      <w:pPr>
        <w:pStyle w:val="ListParagraph"/>
        <w:numPr>
          <w:ilvl w:val="0"/>
          <w:numId w:val="9"/>
        </w:numPr>
        <w:bidi/>
        <w:spacing w:line="360" w:lineRule="auto"/>
        <w:jc w:val="both"/>
        <w:rPr>
          <w:rFonts w:asciiTheme="majorBidi" w:hAnsiTheme="majorBidi" w:cstheme="majorBidi"/>
          <w:color w:val="0070C0"/>
          <w:sz w:val="32"/>
          <w:szCs w:val="32"/>
        </w:rPr>
      </w:pPr>
      <w:r w:rsidRPr="003E3B4B">
        <w:rPr>
          <w:rFonts w:asciiTheme="majorBidi" w:hAnsiTheme="majorBidi" w:cstheme="majorBidi" w:hint="cs"/>
          <w:color w:val="0070C0"/>
          <w:sz w:val="32"/>
          <w:szCs w:val="32"/>
          <w:rtl/>
        </w:rPr>
        <w:t>التمرين الذهني الخارجي وهو مراقبة شخص اخر يقوم باداء التمرين وهذة المراقبة تتطلب مشاركة حاسة النظر مع التصور الداخلي المرتبط بالتفكير باداء التمرين.</w:t>
      </w:r>
    </w:p>
    <w:p w:rsidR="00D771DA" w:rsidRPr="003E3B4B" w:rsidRDefault="00D771DA" w:rsidP="00D771DA">
      <w:pPr>
        <w:pStyle w:val="ListParagraph"/>
        <w:numPr>
          <w:ilvl w:val="0"/>
          <w:numId w:val="9"/>
        </w:numPr>
        <w:bidi/>
        <w:spacing w:line="360" w:lineRule="auto"/>
        <w:jc w:val="both"/>
        <w:rPr>
          <w:rFonts w:asciiTheme="majorBidi" w:hAnsiTheme="majorBidi" w:cstheme="majorBidi"/>
          <w:color w:val="0070C0"/>
          <w:sz w:val="32"/>
          <w:szCs w:val="32"/>
        </w:rPr>
      </w:pPr>
      <w:r w:rsidRPr="003E3B4B">
        <w:rPr>
          <w:rFonts w:asciiTheme="majorBidi" w:hAnsiTheme="majorBidi" w:cstheme="majorBidi" w:hint="cs"/>
          <w:color w:val="0070C0"/>
          <w:sz w:val="32"/>
          <w:szCs w:val="32"/>
          <w:rtl/>
        </w:rPr>
        <w:t>واداء التمرين الذهني احسن من لأشئ، الأ انه لم يكن جيدا ومؤثرا كما هو التمرين البدني.</w:t>
      </w:r>
    </w:p>
    <w:p w:rsidR="00D771DA" w:rsidRPr="003E3B4B" w:rsidRDefault="00A91FCB" w:rsidP="00D771DA">
      <w:pPr>
        <w:bidi/>
        <w:spacing w:line="360" w:lineRule="auto"/>
        <w:ind w:left="360"/>
        <w:jc w:val="both"/>
        <w:rPr>
          <w:rFonts w:asciiTheme="majorBidi" w:hAnsiTheme="majorBidi" w:cstheme="majorBidi"/>
          <w:color w:val="00B050"/>
          <w:sz w:val="32"/>
          <w:szCs w:val="32"/>
          <w:rtl/>
          <w:lang w:bidi="ar-IQ"/>
        </w:rPr>
      </w:pPr>
      <w:r>
        <w:rPr>
          <w:rFonts w:asciiTheme="majorBidi" w:hAnsiTheme="majorBidi" w:cstheme="majorBidi" w:hint="cs"/>
          <w:sz w:val="32"/>
          <w:szCs w:val="32"/>
          <w:rtl/>
        </w:rPr>
        <w:t>وهناك العديد من البحوث والدراسات اجريت بصدد هذا الموضوع فقد وجد في عام 1972 (</w:t>
      </w:r>
      <w:r w:rsidRPr="003E3B4B">
        <w:rPr>
          <w:rFonts w:asciiTheme="majorBidi" w:hAnsiTheme="majorBidi" w:cstheme="majorBidi" w:hint="cs"/>
          <w:color w:val="FF0000"/>
          <w:sz w:val="32"/>
          <w:szCs w:val="32"/>
          <w:rtl/>
        </w:rPr>
        <w:t>ان التمرين البدني يحسن الفائدة من التمرين الذهني، اي ان التمرين الذهني يكون احسن اذا سبقه تمرين بدني)</w:t>
      </w:r>
      <w:r>
        <w:rPr>
          <w:rFonts w:asciiTheme="majorBidi" w:hAnsiTheme="majorBidi" w:cstheme="majorBidi" w:hint="cs"/>
          <w:sz w:val="32"/>
          <w:szCs w:val="32"/>
          <w:rtl/>
        </w:rPr>
        <w:t xml:space="preserve"> وكذلك وجد بان التمرين الذهني هو </w:t>
      </w:r>
      <w:r w:rsidRPr="003E3B4B">
        <w:rPr>
          <w:rFonts w:asciiTheme="majorBidi" w:hAnsiTheme="majorBidi" w:cstheme="majorBidi" w:hint="cs"/>
          <w:color w:val="FF0000"/>
          <w:sz w:val="32"/>
          <w:szCs w:val="32"/>
          <w:rtl/>
        </w:rPr>
        <w:t xml:space="preserve">ليس ذهنيا بحتا </w:t>
      </w:r>
      <w:r>
        <w:rPr>
          <w:rFonts w:asciiTheme="majorBidi" w:hAnsiTheme="majorBidi" w:cstheme="majorBidi" w:hint="cs"/>
          <w:sz w:val="32"/>
          <w:szCs w:val="32"/>
          <w:rtl/>
        </w:rPr>
        <w:t xml:space="preserve">وانما </w:t>
      </w:r>
      <w:r w:rsidRPr="003E3B4B">
        <w:rPr>
          <w:rFonts w:asciiTheme="majorBidi" w:hAnsiTheme="majorBidi" w:cstheme="majorBidi" w:hint="cs"/>
          <w:color w:val="00B050"/>
          <w:sz w:val="32"/>
          <w:szCs w:val="32"/>
          <w:rtl/>
        </w:rPr>
        <w:t>هو بدني ايضا</w:t>
      </w:r>
      <w:r>
        <w:rPr>
          <w:rFonts w:asciiTheme="majorBidi" w:hAnsiTheme="majorBidi" w:cstheme="majorBidi" w:hint="cs"/>
          <w:sz w:val="32"/>
          <w:szCs w:val="32"/>
          <w:rtl/>
        </w:rPr>
        <w:t xml:space="preserve"> فمن خلال </w:t>
      </w:r>
      <w:r w:rsidRPr="003E3B4B">
        <w:rPr>
          <w:rFonts w:asciiTheme="majorBidi" w:hAnsiTheme="majorBidi" w:cstheme="majorBidi" w:hint="cs"/>
          <w:color w:val="0070C0"/>
          <w:sz w:val="32"/>
          <w:szCs w:val="32"/>
          <w:rtl/>
        </w:rPr>
        <w:t xml:space="preserve">أستخدام جهاز </w:t>
      </w:r>
      <w:r w:rsidRPr="003E3B4B">
        <w:rPr>
          <w:rFonts w:asciiTheme="majorBidi" w:hAnsiTheme="majorBidi" w:cstheme="majorBidi"/>
          <w:color w:val="0070C0"/>
          <w:sz w:val="32"/>
          <w:szCs w:val="32"/>
        </w:rPr>
        <w:t>EMG</w:t>
      </w:r>
      <w:r w:rsidRPr="003E3B4B">
        <w:rPr>
          <w:rFonts w:asciiTheme="majorBidi" w:hAnsiTheme="majorBidi" w:cstheme="majorBidi" w:hint="cs"/>
          <w:color w:val="0070C0"/>
          <w:sz w:val="32"/>
          <w:szCs w:val="32"/>
          <w:rtl/>
          <w:lang w:bidi="ar-IQ"/>
        </w:rPr>
        <w:t xml:space="preserve"> لتخطيط العضلة </w:t>
      </w:r>
      <w:r>
        <w:rPr>
          <w:rFonts w:asciiTheme="majorBidi" w:hAnsiTheme="majorBidi" w:cstheme="majorBidi" w:hint="cs"/>
          <w:sz w:val="32"/>
          <w:szCs w:val="32"/>
          <w:rtl/>
          <w:lang w:bidi="ar-IQ"/>
        </w:rPr>
        <w:t xml:space="preserve">وجد </w:t>
      </w:r>
      <w:r w:rsidRPr="003E3B4B">
        <w:rPr>
          <w:rFonts w:asciiTheme="majorBidi" w:hAnsiTheme="majorBidi" w:cstheme="majorBidi" w:hint="cs"/>
          <w:color w:val="00B050"/>
          <w:sz w:val="32"/>
          <w:szCs w:val="32"/>
          <w:rtl/>
          <w:lang w:bidi="ar-IQ"/>
        </w:rPr>
        <w:t>بان الفرد الذي يقوم بالتمرين الذهني يصحبه جهد ولو قليل في العضلة المعنية بالأداء.</w:t>
      </w:r>
    </w:p>
    <w:p w:rsidR="00A91FCB" w:rsidRDefault="00A91FCB" w:rsidP="00A91FCB">
      <w:pPr>
        <w:bidi/>
        <w:spacing w:line="360" w:lineRule="auto"/>
        <w:ind w:left="360"/>
        <w:jc w:val="both"/>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حيث ان الكثير </w:t>
      </w:r>
      <w:r w:rsidRPr="003E3B4B">
        <w:rPr>
          <w:rFonts w:asciiTheme="majorBidi" w:hAnsiTheme="majorBidi" w:cstheme="majorBidi" w:hint="cs"/>
          <w:color w:val="00B050"/>
          <w:sz w:val="32"/>
          <w:szCs w:val="32"/>
          <w:rtl/>
          <w:lang w:bidi="ar-IQ"/>
        </w:rPr>
        <w:t xml:space="preserve">من رياضيي المستويات العليا </w:t>
      </w:r>
      <w:r w:rsidRPr="003E3B4B">
        <w:rPr>
          <w:rFonts w:asciiTheme="majorBidi" w:hAnsiTheme="majorBidi" w:cstheme="majorBidi" w:hint="cs"/>
          <w:color w:val="0070C0"/>
          <w:sz w:val="32"/>
          <w:szCs w:val="32"/>
          <w:rtl/>
          <w:lang w:bidi="ar-IQ"/>
        </w:rPr>
        <w:t>يمارسون التمرين الذهني قبل بدء المنافسة الحقيقية</w:t>
      </w:r>
      <w:r>
        <w:rPr>
          <w:rFonts w:asciiTheme="majorBidi" w:hAnsiTheme="majorBidi" w:cstheme="majorBidi" w:hint="cs"/>
          <w:sz w:val="32"/>
          <w:szCs w:val="32"/>
          <w:rtl/>
          <w:lang w:bidi="ar-IQ"/>
        </w:rPr>
        <w:t xml:space="preserve"> مثل لاعبي </w:t>
      </w:r>
      <w:r w:rsidRPr="003E3B4B">
        <w:rPr>
          <w:rFonts w:asciiTheme="majorBidi" w:hAnsiTheme="majorBidi" w:cstheme="majorBidi" w:hint="cs"/>
          <w:color w:val="FF0000"/>
          <w:sz w:val="32"/>
          <w:szCs w:val="32"/>
          <w:rtl/>
          <w:lang w:bidi="ar-IQ"/>
        </w:rPr>
        <w:t>الجمناستك ورافعي الأثقال</w:t>
      </w:r>
      <w:r>
        <w:rPr>
          <w:rFonts w:asciiTheme="majorBidi" w:hAnsiTheme="majorBidi" w:cstheme="majorBidi" w:hint="cs"/>
          <w:sz w:val="32"/>
          <w:szCs w:val="32"/>
          <w:rtl/>
          <w:lang w:bidi="ar-IQ"/>
        </w:rPr>
        <w:t>. فالأعتقاد السائد حول هذا النشاط هو ان اللأعب:</w:t>
      </w:r>
    </w:p>
    <w:p w:rsidR="00A91FCB" w:rsidRDefault="00A91FCB" w:rsidP="00A91FCB">
      <w:pPr>
        <w:pStyle w:val="ListParagraph"/>
        <w:numPr>
          <w:ilvl w:val="0"/>
          <w:numId w:val="10"/>
        </w:numPr>
        <w:bidi/>
        <w:spacing w:line="360" w:lineRule="auto"/>
        <w:jc w:val="both"/>
        <w:rPr>
          <w:rFonts w:asciiTheme="majorBidi" w:hAnsiTheme="majorBidi" w:cstheme="majorBidi"/>
          <w:sz w:val="32"/>
          <w:szCs w:val="32"/>
          <w:lang w:bidi="ar-IQ"/>
        </w:rPr>
      </w:pPr>
      <w:r w:rsidRPr="003E3B4B">
        <w:rPr>
          <w:rFonts w:asciiTheme="majorBidi" w:hAnsiTheme="majorBidi" w:cstheme="majorBidi" w:hint="cs"/>
          <w:color w:val="FF0000"/>
          <w:sz w:val="32"/>
          <w:szCs w:val="32"/>
          <w:rtl/>
          <w:lang w:bidi="ar-IQ"/>
        </w:rPr>
        <w:t xml:space="preserve">يحفز البرنامج الحركي </w:t>
      </w:r>
      <w:r w:rsidRPr="003E3B4B">
        <w:rPr>
          <w:rFonts w:asciiTheme="majorBidi" w:hAnsiTheme="majorBidi" w:cstheme="majorBidi" w:hint="cs"/>
          <w:color w:val="00B050"/>
          <w:sz w:val="32"/>
          <w:szCs w:val="32"/>
          <w:rtl/>
          <w:lang w:bidi="ar-IQ"/>
        </w:rPr>
        <w:t>للحصول على تمرين اضافي يساعده في اداء الحركة عندما تبدأ المنافسة الحقيقية</w:t>
      </w:r>
      <w:r>
        <w:rPr>
          <w:rFonts w:asciiTheme="majorBidi" w:hAnsiTheme="majorBidi" w:cstheme="majorBidi" w:hint="cs"/>
          <w:sz w:val="32"/>
          <w:szCs w:val="32"/>
          <w:rtl/>
          <w:lang w:bidi="ar-IQ"/>
        </w:rPr>
        <w:t>.</w:t>
      </w:r>
    </w:p>
    <w:p w:rsidR="00A91FCB" w:rsidRPr="003E3B4B" w:rsidRDefault="00A91FCB" w:rsidP="00A91FCB">
      <w:pPr>
        <w:pStyle w:val="ListParagraph"/>
        <w:numPr>
          <w:ilvl w:val="0"/>
          <w:numId w:val="10"/>
        </w:numPr>
        <w:bidi/>
        <w:spacing w:line="360" w:lineRule="auto"/>
        <w:jc w:val="both"/>
        <w:rPr>
          <w:rFonts w:asciiTheme="majorBidi" w:hAnsiTheme="majorBidi" w:cstheme="majorBidi"/>
          <w:color w:val="00B050"/>
          <w:sz w:val="32"/>
          <w:szCs w:val="32"/>
          <w:lang w:bidi="ar-IQ"/>
        </w:rPr>
      </w:pPr>
      <w:r w:rsidRPr="003E3B4B">
        <w:rPr>
          <w:rFonts w:asciiTheme="majorBidi" w:hAnsiTheme="majorBidi" w:cstheme="majorBidi" w:hint="cs"/>
          <w:color w:val="00B050"/>
          <w:sz w:val="32"/>
          <w:szCs w:val="32"/>
          <w:rtl/>
          <w:lang w:bidi="ar-IQ"/>
        </w:rPr>
        <w:t xml:space="preserve">اللأعب يزيد </w:t>
      </w:r>
      <w:r w:rsidRPr="003E3B4B">
        <w:rPr>
          <w:rFonts w:asciiTheme="majorBidi" w:hAnsiTheme="majorBidi" w:cstheme="majorBidi" w:hint="cs"/>
          <w:color w:val="FF0000"/>
          <w:sz w:val="32"/>
          <w:szCs w:val="32"/>
          <w:rtl/>
          <w:lang w:bidi="ar-IQ"/>
        </w:rPr>
        <w:t xml:space="preserve">مستوى اثارته </w:t>
      </w:r>
      <w:r w:rsidRPr="003E3B4B">
        <w:rPr>
          <w:rFonts w:asciiTheme="majorBidi" w:hAnsiTheme="majorBidi" w:cstheme="majorBidi" w:hint="cs"/>
          <w:color w:val="00B050"/>
          <w:sz w:val="32"/>
          <w:szCs w:val="32"/>
          <w:rtl/>
          <w:lang w:bidi="ar-IQ"/>
        </w:rPr>
        <w:t>ويهئ نفسه للأنجاز الفعلي والتمرين الذهني أكثر تأثيرا مع المهارات المغلقة منه والمهارات المفتوحة.</w:t>
      </w:r>
    </w:p>
    <w:p w:rsidR="00A91FCB" w:rsidRPr="003E3B4B" w:rsidRDefault="00A91FCB" w:rsidP="00A91FCB">
      <w:pPr>
        <w:pStyle w:val="ListParagraph"/>
        <w:bidi/>
        <w:spacing w:line="360" w:lineRule="auto"/>
        <w:jc w:val="both"/>
        <w:rPr>
          <w:rFonts w:asciiTheme="majorBidi" w:hAnsiTheme="majorBidi" w:cstheme="majorBidi"/>
          <w:color w:val="00B050"/>
          <w:sz w:val="32"/>
          <w:szCs w:val="32"/>
          <w:rtl/>
          <w:lang w:bidi="ar-IQ"/>
        </w:rPr>
      </w:pPr>
    </w:p>
    <w:p w:rsidR="007268BF" w:rsidRDefault="007268BF" w:rsidP="007268BF">
      <w:pPr>
        <w:pStyle w:val="ListParagraph"/>
        <w:bidi/>
        <w:spacing w:line="360" w:lineRule="auto"/>
        <w:jc w:val="both"/>
        <w:rPr>
          <w:rFonts w:asciiTheme="majorBidi" w:hAnsiTheme="majorBidi" w:cstheme="majorBidi"/>
          <w:sz w:val="32"/>
          <w:szCs w:val="32"/>
          <w:rtl/>
          <w:lang w:bidi="ar-IQ"/>
        </w:rPr>
      </w:pPr>
    </w:p>
    <w:p w:rsidR="001B3A1B" w:rsidRPr="007023B0" w:rsidRDefault="001B3A1B" w:rsidP="00A338EB">
      <w:pPr>
        <w:pStyle w:val="ListParagraph"/>
        <w:numPr>
          <w:ilvl w:val="0"/>
          <w:numId w:val="2"/>
        </w:numPr>
        <w:bidi/>
        <w:spacing w:line="300" w:lineRule="auto"/>
        <w:rPr>
          <w:rFonts w:cs="SKR HEAD1"/>
          <w:b/>
          <w:bCs/>
          <w:color w:val="FF0000"/>
          <w:sz w:val="40"/>
          <w:szCs w:val="40"/>
          <w:u w:val="single"/>
          <w:rtl/>
          <w:lang w:bidi="ar-IQ"/>
        </w:rPr>
      </w:pPr>
      <w:r w:rsidRPr="007023B0">
        <w:rPr>
          <w:rFonts w:cs="SKR HEAD1" w:hint="cs"/>
          <w:b/>
          <w:bCs/>
          <w:color w:val="FF0000"/>
          <w:sz w:val="40"/>
          <w:szCs w:val="40"/>
          <w:u w:val="single"/>
          <w:rtl/>
          <w:lang w:bidi="ar-IQ"/>
        </w:rPr>
        <w:t>مفهوم التدريب الذهني:</w:t>
      </w:r>
    </w:p>
    <w:p w:rsidR="001B3A1B" w:rsidRPr="007023B0" w:rsidRDefault="001B3A1B" w:rsidP="00A338EB">
      <w:pPr>
        <w:pStyle w:val="ListParagraph"/>
        <w:numPr>
          <w:ilvl w:val="0"/>
          <w:numId w:val="2"/>
        </w:numPr>
        <w:bidi/>
        <w:spacing w:line="300" w:lineRule="auto"/>
        <w:rPr>
          <w:sz w:val="32"/>
          <w:szCs w:val="32"/>
          <w:lang w:bidi="ar-IQ"/>
        </w:rPr>
      </w:pPr>
      <w:r w:rsidRPr="007023B0">
        <w:rPr>
          <w:sz w:val="32"/>
          <w:szCs w:val="32"/>
          <w:rtl/>
          <w:lang w:bidi="ar-IQ"/>
        </w:rPr>
        <w:t xml:space="preserve">أن فكرة التدريب الذهني ظهرت في أواخر القرن التاسع عشر، حيث أصبحت من الموضوعات الحديثة التي يهتم بها المدربون لزيادة شدة المنافسة للحصول على نتائج أفضل. والتدريب الذهني يعد من الوسائل التدريبية والتعليمية المتميزة المستخدمة التي أثبتت جدارتها لدفع كل من العملية التعليمية والتدريبية إلى الأمام حيث أن أغلب الدراسات التي تناولت موضوع التدريب الذهني قد أشارت إلى فاعليته في العملية التدريبية. </w:t>
      </w:r>
    </w:p>
    <w:p w:rsidR="004A498B" w:rsidRDefault="001B3A1B" w:rsidP="004A498B">
      <w:pPr>
        <w:pStyle w:val="ListParagraph"/>
        <w:numPr>
          <w:ilvl w:val="0"/>
          <w:numId w:val="2"/>
        </w:numPr>
        <w:bidi/>
        <w:spacing w:line="300" w:lineRule="auto"/>
        <w:rPr>
          <w:color w:val="0070C0"/>
          <w:sz w:val="32"/>
          <w:szCs w:val="32"/>
          <w:lang w:bidi="ar-IQ"/>
        </w:rPr>
      </w:pPr>
      <w:r w:rsidRPr="007023B0">
        <w:rPr>
          <w:sz w:val="32"/>
          <w:szCs w:val="32"/>
          <w:rtl/>
          <w:lang w:bidi="ar-IQ"/>
        </w:rPr>
        <w:t xml:space="preserve">وقد أشار (توماس </w:t>
      </w:r>
      <w:r w:rsidRPr="007023B0">
        <w:rPr>
          <w:sz w:val="32"/>
          <w:szCs w:val="32"/>
          <w:lang w:bidi="ar-IQ"/>
        </w:rPr>
        <w:t>Thomass</w:t>
      </w:r>
      <w:r w:rsidRPr="007023B0">
        <w:rPr>
          <w:sz w:val="32"/>
          <w:szCs w:val="32"/>
          <w:rtl/>
          <w:lang w:bidi="ar-IQ"/>
        </w:rPr>
        <w:t xml:space="preserve">، 1992) " أن التدريب الذهني </w:t>
      </w:r>
      <w:r w:rsidR="00DC08DF" w:rsidRPr="007023B0">
        <w:rPr>
          <w:rFonts w:hint="cs"/>
          <w:color w:val="0070C0"/>
          <w:sz w:val="32"/>
          <w:szCs w:val="32"/>
          <w:rtl/>
          <w:lang w:bidi="ar-IQ"/>
        </w:rPr>
        <w:t>(</w:t>
      </w:r>
      <w:r w:rsidRPr="007023B0">
        <w:rPr>
          <w:color w:val="0070C0"/>
          <w:sz w:val="32"/>
          <w:szCs w:val="32"/>
          <w:rtl/>
          <w:lang w:bidi="ar-IQ"/>
        </w:rPr>
        <w:t>ليس أحلاماً يومية وأنه فعل استدعاء الدقة لتجعلك تعمل بشكل صحيح مع الاستراتيجيات الموضوعة وانه التكتيك والفن الذي نستعمله لنتأكد من ان العادات المتحكمة التي نتبعها هي صحيحة أو لا مع ملاحظة ان التكنيك يجب ان لا يناهض التفكير الايجابي، وهو اختبار النفس أنها تستطيع تحقيق ذلك الشيء وانها الأداة الأكثر قوة وكفاية تسمح لنا لنقرر ماذا يجب ان نفعل وماذا سنفعل بالاعتماد على الفعل السابق"</w:t>
      </w:r>
      <w:r w:rsidRPr="007023B0">
        <w:rPr>
          <w:color w:val="0070C0"/>
          <w:sz w:val="32"/>
          <w:szCs w:val="32"/>
          <w:vertAlign w:val="superscript"/>
          <w:rtl/>
          <w:lang w:bidi="ar-IQ"/>
        </w:rPr>
        <w:t>(</w:t>
      </w:r>
      <w:r w:rsidRPr="007023B0">
        <w:rPr>
          <w:rStyle w:val="FootnoteReference"/>
          <w:color w:val="0070C0"/>
          <w:sz w:val="32"/>
          <w:szCs w:val="32"/>
          <w:lang w:bidi="ar-IQ"/>
        </w:rPr>
        <w:footnoteReference w:id="2"/>
      </w:r>
      <w:r w:rsidRPr="007023B0">
        <w:rPr>
          <w:color w:val="0070C0"/>
          <w:sz w:val="32"/>
          <w:szCs w:val="32"/>
          <w:rtl/>
          <w:lang w:bidi="ar-IQ"/>
        </w:rPr>
        <w:t xml:space="preserve"> </w:t>
      </w:r>
    </w:p>
    <w:p w:rsidR="008C1173" w:rsidRPr="008C1173" w:rsidRDefault="008C1173" w:rsidP="008C1173">
      <w:pPr>
        <w:pStyle w:val="ListParagraph"/>
        <w:bidi/>
        <w:spacing w:line="300" w:lineRule="auto"/>
        <w:ind w:left="360"/>
        <w:rPr>
          <w:color w:val="0070C0"/>
          <w:sz w:val="20"/>
          <w:szCs w:val="20"/>
          <w:rtl/>
          <w:lang w:bidi="ar-IQ"/>
        </w:rPr>
      </w:pPr>
    </w:p>
    <w:p w:rsidR="001B3A1B" w:rsidRPr="007023B0" w:rsidRDefault="001B3A1B" w:rsidP="004A498B">
      <w:pPr>
        <w:pStyle w:val="ListParagraph"/>
        <w:numPr>
          <w:ilvl w:val="0"/>
          <w:numId w:val="2"/>
        </w:numPr>
        <w:bidi/>
        <w:spacing w:line="300" w:lineRule="auto"/>
        <w:rPr>
          <w:sz w:val="32"/>
          <w:szCs w:val="32"/>
          <w:rtl/>
          <w:lang w:bidi="ar-IQ"/>
        </w:rPr>
      </w:pPr>
      <w:r w:rsidRPr="007023B0">
        <w:rPr>
          <w:sz w:val="32"/>
          <w:szCs w:val="32"/>
          <w:rtl/>
          <w:lang w:bidi="ar-IQ"/>
        </w:rPr>
        <w:t xml:space="preserve">وقد </w:t>
      </w:r>
      <w:r w:rsidRPr="007023B0">
        <w:rPr>
          <w:color w:val="00B050"/>
          <w:sz w:val="32"/>
          <w:szCs w:val="32"/>
          <w:rtl/>
          <w:lang w:bidi="ar-IQ"/>
        </w:rPr>
        <w:t xml:space="preserve">وردت تعريفات </w:t>
      </w:r>
      <w:r w:rsidRPr="007023B0">
        <w:rPr>
          <w:sz w:val="32"/>
          <w:szCs w:val="32"/>
          <w:rtl/>
          <w:lang w:bidi="ar-IQ"/>
        </w:rPr>
        <w:t>عدة عن التدريب الذهني منها تعريف (</w:t>
      </w:r>
      <w:r w:rsidRPr="007023B0">
        <w:rPr>
          <w:color w:val="00B050"/>
          <w:sz w:val="32"/>
          <w:szCs w:val="32"/>
          <w:rtl/>
          <w:lang w:bidi="ar-IQ"/>
        </w:rPr>
        <w:t>محمد العربي</w:t>
      </w:r>
      <w:r w:rsidRPr="007023B0">
        <w:rPr>
          <w:sz w:val="32"/>
          <w:szCs w:val="32"/>
          <w:rtl/>
          <w:lang w:bidi="ar-IQ"/>
        </w:rPr>
        <w:t xml:space="preserve">، 1997) فيعرفه بأنه " </w:t>
      </w:r>
      <w:r w:rsidR="004A498B" w:rsidRPr="007023B0">
        <w:rPr>
          <w:rFonts w:hint="cs"/>
          <w:color w:val="0070C0"/>
          <w:sz w:val="32"/>
          <w:szCs w:val="32"/>
          <w:rtl/>
          <w:lang w:bidi="ar-IQ"/>
        </w:rPr>
        <w:t>نظام تدريب متتابع المدى يتضمن الأستراتيجيات التي تستخدم بها المهارات العقلية وتوظيفها في تطوير الأداء في المستويات الرياضية المختلفة وتطوير الصحة العامة</w:t>
      </w:r>
      <w:r w:rsidRPr="007023B0">
        <w:rPr>
          <w:sz w:val="32"/>
          <w:szCs w:val="32"/>
          <w:rtl/>
          <w:lang w:bidi="ar-IQ"/>
        </w:rPr>
        <w:t xml:space="preserve">" </w:t>
      </w:r>
      <w:r w:rsidRPr="007023B0">
        <w:rPr>
          <w:color w:val="FFFFFF" w:themeColor="background1"/>
          <w:sz w:val="32"/>
          <w:szCs w:val="32"/>
          <w:vertAlign w:val="superscript"/>
          <w:rtl/>
          <w:lang w:bidi="ar-IQ"/>
        </w:rPr>
        <w:t>(</w:t>
      </w:r>
      <w:r w:rsidRPr="007023B0">
        <w:rPr>
          <w:rStyle w:val="FootnoteReference"/>
          <w:sz w:val="32"/>
          <w:szCs w:val="32"/>
          <w:lang w:bidi="ar-IQ"/>
        </w:rPr>
        <w:footnoteReference w:id="3"/>
      </w:r>
      <w:r w:rsidRPr="007023B0">
        <w:rPr>
          <w:sz w:val="32"/>
          <w:szCs w:val="32"/>
          <w:rtl/>
          <w:lang w:bidi="ar-IQ"/>
        </w:rPr>
        <w:t xml:space="preserve"> </w:t>
      </w:r>
    </w:p>
    <w:p w:rsidR="001B3A1B" w:rsidRPr="007023B0" w:rsidRDefault="001B3A1B" w:rsidP="00DC08DF">
      <w:pPr>
        <w:pStyle w:val="ListParagraph"/>
        <w:numPr>
          <w:ilvl w:val="0"/>
          <w:numId w:val="2"/>
        </w:numPr>
        <w:bidi/>
        <w:spacing w:line="300" w:lineRule="auto"/>
        <w:rPr>
          <w:color w:val="0070C0"/>
          <w:sz w:val="32"/>
          <w:szCs w:val="32"/>
          <w:lang w:bidi="ar-IQ"/>
        </w:rPr>
      </w:pPr>
      <w:r w:rsidRPr="007023B0">
        <w:rPr>
          <w:sz w:val="32"/>
          <w:szCs w:val="32"/>
          <w:rtl/>
          <w:lang w:bidi="ar-IQ"/>
        </w:rPr>
        <w:lastRenderedPageBreak/>
        <w:t>ونقلاً عن يحيى كاظم يعرفه (سيون</w:t>
      </w:r>
      <w:r w:rsidRPr="007023B0">
        <w:rPr>
          <w:sz w:val="32"/>
          <w:szCs w:val="32"/>
          <w:lang w:bidi="ar-IQ"/>
        </w:rPr>
        <w:t>Suin</w:t>
      </w:r>
      <w:r w:rsidRPr="007023B0">
        <w:rPr>
          <w:sz w:val="32"/>
          <w:szCs w:val="32"/>
          <w:rtl/>
          <w:lang w:bidi="ar-IQ"/>
        </w:rPr>
        <w:t xml:space="preserve">) بأنه " </w:t>
      </w:r>
      <w:r w:rsidRPr="007023B0">
        <w:rPr>
          <w:color w:val="0070C0"/>
          <w:sz w:val="32"/>
          <w:szCs w:val="32"/>
          <w:rtl/>
          <w:lang w:bidi="ar-IQ"/>
        </w:rPr>
        <w:t xml:space="preserve">الاستراتيجيات التي تستخدم بها المهارات العقلية في محاولة تطوير الأداء " </w:t>
      </w:r>
      <w:r w:rsidRPr="007023B0">
        <w:rPr>
          <w:color w:val="0070C0"/>
          <w:sz w:val="32"/>
          <w:szCs w:val="32"/>
          <w:vertAlign w:val="superscript"/>
          <w:rtl/>
          <w:lang w:bidi="ar-IQ"/>
        </w:rPr>
        <w:t>(</w:t>
      </w:r>
      <w:r w:rsidRPr="007023B0">
        <w:rPr>
          <w:rStyle w:val="FootnoteReference"/>
          <w:color w:val="0070C0"/>
          <w:sz w:val="32"/>
          <w:szCs w:val="32"/>
          <w:lang w:bidi="ar-IQ"/>
        </w:rPr>
        <w:footnoteReference w:id="4"/>
      </w:r>
      <w:r w:rsidRPr="007023B0">
        <w:rPr>
          <w:color w:val="0070C0"/>
          <w:sz w:val="32"/>
          <w:szCs w:val="32"/>
          <w:rtl/>
          <w:lang w:bidi="ar-IQ"/>
        </w:rPr>
        <w:t xml:space="preserve"> </w:t>
      </w:r>
    </w:p>
    <w:p w:rsidR="004A498B" w:rsidRPr="007023B0" w:rsidRDefault="004A498B" w:rsidP="004A498B">
      <w:pPr>
        <w:pStyle w:val="ListParagraph"/>
        <w:numPr>
          <w:ilvl w:val="0"/>
          <w:numId w:val="2"/>
        </w:numPr>
        <w:bidi/>
        <w:spacing w:line="300" w:lineRule="auto"/>
        <w:rPr>
          <w:sz w:val="32"/>
          <w:szCs w:val="32"/>
          <w:lang w:bidi="ar-IQ"/>
        </w:rPr>
      </w:pPr>
      <w:r w:rsidRPr="007023B0">
        <w:rPr>
          <w:rFonts w:hint="cs"/>
          <w:sz w:val="32"/>
          <w:szCs w:val="32"/>
          <w:rtl/>
          <w:lang w:bidi="ar-IQ"/>
        </w:rPr>
        <w:t>(</w:t>
      </w:r>
      <w:r w:rsidRPr="007023B0">
        <w:rPr>
          <w:rFonts w:hint="cs"/>
          <w:color w:val="00B050"/>
          <w:sz w:val="32"/>
          <w:szCs w:val="32"/>
          <w:rtl/>
          <w:lang w:bidi="ar-IQ"/>
        </w:rPr>
        <w:t>روشال</w:t>
      </w:r>
      <w:r w:rsidRPr="007023B0">
        <w:rPr>
          <w:rFonts w:hint="cs"/>
          <w:sz w:val="32"/>
          <w:szCs w:val="32"/>
          <w:rtl/>
          <w:lang w:bidi="ar-IQ"/>
        </w:rPr>
        <w:t xml:space="preserve">) </w:t>
      </w:r>
      <w:r w:rsidRPr="007023B0">
        <w:rPr>
          <w:rFonts w:hint="cs"/>
          <w:color w:val="0070C0"/>
          <w:sz w:val="32"/>
          <w:szCs w:val="32"/>
          <w:rtl/>
          <w:lang w:bidi="ar-IQ"/>
        </w:rPr>
        <w:t xml:space="preserve">احدى الطرق الرئيسة للحصول على التحكم وتركيز والأنتباه </w:t>
      </w:r>
    </w:p>
    <w:p w:rsidR="001C7868" w:rsidRPr="007023B0" w:rsidRDefault="004A498B" w:rsidP="001C7868">
      <w:pPr>
        <w:pStyle w:val="ListParagraph"/>
        <w:numPr>
          <w:ilvl w:val="0"/>
          <w:numId w:val="2"/>
        </w:numPr>
        <w:bidi/>
        <w:spacing w:line="300" w:lineRule="auto"/>
        <w:rPr>
          <w:sz w:val="32"/>
          <w:szCs w:val="32"/>
          <w:lang w:bidi="ar-IQ"/>
        </w:rPr>
      </w:pPr>
      <w:r w:rsidRPr="007023B0">
        <w:rPr>
          <w:rFonts w:hint="cs"/>
          <w:sz w:val="32"/>
          <w:szCs w:val="32"/>
          <w:rtl/>
          <w:lang w:bidi="ar-IQ"/>
        </w:rPr>
        <w:t>(</w:t>
      </w:r>
      <w:r w:rsidRPr="007023B0">
        <w:rPr>
          <w:rFonts w:hint="cs"/>
          <w:color w:val="00B050"/>
          <w:sz w:val="32"/>
          <w:szCs w:val="32"/>
          <w:rtl/>
          <w:lang w:bidi="ar-IQ"/>
        </w:rPr>
        <w:t>مورجان</w:t>
      </w:r>
      <w:r w:rsidRPr="007023B0">
        <w:rPr>
          <w:rFonts w:hint="cs"/>
          <w:sz w:val="32"/>
          <w:szCs w:val="32"/>
          <w:rtl/>
          <w:lang w:bidi="ar-IQ"/>
        </w:rPr>
        <w:t xml:space="preserve">) </w:t>
      </w:r>
      <w:r w:rsidRPr="007023B0">
        <w:rPr>
          <w:rFonts w:hint="cs"/>
          <w:color w:val="0070C0"/>
          <w:sz w:val="32"/>
          <w:szCs w:val="32"/>
          <w:rtl/>
          <w:lang w:bidi="ar-IQ"/>
        </w:rPr>
        <w:t>احدى طرق التدريب الخاصة المؤثرة على تغيير</w:t>
      </w:r>
      <w:r w:rsidR="001C7868" w:rsidRPr="007023B0">
        <w:rPr>
          <w:rFonts w:hint="cs"/>
          <w:color w:val="0070C0"/>
          <w:sz w:val="32"/>
          <w:szCs w:val="32"/>
          <w:rtl/>
          <w:lang w:bidi="ar-IQ"/>
        </w:rPr>
        <w:t xml:space="preserve"> السلوك وتعزيز التعلم </w:t>
      </w:r>
    </w:p>
    <w:p w:rsidR="001C7868" w:rsidRPr="007023B0" w:rsidRDefault="001C7868" w:rsidP="001C7868">
      <w:pPr>
        <w:pStyle w:val="ListParagraph"/>
        <w:numPr>
          <w:ilvl w:val="0"/>
          <w:numId w:val="2"/>
        </w:numPr>
        <w:bidi/>
        <w:spacing w:line="300" w:lineRule="auto"/>
        <w:rPr>
          <w:sz w:val="32"/>
          <w:szCs w:val="32"/>
          <w:lang w:bidi="ar-IQ"/>
        </w:rPr>
      </w:pPr>
      <w:r w:rsidRPr="007023B0">
        <w:rPr>
          <w:rFonts w:hint="cs"/>
          <w:sz w:val="32"/>
          <w:szCs w:val="32"/>
          <w:rtl/>
          <w:lang w:bidi="ar-IQ"/>
        </w:rPr>
        <w:t>(</w:t>
      </w:r>
      <w:r w:rsidRPr="007023B0">
        <w:rPr>
          <w:rFonts w:hint="cs"/>
          <w:color w:val="00B050"/>
          <w:sz w:val="32"/>
          <w:szCs w:val="32"/>
          <w:rtl/>
          <w:lang w:bidi="ar-IQ"/>
        </w:rPr>
        <w:t>سنجر</w:t>
      </w:r>
      <w:r w:rsidRPr="007023B0">
        <w:rPr>
          <w:rFonts w:hint="cs"/>
          <w:sz w:val="32"/>
          <w:szCs w:val="32"/>
          <w:rtl/>
          <w:lang w:bidi="ar-IQ"/>
        </w:rPr>
        <w:t xml:space="preserve">) </w:t>
      </w:r>
      <w:r w:rsidRPr="007023B0">
        <w:rPr>
          <w:rFonts w:hint="cs"/>
          <w:color w:val="0070C0"/>
          <w:sz w:val="32"/>
          <w:szCs w:val="32"/>
          <w:rtl/>
          <w:lang w:bidi="ar-IQ"/>
        </w:rPr>
        <w:t>تكرار المهارة المنتضمة للمحتوى الخاص بتعلمها دون رؤيتها حركيا</w:t>
      </w:r>
      <w:r w:rsidRPr="007023B0">
        <w:rPr>
          <w:rFonts w:hint="cs"/>
          <w:sz w:val="32"/>
          <w:szCs w:val="32"/>
          <w:rtl/>
          <w:lang w:bidi="ar-IQ"/>
        </w:rPr>
        <w:t>.</w:t>
      </w:r>
    </w:p>
    <w:p w:rsidR="001C7868" w:rsidRPr="007023B0" w:rsidRDefault="001C7868" w:rsidP="001C7868">
      <w:pPr>
        <w:pStyle w:val="ListParagraph"/>
        <w:numPr>
          <w:ilvl w:val="0"/>
          <w:numId w:val="2"/>
        </w:numPr>
        <w:bidi/>
        <w:spacing w:line="300" w:lineRule="auto"/>
        <w:rPr>
          <w:sz w:val="32"/>
          <w:szCs w:val="32"/>
          <w:lang w:bidi="ar-IQ"/>
        </w:rPr>
      </w:pPr>
      <w:r w:rsidRPr="007023B0">
        <w:rPr>
          <w:rFonts w:hint="cs"/>
          <w:sz w:val="32"/>
          <w:szCs w:val="32"/>
          <w:rtl/>
          <w:lang w:bidi="ar-IQ"/>
        </w:rPr>
        <w:t>(</w:t>
      </w:r>
      <w:r w:rsidRPr="007023B0">
        <w:rPr>
          <w:rFonts w:hint="cs"/>
          <w:color w:val="00B050"/>
          <w:sz w:val="32"/>
          <w:szCs w:val="32"/>
          <w:rtl/>
          <w:lang w:bidi="ar-IQ"/>
        </w:rPr>
        <w:t>هارة</w:t>
      </w:r>
      <w:r w:rsidRPr="007023B0">
        <w:rPr>
          <w:rFonts w:hint="cs"/>
          <w:sz w:val="32"/>
          <w:szCs w:val="32"/>
          <w:rtl/>
          <w:lang w:bidi="ar-IQ"/>
        </w:rPr>
        <w:t xml:space="preserve">) </w:t>
      </w:r>
      <w:r w:rsidRPr="007023B0">
        <w:rPr>
          <w:rFonts w:hint="cs"/>
          <w:color w:val="0070C0"/>
          <w:sz w:val="32"/>
          <w:szCs w:val="32"/>
          <w:rtl/>
          <w:lang w:bidi="ar-IQ"/>
        </w:rPr>
        <w:t>جزء مكمل من التدريب الرياضي</w:t>
      </w:r>
      <w:r w:rsidRPr="007023B0">
        <w:rPr>
          <w:rFonts w:hint="cs"/>
          <w:sz w:val="32"/>
          <w:szCs w:val="32"/>
          <w:rtl/>
          <w:lang w:bidi="ar-IQ"/>
        </w:rPr>
        <w:t>.</w:t>
      </w:r>
    </w:p>
    <w:p w:rsidR="001C7868" w:rsidRPr="007023B0" w:rsidRDefault="001C7868" w:rsidP="001C7868">
      <w:pPr>
        <w:pStyle w:val="ListParagraph"/>
        <w:numPr>
          <w:ilvl w:val="0"/>
          <w:numId w:val="2"/>
        </w:numPr>
        <w:bidi/>
        <w:spacing w:line="300" w:lineRule="auto"/>
        <w:rPr>
          <w:color w:val="00B050"/>
          <w:sz w:val="32"/>
          <w:szCs w:val="32"/>
          <w:lang w:bidi="ar-IQ"/>
        </w:rPr>
      </w:pPr>
      <w:r w:rsidRPr="007023B0">
        <w:rPr>
          <w:rFonts w:hint="cs"/>
          <w:sz w:val="32"/>
          <w:szCs w:val="32"/>
          <w:rtl/>
          <w:lang w:bidi="ar-IQ"/>
        </w:rPr>
        <w:t>(</w:t>
      </w:r>
      <w:r w:rsidRPr="007023B0">
        <w:rPr>
          <w:rFonts w:hint="cs"/>
          <w:color w:val="00B050"/>
          <w:sz w:val="32"/>
          <w:szCs w:val="32"/>
          <w:rtl/>
          <w:lang w:bidi="ar-IQ"/>
        </w:rPr>
        <w:t>اونثيتال</w:t>
      </w:r>
      <w:r w:rsidRPr="007023B0">
        <w:rPr>
          <w:rFonts w:hint="cs"/>
          <w:sz w:val="32"/>
          <w:szCs w:val="32"/>
          <w:rtl/>
          <w:lang w:bidi="ar-IQ"/>
        </w:rPr>
        <w:t xml:space="preserve">) </w:t>
      </w:r>
      <w:r w:rsidRPr="007023B0">
        <w:rPr>
          <w:rFonts w:hint="cs"/>
          <w:color w:val="0070C0"/>
          <w:sz w:val="32"/>
          <w:szCs w:val="32"/>
          <w:rtl/>
          <w:lang w:bidi="ar-IQ"/>
        </w:rPr>
        <w:t xml:space="preserve">تدريب متتابع طويل المدى للاتجاهات والمهارات العقلية يتضمن بعدين اساسيين: </w:t>
      </w:r>
      <w:r w:rsidRPr="007023B0">
        <w:rPr>
          <w:rFonts w:hint="cs"/>
          <w:color w:val="FF0000"/>
          <w:sz w:val="32"/>
          <w:szCs w:val="32"/>
          <w:rtl/>
          <w:lang w:bidi="ar-IQ"/>
        </w:rPr>
        <w:t xml:space="preserve">الوصول الى المستويات الرياضية العالية </w:t>
      </w:r>
      <w:r w:rsidRPr="007023B0">
        <w:rPr>
          <w:rFonts w:hint="cs"/>
          <w:color w:val="00B050"/>
          <w:sz w:val="32"/>
          <w:szCs w:val="32"/>
          <w:rtl/>
          <w:lang w:bidi="ar-IQ"/>
        </w:rPr>
        <w:t>وتطويرالصحة العامة</w:t>
      </w:r>
    </w:p>
    <w:p w:rsidR="001B3A1B" w:rsidRPr="007023B0" w:rsidRDefault="001B3A1B" w:rsidP="001C7868">
      <w:pPr>
        <w:pStyle w:val="ListParagraph"/>
        <w:numPr>
          <w:ilvl w:val="0"/>
          <w:numId w:val="2"/>
        </w:numPr>
        <w:bidi/>
        <w:spacing w:line="300" w:lineRule="auto"/>
        <w:rPr>
          <w:color w:val="0070C0"/>
          <w:sz w:val="32"/>
          <w:szCs w:val="32"/>
          <w:lang w:bidi="ar-IQ"/>
        </w:rPr>
      </w:pPr>
      <w:r w:rsidRPr="007023B0">
        <w:rPr>
          <w:sz w:val="32"/>
          <w:szCs w:val="32"/>
          <w:rtl/>
          <w:lang w:bidi="ar-IQ"/>
        </w:rPr>
        <w:t>وقد عرفته (ا</w:t>
      </w:r>
      <w:r w:rsidRPr="007023B0">
        <w:rPr>
          <w:color w:val="00B050"/>
          <w:sz w:val="32"/>
          <w:szCs w:val="32"/>
          <w:rtl/>
          <w:lang w:bidi="ar-IQ"/>
        </w:rPr>
        <w:t>لوسيمي</w:t>
      </w:r>
      <w:r w:rsidRPr="007023B0">
        <w:rPr>
          <w:sz w:val="32"/>
          <w:szCs w:val="32"/>
          <w:rtl/>
          <w:lang w:bidi="ar-IQ"/>
        </w:rPr>
        <w:t xml:space="preserve">، 1999) بأنه " </w:t>
      </w:r>
      <w:r w:rsidRPr="007023B0">
        <w:rPr>
          <w:color w:val="0070C0"/>
          <w:sz w:val="32"/>
          <w:szCs w:val="32"/>
          <w:rtl/>
          <w:lang w:bidi="ar-IQ"/>
        </w:rPr>
        <w:t xml:space="preserve">نوع من التدريب الهادف إلى الوصول إلى حالة الأداء المثالية من خلال تنمية وتطوير المهارات العقلية مع زيادة القدرة على اعادة </w:t>
      </w:r>
    </w:p>
    <w:p w:rsidR="001B3A1B" w:rsidRPr="007023B0" w:rsidRDefault="001B3A1B" w:rsidP="00A338EB">
      <w:pPr>
        <w:bidi/>
        <w:spacing w:line="300" w:lineRule="auto"/>
        <w:ind w:firstLine="567"/>
        <w:rPr>
          <w:color w:val="0070C0"/>
          <w:sz w:val="32"/>
          <w:szCs w:val="32"/>
          <w:rtl/>
          <w:lang w:bidi="ar-IQ"/>
        </w:rPr>
      </w:pPr>
      <w:r w:rsidRPr="007023B0">
        <w:rPr>
          <w:color w:val="0070C0"/>
          <w:sz w:val="32"/>
          <w:szCs w:val="32"/>
          <w:rtl/>
          <w:lang w:bidi="ar-IQ"/>
        </w:rPr>
        <w:t xml:space="preserve">التكرار لتثبيت التحكم في الأداء، وتطوير نوعية نظام التدريب، مع القدرة على الاسترخاء واعادة الشفاء والاعداد للمنافسات </w:t>
      </w:r>
      <w:r w:rsidRPr="007023B0">
        <w:rPr>
          <w:color w:val="0070C0"/>
          <w:sz w:val="32"/>
          <w:szCs w:val="32"/>
          <w:vertAlign w:val="superscript"/>
          <w:rtl/>
          <w:lang w:bidi="ar-IQ"/>
        </w:rPr>
        <w:t>(</w:t>
      </w:r>
      <w:r w:rsidRPr="007023B0">
        <w:rPr>
          <w:rStyle w:val="FootnoteReference"/>
          <w:color w:val="0070C0"/>
          <w:sz w:val="32"/>
          <w:szCs w:val="32"/>
          <w:lang w:bidi="ar-IQ"/>
        </w:rPr>
        <w:footnoteReference w:id="5"/>
      </w:r>
      <w:r w:rsidRPr="007023B0">
        <w:rPr>
          <w:rStyle w:val="FootnoteReference"/>
          <w:color w:val="0070C0"/>
          <w:sz w:val="32"/>
          <w:szCs w:val="32"/>
          <w:lang w:bidi="ar-IQ"/>
        </w:rPr>
        <w:t>1</w:t>
      </w:r>
      <w:r w:rsidRPr="007023B0">
        <w:rPr>
          <w:color w:val="0070C0"/>
          <w:sz w:val="32"/>
          <w:szCs w:val="32"/>
          <w:vertAlign w:val="superscript"/>
          <w:rtl/>
          <w:lang w:bidi="ar-IQ"/>
        </w:rPr>
        <w:t>)</w:t>
      </w:r>
      <w:r w:rsidRPr="007023B0">
        <w:rPr>
          <w:color w:val="0070C0"/>
          <w:sz w:val="32"/>
          <w:szCs w:val="32"/>
          <w:rtl/>
          <w:lang w:bidi="ar-IQ"/>
        </w:rPr>
        <w:t xml:space="preserve">. </w:t>
      </w:r>
    </w:p>
    <w:p w:rsidR="001B3A1B" w:rsidRPr="009941E2" w:rsidRDefault="001B3A1B" w:rsidP="00A338EB">
      <w:pPr>
        <w:bidi/>
        <w:spacing w:line="264" w:lineRule="auto"/>
        <w:ind w:firstLine="567"/>
        <w:rPr>
          <w:b/>
          <w:bCs/>
          <w:color w:val="00B050"/>
          <w:sz w:val="32"/>
          <w:szCs w:val="32"/>
          <w:lang w:bidi="ar-IQ"/>
        </w:rPr>
      </w:pPr>
      <w:r w:rsidRPr="009941E2">
        <w:rPr>
          <w:b/>
          <w:bCs/>
          <w:color w:val="00B050"/>
          <w:sz w:val="32"/>
          <w:szCs w:val="32"/>
          <w:rtl/>
          <w:lang w:bidi="ar-IQ"/>
        </w:rPr>
        <w:t>ويتفق أكثر الباحثين ان للتدريب الذهني نوعين:</w:t>
      </w:r>
    </w:p>
    <w:p w:rsidR="001B3A1B" w:rsidRDefault="001B3A1B" w:rsidP="00A338EB">
      <w:pPr>
        <w:bidi/>
        <w:spacing w:line="264" w:lineRule="auto"/>
        <w:ind w:firstLine="567"/>
        <w:rPr>
          <w:sz w:val="4"/>
          <w:szCs w:val="4"/>
          <w:rtl/>
          <w:lang w:bidi="ar-IQ"/>
        </w:rPr>
      </w:pPr>
    </w:p>
    <w:p w:rsidR="001B3A1B" w:rsidRDefault="001B3A1B" w:rsidP="00A338EB">
      <w:pPr>
        <w:bidi/>
        <w:spacing w:line="264" w:lineRule="auto"/>
        <w:rPr>
          <w:rFonts w:cs="SKR HEAD1"/>
          <w:b/>
          <w:bCs/>
          <w:sz w:val="36"/>
          <w:szCs w:val="36"/>
          <w:rtl/>
          <w:lang w:bidi="ar-IQ"/>
        </w:rPr>
      </w:pPr>
      <w:r>
        <w:rPr>
          <w:rFonts w:cs="SKR HEAD1" w:hint="cs"/>
          <w:b/>
          <w:bCs/>
          <w:sz w:val="32"/>
          <w:szCs w:val="32"/>
          <w:rtl/>
          <w:lang w:bidi="ar-IQ"/>
        </w:rPr>
        <w:t>1</w:t>
      </w:r>
      <w:r w:rsidRPr="007023B0">
        <w:rPr>
          <w:rFonts w:cs="SKR HEAD1" w:hint="cs"/>
          <w:b/>
          <w:bCs/>
          <w:color w:val="FF0000"/>
          <w:sz w:val="40"/>
          <w:szCs w:val="40"/>
          <w:u w:val="single"/>
          <w:rtl/>
          <w:lang w:bidi="ar-IQ"/>
        </w:rPr>
        <w:t>. التدريب الذهني المباشر:-</w:t>
      </w:r>
    </w:p>
    <w:p w:rsidR="001B3A1B" w:rsidRPr="007023B0" w:rsidRDefault="001B3A1B" w:rsidP="00A338EB">
      <w:pPr>
        <w:bidi/>
        <w:spacing w:line="264" w:lineRule="auto"/>
        <w:ind w:firstLine="567"/>
        <w:rPr>
          <w:sz w:val="32"/>
          <w:szCs w:val="32"/>
          <w:rtl/>
          <w:lang w:bidi="ar-IQ"/>
        </w:rPr>
      </w:pPr>
      <w:r w:rsidRPr="007023B0">
        <w:rPr>
          <w:sz w:val="32"/>
          <w:szCs w:val="32"/>
          <w:rtl/>
          <w:lang w:bidi="ar-IQ"/>
        </w:rPr>
        <w:t>ويشتمل على:</w:t>
      </w:r>
    </w:p>
    <w:p w:rsidR="001B3A1B" w:rsidRPr="007023B0" w:rsidRDefault="001B3A1B" w:rsidP="00A338EB">
      <w:pPr>
        <w:bidi/>
        <w:spacing w:line="264" w:lineRule="auto"/>
        <w:rPr>
          <w:b/>
          <w:bCs/>
          <w:color w:val="00B050"/>
          <w:sz w:val="32"/>
          <w:szCs w:val="32"/>
          <w:rtl/>
          <w:lang w:bidi="ar-IQ"/>
        </w:rPr>
      </w:pPr>
      <w:r w:rsidRPr="007023B0">
        <w:rPr>
          <w:b/>
          <w:bCs/>
          <w:color w:val="00B050"/>
          <w:sz w:val="32"/>
          <w:szCs w:val="32"/>
          <w:rtl/>
          <w:lang w:bidi="ar-IQ"/>
        </w:rPr>
        <w:t xml:space="preserve">أ- التصور الذهني </w:t>
      </w:r>
    </w:p>
    <w:p w:rsidR="001B3A1B" w:rsidRPr="007023B0" w:rsidRDefault="001B3A1B" w:rsidP="00A338EB">
      <w:pPr>
        <w:bidi/>
        <w:spacing w:line="264" w:lineRule="auto"/>
        <w:rPr>
          <w:b/>
          <w:bCs/>
          <w:color w:val="00B050"/>
          <w:sz w:val="32"/>
          <w:szCs w:val="32"/>
          <w:rtl/>
          <w:lang w:bidi="ar-IQ"/>
        </w:rPr>
      </w:pPr>
      <w:r w:rsidRPr="007023B0">
        <w:rPr>
          <w:b/>
          <w:bCs/>
          <w:color w:val="00B050"/>
          <w:sz w:val="32"/>
          <w:szCs w:val="32"/>
          <w:rtl/>
          <w:lang w:bidi="ar-IQ"/>
        </w:rPr>
        <w:t>ب- الانتباه</w:t>
      </w:r>
    </w:p>
    <w:p w:rsidR="001B3A1B" w:rsidRPr="007023B0" w:rsidRDefault="001B3A1B" w:rsidP="00A338EB">
      <w:pPr>
        <w:bidi/>
        <w:spacing w:line="264" w:lineRule="auto"/>
        <w:ind w:firstLine="567"/>
        <w:rPr>
          <w:sz w:val="32"/>
          <w:szCs w:val="32"/>
          <w:rtl/>
          <w:lang w:bidi="ar-IQ"/>
        </w:rPr>
      </w:pPr>
      <w:r w:rsidRPr="007023B0">
        <w:rPr>
          <w:color w:val="FF0000"/>
          <w:sz w:val="32"/>
          <w:szCs w:val="32"/>
          <w:rtl/>
          <w:lang w:bidi="ar-IQ"/>
        </w:rPr>
        <w:t xml:space="preserve">وتشمل: </w:t>
      </w:r>
      <w:r w:rsidRPr="007023B0">
        <w:rPr>
          <w:sz w:val="32"/>
          <w:szCs w:val="32"/>
          <w:rtl/>
          <w:lang w:bidi="ar-IQ"/>
        </w:rPr>
        <w:tab/>
      </w:r>
    </w:p>
    <w:p w:rsidR="001B3A1B" w:rsidRPr="007023B0" w:rsidRDefault="001B3A1B" w:rsidP="00A338EB">
      <w:pPr>
        <w:bidi/>
        <w:spacing w:line="264" w:lineRule="auto"/>
        <w:rPr>
          <w:color w:val="00B0F0"/>
          <w:sz w:val="32"/>
          <w:szCs w:val="32"/>
          <w:lang w:bidi="ar-IQ"/>
        </w:rPr>
      </w:pPr>
      <w:r w:rsidRPr="007023B0">
        <w:rPr>
          <w:color w:val="00B0F0"/>
          <w:sz w:val="32"/>
          <w:szCs w:val="32"/>
          <w:rtl/>
          <w:lang w:bidi="ar-IQ"/>
        </w:rPr>
        <w:t>- انتقاء الانتباه</w:t>
      </w:r>
    </w:p>
    <w:p w:rsidR="001B3A1B" w:rsidRPr="007023B0" w:rsidRDefault="001B3A1B" w:rsidP="00A338EB">
      <w:pPr>
        <w:bidi/>
        <w:spacing w:line="264" w:lineRule="auto"/>
        <w:rPr>
          <w:color w:val="00B0F0"/>
          <w:sz w:val="32"/>
          <w:szCs w:val="32"/>
          <w:rtl/>
          <w:lang w:bidi="ar-IQ"/>
        </w:rPr>
      </w:pPr>
      <w:r w:rsidRPr="007023B0">
        <w:rPr>
          <w:color w:val="00B0F0"/>
          <w:sz w:val="32"/>
          <w:szCs w:val="32"/>
          <w:rtl/>
          <w:lang w:bidi="ar-IQ"/>
        </w:rPr>
        <w:lastRenderedPageBreak/>
        <w:t>- التوزيع</w:t>
      </w:r>
    </w:p>
    <w:p w:rsidR="001B3A1B" w:rsidRPr="007023B0" w:rsidRDefault="001B3A1B" w:rsidP="00A338EB">
      <w:pPr>
        <w:bidi/>
        <w:spacing w:line="264" w:lineRule="auto"/>
        <w:rPr>
          <w:color w:val="00B0F0"/>
          <w:sz w:val="32"/>
          <w:szCs w:val="32"/>
          <w:rtl/>
          <w:lang w:bidi="ar-IQ"/>
        </w:rPr>
      </w:pPr>
      <w:r w:rsidRPr="007023B0">
        <w:rPr>
          <w:color w:val="00B0F0"/>
          <w:sz w:val="32"/>
          <w:szCs w:val="32"/>
          <w:rtl/>
          <w:lang w:bidi="ar-IQ"/>
        </w:rPr>
        <w:t>- التركيز</w:t>
      </w:r>
      <w:r w:rsidRPr="007023B0">
        <w:rPr>
          <w:color w:val="00B0F0"/>
          <w:sz w:val="32"/>
          <w:szCs w:val="32"/>
          <w:rtl/>
          <w:lang w:bidi="ar-IQ"/>
        </w:rPr>
        <w:tab/>
      </w:r>
    </w:p>
    <w:p w:rsidR="00DC08DF" w:rsidRPr="007023B0" w:rsidRDefault="001B3A1B" w:rsidP="004F1DB0">
      <w:pPr>
        <w:bidi/>
        <w:spacing w:line="264" w:lineRule="auto"/>
        <w:rPr>
          <w:color w:val="00B0F0"/>
          <w:sz w:val="32"/>
          <w:szCs w:val="32"/>
          <w:rtl/>
          <w:lang w:bidi="ar-IQ"/>
        </w:rPr>
      </w:pPr>
      <w:r w:rsidRPr="007023B0">
        <w:rPr>
          <w:color w:val="00B0F0"/>
          <w:sz w:val="32"/>
          <w:szCs w:val="32"/>
          <w:rtl/>
          <w:lang w:bidi="ar-IQ"/>
        </w:rPr>
        <w:t>- تحويل الانتباه</w:t>
      </w:r>
    </w:p>
    <w:p w:rsidR="001B3A1B" w:rsidRPr="007023B0" w:rsidRDefault="001B3A1B" w:rsidP="00A338EB">
      <w:pPr>
        <w:bidi/>
        <w:rPr>
          <w:rFonts w:cs="SKR HEAD1"/>
          <w:b/>
          <w:bCs/>
          <w:color w:val="FF0000"/>
          <w:sz w:val="40"/>
          <w:szCs w:val="40"/>
          <w:u w:val="single"/>
          <w:lang w:bidi="ar-IQ"/>
        </w:rPr>
      </w:pPr>
      <w:r w:rsidRPr="009941E2">
        <w:rPr>
          <w:rFonts w:cs="SKR HEAD1" w:hint="cs"/>
          <w:b/>
          <w:bCs/>
          <w:color w:val="FF0000"/>
          <w:sz w:val="30"/>
          <w:szCs w:val="30"/>
          <w:rtl/>
          <w:lang w:bidi="ar-IQ"/>
        </w:rPr>
        <w:t>2</w:t>
      </w:r>
      <w:r w:rsidRPr="009941E2">
        <w:rPr>
          <w:rFonts w:cs="SKR HEAD1" w:hint="cs"/>
          <w:b/>
          <w:bCs/>
          <w:color w:val="FF0000"/>
          <w:sz w:val="34"/>
          <w:szCs w:val="34"/>
          <w:rtl/>
          <w:lang w:bidi="ar-IQ"/>
        </w:rPr>
        <w:t xml:space="preserve">. </w:t>
      </w:r>
      <w:r w:rsidRPr="007023B0">
        <w:rPr>
          <w:rFonts w:cs="SKR HEAD1" w:hint="cs"/>
          <w:b/>
          <w:bCs/>
          <w:color w:val="FF0000"/>
          <w:sz w:val="40"/>
          <w:szCs w:val="40"/>
          <w:u w:val="single"/>
          <w:rtl/>
          <w:lang w:bidi="ar-IQ"/>
        </w:rPr>
        <w:t>التدريب الذهني غير المباشر:-</w:t>
      </w:r>
    </w:p>
    <w:p w:rsidR="001B3A1B" w:rsidRPr="007023B0" w:rsidRDefault="001B3A1B" w:rsidP="00A338EB">
      <w:pPr>
        <w:bidi/>
        <w:ind w:firstLine="567"/>
        <w:rPr>
          <w:sz w:val="32"/>
          <w:szCs w:val="32"/>
          <w:rtl/>
          <w:lang w:bidi="ar-IQ"/>
        </w:rPr>
      </w:pPr>
      <w:r w:rsidRPr="007023B0">
        <w:rPr>
          <w:sz w:val="32"/>
          <w:szCs w:val="32"/>
          <w:rtl/>
          <w:lang w:bidi="ar-IQ"/>
        </w:rPr>
        <w:t xml:space="preserve">ويشتمل على: </w:t>
      </w:r>
    </w:p>
    <w:p w:rsidR="001B3A1B" w:rsidRPr="007023B0" w:rsidRDefault="001B3A1B" w:rsidP="00A338EB">
      <w:pPr>
        <w:bidi/>
        <w:spacing w:line="264" w:lineRule="auto"/>
        <w:rPr>
          <w:color w:val="00B050"/>
          <w:sz w:val="32"/>
          <w:szCs w:val="32"/>
          <w:rtl/>
          <w:lang w:bidi="ar-IQ"/>
        </w:rPr>
      </w:pPr>
      <w:r w:rsidRPr="007023B0">
        <w:rPr>
          <w:color w:val="00B050"/>
          <w:sz w:val="32"/>
          <w:szCs w:val="32"/>
          <w:rtl/>
          <w:lang w:bidi="ar-IQ"/>
        </w:rPr>
        <w:t xml:space="preserve">- القراءة لوصف مهارة معينة. </w:t>
      </w:r>
    </w:p>
    <w:p w:rsidR="001B3A1B" w:rsidRPr="007023B0" w:rsidRDefault="001B3A1B" w:rsidP="00A338EB">
      <w:pPr>
        <w:bidi/>
        <w:spacing w:line="264" w:lineRule="auto"/>
        <w:rPr>
          <w:color w:val="00B050"/>
          <w:sz w:val="32"/>
          <w:szCs w:val="32"/>
          <w:rtl/>
          <w:lang w:bidi="ar-IQ"/>
        </w:rPr>
      </w:pPr>
      <w:r w:rsidRPr="007023B0">
        <w:rPr>
          <w:color w:val="00B050"/>
          <w:sz w:val="32"/>
          <w:szCs w:val="32"/>
          <w:rtl/>
          <w:lang w:bidi="ar-IQ"/>
        </w:rPr>
        <w:t>- مشاهدة الأفلام.</w:t>
      </w:r>
    </w:p>
    <w:p w:rsidR="001B3A1B" w:rsidRPr="007023B0" w:rsidRDefault="001B3A1B" w:rsidP="00A338EB">
      <w:pPr>
        <w:bidi/>
        <w:spacing w:line="264" w:lineRule="auto"/>
        <w:rPr>
          <w:color w:val="00B050"/>
          <w:sz w:val="32"/>
          <w:szCs w:val="32"/>
          <w:rtl/>
          <w:lang w:bidi="ar-IQ"/>
        </w:rPr>
      </w:pPr>
      <w:r w:rsidRPr="007023B0">
        <w:rPr>
          <w:color w:val="00B050"/>
          <w:sz w:val="32"/>
          <w:szCs w:val="32"/>
          <w:rtl/>
          <w:lang w:bidi="ar-IQ"/>
        </w:rPr>
        <w:t xml:space="preserve">-مشاهدة النماذج الحية. </w:t>
      </w:r>
    </w:p>
    <w:p w:rsidR="00DC08DF" w:rsidRPr="007023B0" w:rsidRDefault="001B3A1B" w:rsidP="004F1DB0">
      <w:pPr>
        <w:bidi/>
        <w:spacing w:line="264" w:lineRule="auto"/>
        <w:rPr>
          <w:color w:val="00B050"/>
          <w:sz w:val="32"/>
          <w:szCs w:val="32"/>
          <w:lang w:bidi="ar-IQ"/>
        </w:rPr>
      </w:pPr>
      <w:r w:rsidRPr="007023B0">
        <w:rPr>
          <w:color w:val="00B050"/>
          <w:sz w:val="32"/>
          <w:szCs w:val="32"/>
          <w:rtl/>
          <w:lang w:bidi="ar-IQ"/>
        </w:rPr>
        <w:t>-  كتابة التعليمات.</w:t>
      </w:r>
    </w:p>
    <w:p w:rsidR="001B3A1B" w:rsidRPr="007023B0" w:rsidRDefault="001B3A1B" w:rsidP="00A338EB">
      <w:pPr>
        <w:bidi/>
        <w:spacing w:line="264" w:lineRule="auto"/>
        <w:rPr>
          <w:color w:val="00B050"/>
          <w:sz w:val="32"/>
          <w:szCs w:val="32"/>
          <w:rtl/>
          <w:lang w:bidi="ar-IQ"/>
        </w:rPr>
      </w:pPr>
      <w:r w:rsidRPr="007023B0">
        <w:rPr>
          <w:color w:val="00B050"/>
          <w:sz w:val="32"/>
          <w:szCs w:val="32"/>
          <w:rtl/>
          <w:lang w:bidi="ar-IQ"/>
        </w:rPr>
        <w:t>-الدمج بين الوسائل السمعية والمرئية.</w:t>
      </w:r>
      <w:r w:rsidRPr="007023B0">
        <w:rPr>
          <w:color w:val="00B050"/>
          <w:sz w:val="32"/>
          <w:szCs w:val="32"/>
          <w:vertAlign w:val="superscript"/>
          <w:rtl/>
          <w:lang w:bidi="ar-IQ"/>
        </w:rPr>
        <w:t>(</w:t>
      </w:r>
      <w:r w:rsidRPr="007023B0">
        <w:rPr>
          <w:rStyle w:val="FootnoteReference"/>
          <w:color w:val="00B050"/>
          <w:sz w:val="32"/>
          <w:szCs w:val="32"/>
          <w:lang w:bidi="ar-IQ"/>
        </w:rPr>
        <w:footnoteReference w:id="6"/>
      </w:r>
      <w:r w:rsidRPr="007023B0">
        <w:rPr>
          <w:rStyle w:val="FootnoteReference"/>
          <w:color w:val="00B050"/>
          <w:sz w:val="32"/>
          <w:szCs w:val="32"/>
          <w:lang w:bidi="ar-IQ"/>
        </w:rPr>
        <w:t>(1)</w:t>
      </w:r>
    </w:p>
    <w:p w:rsidR="001B3A1B" w:rsidRPr="007023B0" w:rsidRDefault="001B3A1B" w:rsidP="00A338EB">
      <w:pPr>
        <w:bidi/>
        <w:spacing w:line="264" w:lineRule="auto"/>
        <w:ind w:firstLine="567"/>
        <w:rPr>
          <w:sz w:val="32"/>
          <w:szCs w:val="32"/>
          <w:rtl/>
          <w:lang w:bidi="ar-IQ"/>
        </w:rPr>
      </w:pPr>
      <w:r w:rsidRPr="007023B0">
        <w:rPr>
          <w:sz w:val="32"/>
          <w:szCs w:val="32"/>
          <w:rtl/>
          <w:lang w:bidi="ar-IQ"/>
        </w:rPr>
        <w:t>ونحن بدورنا نستخدم النوع الأول (</w:t>
      </w:r>
      <w:r w:rsidRPr="007023B0">
        <w:rPr>
          <w:color w:val="00B0F0"/>
          <w:sz w:val="32"/>
          <w:szCs w:val="32"/>
          <w:rtl/>
          <w:lang w:bidi="ar-IQ"/>
        </w:rPr>
        <w:t>التدريب الذهني المباشر</w:t>
      </w:r>
      <w:r w:rsidRPr="007023B0">
        <w:rPr>
          <w:sz w:val="32"/>
          <w:szCs w:val="32"/>
          <w:rtl/>
          <w:lang w:bidi="ar-IQ"/>
        </w:rPr>
        <w:t>) بشكل أساسٍ مع الاستعانة بالنوع الثاني (</w:t>
      </w:r>
      <w:r w:rsidRPr="007023B0">
        <w:rPr>
          <w:color w:val="00B0F0"/>
          <w:sz w:val="32"/>
          <w:szCs w:val="32"/>
          <w:rtl/>
          <w:lang w:bidi="ar-IQ"/>
        </w:rPr>
        <w:t>التدريب الذهني غير المباشر</w:t>
      </w:r>
      <w:r w:rsidRPr="007023B0">
        <w:rPr>
          <w:sz w:val="32"/>
          <w:szCs w:val="32"/>
          <w:rtl/>
          <w:lang w:bidi="ar-IQ"/>
        </w:rPr>
        <w:t xml:space="preserve">) بشكل ثانوي. </w:t>
      </w:r>
    </w:p>
    <w:p w:rsidR="001B3A1B" w:rsidRDefault="001B3A1B" w:rsidP="00A338EB">
      <w:pPr>
        <w:bidi/>
        <w:spacing w:line="264" w:lineRule="auto"/>
        <w:ind w:firstLine="567"/>
        <w:rPr>
          <w:sz w:val="30"/>
          <w:szCs w:val="30"/>
          <w:rtl/>
          <w:lang w:bidi="ar-IQ"/>
        </w:rPr>
      </w:pPr>
    </w:p>
    <w:p w:rsidR="001B3A1B" w:rsidRPr="007023B0" w:rsidRDefault="001B3A1B" w:rsidP="00A338EB">
      <w:pPr>
        <w:pStyle w:val="ListParagraph"/>
        <w:numPr>
          <w:ilvl w:val="0"/>
          <w:numId w:val="2"/>
        </w:numPr>
        <w:bidi/>
        <w:spacing w:line="300" w:lineRule="auto"/>
        <w:rPr>
          <w:rFonts w:cs="SKR HEAD1"/>
          <w:b/>
          <w:bCs/>
          <w:color w:val="FF0000"/>
          <w:sz w:val="40"/>
          <w:szCs w:val="40"/>
          <w:rtl/>
          <w:lang w:bidi="ar-IQ"/>
        </w:rPr>
      </w:pPr>
      <w:r w:rsidRPr="007023B0">
        <w:rPr>
          <w:rFonts w:cs="SKR HEAD1" w:hint="cs"/>
          <w:b/>
          <w:bCs/>
          <w:color w:val="FF0000"/>
          <w:sz w:val="40"/>
          <w:szCs w:val="40"/>
          <w:u w:val="single"/>
          <w:rtl/>
          <w:lang w:bidi="ar-IQ"/>
        </w:rPr>
        <w:t>أهداف التدريب الذهني</w:t>
      </w:r>
      <w:r w:rsidRPr="007023B0">
        <w:rPr>
          <w:rFonts w:cs="SKR HEAD1" w:hint="cs"/>
          <w:b/>
          <w:bCs/>
          <w:color w:val="FF0000"/>
          <w:sz w:val="40"/>
          <w:szCs w:val="40"/>
          <w:rtl/>
          <w:lang w:bidi="ar-IQ"/>
        </w:rPr>
        <w:t>:</w:t>
      </w:r>
    </w:p>
    <w:p w:rsidR="001B3A1B" w:rsidRPr="007023B0" w:rsidRDefault="001B3A1B" w:rsidP="00A338EB">
      <w:pPr>
        <w:bidi/>
        <w:spacing w:line="300" w:lineRule="auto"/>
        <w:ind w:firstLine="567"/>
        <w:rPr>
          <w:color w:val="FF0000"/>
          <w:sz w:val="32"/>
          <w:szCs w:val="32"/>
          <w:rtl/>
          <w:lang w:bidi="ar-IQ"/>
        </w:rPr>
      </w:pPr>
      <w:r w:rsidRPr="007023B0">
        <w:rPr>
          <w:sz w:val="32"/>
          <w:szCs w:val="32"/>
          <w:rtl/>
          <w:lang w:bidi="ar-IQ"/>
        </w:rPr>
        <w:t xml:space="preserve">يهدف التدريب الذهني إلى تحسين وتطوير حالة الفرد من خلال </w:t>
      </w:r>
      <w:r w:rsidRPr="007023B0">
        <w:rPr>
          <w:color w:val="0070C0"/>
          <w:sz w:val="32"/>
          <w:szCs w:val="32"/>
          <w:rtl/>
          <w:lang w:bidi="ar-IQ"/>
        </w:rPr>
        <w:t xml:space="preserve">استخدام المهارات العقلية </w:t>
      </w:r>
      <w:r w:rsidRPr="007023B0">
        <w:rPr>
          <w:color w:val="FF0000"/>
          <w:sz w:val="32"/>
          <w:szCs w:val="32"/>
          <w:rtl/>
          <w:lang w:bidi="ar-IQ"/>
        </w:rPr>
        <w:t xml:space="preserve">(الذهنية) </w:t>
      </w:r>
      <w:r w:rsidRPr="007023B0">
        <w:rPr>
          <w:sz w:val="32"/>
          <w:szCs w:val="32"/>
          <w:rtl/>
          <w:lang w:bidi="ar-IQ"/>
        </w:rPr>
        <w:t xml:space="preserve">بالشكل الجيد وتوظيفها بصورة جيدة بغية لوصول الفرد إلى </w:t>
      </w:r>
      <w:r w:rsidRPr="007023B0">
        <w:rPr>
          <w:color w:val="FF0000"/>
          <w:sz w:val="32"/>
          <w:szCs w:val="32"/>
          <w:rtl/>
          <w:lang w:bidi="ar-IQ"/>
        </w:rPr>
        <w:t xml:space="preserve">المستويات المطلوبة. </w:t>
      </w:r>
    </w:p>
    <w:p w:rsidR="001B3A1B" w:rsidRPr="007023B0" w:rsidRDefault="001B3A1B" w:rsidP="00A338EB">
      <w:pPr>
        <w:bidi/>
        <w:spacing w:line="300" w:lineRule="auto"/>
        <w:ind w:firstLine="567"/>
        <w:rPr>
          <w:color w:val="00B050"/>
          <w:sz w:val="32"/>
          <w:szCs w:val="32"/>
          <w:rtl/>
          <w:lang w:bidi="ar-IQ"/>
        </w:rPr>
      </w:pPr>
      <w:r w:rsidRPr="007023B0">
        <w:rPr>
          <w:sz w:val="32"/>
          <w:szCs w:val="32"/>
          <w:rtl/>
          <w:lang w:bidi="ar-IQ"/>
        </w:rPr>
        <w:t xml:space="preserve">ويشير (شمعون وجمال، 1996) " أن </w:t>
      </w:r>
      <w:r w:rsidRPr="007023B0">
        <w:rPr>
          <w:color w:val="FF0000"/>
          <w:sz w:val="32"/>
          <w:szCs w:val="32"/>
          <w:rtl/>
          <w:lang w:bidi="ar-IQ"/>
        </w:rPr>
        <w:t xml:space="preserve">الهدف من استخدام التدريب الذهني </w:t>
      </w:r>
      <w:r w:rsidRPr="007023B0">
        <w:rPr>
          <w:color w:val="00B050"/>
          <w:sz w:val="32"/>
          <w:szCs w:val="32"/>
          <w:rtl/>
          <w:lang w:bidi="ar-IQ"/>
        </w:rPr>
        <w:t xml:space="preserve">هو تنمية وتطوير الفرد للوصول إلى المستويات المطلوبة من خلال زيادة توعية حالة الأداء المثالية بواسطة تطوير المهارات الذهنية المرتبطة وزيادة القدرة على إعادة التكرار والتثبيت والتحكم في الأداء المثالي، والتحكم في الانتباه وغيرها من العوامل الأخرى المرتبطة" </w:t>
      </w:r>
      <w:r w:rsidRPr="007023B0">
        <w:rPr>
          <w:rStyle w:val="FootnoteReference"/>
          <w:color w:val="00B050"/>
          <w:sz w:val="32"/>
          <w:szCs w:val="32"/>
          <w:lang w:bidi="ar-IQ"/>
        </w:rPr>
        <w:footnoteReference w:id="7"/>
      </w:r>
      <w:r w:rsidRPr="007023B0">
        <w:rPr>
          <w:rStyle w:val="FootnoteReference"/>
          <w:color w:val="00B050"/>
          <w:sz w:val="32"/>
          <w:szCs w:val="32"/>
          <w:lang w:bidi="ar-IQ"/>
        </w:rPr>
        <w:t>(2)</w:t>
      </w:r>
      <w:r w:rsidRPr="007023B0">
        <w:rPr>
          <w:color w:val="00B050"/>
          <w:sz w:val="32"/>
          <w:szCs w:val="32"/>
          <w:rtl/>
          <w:lang w:bidi="ar-IQ"/>
        </w:rPr>
        <w:t xml:space="preserve">. </w:t>
      </w:r>
    </w:p>
    <w:p w:rsidR="00A426C2" w:rsidRDefault="001B3A1B" w:rsidP="00A426C2">
      <w:pPr>
        <w:bidi/>
        <w:spacing w:line="300" w:lineRule="auto"/>
        <w:ind w:firstLine="567"/>
        <w:rPr>
          <w:sz w:val="32"/>
          <w:szCs w:val="32"/>
          <w:rtl/>
          <w:lang w:bidi="ar-IQ"/>
        </w:rPr>
      </w:pPr>
      <w:r w:rsidRPr="007023B0">
        <w:rPr>
          <w:sz w:val="32"/>
          <w:szCs w:val="32"/>
          <w:rtl/>
          <w:lang w:bidi="ar-IQ"/>
        </w:rPr>
        <w:lastRenderedPageBreak/>
        <w:t xml:space="preserve">ويرى (وجيه محجوب، 2000)  أنه " يمكن استخدام </w:t>
      </w:r>
      <w:r w:rsidRPr="007023B0">
        <w:rPr>
          <w:color w:val="0070C0"/>
          <w:sz w:val="32"/>
          <w:szCs w:val="32"/>
          <w:rtl/>
          <w:lang w:bidi="ar-IQ"/>
        </w:rPr>
        <w:t xml:space="preserve">وظيفة آليات الذاكرة </w:t>
      </w:r>
      <w:r w:rsidRPr="007023B0">
        <w:rPr>
          <w:sz w:val="32"/>
          <w:szCs w:val="32"/>
          <w:rtl/>
          <w:lang w:bidi="ar-IQ"/>
        </w:rPr>
        <w:t xml:space="preserve">لتفسير الكيفية التي يساهم بها التمرين الذهني في </w:t>
      </w:r>
      <w:r w:rsidRPr="007023B0">
        <w:rPr>
          <w:color w:val="0070C0"/>
          <w:sz w:val="32"/>
          <w:szCs w:val="32"/>
          <w:rtl/>
          <w:lang w:bidi="ar-IQ"/>
        </w:rPr>
        <w:t xml:space="preserve">تعزيز الفهم </w:t>
      </w:r>
      <w:r w:rsidRPr="007023B0">
        <w:rPr>
          <w:sz w:val="32"/>
          <w:szCs w:val="32"/>
          <w:rtl/>
          <w:lang w:bidi="ar-IQ"/>
        </w:rPr>
        <w:t xml:space="preserve">وأن استخدام الذاكرة لكل شيء يتطلب </w:t>
      </w:r>
      <w:r w:rsidRPr="007023B0">
        <w:rPr>
          <w:color w:val="0070C0"/>
          <w:sz w:val="32"/>
          <w:szCs w:val="32"/>
          <w:rtl/>
          <w:lang w:bidi="ar-IQ"/>
        </w:rPr>
        <w:t>تدريباً لتحقيق الخزن الأقصى بعيد المدى</w:t>
      </w:r>
      <w:r w:rsidRPr="007023B0">
        <w:rPr>
          <w:sz w:val="32"/>
          <w:szCs w:val="32"/>
          <w:rtl/>
          <w:lang w:bidi="ar-IQ"/>
        </w:rPr>
        <w:t>"</w:t>
      </w:r>
      <w:r w:rsidRPr="007023B0">
        <w:rPr>
          <w:rStyle w:val="FootnoteReference"/>
          <w:color w:val="FFFFFF" w:themeColor="background1"/>
          <w:sz w:val="32"/>
          <w:szCs w:val="32"/>
          <w:lang w:bidi="ar-IQ"/>
        </w:rPr>
        <w:footnoteReference w:id="8"/>
      </w:r>
      <w:r w:rsidRPr="007023B0">
        <w:rPr>
          <w:rStyle w:val="FootnoteReference"/>
          <w:sz w:val="32"/>
          <w:szCs w:val="32"/>
          <w:lang w:bidi="ar-IQ"/>
        </w:rPr>
        <w:t>(3)</w:t>
      </w:r>
      <w:r w:rsidRPr="007023B0">
        <w:rPr>
          <w:sz w:val="32"/>
          <w:szCs w:val="32"/>
          <w:rtl/>
          <w:lang w:bidi="ar-IQ"/>
        </w:rPr>
        <w:t xml:space="preserve">. </w:t>
      </w:r>
    </w:p>
    <w:p w:rsidR="007023B0" w:rsidRPr="007023B0" w:rsidRDefault="007023B0" w:rsidP="007023B0">
      <w:pPr>
        <w:bidi/>
        <w:spacing w:line="300" w:lineRule="auto"/>
        <w:ind w:firstLine="567"/>
        <w:rPr>
          <w:sz w:val="32"/>
          <w:szCs w:val="32"/>
          <w:rtl/>
          <w:lang w:bidi="ar-IQ"/>
        </w:rPr>
      </w:pPr>
    </w:p>
    <w:p w:rsidR="001B3A1B" w:rsidRPr="007023B0" w:rsidRDefault="001B3A1B" w:rsidP="00A338EB">
      <w:pPr>
        <w:bidi/>
        <w:spacing w:line="300" w:lineRule="auto"/>
        <w:ind w:firstLine="567"/>
        <w:rPr>
          <w:sz w:val="32"/>
          <w:szCs w:val="32"/>
          <w:rtl/>
          <w:lang w:bidi="ar-IQ"/>
        </w:rPr>
      </w:pPr>
      <w:r w:rsidRPr="007023B0">
        <w:rPr>
          <w:b/>
          <w:bCs/>
          <w:color w:val="FF0000"/>
          <w:sz w:val="32"/>
          <w:szCs w:val="32"/>
          <w:rtl/>
          <w:lang w:bidi="ar-IQ"/>
        </w:rPr>
        <w:t>وقد أشار (ظافر هاشم) إلى أهداف التدريب الذهني ولخصها بالنقاط التالية</w:t>
      </w:r>
      <w:r w:rsidRPr="007023B0">
        <w:rPr>
          <w:rStyle w:val="FootnoteReference"/>
          <w:color w:val="FFFFFF" w:themeColor="background1"/>
          <w:sz w:val="32"/>
          <w:szCs w:val="32"/>
          <w:lang w:bidi="ar-IQ"/>
        </w:rPr>
        <w:footnoteReference w:id="9"/>
      </w:r>
      <w:r w:rsidRPr="007023B0">
        <w:rPr>
          <w:rStyle w:val="FootnoteReference"/>
          <w:sz w:val="32"/>
          <w:szCs w:val="32"/>
          <w:lang w:bidi="ar-IQ"/>
        </w:rPr>
        <w:t>(4)</w:t>
      </w:r>
      <w:r w:rsidRPr="007023B0">
        <w:rPr>
          <w:sz w:val="32"/>
          <w:szCs w:val="32"/>
          <w:rtl/>
          <w:lang w:bidi="ar-IQ"/>
        </w:rPr>
        <w:t xml:space="preserve">: </w:t>
      </w:r>
    </w:p>
    <w:p w:rsidR="001B3A1B" w:rsidRPr="007023B0" w:rsidRDefault="001B3A1B" w:rsidP="00A338EB">
      <w:pPr>
        <w:bidi/>
        <w:spacing w:line="300" w:lineRule="auto"/>
        <w:rPr>
          <w:color w:val="0070C0"/>
          <w:sz w:val="32"/>
          <w:szCs w:val="32"/>
          <w:rtl/>
          <w:lang w:bidi="ar-IQ"/>
        </w:rPr>
      </w:pPr>
      <w:r w:rsidRPr="007023B0">
        <w:rPr>
          <w:color w:val="0070C0"/>
          <w:sz w:val="32"/>
          <w:szCs w:val="32"/>
          <w:rtl/>
          <w:lang w:bidi="ar-IQ"/>
        </w:rPr>
        <w:t xml:space="preserve">1. زيادة توعية حالة الأداء المثالية من خلال تنمية وتطوير المهارات العقلية المرتبطة. </w:t>
      </w:r>
    </w:p>
    <w:p w:rsidR="001B3A1B" w:rsidRPr="007023B0" w:rsidRDefault="001B3A1B" w:rsidP="00A338EB">
      <w:pPr>
        <w:bidi/>
        <w:spacing w:line="300" w:lineRule="auto"/>
        <w:rPr>
          <w:color w:val="0070C0"/>
          <w:sz w:val="32"/>
          <w:szCs w:val="32"/>
          <w:rtl/>
          <w:lang w:bidi="ar-IQ"/>
        </w:rPr>
      </w:pPr>
      <w:r w:rsidRPr="007023B0">
        <w:rPr>
          <w:color w:val="0070C0"/>
          <w:sz w:val="32"/>
          <w:szCs w:val="32"/>
          <w:rtl/>
          <w:lang w:bidi="ar-IQ"/>
        </w:rPr>
        <w:t xml:space="preserve">2. زيادة القدرة على إعادة التكرار والتثبيت والتحكم في الأداء المثالي. </w:t>
      </w:r>
    </w:p>
    <w:p w:rsidR="001B3A1B" w:rsidRPr="007023B0" w:rsidRDefault="001B3A1B" w:rsidP="00A338EB">
      <w:pPr>
        <w:bidi/>
        <w:spacing w:line="300" w:lineRule="auto"/>
        <w:rPr>
          <w:color w:val="0070C0"/>
          <w:sz w:val="32"/>
          <w:szCs w:val="32"/>
          <w:rtl/>
          <w:lang w:bidi="ar-IQ"/>
        </w:rPr>
      </w:pPr>
      <w:r w:rsidRPr="007023B0">
        <w:rPr>
          <w:color w:val="0070C0"/>
          <w:sz w:val="32"/>
          <w:szCs w:val="32"/>
          <w:rtl/>
          <w:lang w:bidi="ar-IQ"/>
        </w:rPr>
        <w:t xml:space="preserve">3. إزالة العوائق أمام التطور العام للأداء. </w:t>
      </w:r>
    </w:p>
    <w:p w:rsidR="001B3A1B" w:rsidRPr="007023B0" w:rsidRDefault="001B3A1B" w:rsidP="00A338EB">
      <w:pPr>
        <w:bidi/>
        <w:spacing w:line="300" w:lineRule="auto"/>
        <w:rPr>
          <w:color w:val="0070C0"/>
          <w:sz w:val="32"/>
          <w:szCs w:val="32"/>
          <w:rtl/>
          <w:lang w:bidi="ar-IQ"/>
        </w:rPr>
      </w:pPr>
      <w:r w:rsidRPr="007023B0">
        <w:rPr>
          <w:color w:val="0070C0"/>
          <w:sz w:val="32"/>
          <w:szCs w:val="32"/>
          <w:rtl/>
          <w:lang w:bidi="ar-IQ"/>
        </w:rPr>
        <w:t xml:space="preserve">4. استبعاد الأسباب المرتبطة بتدهور مستوى الأداء. </w:t>
      </w:r>
    </w:p>
    <w:p w:rsidR="001B3A1B" w:rsidRPr="007023B0" w:rsidRDefault="001B3A1B" w:rsidP="00A338EB">
      <w:pPr>
        <w:bidi/>
        <w:spacing w:line="300" w:lineRule="auto"/>
        <w:rPr>
          <w:color w:val="0070C0"/>
          <w:sz w:val="32"/>
          <w:szCs w:val="32"/>
          <w:rtl/>
          <w:lang w:bidi="ar-IQ"/>
        </w:rPr>
      </w:pPr>
      <w:r w:rsidRPr="007023B0">
        <w:rPr>
          <w:color w:val="0070C0"/>
          <w:sz w:val="32"/>
          <w:szCs w:val="32"/>
          <w:rtl/>
          <w:lang w:bidi="ar-IQ"/>
        </w:rPr>
        <w:t xml:space="preserve">5. تطوير أداء المهارات العقلية والاعداد للمنافسات. </w:t>
      </w:r>
    </w:p>
    <w:p w:rsidR="001B3A1B" w:rsidRPr="007023B0" w:rsidRDefault="001B3A1B" w:rsidP="001C7868">
      <w:pPr>
        <w:bidi/>
        <w:spacing w:line="300" w:lineRule="auto"/>
        <w:rPr>
          <w:color w:val="0070C0"/>
          <w:sz w:val="32"/>
          <w:szCs w:val="32"/>
          <w:rtl/>
          <w:lang w:bidi="ar-IQ"/>
        </w:rPr>
      </w:pPr>
      <w:r w:rsidRPr="007023B0">
        <w:rPr>
          <w:color w:val="0070C0"/>
          <w:sz w:val="32"/>
          <w:szCs w:val="32"/>
          <w:rtl/>
          <w:lang w:bidi="ar-IQ"/>
        </w:rPr>
        <w:t xml:space="preserve">6. تطوير وتنمية الشخصية </w:t>
      </w:r>
      <w:r w:rsidRPr="007023B0">
        <w:rPr>
          <w:rStyle w:val="FootnoteReference"/>
          <w:color w:val="0070C0"/>
          <w:sz w:val="32"/>
          <w:szCs w:val="32"/>
          <w:lang w:bidi="ar-IQ"/>
        </w:rPr>
        <w:footnoteReference w:id="10"/>
      </w:r>
      <w:r w:rsidRPr="007023B0">
        <w:rPr>
          <w:rStyle w:val="FootnoteReference"/>
          <w:color w:val="0070C0"/>
          <w:sz w:val="32"/>
          <w:szCs w:val="32"/>
          <w:lang w:bidi="ar-IQ"/>
        </w:rPr>
        <w:t>(1)</w:t>
      </w:r>
    </w:p>
    <w:p w:rsidR="004B2B75" w:rsidRPr="007023B0" w:rsidRDefault="001C7868" w:rsidP="004B2B75">
      <w:pPr>
        <w:bidi/>
        <w:spacing w:line="300" w:lineRule="auto"/>
        <w:rPr>
          <w:color w:val="0070C0"/>
          <w:sz w:val="32"/>
          <w:szCs w:val="32"/>
          <w:rtl/>
          <w:lang w:bidi="ar-IQ"/>
        </w:rPr>
      </w:pPr>
      <w:r w:rsidRPr="007023B0">
        <w:rPr>
          <w:rFonts w:hint="cs"/>
          <w:color w:val="0070C0"/>
          <w:sz w:val="32"/>
          <w:szCs w:val="32"/>
          <w:rtl/>
          <w:lang w:bidi="ar-IQ"/>
        </w:rPr>
        <w:t>7- تطوير الصحة العامة</w:t>
      </w:r>
    </w:p>
    <w:p w:rsidR="001C7868" w:rsidRPr="007023B0" w:rsidRDefault="001C7868" w:rsidP="001C7868">
      <w:pPr>
        <w:bidi/>
        <w:spacing w:line="300" w:lineRule="auto"/>
        <w:rPr>
          <w:color w:val="0070C0"/>
          <w:sz w:val="32"/>
          <w:szCs w:val="32"/>
          <w:rtl/>
          <w:lang w:bidi="ar-IQ"/>
        </w:rPr>
      </w:pPr>
      <w:r w:rsidRPr="007023B0">
        <w:rPr>
          <w:rFonts w:hint="cs"/>
          <w:color w:val="0070C0"/>
          <w:sz w:val="32"/>
          <w:szCs w:val="32"/>
          <w:rtl/>
          <w:lang w:bidi="ar-IQ"/>
        </w:rPr>
        <w:t>8- زيادة الأستفادة من التدريب البدني من خلال:</w:t>
      </w:r>
    </w:p>
    <w:p w:rsidR="001C7868" w:rsidRPr="007023B0" w:rsidRDefault="001C7868" w:rsidP="001C7868">
      <w:pPr>
        <w:pStyle w:val="ListParagraph"/>
        <w:numPr>
          <w:ilvl w:val="0"/>
          <w:numId w:val="11"/>
        </w:numPr>
        <w:bidi/>
        <w:spacing w:line="300" w:lineRule="auto"/>
        <w:rPr>
          <w:color w:val="00B050"/>
          <w:sz w:val="32"/>
          <w:szCs w:val="32"/>
          <w:lang w:bidi="ar-IQ"/>
        </w:rPr>
      </w:pPr>
      <w:r w:rsidRPr="007023B0">
        <w:rPr>
          <w:rFonts w:hint="cs"/>
          <w:color w:val="00B050"/>
          <w:sz w:val="32"/>
          <w:szCs w:val="32"/>
          <w:rtl/>
          <w:lang w:bidi="ar-IQ"/>
        </w:rPr>
        <w:t>تطوير نوعية ونظام التدريب.</w:t>
      </w:r>
    </w:p>
    <w:p w:rsidR="001C7868" w:rsidRPr="007023B0" w:rsidRDefault="001C7868" w:rsidP="001C7868">
      <w:pPr>
        <w:bidi/>
        <w:spacing w:line="300" w:lineRule="auto"/>
        <w:ind w:left="360"/>
        <w:rPr>
          <w:color w:val="00B050"/>
          <w:sz w:val="32"/>
          <w:szCs w:val="32"/>
          <w:rtl/>
          <w:lang w:bidi="ar-IQ"/>
        </w:rPr>
      </w:pPr>
      <w:r w:rsidRPr="007023B0">
        <w:rPr>
          <w:rFonts w:hint="cs"/>
          <w:sz w:val="32"/>
          <w:szCs w:val="32"/>
          <w:rtl/>
          <w:lang w:bidi="ar-IQ"/>
        </w:rPr>
        <w:t>ب_</w:t>
      </w:r>
      <w:r w:rsidRPr="007023B0">
        <w:rPr>
          <w:rFonts w:hint="cs"/>
          <w:color w:val="00B050"/>
          <w:sz w:val="32"/>
          <w:szCs w:val="32"/>
          <w:rtl/>
          <w:lang w:bidi="ar-IQ"/>
        </w:rPr>
        <w:t>تطوير القدرة على الراحة واستعادة الشفاء من الفترات التدريبية.</w:t>
      </w:r>
    </w:p>
    <w:p w:rsidR="001C7868" w:rsidRDefault="001C7868" w:rsidP="001C7868">
      <w:pPr>
        <w:bidi/>
        <w:spacing w:line="300" w:lineRule="auto"/>
        <w:ind w:left="360"/>
        <w:rPr>
          <w:sz w:val="30"/>
          <w:szCs w:val="30"/>
          <w:rtl/>
          <w:lang w:bidi="ar-IQ"/>
        </w:rPr>
      </w:pPr>
    </w:p>
    <w:p w:rsidR="007023B0" w:rsidRDefault="007023B0" w:rsidP="007023B0">
      <w:pPr>
        <w:bidi/>
        <w:spacing w:line="300" w:lineRule="auto"/>
        <w:ind w:left="360"/>
        <w:rPr>
          <w:sz w:val="30"/>
          <w:szCs w:val="30"/>
          <w:rtl/>
          <w:lang w:bidi="ar-IQ"/>
        </w:rPr>
      </w:pPr>
    </w:p>
    <w:p w:rsidR="007023B0" w:rsidRDefault="007023B0" w:rsidP="007023B0">
      <w:pPr>
        <w:bidi/>
        <w:spacing w:line="300" w:lineRule="auto"/>
        <w:ind w:left="360"/>
        <w:rPr>
          <w:sz w:val="30"/>
          <w:szCs w:val="30"/>
          <w:rtl/>
          <w:lang w:bidi="ar-IQ"/>
        </w:rPr>
      </w:pPr>
    </w:p>
    <w:p w:rsidR="007023B0" w:rsidRDefault="007023B0" w:rsidP="007023B0">
      <w:pPr>
        <w:bidi/>
        <w:spacing w:line="300" w:lineRule="auto"/>
        <w:ind w:left="360"/>
        <w:rPr>
          <w:sz w:val="30"/>
          <w:szCs w:val="30"/>
          <w:rtl/>
          <w:lang w:bidi="ar-IQ"/>
        </w:rPr>
      </w:pPr>
    </w:p>
    <w:p w:rsidR="007023B0" w:rsidRPr="001C7868" w:rsidRDefault="007023B0" w:rsidP="007023B0">
      <w:pPr>
        <w:bidi/>
        <w:spacing w:line="300" w:lineRule="auto"/>
        <w:ind w:left="360"/>
        <w:rPr>
          <w:sz w:val="30"/>
          <w:szCs w:val="30"/>
          <w:rtl/>
          <w:lang w:bidi="ar-IQ"/>
        </w:rPr>
      </w:pPr>
    </w:p>
    <w:p w:rsidR="001B3A1B" w:rsidRPr="007023B0" w:rsidRDefault="001B3A1B" w:rsidP="00A338EB">
      <w:pPr>
        <w:pStyle w:val="ListParagraph"/>
        <w:numPr>
          <w:ilvl w:val="0"/>
          <w:numId w:val="2"/>
        </w:numPr>
        <w:bidi/>
        <w:spacing w:line="300" w:lineRule="auto"/>
        <w:rPr>
          <w:rFonts w:cs="SKR HEAD1"/>
          <w:b/>
          <w:bCs/>
          <w:color w:val="FF0000"/>
          <w:sz w:val="40"/>
          <w:szCs w:val="40"/>
          <w:u w:val="single"/>
          <w:rtl/>
          <w:lang w:bidi="ar-IQ"/>
        </w:rPr>
      </w:pPr>
      <w:r w:rsidRPr="007023B0">
        <w:rPr>
          <w:rFonts w:cs="SKR HEAD1" w:hint="cs"/>
          <w:b/>
          <w:bCs/>
          <w:color w:val="FF0000"/>
          <w:sz w:val="40"/>
          <w:szCs w:val="40"/>
          <w:u w:val="single"/>
          <w:rtl/>
          <w:lang w:bidi="ar-IQ"/>
        </w:rPr>
        <w:t>شروط التدريب الذهني:</w:t>
      </w:r>
    </w:p>
    <w:p w:rsidR="001B3A1B" w:rsidRPr="007023B0" w:rsidRDefault="001B3A1B" w:rsidP="00A338EB">
      <w:pPr>
        <w:bidi/>
        <w:rPr>
          <w:rFonts w:eastAsiaTheme="minorHAnsi" w:cs="Times New Roman"/>
          <w:sz w:val="32"/>
          <w:szCs w:val="32"/>
          <w:rtl/>
        </w:rPr>
      </w:pPr>
      <w:r w:rsidRPr="007023B0">
        <w:rPr>
          <w:sz w:val="32"/>
          <w:szCs w:val="32"/>
          <w:rtl/>
          <w:lang w:bidi="ar-IQ"/>
        </w:rPr>
        <w:t xml:space="preserve">هنالك بعض الشروط الواجب توافرها لنجاح التدريب الذهني لكي يتم تحقيق </w:t>
      </w:r>
    </w:p>
    <w:p w:rsidR="001B3A1B" w:rsidRPr="007023B0" w:rsidRDefault="001B3A1B" w:rsidP="00A338EB">
      <w:pPr>
        <w:bidi/>
        <w:rPr>
          <w:sz w:val="32"/>
          <w:szCs w:val="32"/>
        </w:rPr>
      </w:pPr>
    </w:p>
    <w:p w:rsidR="001B3A1B" w:rsidRPr="007023B0" w:rsidRDefault="001B3A1B" w:rsidP="00A338EB">
      <w:pPr>
        <w:bidi/>
        <w:spacing w:line="300" w:lineRule="auto"/>
        <w:rPr>
          <w:sz w:val="32"/>
          <w:szCs w:val="32"/>
          <w:rtl/>
          <w:lang w:bidi="ar-IQ"/>
        </w:rPr>
      </w:pPr>
      <w:r w:rsidRPr="007023B0">
        <w:rPr>
          <w:sz w:val="32"/>
          <w:szCs w:val="32"/>
          <w:rtl/>
          <w:lang w:bidi="ar-IQ"/>
        </w:rPr>
        <w:t xml:space="preserve">ومن اهم تلك الشروط: </w:t>
      </w:r>
    </w:p>
    <w:p w:rsidR="001B3A1B" w:rsidRPr="007023B0" w:rsidRDefault="001B3A1B" w:rsidP="00A338EB">
      <w:pPr>
        <w:bidi/>
        <w:spacing w:line="300" w:lineRule="auto"/>
        <w:ind w:left="425" w:hanging="425"/>
        <w:rPr>
          <w:color w:val="0070C0"/>
          <w:sz w:val="32"/>
          <w:szCs w:val="32"/>
          <w:rtl/>
          <w:lang w:bidi="ar-IQ"/>
        </w:rPr>
      </w:pPr>
      <w:r w:rsidRPr="007023B0">
        <w:rPr>
          <w:sz w:val="32"/>
          <w:szCs w:val="32"/>
          <w:rtl/>
          <w:lang w:bidi="ar-IQ"/>
        </w:rPr>
        <w:t xml:space="preserve">1. </w:t>
      </w:r>
      <w:r w:rsidRPr="007023B0">
        <w:rPr>
          <w:color w:val="00B050"/>
          <w:sz w:val="32"/>
          <w:szCs w:val="32"/>
          <w:rtl/>
          <w:lang w:bidi="ar-IQ"/>
        </w:rPr>
        <w:t xml:space="preserve">الاتجاه الايجابي: </w:t>
      </w:r>
      <w:r w:rsidRPr="007023B0">
        <w:rPr>
          <w:sz w:val="32"/>
          <w:szCs w:val="32"/>
          <w:rtl/>
          <w:lang w:bidi="ar-IQ"/>
        </w:rPr>
        <w:t xml:space="preserve">من الأهمية ان يقبل اللاعب </w:t>
      </w:r>
      <w:r w:rsidRPr="007023B0">
        <w:rPr>
          <w:color w:val="0070C0"/>
          <w:sz w:val="32"/>
          <w:szCs w:val="32"/>
          <w:rtl/>
          <w:lang w:bidi="ar-IQ"/>
        </w:rPr>
        <w:t xml:space="preserve">وهو تام الاقناع بالدور </w:t>
      </w:r>
      <w:r w:rsidRPr="007023B0">
        <w:rPr>
          <w:sz w:val="32"/>
          <w:szCs w:val="32"/>
          <w:rtl/>
          <w:lang w:bidi="ar-IQ"/>
        </w:rPr>
        <w:t xml:space="preserve">الذي يمكن ان يساهم به التدريب الذهني في </w:t>
      </w:r>
      <w:r w:rsidRPr="007023B0">
        <w:rPr>
          <w:color w:val="0070C0"/>
          <w:sz w:val="32"/>
          <w:szCs w:val="32"/>
          <w:rtl/>
          <w:lang w:bidi="ar-IQ"/>
        </w:rPr>
        <w:t xml:space="preserve">تطوير المهارات ومساعدة اللاعب على التقدم والارتقاء بمستوى الأداء. </w:t>
      </w:r>
    </w:p>
    <w:p w:rsidR="001B3A1B" w:rsidRPr="007023B0" w:rsidRDefault="001B3A1B" w:rsidP="00A338EB">
      <w:pPr>
        <w:bidi/>
        <w:spacing w:line="300" w:lineRule="auto"/>
        <w:ind w:left="425" w:hanging="425"/>
        <w:rPr>
          <w:sz w:val="32"/>
          <w:szCs w:val="32"/>
          <w:rtl/>
          <w:lang w:bidi="ar-IQ"/>
        </w:rPr>
      </w:pPr>
      <w:r w:rsidRPr="007023B0">
        <w:rPr>
          <w:sz w:val="32"/>
          <w:szCs w:val="32"/>
          <w:rtl/>
          <w:lang w:bidi="ar-IQ"/>
        </w:rPr>
        <w:t xml:space="preserve">2. </w:t>
      </w:r>
      <w:r w:rsidRPr="007023B0">
        <w:rPr>
          <w:color w:val="00B050"/>
          <w:sz w:val="32"/>
          <w:szCs w:val="32"/>
          <w:rtl/>
          <w:lang w:bidi="ar-IQ"/>
        </w:rPr>
        <w:t xml:space="preserve">الذكاء: </w:t>
      </w:r>
      <w:r w:rsidRPr="007023B0">
        <w:rPr>
          <w:sz w:val="32"/>
          <w:szCs w:val="32"/>
          <w:rtl/>
          <w:lang w:bidi="ar-IQ"/>
        </w:rPr>
        <w:t xml:space="preserve">تتطلب المستويات الرياضية التنافسية </w:t>
      </w:r>
      <w:r w:rsidRPr="007023B0">
        <w:rPr>
          <w:color w:val="0070C0"/>
          <w:sz w:val="32"/>
          <w:szCs w:val="32"/>
          <w:rtl/>
          <w:lang w:bidi="ar-IQ"/>
        </w:rPr>
        <w:t xml:space="preserve">درجة عالية من الذكاء </w:t>
      </w:r>
      <w:r w:rsidRPr="007023B0">
        <w:rPr>
          <w:sz w:val="32"/>
          <w:szCs w:val="32"/>
          <w:rtl/>
          <w:lang w:bidi="ar-IQ"/>
        </w:rPr>
        <w:t xml:space="preserve">وان التدريب الذهني أكثر نفعاً لللاعبين ذي الذكاء المرتفع. </w:t>
      </w:r>
    </w:p>
    <w:p w:rsidR="001B3A1B" w:rsidRPr="007023B0" w:rsidRDefault="001B3A1B" w:rsidP="00A338EB">
      <w:pPr>
        <w:bidi/>
        <w:spacing w:line="300" w:lineRule="auto"/>
        <w:ind w:left="425" w:hanging="425"/>
        <w:rPr>
          <w:sz w:val="32"/>
          <w:szCs w:val="32"/>
          <w:rtl/>
          <w:lang w:bidi="ar-IQ"/>
        </w:rPr>
      </w:pPr>
      <w:r w:rsidRPr="007023B0">
        <w:rPr>
          <w:sz w:val="32"/>
          <w:szCs w:val="32"/>
          <w:rtl/>
          <w:lang w:bidi="ar-IQ"/>
        </w:rPr>
        <w:t xml:space="preserve">3. </w:t>
      </w:r>
      <w:r w:rsidRPr="007023B0">
        <w:rPr>
          <w:color w:val="00B050"/>
          <w:sz w:val="32"/>
          <w:szCs w:val="32"/>
          <w:rtl/>
          <w:lang w:bidi="ar-IQ"/>
        </w:rPr>
        <w:t xml:space="preserve">الخبرة السابقة: </w:t>
      </w:r>
      <w:r w:rsidRPr="007023B0">
        <w:rPr>
          <w:sz w:val="32"/>
          <w:szCs w:val="32"/>
          <w:rtl/>
          <w:lang w:bidi="ar-IQ"/>
        </w:rPr>
        <w:t xml:space="preserve">تمثل أحد الأبعاد الأساسية المؤثرة في تحقيق أفضل عائد من التدريب الرياضي. </w:t>
      </w:r>
    </w:p>
    <w:p w:rsidR="001B3A1B" w:rsidRPr="007023B0" w:rsidRDefault="001B3A1B" w:rsidP="00A338EB">
      <w:pPr>
        <w:bidi/>
        <w:rPr>
          <w:sz w:val="32"/>
          <w:szCs w:val="32"/>
          <w:lang w:bidi="ar-IQ"/>
        </w:rPr>
      </w:pPr>
    </w:p>
    <w:p w:rsidR="001B3A1B" w:rsidRPr="007023B0" w:rsidRDefault="001B3A1B" w:rsidP="00A338EB">
      <w:pPr>
        <w:bidi/>
        <w:spacing w:line="300" w:lineRule="auto"/>
        <w:ind w:left="425" w:hanging="425"/>
        <w:rPr>
          <w:sz w:val="32"/>
          <w:szCs w:val="32"/>
          <w:lang w:bidi="ar-IQ"/>
        </w:rPr>
      </w:pPr>
      <w:r w:rsidRPr="007023B0">
        <w:rPr>
          <w:sz w:val="32"/>
          <w:szCs w:val="32"/>
          <w:rtl/>
          <w:lang w:bidi="ar-IQ"/>
        </w:rPr>
        <w:t xml:space="preserve">4. </w:t>
      </w:r>
      <w:r w:rsidRPr="007023B0">
        <w:rPr>
          <w:color w:val="00B050"/>
          <w:sz w:val="32"/>
          <w:szCs w:val="32"/>
          <w:rtl/>
          <w:lang w:bidi="ar-IQ"/>
        </w:rPr>
        <w:t>الأداء الصحيح:</w:t>
      </w:r>
      <w:r w:rsidRPr="007023B0">
        <w:rPr>
          <w:color w:val="FF0000"/>
          <w:sz w:val="32"/>
          <w:szCs w:val="32"/>
          <w:rtl/>
          <w:lang w:bidi="ar-IQ"/>
        </w:rPr>
        <w:t xml:space="preserve"> التركيز </w:t>
      </w:r>
      <w:r w:rsidRPr="007023B0">
        <w:rPr>
          <w:sz w:val="32"/>
          <w:szCs w:val="32"/>
          <w:rtl/>
          <w:lang w:bidi="ar-IQ"/>
        </w:rPr>
        <w:t xml:space="preserve">على </w:t>
      </w:r>
      <w:r w:rsidRPr="007023B0">
        <w:rPr>
          <w:color w:val="0070C0"/>
          <w:sz w:val="32"/>
          <w:szCs w:val="32"/>
          <w:rtl/>
          <w:lang w:bidi="ar-IQ"/>
        </w:rPr>
        <w:t xml:space="preserve">الأداء الصحيح </w:t>
      </w:r>
      <w:r w:rsidRPr="007023B0">
        <w:rPr>
          <w:sz w:val="32"/>
          <w:szCs w:val="32"/>
          <w:rtl/>
          <w:lang w:bidi="ar-IQ"/>
        </w:rPr>
        <w:t xml:space="preserve">كي لا يؤثر الأداء الخاطئ في تثبيت الخطأ وبالتالي الفشل في الأداء. </w:t>
      </w:r>
    </w:p>
    <w:p w:rsidR="001B3A1B" w:rsidRPr="007023B0" w:rsidRDefault="001B3A1B" w:rsidP="00A338EB">
      <w:pPr>
        <w:bidi/>
        <w:spacing w:line="300" w:lineRule="auto"/>
        <w:ind w:left="425" w:hanging="425"/>
        <w:rPr>
          <w:color w:val="FF0000"/>
          <w:sz w:val="32"/>
          <w:szCs w:val="32"/>
          <w:rtl/>
          <w:lang w:bidi="ar-IQ"/>
        </w:rPr>
      </w:pPr>
      <w:r w:rsidRPr="007023B0">
        <w:rPr>
          <w:sz w:val="32"/>
          <w:szCs w:val="32"/>
          <w:rtl/>
          <w:lang w:bidi="ar-IQ"/>
        </w:rPr>
        <w:t xml:space="preserve">5. </w:t>
      </w:r>
      <w:r w:rsidRPr="007023B0">
        <w:rPr>
          <w:color w:val="00B050"/>
          <w:sz w:val="32"/>
          <w:szCs w:val="32"/>
          <w:rtl/>
          <w:lang w:bidi="ar-IQ"/>
        </w:rPr>
        <w:t xml:space="preserve">الإحساس والإيقاع الحركي: </w:t>
      </w:r>
      <w:r w:rsidRPr="007023B0">
        <w:rPr>
          <w:sz w:val="32"/>
          <w:szCs w:val="32"/>
          <w:rtl/>
          <w:lang w:bidi="ar-IQ"/>
        </w:rPr>
        <w:t xml:space="preserve">يجب ان يكون التدريب الذهني في </w:t>
      </w:r>
      <w:r w:rsidRPr="007023B0">
        <w:rPr>
          <w:color w:val="0070C0"/>
          <w:sz w:val="32"/>
          <w:szCs w:val="32"/>
          <w:rtl/>
          <w:lang w:bidi="ar-IQ"/>
        </w:rPr>
        <w:t xml:space="preserve">نفس السرعة والإيقاع الحركي للمهارات المراد تعلمها </w:t>
      </w:r>
      <w:r w:rsidRPr="007023B0">
        <w:rPr>
          <w:color w:val="FF0000"/>
          <w:sz w:val="32"/>
          <w:szCs w:val="32"/>
          <w:rtl/>
          <w:lang w:bidi="ar-IQ"/>
        </w:rPr>
        <w:t>والتأكيد</w:t>
      </w:r>
      <w:r w:rsidRPr="007023B0">
        <w:rPr>
          <w:sz w:val="32"/>
          <w:szCs w:val="32"/>
          <w:rtl/>
          <w:lang w:bidi="ar-IQ"/>
        </w:rPr>
        <w:t xml:space="preserve"> على </w:t>
      </w:r>
      <w:r w:rsidRPr="007023B0">
        <w:rPr>
          <w:color w:val="0070C0"/>
          <w:sz w:val="32"/>
          <w:szCs w:val="32"/>
          <w:rtl/>
          <w:lang w:bidi="ar-IQ"/>
        </w:rPr>
        <w:t xml:space="preserve">الإحساس الحركي </w:t>
      </w:r>
      <w:r w:rsidRPr="007023B0">
        <w:rPr>
          <w:sz w:val="32"/>
          <w:szCs w:val="32"/>
          <w:rtl/>
          <w:lang w:bidi="ar-IQ"/>
        </w:rPr>
        <w:t xml:space="preserve">لأنه </w:t>
      </w:r>
      <w:r w:rsidRPr="007023B0">
        <w:rPr>
          <w:color w:val="FF0000"/>
          <w:sz w:val="32"/>
          <w:szCs w:val="32"/>
          <w:rtl/>
          <w:lang w:bidi="ar-IQ"/>
        </w:rPr>
        <w:t xml:space="preserve">يساهم في إيجاد المثيرات التي تعمل على التحكم في الحركة. </w:t>
      </w:r>
    </w:p>
    <w:p w:rsidR="001B3A1B" w:rsidRPr="007023B0" w:rsidRDefault="001B3A1B" w:rsidP="00A338EB">
      <w:pPr>
        <w:bidi/>
        <w:spacing w:line="300" w:lineRule="auto"/>
        <w:ind w:left="425" w:hanging="425"/>
        <w:rPr>
          <w:sz w:val="32"/>
          <w:szCs w:val="32"/>
          <w:rtl/>
          <w:lang w:bidi="ar-IQ"/>
        </w:rPr>
      </w:pPr>
      <w:r w:rsidRPr="007023B0">
        <w:rPr>
          <w:sz w:val="32"/>
          <w:szCs w:val="32"/>
          <w:rtl/>
          <w:lang w:bidi="ar-IQ"/>
        </w:rPr>
        <w:t xml:space="preserve">6. </w:t>
      </w:r>
      <w:r w:rsidRPr="007023B0">
        <w:rPr>
          <w:color w:val="00B050"/>
          <w:sz w:val="32"/>
          <w:szCs w:val="32"/>
          <w:rtl/>
          <w:lang w:bidi="ar-IQ"/>
        </w:rPr>
        <w:t xml:space="preserve">الانتظام في التدريب: </w:t>
      </w:r>
      <w:r w:rsidRPr="007023B0">
        <w:rPr>
          <w:sz w:val="32"/>
          <w:szCs w:val="32"/>
          <w:rtl/>
          <w:lang w:bidi="ar-IQ"/>
        </w:rPr>
        <w:t xml:space="preserve">يعد من الأبعاد المهمة من كافة أبعاد الحياة ولكن في التدريب الذهني يمثل أهمية خاصة إذ عادة ما </w:t>
      </w:r>
      <w:r w:rsidRPr="007023B0">
        <w:rPr>
          <w:color w:val="0070C0"/>
          <w:sz w:val="32"/>
          <w:szCs w:val="32"/>
          <w:rtl/>
          <w:lang w:bidi="ar-IQ"/>
        </w:rPr>
        <w:t xml:space="preserve">يتوقف اللاعب بعد تحقيق بعض النتائج الايجابية </w:t>
      </w:r>
      <w:r w:rsidRPr="007023B0">
        <w:rPr>
          <w:color w:val="FFFFFF" w:themeColor="background1"/>
          <w:sz w:val="32"/>
          <w:szCs w:val="32"/>
          <w:vertAlign w:val="superscript"/>
          <w:rtl/>
          <w:lang w:bidi="ar-IQ"/>
        </w:rPr>
        <w:t>(</w:t>
      </w:r>
      <w:r w:rsidRPr="007023B0">
        <w:rPr>
          <w:rStyle w:val="FootnoteReference"/>
          <w:color w:val="FFFFFF" w:themeColor="background1"/>
          <w:sz w:val="32"/>
          <w:szCs w:val="32"/>
          <w:lang w:bidi="ar-IQ"/>
        </w:rPr>
        <w:footnoteReference w:id="11"/>
      </w:r>
      <w:r w:rsidRPr="007023B0">
        <w:rPr>
          <w:rStyle w:val="FootnoteReference"/>
          <w:sz w:val="32"/>
          <w:szCs w:val="32"/>
          <w:lang w:bidi="ar-IQ"/>
        </w:rPr>
        <w:t>(1)</w:t>
      </w:r>
      <w:r w:rsidRPr="007023B0">
        <w:rPr>
          <w:color w:val="FFFFFF" w:themeColor="background1"/>
          <w:sz w:val="32"/>
          <w:szCs w:val="32"/>
          <w:vertAlign w:val="superscript"/>
          <w:rtl/>
          <w:lang w:bidi="ar-IQ"/>
        </w:rPr>
        <w:t>)</w:t>
      </w:r>
      <w:r w:rsidRPr="007023B0">
        <w:rPr>
          <w:sz w:val="32"/>
          <w:szCs w:val="32"/>
          <w:rtl/>
          <w:lang w:bidi="ar-IQ"/>
        </w:rPr>
        <w:t xml:space="preserve">. </w:t>
      </w:r>
    </w:p>
    <w:p w:rsidR="001B3A1B" w:rsidRPr="007023B0" w:rsidRDefault="001B3A1B" w:rsidP="00A338EB">
      <w:pPr>
        <w:bidi/>
        <w:spacing w:line="300" w:lineRule="auto"/>
        <w:ind w:left="425" w:hanging="425"/>
        <w:rPr>
          <w:sz w:val="32"/>
          <w:szCs w:val="32"/>
          <w:rtl/>
          <w:lang w:bidi="ar-IQ"/>
        </w:rPr>
      </w:pPr>
      <w:r w:rsidRPr="007023B0">
        <w:rPr>
          <w:sz w:val="32"/>
          <w:szCs w:val="32"/>
          <w:rtl/>
          <w:lang w:bidi="ar-IQ"/>
        </w:rPr>
        <w:lastRenderedPageBreak/>
        <w:t xml:space="preserve">7. </w:t>
      </w:r>
      <w:r w:rsidRPr="007023B0">
        <w:rPr>
          <w:color w:val="00B050"/>
          <w:sz w:val="32"/>
          <w:szCs w:val="32"/>
          <w:rtl/>
          <w:lang w:bidi="ar-IQ"/>
        </w:rPr>
        <w:t xml:space="preserve">جو التدريب: </w:t>
      </w:r>
      <w:r w:rsidRPr="007023B0">
        <w:rPr>
          <w:sz w:val="32"/>
          <w:szCs w:val="32"/>
          <w:rtl/>
          <w:lang w:bidi="ar-IQ"/>
        </w:rPr>
        <w:t xml:space="preserve">كلما كان </w:t>
      </w:r>
      <w:r w:rsidRPr="007023B0">
        <w:rPr>
          <w:color w:val="FF0000"/>
          <w:sz w:val="32"/>
          <w:szCs w:val="32"/>
          <w:rtl/>
          <w:lang w:bidi="ar-IQ"/>
        </w:rPr>
        <w:t xml:space="preserve">التدريب الذهني </w:t>
      </w:r>
      <w:r w:rsidRPr="007023B0">
        <w:rPr>
          <w:sz w:val="32"/>
          <w:szCs w:val="32"/>
          <w:rtl/>
          <w:lang w:bidi="ar-IQ"/>
        </w:rPr>
        <w:t xml:space="preserve">في </w:t>
      </w:r>
      <w:r w:rsidRPr="007023B0">
        <w:rPr>
          <w:color w:val="0070C0"/>
          <w:sz w:val="32"/>
          <w:szCs w:val="32"/>
          <w:rtl/>
          <w:lang w:bidi="ar-IQ"/>
        </w:rPr>
        <w:t>نفس الجو والمحيط</w:t>
      </w:r>
      <w:r w:rsidRPr="007023B0">
        <w:rPr>
          <w:sz w:val="32"/>
          <w:szCs w:val="32"/>
          <w:rtl/>
          <w:lang w:bidi="ar-IQ"/>
        </w:rPr>
        <w:t xml:space="preserve"> بظروف الأنشطة الرياضية كلما ساعد ذلك على </w:t>
      </w:r>
      <w:r w:rsidRPr="007023B0">
        <w:rPr>
          <w:color w:val="0070C0"/>
          <w:sz w:val="32"/>
          <w:szCs w:val="32"/>
          <w:rtl/>
          <w:lang w:bidi="ar-IQ"/>
        </w:rPr>
        <w:t>أستكمال كافة الأبعاد في التصور العقلي عند إعادة الاسترجاع</w:t>
      </w:r>
      <w:r w:rsidRPr="007023B0">
        <w:rPr>
          <w:sz w:val="32"/>
          <w:szCs w:val="32"/>
          <w:rtl/>
          <w:lang w:bidi="ar-IQ"/>
        </w:rPr>
        <w:t xml:space="preserve">. </w:t>
      </w:r>
    </w:p>
    <w:p w:rsidR="001B3A1B" w:rsidRPr="007023B0" w:rsidRDefault="001B3A1B" w:rsidP="00A338EB">
      <w:pPr>
        <w:bidi/>
        <w:spacing w:line="300" w:lineRule="auto"/>
        <w:ind w:left="425" w:hanging="425"/>
        <w:rPr>
          <w:sz w:val="32"/>
          <w:szCs w:val="32"/>
          <w:rtl/>
          <w:lang w:bidi="ar-IQ"/>
        </w:rPr>
      </w:pPr>
      <w:r w:rsidRPr="007023B0">
        <w:rPr>
          <w:sz w:val="32"/>
          <w:szCs w:val="32"/>
          <w:rtl/>
          <w:lang w:bidi="ar-IQ"/>
        </w:rPr>
        <w:t xml:space="preserve">8. </w:t>
      </w:r>
      <w:r w:rsidRPr="007023B0">
        <w:rPr>
          <w:color w:val="00B050"/>
          <w:sz w:val="32"/>
          <w:szCs w:val="32"/>
          <w:rtl/>
          <w:lang w:bidi="ar-IQ"/>
        </w:rPr>
        <w:t xml:space="preserve">مستوى من اللياقة البدنية: </w:t>
      </w:r>
      <w:r w:rsidRPr="007023B0">
        <w:rPr>
          <w:sz w:val="32"/>
          <w:szCs w:val="32"/>
          <w:rtl/>
          <w:lang w:bidi="ar-IQ"/>
        </w:rPr>
        <w:t xml:space="preserve">اللاعب الذي لديه </w:t>
      </w:r>
      <w:r w:rsidRPr="007023B0">
        <w:rPr>
          <w:color w:val="0070C0"/>
          <w:sz w:val="32"/>
          <w:szCs w:val="32"/>
          <w:rtl/>
          <w:lang w:bidi="ar-IQ"/>
        </w:rPr>
        <w:t xml:space="preserve">قوة عضلية جيدة يستفيد أكثر </w:t>
      </w:r>
      <w:r w:rsidRPr="007023B0">
        <w:rPr>
          <w:sz w:val="32"/>
          <w:szCs w:val="32"/>
          <w:rtl/>
          <w:lang w:bidi="ar-IQ"/>
        </w:rPr>
        <w:t xml:space="preserve">من </w:t>
      </w:r>
      <w:r w:rsidRPr="007023B0">
        <w:rPr>
          <w:color w:val="FF0000"/>
          <w:sz w:val="32"/>
          <w:szCs w:val="32"/>
          <w:rtl/>
          <w:lang w:bidi="ar-IQ"/>
        </w:rPr>
        <w:t>التدريب الذهني</w:t>
      </w:r>
      <w:r w:rsidRPr="007023B0">
        <w:rPr>
          <w:sz w:val="32"/>
          <w:szCs w:val="32"/>
          <w:rtl/>
          <w:lang w:bidi="ar-IQ"/>
        </w:rPr>
        <w:t xml:space="preserve"> عن الذي تكون لديه قدرة عضلية محدودة. </w:t>
      </w:r>
    </w:p>
    <w:p w:rsidR="001B3A1B" w:rsidRPr="007023B0" w:rsidRDefault="001B3A1B" w:rsidP="00A338EB">
      <w:pPr>
        <w:bidi/>
        <w:spacing w:line="300" w:lineRule="auto"/>
        <w:ind w:left="425" w:hanging="425"/>
        <w:rPr>
          <w:sz w:val="32"/>
          <w:szCs w:val="32"/>
          <w:rtl/>
          <w:lang w:bidi="ar-IQ"/>
        </w:rPr>
      </w:pPr>
      <w:r w:rsidRPr="007023B0">
        <w:rPr>
          <w:sz w:val="32"/>
          <w:szCs w:val="32"/>
          <w:rtl/>
          <w:lang w:bidi="ar-IQ"/>
        </w:rPr>
        <w:t xml:space="preserve">9. </w:t>
      </w:r>
      <w:r w:rsidRPr="007023B0">
        <w:rPr>
          <w:color w:val="00B050"/>
          <w:sz w:val="32"/>
          <w:szCs w:val="32"/>
          <w:rtl/>
          <w:lang w:bidi="ar-IQ"/>
        </w:rPr>
        <w:t xml:space="preserve">المهارة المطلوبة: </w:t>
      </w:r>
      <w:r w:rsidRPr="007023B0">
        <w:rPr>
          <w:sz w:val="32"/>
          <w:szCs w:val="32"/>
          <w:rtl/>
          <w:lang w:bidi="ar-IQ"/>
        </w:rPr>
        <w:t xml:space="preserve">يجب ان تؤدي المهارة أو مجموعة الحركات من النشاط بصورة </w:t>
      </w:r>
      <w:r w:rsidRPr="007023B0">
        <w:rPr>
          <w:color w:val="0070C0"/>
          <w:sz w:val="32"/>
          <w:szCs w:val="32"/>
          <w:rtl/>
          <w:lang w:bidi="ar-IQ"/>
        </w:rPr>
        <w:t xml:space="preserve">كلية وتامة </w:t>
      </w:r>
      <w:r w:rsidRPr="007023B0">
        <w:rPr>
          <w:sz w:val="32"/>
          <w:szCs w:val="32"/>
          <w:rtl/>
          <w:lang w:bidi="ar-IQ"/>
        </w:rPr>
        <w:t xml:space="preserve">حتى يتمكن اللاعب من الوصول إلى </w:t>
      </w:r>
      <w:r w:rsidRPr="007023B0">
        <w:rPr>
          <w:color w:val="0070C0"/>
          <w:sz w:val="32"/>
          <w:szCs w:val="32"/>
          <w:rtl/>
          <w:lang w:bidi="ar-IQ"/>
        </w:rPr>
        <w:t>الإدراك الكلي للأداء</w:t>
      </w:r>
      <w:r w:rsidRPr="007023B0">
        <w:rPr>
          <w:sz w:val="32"/>
          <w:szCs w:val="32"/>
          <w:rtl/>
          <w:lang w:bidi="ar-IQ"/>
        </w:rPr>
        <w:t xml:space="preserve">. </w:t>
      </w:r>
    </w:p>
    <w:p w:rsidR="00A426C2" w:rsidRPr="007023B0" w:rsidRDefault="00A426C2" w:rsidP="00A426C2">
      <w:pPr>
        <w:bidi/>
        <w:spacing w:line="300" w:lineRule="auto"/>
        <w:ind w:left="425" w:hanging="425"/>
        <w:rPr>
          <w:sz w:val="32"/>
          <w:szCs w:val="32"/>
          <w:rtl/>
          <w:lang w:bidi="ar-IQ"/>
        </w:rPr>
      </w:pPr>
      <w:r w:rsidRPr="007023B0">
        <w:rPr>
          <w:rFonts w:hint="cs"/>
          <w:sz w:val="32"/>
          <w:szCs w:val="32"/>
          <w:rtl/>
          <w:lang w:bidi="ar-IQ"/>
        </w:rPr>
        <w:t xml:space="preserve">10- </w:t>
      </w:r>
      <w:r w:rsidRPr="007023B0">
        <w:rPr>
          <w:rFonts w:hint="cs"/>
          <w:color w:val="00B050"/>
          <w:sz w:val="32"/>
          <w:szCs w:val="32"/>
          <w:rtl/>
          <w:lang w:bidi="ar-IQ"/>
        </w:rPr>
        <w:t>التدريب العقلي قبل الأداء مباشرة</w:t>
      </w:r>
      <w:r w:rsidRPr="007023B0">
        <w:rPr>
          <w:rFonts w:hint="cs"/>
          <w:sz w:val="32"/>
          <w:szCs w:val="32"/>
          <w:rtl/>
          <w:lang w:bidi="ar-IQ"/>
        </w:rPr>
        <w:t xml:space="preserve">: ينصح ان يكون هناك </w:t>
      </w:r>
      <w:r w:rsidRPr="007023B0">
        <w:rPr>
          <w:rFonts w:hint="cs"/>
          <w:color w:val="0070C0"/>
          <w:sz w:val="32"/>
          <w:szCs w:val="32"/>
          <w:rtl/>
          <w:lang w:bidi="ar-IQ"/>
        </w:rPr>
        <w:t xml:space="preserve">تدريب واحد على الأقل </w:t>
      </w:r>
      <w:r w:rsidRPr="007023B0">
        <w:rPr>
          <w:rFonts w:hint="cs"/>
          <w:sz w:val="32"/>
          <w:szCs w:val="32"/>
          <w:rtl/>
          <w:lang w:bidi="ar-IQ"/>
        </w:rPr>
        <w:t xml:space="preserve">يسبق </w:t>
      </w:r>
      <w:r w:rsidRPr="007023B0">
        <w:rPr>
          <w:rFonts w:hint="cs"/>
          <w:color w:val="0070C0"/>
          <w:sz w:val="32"/>
          <w:szCs w:val="32"/>
          <w:rtl/>
          <w:lang w:bidi="ar-IQ"/>
        </w:rPr>
        <w:t xml:space="preserve">الأداء الحركي </w:t>
      </w:r>
      <w:r w:rsidRPr="007023B0">
        <w:rPr>
          <w:rFonts w:hint="cs"/>
          <w:sz w:val="32"/>
          <w:szCs w:val="32"/>
          <w:rtl/>
          <w:lang w:bidi="ar-IQ"/>
        </w:rPr>
        <w:t xml:space="preserve">بقدر الأمكان، ويتوقف عدد التكرارات على اللأعب نفسه </w:t>
      </w:r>
    </w:p>
    <w:p w:rsidR="002947B2" w:rsidRDefault="002947B2" w:rsidP="002947B2">
      <w:pPr>
        <w:bidi/>
        <w:spacing w:line="300" w:lineRule="auto"/>
        <w:ind w:left="425" w:hanging="425"/>
        <w:rPr>
          <w:sz w:val="30"/>
          <w:szCs w:val="30"/>
          <w:rtl/>
          <w:lang w:bidi="ar-IQ"/>
        </w:rPr>
      </w:pPr>
    </w:p>
    <w:p w:rsidR="004F6FC0" w:rsidRPr="007023B0" w:rsidRDefault="004F6FC0" w:rsidP="004F6FC0">
      <w:pPr>
        <w:bidi/>
        <w:spacing w:line="300" w:lineRule="auto"/>
        <w:ind w:left="425" w:hanging="425"/>
        <w:rPr>
          <w:b/>
          <w:bCs/>
          <w:color w:val="FF0000"/>
          <w:sz w:val="40"/>
          <w:szCs w:val="40"/>
          <w:u w:val="single"/>
          <w:rtl/>
          <w:lang w:bidi="ar-IQ"/>
        </w:rPr>
      </w:pPr>
      <w:r w:rsidRPr="007023B0">
        <w:rPr>
          <w:rFonts w:hint="cs"/>
          <w:b/>
          <w:bCs/>
          <w:color w:val="FF0000"/>
          <w:sz w:val="40"/>
          <w:szCs w:val="40"/>
          <w:u w:val="single"/>
          <w:rtl/>
          <w:lang w:bidi="ar-IQ"/>
        </w:rPr>
        <w:t>متطلبات التدريب العقلي:</w:t>
      </w:r>
    </w:p>
    <w:p w:rsidR="004F6FC0" w:rsidRPr="007023B0" w:rsidRDefault="004F6FC0" w:rsidP="004F6FC0">
      <w:pPr>
        <w:bidi/>
        <w:spacing w:line="300" w:lineRule="auto"/>
        <w:ind w:left="425" w:hanging="425"/>
        <w:rPr>
          <w:sz w:val="32"/>
          <w:szCs w:val="32"/>
          <w:rtl/>
          <w:lang w:bidi="ar-IQ"/>
        </w:rPr>
      </w:pPr>
      <w:r w:rsidRPr="007023B0">
        <w:rPr>
          <w:rFonts w:hint="cs"/>
          <w:b/>
          <w:bCs/>
          <w:sz w:val="32"/>
          <w:szCs w:val="32"/>
          <w:rtl/>
          <w:lang w:bidi="ar-IQ"/>
        </w:rPr>
        <w:t>تنقسم المتطلبات الى</w:t>
      </w:r>
      <w:r w:rsidRPr="007023B0">
        <w:rPr>
          <w:rFonts w:hint="cs"/>
          <w:sz w:val="32"/>
          <w:szCs w:val="32"/>
          <w:rtl/>
          <w:lang w:bidi="ar-IQ"/>
        </w:rPr>
        <w:t>:</w:t>
      </w:r>
    </w:p>
    <w:p w:rsidR="004F6FC0" w:rsidRPr="007023B0" w:rsidRDefault="004F6FC0" w:rsidP="004F6FC0">
      <w:pPr>
        <w:pStyle w:val="ListParagraph"/>
        <w:numPr>
          <w:ilvl w:val="0"/>
          <w:numId w:val="12"/>
        </w:numPr>
        <w:bidi/>
        <w:spacing w:line="300" w:lineRule="auto"/>
        <w:rPr>
          <w:color w:val="FF0000"/>
          <w:sz w:val="32"/>
          <w:szCs w:val="32"/>
          <w:lang w:bidi="ar-IQ"/>
        </w:rPr>
      </w:pPr>
      <w:r w:rsidRPr="007023B0">
        <w:rPr>
          <w:rFonts w:hint="cs"/>
          <w:color w:val="FF0000"/>
          <w:sz w:val="32"/>
          <w:szCs w:val="32"/>
          <w:rtl/>
          <w:lang w:bidi="ar-IQ"/>
        </w:rPr>
        <w:t>متطلبات شخصية وتتضمن:</w:t>
      </w:r>
    </w:p>
    <w:p w:rsidR="004F6FC0" w:rsidRPr="007023B0" w:rsidRDefault="004F6FC0" w:rsidP="004F6FC0">
      <w:pPr>
        <w:pStyle w:val="ListParagraph"/>
        <w:numPr>
          <w:ilvl w:val="0"/>
          <w:numId w:val="14"/>
        </w:numPr>
        <w:bidi/>
        <w:spacing w:line="300" w:lineRule="auto"/>
        <w:rPr>
          <w:color w:val="00B050"/>
          <w:sz w:val="32"/>
          <w:szCs w:val="32"/>
          <w:lang w:bidi="ar-IQ"/>
        </w:rPr>
      </w:pPr>
      <w:r w:rsidRPr="007023B0">
        <w:rPr>
          <w:rFonts w:hint="cs"/>
          <w:color w:val="00B050"/>
          <w:sz w:val="32"/>
          <w:szCs w:val="32"/>
          <w:rtl/>
          <w:lang w:bidi="ar-IQ"/>
        </w:rPr>
        <w:t>اتجاه إيجابي نحو التدريب العقلي.</w:t>
      </w:r>
    </w:p>
    <w:p w:rsidR="004F6FC0" w:rsidRPr="007023B0" w:rsidRDefault="004F6FC0" w:rsidP="004F6FC0">
      <w:pPr>
        <w:pStyle w:val="ListParagraph"/>
        <w:numPr>
          <w:ilvl w:val="0"/>
          <w:numId w:val="14"/>
        </w:numPr>
        <w:bidi/>
        <w:spacing w:line="300" w:lineRule="auto"/>
        <w:rPr>
          <w:color w:val="00B050"/>
          <w:sz w:val="32"/>
          <w:szCs w:val="32"/>
          <w:lang w:bidi="ar-IQ"/>
        </w:rPr>
      </w:pPr>
      <w:r w:rsidRPr="007023B0">
        <w:rPr>
          <w:rFonts w:hint="cs"/>
          <w:color w:val="00B050"/>
          <w:sz w:val="32"/>
          <w:szCs w:val="32"/>
          <w:rtl/>
          <w:lang w:bidi="ar-IQ"/>
        </w:rPr>
        <w:t xml:space="preserve">اعطاء الفرصة لصفاء العقل والهدوء </w:t>
      </w:r>
    </w:p>
    <w:p w:rsidR="004F6FC0" w:rsidRPr="007023B0" w:rsidRDefault="004F6FC0" w:rsidP="004F6FC0">
      <w:pPr>
        <w:pStyle w:val="ListParagraph"/>
        <w:numPr>
          <w:ilvl w:val="0"/>
          <w:numId w:val="14"/>
        </w:numPr>
        <w:bidi/>
        <w:spacing w:line="300" w:lineRule="auto"/>
        <w:rPr>
          <w:color w:val="00B050"/>
          <w:sz w:val="32"/>
          <w:szCs w:val="32"/>
          <w:lang w:bidi="ar-IQ"/>
        </w:rPr>
      </w:pPr>
      <w:r w:rsidRPr="007023B0">
        <w:rPr>
          <w:rFonts w:hint="cs"/>
          <w:color w:val="00B050"/>
          <w:sz w:val="32"/>
          <w:szCs w:val="32"/>
          <w:rtl/>
          <w:lang w:bidi="ar-IQ"/>
        </w:rPr>
        <w:t>الوصول الى الأسترخاء دون بذل جهد، مع عدم استخدام القوة.</w:t>
      </w:r>
    </w:p>
    <w:p w:rsidR="004F6FC0" w:rsidRPr="007023B0" w:rsidRDefault="004F6FC0" w:rsidP="004F6FC0">
      <w:pPr>
        <w:pStyle w:val="ListParagraph"/>
        <w:numPr>
          <w:ilvl w:val="0"/>
          <w:numId w:val="14"/>
        </w:numPr>
        <w:bidi/>
        <w:spacing w:line="300" w:lineRule="auto"/>
        <w:rPr>
          <w:color w:val="00B050"/>
          <w:sz w:val="32"/>
          <w:szCs w:val="32"/>
          <w:lang w:bidi="ar-IQ"/>
        </w:rPr>
      </w:pPr>
      <w:r w:rsidRPr="007023B0">
        <w:rPr>
          <w:rFonts w:hint="cs"/>
          <w:color w:val="00B050"/>
          <w:sz w:val="32"/>
          <w:szCs w:val="32"/>
          <w:rtl/>
          <w:lang w:bidi="ar-IQ"/>
        </w:rPr>
        <w:t xml:space="preserve">عدم التأثر بالعوامل الخارجية </w:t>
      </w:r>
    </w:p>
    <w:p w:rsidR="004F6FC0" w:rsidRPr="007023B0" w:rsidRDefault="004F6FC0" w:rsidP="004F6FC0">
      <w:pPr>
        <w:pStyle w:val="ListParagraph"/>
        <w:numPr>
          <w:ilvl w:val="0"/>
          <w:numId w:val="14"/>
        </w:numPr>
        <w:bidi/>
        <w:spacing w:line="300" w:lineRule="auto"/>
        <w:rPr>
          <w:color w:val="00B050"/>
          <w:sz w:val="32"/>
          <w:szCs w:val="32"/>
          <w:lang w:bidi="ar-IQ"/>
        </w:rPr>
      </w:pPr>
      <w:r w:rsidRPr="007023B0">
        <w:rPr>
          <w:rFonts w:hint="cs"/>
          <w:color w:val="00B050"/>
          <w:sz w:val="32"/>
          <w:szCs w:val="32"/>
          <w:rtl/>
          <w:lang w:bidi="ar-IQ"/>
        </w:rPr>
        <w:t>تجاهل الأفكار المتضاربة التي يمكن ان تطرأ على العقل</w:t>
      </w:r>
    </w:p>
    <w:p w:rsidR="004F6FC0" w:rsidRPr="007023B0" w:rsidRDefault="004F6FC0" w:rsidP="004F6FC0">
      <w:pPr>
        <w:pStyle w:val="ListParagraph"/>
        <w:numPr>
          <w:ilvl w:val="0"/>
          <w:numId w:val="14"/>
        </w:numPr>
        <w:bidi/>
        <w:spacing w:line="300" w:lineRule="auto"/>
        <w:rPr>
          <w:color w:val="00B050"/>
          <w:sz w:val="32"/>
          <w:szCs w:val="32"/>
          <w:lang w:bidi="ar-IQ"/>
        </w:rPr>
      </w:pPr>
      <w:r w:rsidRPr="007023B0">
        <w:rPr>
          <w:rFonts w:hint="cs"/>
          <w:color w:val="00B050"/>
          <w:sz w:val="32"/>
          <w:szCs w:val="32"/>
          <w:rtl/>
          <w:lang w:bidi="ar-IQ"/>
        </w:rPr>
        <w:t xml:space="preserve">التحلي بالصبر وترك الأمور تحدث بطريقة طبيعية </w:t>
      </w:r>
    </w:p>
    <w:p w:rsidR="004F6FC0" w:rsidRPr="007023B0" w:rsidRDefault="004F6FC0" w:rsidP="004F6FC0">
      <w:pPr>
        <w:pStyle w:val="ListParagraph"/>
        <w:numPr>
          <w:ilvl w:val="0"/>
          <w:numId w:val="14"/>
        </w:numPr>
        <w:bidi/>
        <w:spacing w:line="300" w:lineRule="auto"/>
        <w:rPr>
          <w:sz w:val="32"/>
          <w:szCs w:val="32"/>
          <w:lang w:bidi="ar-IQ"/>
        </w:rPr>
      </w:pPr>
      <w:r w:rsidRPr="007023B0">
        <w:rPr>
          <w:rFonts w:hint="cs"/>
          <w:color w:val="00B050"/>
          <w:sz w:val="32"/>
          <w:szCs w:val="32"/>
          <w:rtl/>
          <w:lang w:bidi="ar-IQ"/>
        </w:rPr>
        <w:t>العودة الى الحالة العقلية العادية في حالة حدث بعض الجنوح من العقل</w:t>
      </w:r>
      <w:r w:rsidRPr="007023B0">
        <w:rPr>
          <w:rFonts w:hint="cs"/>
          <w:sz w:val="32"/>
          <w:szCs w:val="32"/>
          <w:rtl/>
          <w:lang w:bidi="ar-IQ"/>
        </w:rPr>
        <w:t>.</w:t>
      </w:r>
    </w:p>
    <w:p w:rsidR="004F6FC0" w:rsidRDefault="004F6FC0" w:rsidP="004F6FC0">
      <w:pPr>
        <w:pStyle w:val="ListParagraph"/>
        <w:bidi/>
        <w:spacing w:line="300" w:lineRule="auto"/>
        <w:ind w:left="1080"/>
        <w:rPr>
          <w:sz w:val="30"/>
          <w:szCs w:val="30"/>
          <w:rtl/>
          <w:lang w:bidi="ar-IQ"/>
        </w:rPr>
      </w:pPr>
    </w:p>
    <w:p w:rsidR="004F6FC0" w:rsidRPr="002947B2" w:rsidRDefault="004F6FC0" w:rsidP="004F6FC0">
      <w:pPr>
        <w:pStyle w:val="ListParagraph"/>
        <w:numPr>
          <w:ilvl w:val="0"/>
          <w:numId w:val="12"/>
        </w:numPr>
        <w:bidi/>
        <w:spacing w:line="300" w:lineRule="auto"/>
        <w:rPr>
          <w:b/>
          <w:bCs/>
          <w:color w:val="FF0000"/>
          <w:sz w:val="32"/>
          <w:szCs w:val="32"/>
          <w:lang w:bidi="ar-IQ"/>
        </w:rPr>
      </w:pPr>
      <w:r w:rsidRPr="002947B2">
        <w:rPr>
          <w:rFonts w:hint="cs"/>
          <w:b/>
          <w:bCs/>
          <w:color w:val="FF0000"/>
          <w:sz w:val="32"/>
          <w:szCs w:val="32"/>
          <w:rtl/>
          <w:lang w:bidi="ar-IQ"/>
        </w:rPr>
        <w:lastRenderedPageBreak/>
        <w:t>متطلبات أثناء التدريب العقلي:</w:t>
      </w:r>
    </w:p>
    <w:p w:rsidR="004F6FC0" w:rsidRPr="007023B0" w:rsidRDefault="004F6FC0" w:rsidP="004F6FC0">
      <w:pPr>
        <w:pStyle w:val="ListParagraph"/>
        <w:bidi/>
        <w:spacing w:line="300" w:lineRule="auto"/>
        <w:rPr>
          <w:sz w:val="32"/>
          <w:szCs w:val="32"/>
          <w:rtl/>
          <w:lang w:bidi="ar-IQ"/>
        </w:rPr>
      </w:pPr>
      <w:r w:rsidRPr="007023B0">
        <w:rPr>
          <w:rFonts w:hint="cs"/>
          <w:sz w:val="32"/>
          <w:szCs w:val="32"/>
          <w:rtl/>
          <w:lang w:bidi="ar-IQ"/>
        </w:rPr>
        <w:t>يفضل ان يبدا التدريب العقلي تحت ظروف مناسبه وتتضمن:</w:t>
      </w:r>
    </w:p>
    <w:p w:rsidR="004F6FC0" w:rsidRPr="007023B0" w:rsidRDefault="004F6FC0" w:rsidP="004F6FC0">
      <w:pPr>
        <w:pStyle w:val="ListParagraph"/>
        <w:numPr>
          <w:ilvl w:val="0"/>
          <w:numId w:val="14"/>
        </w:numPr>
        <w:bidi/>
        <w:spacing w:line="300" w:lineRule="auto"/>
        <w:rPr>
          <w:color w:val="00B050"/>
          <w:sz w:val="32"/>
          <w:szCs w:val="32"/>
          <w:lang w:bidi="ar-IQ"/>
        </w:rPr>
      </w:pPr>
      <w:r w:rsidRPr="007023B0">
        <w:rPr>
          <w:rFonts w:hint="cs"/>
          <w:color w:val="00B050"/>
          <w:sz w:val="32"/>
          <w:szCs w:val="32"/>
          <w:rtl/>
          <w:lang w:bidi="ar-IQ"/>
        </w:rPr>
        <w:t>جوآ هادئا</w:t>
      </w:r>
    </w:p>
    <w:p w:rsidR="004F6FC0" w:rsidRPr="007023B0" w:rsidRDefault="004F6FC0" w:rsidP="004F6FC0">
      <w:pPr>
        <w:pStyle w:val="ListParagraph"/>
        <w:numPr>
          <w:ilvl w:val="0"/>
          <w:numId w:val="14"/>
        </w:numPr>
        <w:bidi/>
        <w:spacing w:line="300" w:lineRule="auto"/>
        <w:rPr>
          <w:color w:val="00B050"/>
          <w:sz w:val="32"/>
          <w:szCs w:val="32"/>
          <w:lang w:bidi="ar-IQ"/>
        </w:rPr>
      </w:pPr>
      <w:r w:rsidRPr="007023B0">
        <w:rPr>
          <w:rFonts w:hint="cs"/>
          <w:color w:val="00B050"/>
          <w:sz w:val="32"/>
          <w:szCs w:val="32"/>
          <w:rtl/>
          <w:lang w:bidi="ar-IQ"/>
        </w:rPr>
        <w:t xml:space="preserve">ارتداء ملابس مريحة </w:t>
      </w:r>
    </w:p>
    <w:p w:rsidR="004F6FC0" w:rsidRPr="007023B0" w:rsidRDefault="004F6FC0" w:rsidP="004F6FC0">
      <w:pPr>
        <w:pStyle w:val="ListParagraph"/>
        <w:numPr>
          <w:ilvl w:val="0"/>
          <w:numId w:val="14"/>
        </w:numPr>
        <w:bidi/>
        <w:spacing w:line="300" w:lineRule="auto"/>
        <w:rPr>
          <w:color w:val="00B050"/>
          <w:sz w:val="32"/>
          <w:szCs w:val="32"/>
          <w:lang w:bidi="ar-IQ"/>
        </w:rPr>
      </w:pPr>
      <w:r w:rsidRPr="007023B0">
        <w:rPr>
          <w:rFonts w:hint="cs"/>
          <w:color w:val="00B050"/>
          <w:sz w:val="32"/>
          <w:szCs w:val="32"/>
          <w:rtl/>
          <w:lang w:bidi="ar-IQ"/>
        </w:rPr>
        <w:t xml:space="preserve">انخفاضا في الأضاءة </w:t>
      </w:r>
    </w:p>
    <w:p w:rsidR="004F6FC0" w:rsidRPr="007023B0" w:rsidRDefault="004F6FC0" w:rsidP="004F6FC0">
      <w:pPr>
        <w:pStyle w:val="ListParagraph"/>
        <w:numPr>
          <w:ilvl w:val="0"/>
          <w:numId w:val="14"/>
        </w:numPr>
        <w:bidi/>
        <w:spacing w:line="300" w:lineRule="auto"/>
        <w:rPr>
          <w:color w:val="00B050"/>
          <w:sz w:val="32"/>
          <w:szCs w:val="32"/>
          <w:lang w:bidi="ar-IQ"/>
        </w:rPr>
      </w:pPr>
      <w:r w:rsidRPr="007023B0">
        <w:rPr>
          <w:rFonts w:hint="cs"/>
          <w:color w:val="00B050"/>
          <w:sz w:val="32"/>
          <w:szCs w:val="32"/>
          <w:rtl/>
          <w:lang w:bidi="ar-IQ"/>
        </w:rPr>
        <w:t xml:space="preserve">إزالة العوائق مثل: رباط العنق والساعات </w:t>
      </w:r>
    </w:p>
    <w:p w:rsidR="004F6FC0" w:rsidRPr="007023B0" w:rsidRDefault="004F6FC0" w:rsidP="004F6FC0">
      <w:pPr>
        <w:pStyle w:val="ListParagraph"/>
        <w:numPr>
          <w:ilvl w:val="0"/>
          <w:numId w:val="14"/>
        </w:numPr>
        <w:bidi/>
        <w:spacing w:line="300" w:lineRule="auto"/>
        <w:rPr>
          <w:color w:val="00B050"/>
          <w:sz w:val="32"/>
          <w:szCs w:val="32"/>
          <w:lang w:bidi="ar-IQ"/>
        </w:rPr>
      </w:pPr>
      <w:r w:rsidRPr="007023B0">
        <w:rPr>
          <w:rFonts w:hint="cs"/>
          <w:color w:val="00B050"/>
          <w:sz w:val="32"/>
          <w:szCs w:val="32"/>
          <w:rtl/>
          <w:lang w:bidi="ar-IQ"/>
        </w:rPr>
        <w:t xml:space="preserve">تحديد توقيت منتظم دون مقاطعة </w:t>
      </w:r>
    </w:p>
    <w:p w:rsidR="004F6FC0" w:rsidRPr="007023B0" w:rsidRDefault="004F6FC0" w:rsidP="004F6FC0">
      <w:pPr>
        <w:pStyle w:val="ListParagraph"/>
        <w:numPr>
          <w:ilvl w:val="0"/>
          <w:numId w:val="14"/>
        </w:numPr>
        <w:bidi/>
        <w:spacing w:line="300" w:lineRule="auto"/>
        <w:rPr>
          <w:color w:val="00B050"/>
          <w:sz w:val="32"/>
          <w:szCs w:val="32"/>
          <w:lang w:bidi="ar-IQ"/>
        </w:rPr>
      </w:pPr>
      <w:r w:rsidRPr="007023B0">
        <w:rPr>
          <w:rFonts w:hint="cs"/>
          <w:color w:val="00B050"/>
          <w:sz w:val="32"/>
          <w:szCs w:val="32"/>
          <w:rtl/>
          <w:lang w:bidi="ar-IQ"/>
        </w:rPr>
        <w:t xml:space="preserve">مناسبة المكان </w:t>
      </w:r>
    </w:p>
    <w:p w:rsidR="004F6FC0" w:rsidRPr="007023B0" w:rsidRDefault="004F6FC0" w:rsidP="004F6FC0">
      <w:pPr>
        <w:pStyle w:val="ListParagraph"/>
        <w:numPr>
          <w:ilvl w:val="0"/>
          <w:numId w:val="14"/>
        </w:numPr>
        <w:bidi/>
        <w:spacing w:line="300" w:lineRule="auto"/>
        <w:rPr>
          <w:color w:val="00B050"/>
          <w:sz w:val="32"/>
          <w:szCs w:val="32"/>
          <w:lang w:bidi="ar-IQ"/>
        </w:rPr>
      </w:pPr>
      <w:r w:rsidRPr="007023B0">
        <w:rPr>
          <w:rFonts w:hint="cs"/>
          <w:color w:val="00B050"/>
          <w:sz w:val="32"/>
          <w:szCs w:val="32"/>
          <w:rtl/>
          <w:lang w:bidi="ar-IQ"/>
        </w:rPr>
        <w:t xml:space="preserve">المصاحبة الموسيقية </w:t>
      </w:r>
    </w:p>
    <w:p w:rsidR="004F6FC0" w:rsidRPr="00320D0D" w:rsidRDefault="004F6FC0" w:rsidP="00320D0D">
      <w:pPr>
        <w:bidi/>
        <w:spacing w:line="300" w:lineRule="auto"/>
        <w:rPr>
          <w:sz w:val="30"/>
          <w:szCs w:val="30"/>
          <w:rtl/>
          <w:lang w:bidi="ar-IQ"/>
        </w:rPr>
      </w:pPr>
    </w:p>
    <w:p w:rsidR="001B3A1B" w:rsidRDefault="001B3A1B" w:rsidP="00A338EB">
      <w:pPr>
        <w:bidi/>
        <w:spacing w:line="300" w:lineRule="auto"/>
        <w:ind w:left="425" w:hanging="425"/>
        <w:rPr>
          <w:sz w:val="30"/>
          <w:szCs w:val="30"/>
          <w:rtl/>
          <w:lang w:bidi="ar-IQ"/>
        </w:rPr>
      </w:pPr>
    </w:p>
    <w:p w:rsidR="001B3A1B" w:rsidRPr="007023B0" w:rsidRDefault="001B3A1B" w:rsidP="00A338EB">
      <w:pPr>
        <w:pStyle w:val="ListParagraph"/>
        <w:numPr>
          <w:ilvl w:val="0"/>
          <w:numId w:val="2"/>
        </w:numPr>
        <w:bidi/>
        <w:spacing w:line="300" w:lineRule="auto"/>
        <w:rPr>
          <w:sz w:val="40"/>
          <w:szCs w:val="40"/>
          <w:rtl/>
          <w:lang w:bidi="ar-IQ"/>
        </w:rPr>
      </w:pPr>
      <w:r w:rsidRPr="007023B0">
        <w:rPr>
          <w:rFonts w:cs="SKR HEAD1" w:hint="cs"/>
          <w:b/>
          <w:bCs/>
          <w:color w:val="FF0000"/>
          <w:sz w:val="40"/>
          <w:szCs w:val="40"/>
          <w:u w:val="single"/>
          <w:rtl/>
          <w:lang w:bidi="ar-IQ"/>
        </w:rPr>
        <w:t>استخدامات التدريب الذهني</w:t>
      </w:r>
      <w:r w:rsidRPr="007023B0">
        <w:rPr>
          <w:rFonts w:cs="SKR HEAD1" w:hint="cs"/>
          <w:b/>
          <w:bCs/>
          <w:sz w:val="40"/>
          <w:szCs w:val="40"/>
          <w:rtl/>
          <w:lang w:bidi="ar-IQ"/>
        </w:rPr>
        <w:t>:-</w:t>
      </w:r>
    </w:p>
    <w:p w:rsidR="001B3A1B" w:rsidRPr="007023B0" w:rsidRDefault="001B3A1B" w:rsidP="00A338EB">
      <w:pPr>
        <w:bidi/>
        <w:spacing w:line="300" w:lineRule="auto"/>
        <w:ind w:firstLine="567"/>
        <w:rPr>
          <w:sz w:val="32"/>
          <w:szCs w:val="32"/>
          <w:rtl/>
          <w:lang w:bidi="ar-IQ"/>
        </w:rPr>
      </w:pPr>
      <w:r w:rsidRPr="007023B0">
        <w:rPr>
          <w:sz w:val="32"/>
          <w:szCs w:val="32"/>
          <w:rtl/>
          <w:lang w:bidi="ar-IQ"/>
        </w:rPr>
        <w:t xml:space="preserve">للتدريب الذهني عدة استخدامات وبالإمكان الاستفادة منها بطرق متعددة منها: </w:t>
      </w:r>
    </w:p>
    <w:p w:rsidR="001B3A1B" w:rsidRPr="007023B0" w:rsidRDefault="001B3A1B" w:rsidP="00A338EB">
      <w:pPr>
        <w:bidi/>
        <w:spacing w:line="300" w:lineRule="auto"/>
        <w:rPr>
          <w:b/>
          <w:bCs/>
          <w:sz w:val="32"/>
          <w:szCs w:val="32"/>
          <w:rtl/>
          <w:lang w:bidi="ar-IQ"/>
        </w:rPr>
      </w:pPr>
      <w:r w:rsidRPr="007023B0">
        <w:rPr>
          <w:b/>
          <w:bCs/>
          <w:sz w:val="32"/>
          <w:szCs w:val="32"/>
          <w:rtl/>
          <w:lang w:bidi="ar-IQ"/>
        </w:rPr>
        <w:t>1</w:t>
      </w:r>
      <w:r w:rsidRPr="007023B0">
        <w:rPr>
          <w:b/>
          <w:bCs/>
          <w:color w:val="FF0000"/>
          <w:sz w:val="32"/>
          <w:szCs w:val="32"/>
          <w:rtl/>
          <w:lang w:bidi="ar-IQ"/>
        </w:rPr>
        <w:t>. اكتساب وتنمية المهارات الحركية وتتم من خلال ثلاث مراحل</w:t>
      </w:r>
      <w:r w:rsidRPr="007023B0">
        <w:rPr>
          <w:b/>
          <w:bCs/>
          <w:sz w:val="32"/>
          <w:szCs w:val="32"/>
          <w:rtl/>
          <w:lang w:bidi="ar-IQ"/>
        </w:rPr>
        <w:t xml:space="preserve">: </w:t>
      </w:r>
    </w:p>
    <w:p w:rsidR="001B3A1B" w:rsidRPr="007023B0" w:rsidRDefault="001B3A1B" w:rsidP="00A338EB">
      <w:pPr>
        <w:bidi/>
        <w:spacing w:line="300" w:lineRule="auto"/>
        <w:ind w:left="705" w:hanging="720"/>
        <w:rPr>
          <w:sz w:val="32"/>
          <w:szCs w:val="32"/>
          <w:lang w:bidi="ar-IQ"/>
        </w:rPr>
      </w:pPr>
      <w:r w:rsidRPr="007023B0">
        <w:rPr>
          <w:b/>
          <w:bCs/>
          <w:sz w:val="32"/>
          <w:szCs w:val="32"/>
          <w:rtl/>
          <w:lang w:bidi="ar-IQ"/>
        </w:rPr>
        <w:t xml:space="preserve">أ – </w:t>
      </w:r>
      <w:r w:rsidRPr="007023B0">
        <w:rPr>
          <w:b/>
          <w:bCs/>
          <w:color w:val="00B050"/>
          <w:sz w:val="32"/>
          <w:szCs w:val="32"/>
          <w:rtl/>
          <w:lang w:bidi="ar-IQ"/>
        </w:rPr>
        <w:t>المرحلة الأولى</w:t>
      </w:r>
      <w:r w:rsidRPr="007023B0">
        <w:rPr>
          <w:b/>
          <w:bCs/>
          <w:sz w:val="32"/>
          <w:szCs w:val="32"/>
          <w:rtl/>
          <w:lang w:bidi="ar-IQ"/>
        </w:rPr>
        <w:t>:</w:t>
      </w:r>
      <w:r w:rsidRPr="007023B0">
        <w:rPr>
          <w:sz w:val="32"/>
          <w:szCs w:val="32"/>
          <w:rtl/>
          <w:lang w:bidi="ar-IQ"/>
        </w:rPr>
        <w:t xml:space="preserve"> يقدم فيها التدريب الذهني </w:t>
      </w:r>
      <w:r w:rsidRPr="007023B0">
        <w:rPr>
          <w:color w:val="0070C0"/>
          <w:sz w:val="32"/>
          <w:szCs w:val="32"/>
          <w:rtl/>
          <w:lang w:bidi="ar-IQ"/>
        </w:rPr>
        <w:t>الإطار الكلي للمهارة المطلوب تعلمها</w:t>
      </w:r>
      <w:r w:rsidRPr="007023B0">
        <w:rPr>
          <w:sz w:val="32"/>
          <w:szCs w:val="32"/>
          <w:rtl/>
          <w:lang w:bidi="ar-IQ"/>
        </w:rPr>
        <w:t xml:space="preserve">، والمعلومات المرتبطة بها. </w:t>
      </w:r>
    </w:p>
    <w:p w:rsidR="001B3A1B" w:rsidRPr="007023B0" w:rsidRDefault="001B3A1B" w:rsidP="00A338EB">
      <w:pPr>
        <w:bidi/>
        <w:spacing w:line="300" w:lineRule="auto"/>
        <w:ind w:left="705" w:hanging="720"/>
        <w:rPr>
          <w:sz w:val="32"/>
          <w:szCs w:val="32"/>
          <w:rtl/>
          <w:lang w:bidi="ar-IQ"/>
        </w:rPr>
      </w:pPr>
      <w:r w:rsidRPr="007023B0">
        <w:rPr>
          <w:b/>
          <w:bCs/>
          <w:sz w:val="32"/>
          <w:szCs w:val="32"/>
          <w:rtl/>
          <w:lang w:bidi="ar-IQ"/>
        </w:rPr>
        <w:t xml:space="preserve">ب- </w:t>
      </w:r>
      <w:r w:rsidRPr="007023B0">
        <w:rPr>
          <w:b/>
          <w:bCs/>
          <w:color w:val="00B050"/>
          <w:sz w:val="32"/>
          <w:szCs w:val="32"/>
          <w:rtl/>
          <w:lang w:bidi="ar-IQ"/>
        </w:rPr>
        <w:t>المرحلة الثانية</w:t>
      </w:r>
      <w:r w:rsidRPr="007023B0">
        <w:rPr>
          <w:b/>
          <w:bCs/>
          <w:sz w:val="32"/>
          <w:szCs w:val="32"/>
          <w:rtl/>
          <w:lang w:bidi="ar-IQ"/>
        </w:rPr>
        <w:t>:</w:t>
      </w:r>
      <w:r w:rsidRPr="007023B0">
        <w:rPr>
          <w:sz w:val="32"/>
          <w:szCs w:val="32"/>
          <w:rtl/>
          <w:lang w:bidi="ar-IQ"/>
        </w:rPr>
        <w:t xml:space="preserve"> من خلال </w:t>
      </w:r>
      <w:r w:rsidRPr="007023B0">
        <w:rPr>
          <w:color w:val="0070C0"/>
          <w:sz w:val="32"/>
          <w:szCs w:val="32"/>
          <w:rtl/>
          <w:lang w:bidi="ar-IQ"/>
        </w:rPr>
        <w:t xml:space="preserve">التصور العقلي </w:t>
      </w:r>
      <w:r w:rsidRPr="007023B0">
        <w:rPr>
          <w:sz w:val="32"/>
          <w:szCs w:val="32"/>
          <w:rtl/>
          <w:lang w:bidi="ar-IQ"/>
        </w:rPr>
        <w:t xml:space="preserve">الذي يساعد على </w:t>
      </w:r>
      <w:r w:rsidRPr="007023B0">
        <w:rPr>
          <w:color w:val="0070C0"/>
          <w:sz w:val="32"/>
          <w:szCs w:val="32"/>
          <w:rtl/>
          <w:lang w:bidi="ar-IQ"/>
        </w:rPr>
        <w:t>تنمية واتقان المهارات</w:t>
      </w:r>
      <w:r w:rsidRPr="007023B0">
        <w:rPr>
          <w:sz w:val="32"/>
          <w:szCs w:val="32"/>
          <w:rtl/>
          <w:lang w:bidi="ar-IQ"/>
        </w:rPr>
        <w:t xml:space="preserve">. </w:t>
      </w:r>
    </w:p>
    <w:p w:rsidR="001B3A1B" w:rsidRPr="007023B0" w:rsidRDefault="001B3A1B" w:rsidP="00A338EB">
      <w:pPr>
        <w:bidi/>
        <w:spacing w:line="300" w:lineRule="auto"/>
        <w:ind w:left="705" w:hanging="720"/>
        <w:rPr>
          <w:color w:val="0070C0"/>
          <w:sz w:val="32"/>
          <w:szCs w:val="32"/>
          <w:rtl/>
          <w:lang w:bidi="ar-IQ"/>
        </w:rPr>
      </w:pPr>
      <w:r w:rsidRPr="007023B0">
        <w:rPr>
          <w:b/>
          <w:bCs/>
          <w:sz w:val="32"/>
          <w:szCs w:val="32"/>
          <w:rtl/>
          <w:lang w:bidi="ar-IQ"/>
        </w:rPr>
        <w:t xml:space="preserve">ج- </w:t>
      </w:r>
      <w:r w:rsidRPr="007023B0">
        <w:rPr>
          <w:b/>
          <w:bCs/>
          <w:color w:val="00B050"/>
          <w:sz w:val="32"/>
          <w:szCs w:val="32"/>
          <w:rtl/>
          <w:lang w:bidi="ar-IQ"/>
        </w:rPr>
        <w:t>المرحلة الثالثة</w:t>
      </w:r>
      <w:r w:rsidRPr="007023B0">
        <w:rPr>
          <w:b/>
          <w:bCs/>
          <w:sz w:val="32"/>
          <w:szCs w:val="32"/>
          <w:rtl/>
          <w:lang w:bidi="ar-IQ"/>
        </w:rPr>
        <w:t>:</w:t>
      </w:r>
      <w:r w:rsidRPr="007023B0">
        <w:rPr>
          <w:sz w:val="32"/>
          <w:szCs w:val="32"/>
          <w:rtl/>
          <w:lang w:bidi="ar-IQ"/>
        </w:rPr>
        <w:t xml:space="preserve"> وهي آلية مساهمة </w:t>
      </w:r>
      <w:r w:rsidRPr="007023B0">
        <w:rPr>
          <w:color w:val="0070C0"/>
          <w:sz w:val="32"/>
          <w:szCs w:val="32"/>
          <w:rtl/>
          <w:lang w:bidi="ar-IQ"/>
        </w:rPr>
        <w:t>الاعداد الذهني</w:t>
      </w:r>
      <w:r w:rsidRPr="007023B0">
        <w:rPr>
          <w:sz w:val="32"/>
          <w:szCs w:val="32"/>
          <w:rtl/>
          <w:lang w:bidi="ar-IQ"/>
        </w:rPr>
        <w:t xml:space="preserve"> في </w:t>
      </w:r>
      <w:r w:rsidRPr="007023B0">
        <w:rPr>
          <w:color w:val="FF0000"/>
          <w:sz w:val="32"/>
          <w:szCs w:val="32"/>
          <w:rtl/>
          <w:lang w:bidi="ar-IQ"/>
        </w:rPr>
        <w:t>عزل</w:t>
      </w:r>
      <w:r w:rsidRPr="007023B0">
        <w:rPr>
          <w:sz w:val="32"/>
          <w:szCs w:val="32"/>
          <w:rtl/>
          <w:lang w:bidi="ar-IQ"/>
        </w:rPr>
        <w:t xml:space="preserve"> كافة </w:t>
      </w:r>
      <w:r w:rsidRPr="007023B0">
        <w:rPr>
          <w:color w:val="0070C0"/>
          <w:sz w:val="32"/>
          <w:szCs w:val="32"/>
          <w:rtl/>
          <w:lang w:bidi="ar-IQ"/>
        </w:rPr>
        <w:t xml:space="preserve">مشتتات الانتباه والتركيز على الأداء. </w:t>
      </w:r>
    </w:p>
    <w:p w:rsidR="001B3A1B" w:rsidRPr="007023B0" w:rsidRDefault="001B3A1B" w:rsidP="00A338EB">
      <w:pPr>
        <w:bidi/>
        <w:spacing w:line="300" w:lineRule="auto"/>
        <w:rPr>
          <w:b/>
          <w:bCs/>
          <w:sz w:val="32"/>
          <w:szCs w:val="32"/>
          <w:rtl/>
          <w:lang w:bidi="ar-IQ"/>
        </w:rPr>
      </w:pPr>
      <w:r w:rsidRPr="007023B0">
        <w:rPr>
          <w:b/>
          <w:bCs/>
          <w:sz w:val="32"/>
          <w:szCs w:val="32"/>
          <w:rtl/>
          <w:lang w:bidi="ar-IQ"/>
        </w:rPr>
        <w:t xml:space="preserve">2. </w:t>
      </w:r>
      <w:r w:rsidRPr="007023B0">
        <w:rPr>
          <w:b/>
          <w:bCs/>
          <w:color w:val="FF0000"/>
          <w:sz w:val="32"/>
          <w:szCs w:val="32"/>
          <w:rtl/>
          <w:lang w:bidi="ar-IQ"/>
        </w:rPr>
        <w:t>الإعداد للمنافسات</w:t>
      </w:r>
      <w:r w:rsidRPr="007023B0">
        <w:rPr>
          <w:b/>
          <w:bCs/>
          <w:sz w:val="32"/>
          <w:szCs w:val="32"/>
          <w:rtl/>
          <w:lang w:bidi="ar-IQ"/>
        </w:rPr>
        <w:t xml:space="preserve">. </w:t>
      </w:r>
    </w:p>
    <w:p w:rsidR="001B3A1B" w:rsidRPr="007023B0" w:rsidRDefault="001B3A1B" w:rsidP="00A338EB">
      <w:pPr>
        <w:bidi/>
        <w:spacing w:line="300" w:lineRule="auto"/>
        <w:rPr>
          <w:b/>
          <w:bCs/>
          <w:sz w:val="32"/>
          <w:szCs w:val="32"/>
          <w:rtl/>
          <w:lang w:bidi="ar-IQ"/>
        </w:rPr>
      </w:pPr>
      <w:r w:rsidRPr="007023B0">
        <w:rPr>
          <w:b/>
          <w:bCs/>
          <w:sz w:val="32"/>
          <w:szCs w:val="32"/>
          <w:rtl/>
          <w:lang w:bidi="ar-IQ"/>
        </w:rPr>
        <w:t xml:space="preserve">3. </w:t>
      </w:r>
      <w:r w:rsidRPr="007023B0">
        <w:rPr>
          <w:b/>
          <w:bCs/>
          <w:color w:val="FF0000"/>
          <w:sz w:val="32"/>
          <w:szCs w:val="32"/>
          <w:rtl/>
          <w:lang w:bidi="ar-IQ"/>
        </w:rPr>
        <w:t>قبل المنافسات مباشرة</w:t>
      </w:r>
      <w:r w:rsidRPr="007023B0">
        <w:rPr>
          <w:b/>
          <w:bCs/>
          <w:sz w:val="32"/>
          <w:szCs w:val="32"/>
          <w:rtl/>
          <w:lang w:bidi="ar-IQ"/>
        </w:rPr>
        <w:t xml:space="preserve">. </w:t>
      </w:r>
    </w:p>
    <w:p w:rsidR="001B3A1B" w:rsidRPr="007023B0" w:rsidRDefault="001B3A1B" w:rsidP="00A338EB">
      <w:pPr>
        <w:bidi/>
        <w:spacing w:line="300" w:lineRule="auto"/>
        <w:rPr>
          <w:b/>
          <w:bCs/>
          <w:sz w:val="32"/>
          <w:szCs w:val="32"/>
          <w:rtl/>
          <w:lang w:bidi="ar-IQ"/>
        </w:rPr>
      </w:pPr>
      <w:r w:rsidRPr="007023B0">
        <w:rPr>
          <w:b/>
          <w:bCs/>
          <w:sz w:val="32"/>
          <w:szCs w:val="32"/>
          <w:rtl/>
          <w:lang w:bidi="ar-IQ"/>
        </w:rPr>
        <w:lastRenderedPageBreak/>
        <w:t xml:space="preserve">4. </w:t>
      </w:r>
      <w:r w:rsidRPr="007023B0">
        <w:rPr>
          <w:b/>
          <w:bCs/>
          <w:color w:val="FF0000"/>
          <w:sz w:val="32"/>
          <w:szCs w:val="32"/>
          <w:rtl/>
          <w:lang w:bidi="ar-IQ"/>
        </w:rPr>
        <w:t>الأنشطة الرياضية ذات التكرار</w:t>
      </w:r>
      <w:r w:rsidRPr="007023B0">
        <w:rPr>
          <w:b/>
          <w:bCs/>
          <w:sz w:val="32"/>
          <w:szCs w:val="32"/>
          <w:rtl/>
          <w:lang w:bidi="ar-IQ"/>
        </w:rPr>
        <w:t xml:space="preserve">. </w:t>
      </w:r>
    </w:p>
    <w:p w:rsidR="001B3A1B" w:rsidRPr="007023B0" w:rsidRDefault="001B3A1B" w:rsidP="00A338EB">
      <w:pPr>
        <w:bidi/>
        <w:spacing w:line="300" w:lineRule="auto"/>
        <w:rPr>
          <w:b/>
          <w:bCs/>
          <w:sz w:val="32"/>
          <w:szCs w:val="32"/>
          <w:rtl/>
          <w:lang w:bidi="ar-IQ"/>
        </w:rPr>
      </w:pPr>
      <w:r w:rsidRPr="007023B0">
        <w:rPr>
          <w:b/>
          <w:bCs/>
          <w:sz w:val="32"/>
          <w:szCs w:val="32"/>
          <w:rtl/>
          <w:lang w:bidi="ar-IQ"/>
        </w:rPr>
        <w:t xml:space="preserve">5. </w:t>
      </w:r>
      <w:r w:rsidRPr="007023B0">
        <w:rPr>
          <w:b/>
          <w:bCs/>
          <w:color w:val="FF0000"/>
          <w:sz w:val="32"/>
          <w:szCs w:val="32"/>
          <w:rtl/>
          <w:lang w:bidi="ar-IQ"/>
        </w:rPr>
        <w:t>الأنشطة الرياضية التي تستغرق وقتاً طويلاً</w:t>
      </w:r>
      <w:r w:rsidRPr="007023B0">
        <w:rPr>
          <w:b/>
          <w:bCs/>
          <w:sz w:val="32"/>
          <w:szCs w:val="32"/>
          <w:rtl/>
          <w:lang w:bidi="ar-IQ"/>
        </w:rPr>
        <w:t xml:space="preserve">. </w:t>
      </w:r>
    </w:p>
    <w:p w:rsidR="001B3A1B" w:rsidRPr="007023B0" w:rsidRDefault="001B3A1B" w:rsidP="00A338EB">
      <w:pPr>
        <w:bidi/>
        <w:spacing w:line="300" w:lineRule="auto"/>
        <w:rPr>
          <w:b/>
          <w:bCs/>
          <w:sz w:val="32"/>
          <w:szCs w:val="32"/>
          <w:rtl/>
          <w:lang w:bidi="ar-IQ"/>
        </w:rPr>
      </w:pPr>
      <w:r w:rsidRPr="007023B0">
        <w:rPr>
          <w:b/>
          <w:bCs/>
          <w:sz w:val="32"/>
          <w:szCs w:val="32"/>
          <w:rtl/>
          <w:lang w:bidi="ar-IQ"/>
        </w:rPr>
        <w:t xml:space="preserve">6. </w:t>
      </w:r>
      <w:r w:rsidRPr="007023B0">
        <w:rPr>
          <w:b/>
          <w:bCs/>
          <w:color w:val="FF0000"/>
          <w:sz w:val="32"/>
          <w:szCs w:val="32"/>
          <w:rtl/>
          <w:lang w:bidi="ar-IQ"/>
        </w:rPr>
        <w:t>الأنشطة الرياضية ذات الدوائر المغلقة</w:t>
      </w:r>
      <w:r w:rsidRPr="007023B0">
        <w:rPr>
          <w:b/>
          <w:bCs/>
          <w:sz w:val="32"/>
          <w:szCs w:val="32"/>
          <w:rtl/>
          <w:lang w:bidi="ar-IQ"/>
        </w:rPr>
        <w:t xml:space="preserve">. </w:t>
      </w:r>
    </w:p>
    <w:p w:rsidR="001B3A1B" w:rsidRPr="007023B0" w:rsidRDefault="001B3A1B" w:rsidP="00A338EB">
      <w:pPr>
        <w:bidi/>
        <w:spacing w:line="300" w:lineRule="auto"/>
        <w:rPr>
          <w:b/>
          <w:bCs/>
          <w:sz w:val="32"/>
          <w:szCs w:val="32"/>
          <w:rtl/>
          <w:lang w:bidi="ar-IQ"/>
        </w:rPr>
      </w:pPr>
      <w:r w:rsidRPr="007023B0">
        <w:rPr>
          <w:b/>
          <w:bCs/>
          <w:sz w:val="32"/>
          <w:szCs w:val="32"/>
          <w:rtl/>
          <w:lang w:bidi="ar-IQ"/>
        </w:rPr>
        <w:t xml:space="preserve">7. </w:t>
      </w:r>
      <w:r w:rsidRPr="007023B0">
        <w:rPr>
          <w:b/>
          <w:bCs/>
          <w:color w:val="FF0000"/>
          <w:sz w:val="32"/>
          <w:szCs w:val="32"/>
          <w:rtl/>
          <w:lang w:bidi="ar-IQ"/>
        </w:rPr>
        <w:t>حالات الإصابة والسفر والظروف الخاصة</w:t>
      </w:r>
      <w:r w:rsidRPr="007023B0">
        <w:rPr>
          <w:rStyle w:val="FootnoteReference"/>
          <w:b/>
          <w:bCs/>
          <w:sz w:val="32"/>
          <w:szCs w:val="32"/>
          <w:lang w:bidi="ar-IQ"/>
        </w:rPr>
        <w:footnoteReference w:customMarkFollows="1" w:id="12"/>
        <w:t>(1)</w:t>
      </w:r>
      <w:r w:rsidRPr="007023B0">
        <w:rPr>
          <w:b/>
          <w:bCs/>
          <w:sz w:val="32"/>
          <w:szCs w:val="32"/>
          <w:rtl/>
          <w:lang w:bidi="ar-IQ"/>
        </w:rPr>
        <w:t xml:space="preserve">. </w:t>
      </w:r>
    </w:p>
    <w:p w:rsidR="004B2B75" w:rsidRDefault="004B2B75" w:rsidP="004B2B75">
      <w:pPr>
        <w:bidi/>
        <w:spacing w:line="300" w:lineRule="auto"/>
        <w:rPr>
          <w:b/>
          <w:bCs/>
          <w:sz w:val="30"/>
          <w:szCs w:val="30"/>
          <w:rtl/>
          <w:lang w:bidi="ar-IQ"/>
        </w:rPr>
      </w:pPr>
    </w:p>
    <w:p w:rsidR="00320D0D" w:rsidRDefault="00320D0D" w:rsidP="00320D0D">
      <w:pPr>
        <w:bidi/>
        <w:spacing w:line="300" w:lineRule="auto"/>
        <w:rPr>
          <w:b/>
          <w:bCs/>
          <w:sz w:val="30"/>
          <w:szCs w:val="30"/>
          <w:rtl/>
          <w:lang w:bidi="ar-IQ"/>
        </w:rPr>
      </w:pPr>
    </w:p>
    <w:p w:rsidR="001B3A1B" w:rsidRPr="007023B0" w:rsidRDefault="001B3A1B" w:rsidP="00A338EB">
      <w:pPr>
        <w:pStyle w:val="ListParagraph"/>
        <w:numPr>
          <w:ilvl w:val="0"/>
          <w:numId w:val="2"/>
        </w:numPr>
        <w:bidi/>
        <w:spacing w:line="300" w:lineRule="auto"/>
        <w:rPr>
          <w:b/>
          <w:bCs/>
          <w:sz w:val="40"/>
          <w:szCs w:val="40"/>
          <w:rtl/>
          <w:lang w:bidi="ar-IQ"/>
        </w:rPr>
      </w:pPr>
      <w:r w:rsidRPr="007023B0">
        <w:rPr>
          <w:rFonts w:cs="SKR HEAD1" w:hint="cs"/>
          <w:b/>
          <w:bCs/>
          <w:color w:val="FF0000"/>
          <w:sz w:val="40"/>
          <w:szCs w:val="40"/>
          <w:u w:val="single"/>
          <w:rtl/>
          <w:lang w:bidi="ar-IQ"/>
        </w:rPr>
        <w:t>المراحل الرئيسة لتدريب القدرة الذهنية</w:t>
      </w:r>
      <w:r w:rsidR="001355A6">
        <w:rPr>
          <w:b/>
          <w:bCs/>
          <w:sz w:val="40"/>
          <w:szCs w:val="40"/>
          <w:rtl/>
          <w:lang w:bidi="ar-IQ"/>
        </w:rPr>
        <w:t>:</w:t>
      </w:r>
    </w:p>
    <w:p w:rsidR="001B3A1B" w:rsidRPr="007023B0" w:rsidRDefault="001B3A1B" w:rsidP="00A338EB">
      <w:pPr>
        <w:bidi/>
        <w:spacing w:line="300" w:lineRule="auto"/>
        <w:ind w:firstLine="720"/>
        <w:rPr>
          <w:sz w:val="32"/>
          <w:szCs w:val="32"/>
          <w:rtl/>
          <w:lang w:bidi="ar-IQ"/>
        </w:rPr>
      </w:pPr>
      <w:r w:rsidRPr="007023B0">
        <w:rPr>
          <w:sz w:val="32"/>
          <w:szCs w:val="32"/>
          <w:rtl/>
          <w:lang w:bidi="ar-IQ"/>
        </w:rPr>
        <w:t xml:space="preserve">يمكننا تقسيم مراحل التدريب على القدرة الذهنية إلى </w:t>
      </w:r>
      <w:r w:rsidRPr="007023B0">
        <w:rPr>
          <w:color w:val="00B050"/>
          <w:sz w:val="32"/>
          <w:szCs w:val="32"/>
          <w:rtl/>
          <w:lang w:bidi="ar-IQ"/>
        </w:rPr>
        <w:t>ثلاث مراحل</w:t>
      </w:r>
      <w:r w:rsidRPr="007023B0">
        <w:rPr>
          <w:sz w:val="32"/>
          <w:szCs w:val="32"/>
          <w:rtl/>
          <w:lang w:bidi="ar-IQ"/>
        </w:rPr>
        <w:t>:</w:t>
      </w:r>
    </w:p>
    <w:p w:rsidR="001B3A1B" w:rsidRPr="007023B0" w:rsidRDefault="001B3A1B" w:rsidP="00A338EB">
      <w:pPr>
        <w:bidi/>
        <w:spacing w:line="300" w:lineRule="auto"/>
        <w:rPr>
          <w:color w:val="0070C0"/>
          <w:sz w:val="32"/>
          <w:szCs w:val="32"/>
          <w:rtl/>
          <w:lang w:bidi="ar-IQ"/>
        </w:rPr>
      </w:pPr>
      <w:r w:rsidRPr="007023B0">
        <w:rPr>
          <w:color w:val="0070C0"/>
          <w:sz w:val="32"/>
          <w:szCs w:val="32"/>
          <w:rtl/>
          <w:lang w:bidi="ar-IQ"/>
        </w:rPr>
        <w:t xml:space="preserve">1. مرحلة التعليم النظري قبل التدريب. </w:t>
      </w:r>
    </w:p>
    <w:p w:rsidR="001B3A1B" w:rsidRPr="007023B0" w:rsidRDefault="001B3A1B" w:rsidP="00A338EB">
      <w:pPr>
        <w:bidi/>
        <w:spacing w:line="300" w:lineRule="auto"/>
        <w:rPr>
          <w:color w:val="0070C0"/>
          <w:sz w:val="32"/>
          <w:szCs w:val="32"/>
          <w:rtl/>
          <w:lang w:bidi="ar-IQ"/>
        </w:rPr>
      </w:pPr>
      <w:r w:rsidRPr="007023B0">
        <w:rPr>
          <w:color w:val="0070C0"/>
          <w:sz w:val="32"/>
          <w:szCs w:val="32"/>
          <w:rtl/>
          <w:lang w:bidi="ar-IQ"/>
        </w:rPr>
        <w:t xml:space="preserve">2. مرحلة التوجيه النظري خلال التدريب. </w:t>
      </w:r>
    </w:p>
    <w:p w:rsidR="001B3A1B" w:rsidRPr="007023B0" w:rsidRDefault="001B3A1B" w:rsidP="00A338EB">
      <w:pPr>
        <w:bidi/>
        <w:spacing w:line="300" w:lineRule="auto"/>
        <w:rPr>
          <w:color w:val="0070C0"/>
          <w:sz w:val="32"/>
          <w:szCs w:val="32"/>
          <w:rtl/>
          <w:lang w:bidi="ar-IQ"/>
        </w:rPr>
      </w:pPr>
      <w:r w:rsidRPr="007023B0">
        <w:rPr>
          <w:color w:val="0070C0"/>
          <w:sz w:val="32"/>
          <w:szCs w:val="32"/>
          <w:rtl/>
          <w:lang w:bidi="ar-IQ"/>
        </w:rPr>
        <w:t xml:space="preserve">3. مرحلة التنظيم بعد التدريب. </w:t>
      </w:r>
    </w:p>
    <w:p w:rsidR="00A426C2" w:rsidRPr="007023B0" w:rsidRDefault="00A426C2" w:rsidP="00A426C2">
      <w:pPr>
        <w:bidi/>
        <w:spacing w:line="300" w:lineRule="auto"/>
        <w:rPr>
          <w:sz w:val="32"/>
          <w:szCs w:val="32"/>
          <w:rtl/>
          <w:lang w:bidi="ar-IQ"/>
        </w:rPr>
      </w:pPr>
    </w:p>
    <w:p w:rsidR="00320D0D" w:rsidRDefault="00320D0D" w:rsidP="00320D0D">
      <w:pPr>
        <w:bidi/>
        <w:spacing w:line="300" w:lineRule="auto"/>
        <w:rPr>
          <w:sz w:val="30"/>
          <w:szCs w:val="30"/>
          <w:rtl/>
          <w:lang w:bidi="ar-IQ"/>
        </w:rPr>
      </w:pPr>
    </w:p>
    <w:p w:rsidR="001B3A1B" w:rsidRDefault="001B3A1B" w:rsidP="00A338EB">
      <w:pPr>
        <w:bidi/>
        <w:spacing w:line="300" w:lineRule="auto"/>
        <w:rPr>
          <w:sz w:val="14"/>
          <w:szCs w:val="14"/>
          <w:rtl/>
          <w:lang w:bidi="ar-IQ"/>
        </w:rPr>
      </w:pPr>
    </w:p>
    <w:p w:rsidR="001B3A1B" w:rsidRDefault="001B3A1B" w:rsidP="00A338EB">
      <w:pPr>
        <w:bidi/>
        <w:spacing w:line="300" w:lineRule="auto"/>
        <w:rPr>
          <w:b/>
          <w:bCs/>
          <w:sz w:val="30"/>
          <w:szCs w:val="30"/>
          <w:rtl/>
          <w:lang w:bidi="ar-IQ"/>
        </w:rPr>
      </w:pPr>
      <w:r>
        <w:rPr>
          <w:rFonts w:cs="SKR HEAD1" w:hint="cs"/>
          <w:b/>
          <w:bCs/>
          <w:rtl/>
          <w:lang w:bidi="ar-IQ"/>
        </w:rPr>
        <w:t>1</w:t>
      </w:r>
      <w:r>
        <w:rPr>
          <w:rFonts w:cs="SKR HEAD1" w:hint="cs"/>
          <w:b/>
          <w:bCs/>
          <w:sz w:val="32"/>
          <w:szCs w:val="32"/>
          <w:rtl/>
          <w:lang w:bidi="ar-IQ"/>
        </w:rPr>
        <w:t>.</w:t>
      </w:r>
      <w:r>
        <w:rPr>
          <w:rFonts w:cs="SKR HEAD1" w:hint="cs"/>
          <w:b/>
          <w:bCs/>
          <w:sz w:val="34"/>
          <w:szCs w:val="34"/>
          <w:rtl/>
          <w:lang w:bidi="ar-IQ"/>
        </w:rPr>
        <w:t xml:space="preserve"> </w:t>
      </w:r>
      <w:r w:rsidRPr="00EB0EAB">
        <w:rPr>
          <w:rFonts w:cs="SKR HEAD1" w:hint="cs"/>
          <w:b/>
          <w:bCs/>
          <w:color w:val="00B050"/>
          <w:sz w:val="34"/>
          <w:szCs w:val="34"/>
          <w:rtl/>
          <w:lang w:bidi="ar-IQ"/>
        </w:rPr>
        <w:t>التعليم النظري قبل التدريب</w:t>
      </w:r>
      <w:r>
        <w:rPr>
          <w:rFonts w:cs="SKR HEAD1" w:hint="cs"/>
          <w:b/>
          <w:bCs/>
          <w:sz w:val="34"/>
          <w:szCs w:val="34"/>
          <w:rtl/>
          <w:lang w:bidi="ar-IQ"/>
        </w:rPr>
        <w:t>:-</w:t>
      </w:r>
    </w:p>
    <w:p w:rsidR="001B3A1B" w:rsidRPr="007023B0" w:rsidRDefault="001B3A1B" w:rsidP="00A338EB">
      <w:pPr>
        <w:tabs>
          <w:tab w:val="left" w:pos="1110"/>
        </w:tabs>
        <w:bidi/>
        <w:spacing w:line="300" w:lineRule="auto"/>
        <w:ind w:firstLine="526"/>
        <w:rPr>
          <w:sz w:val="32"/>
          <w:szCs w:val="32"/>
          <w:rtl/>
          <w:lang w:bidi="ar-IQ"/>
        </w:rPr>
      </w:pPr>
      <w:r w:rsidRPr="007023B0">
        <w:rPr>
          <w:sz w:val="32"/>
          <w:szCs w:val="32"/>
          <w:rtl/>
          <w:lang w:bidi="ar-IQ"/>
        </w:rPr>
        <w:t xml:space="preserve">ويتم عن طريق </w:t>
      </w:r>
      <w:r w:rsidRPr="007023B0">
        <w:rPr>
          <w:color w:val="0070C0"/>
          <w:sz w:val="32"/>
          <w:szCs w:val="32"/>
          <w:rtl/>
          <w:lang w:bidi="ar-IQ"/>
        </w:rPr>
        <w:t>تقديم الارشادات والمعلومات حول الأداء الفني للمهارات وخطط اللعب وتوجيهها</w:t>
      </w:r>
      <w:r w:rsidRPr="007023B0">
        <w:rPr>
          <w:sz w:val="32"/>
          <w:szCs w:val="32"/>
          <w:rtl/>
          <w:lang w:bidi="ar-IQ"/>
        </w:rPr>
        <w:t>، وترتبط هذه الطريقة مع واجبات واجراءات الخطة التدريبية.</w:t>
      </w:r>
    </w:p>
    <w:p w:rsidR="00A426C2" w:rsidRDefault="00A426C2" w:rsidP="00A426C2">
      <w:pPr>
        <w:tabs>
          <w:tab w:val="left" w:pos="1110"/>
        </w:tabs>
        <w:bidi/>
        <w:spacing w:line="300" w:lineRule="auto"/>
        <w:ind w:firstLine="526"/>
        <w:rPr>
          <w:sz w:val="30"/>
          <w:szCs w:val="30"/>
          <w:rtl/>
          <w:lang w:bidi="ar-IQ"/>
        </w:rPr>
      </w:pPr>
    </w:p>
    <w:p w:rsidR="00804113" w:rsidRDefault="00804113" w:rsidP="00804113">
      <w:pPr>
        <w:tabs>
          <w:tab w:val="left" w:pos="1110"/>
        </w:tabs>
        <w:bidi/>
        <w:spacing w:line="300" w:lineRule="auto"/>
        <w:ind w:firstLine="526"/>
        <w:rPr>
          <w:sz w:val="30"/>
          <w:szCs w:val="30"/>
          <w:rtl/>
          <w:lang w:bidi="ar-IQ"/>
        </w:rPr>
      </w:pPr>
    </w:p>
    <w:p w:rsidR="00A426C2" w:rsidRDefault="00A426C2" w:rsidP="00A426C2">
      <w:pPr>
        <w:tabs>
          <w:tab w:val="left" w:pos="1110"/>
        </w:tabs>
        <w:bidi/>
        <w:spacing w:line="300" w:lineRule="auto"/>
        <w:ind w:firstLine="526"/>
        <w:rPr>
          <w:sz w:val="14"/>
          <w:szCs w:val="14"/>
          <w:rtl/>
          <w:lang w:bidi="ar-IQ"/>
        </w:rPr>
      </w:pPr>
    </w:p>
    <w:p w:rsidR="00320D0D" w:rsidRDefault="00320D0D" w:rsidP="00320D0D">
      <w:pPr>
        <w:tabs>
          <w:tab w:val="left" w:pos="1110"/>
        </w:tabs>
        <w:bidi/>
        <w:spacing w:line="300" w:lineRule="auto"/>
        <w:ind w:firstLine="526"/>
        <w:rPr>
          <w:sz w:val="14"/>
          <w:szCs w:val="14"/>
          <w:rtl/>
          <w:lang w:bidi="ar-IQ"/>
        </w:rPr>
      </w:pPr>
    </w:p>
    <w:p w:rsidR="00320D0D" w:rsidRDefault="00320D0D" w:rsidP="00320D0D">
      <w:pPr>
        <w:tabs>
          <w:tab w:val="left" w:pos="1110"/>
        </w:tabs>
        <w:bidi/>
        <w:spacing w:line="300" w:lineRule="auto"/>
        <w:ind w:firstLine="526"/>
        <w:rPr>
          <w:sz w:val="14"/>
          <w:szCs w:val="14"/>
          <w:rtl/>
          <w:lang w:bidi="ar-IQ"/>
        </w:rPr>
      </w:pPr>
    </w:p>
    <w:p w:rsidR="00320D0D" w:rsidRDefault="00320D0D" w:rsidP="00320D0D">
      <w:pPr>
        <w:tabs>
          <w:tab w:val="left" w:pos="1110"/>
        </w:tabs>
        <w:bidi/>
        <w:spacing w:line="300" w:lineRule="auto"/>
        <w:ind w:firstLine="526"/>
        <w:rPr>
          <w:sz w:val="14"/>
          <w:szCs w:val="14"/>
          <w:rtl/>
          <w:lang w:bidi="ar-IQ"/>
        </w:rPr>
      </w:pPr>
    </w:p>
    <w:p w:rsidR="001B3A1B" w:rsidRDefault="001B3A1B" w:rsidP="00A338EB">
      <w:pPr>
        <w:bidi/>
        <w:spacing w:line="300" w:lineRule="auto"/>
        <w:rPr>
          <w:rFonts w:cs="SKR HEAD1"/>
          <w:b/>
          <w:bCs/>
          <w:sz w:val="34"/>
          <w:szCs w:val="34"/>
          <w:rtl/>
          <w:lang w:bidi="ar-IQ"/>
        </w:rPr>
      </w:pPr>
      <w:r>
        <w:rPr>
          <w:b/>
          <w:bCs/>
          <w:rtl/>
          <w:lang w:bidi="ar-IQ"/>
        </w:rPr>
        <w:lastRenderedPageBreak/>
        <w:t>2</w:t>
      </w:r>
      <w:r>
        <w:rPr>
          <w:b/>
          <w:bCs/>
          <w:sz w:val="30"/>
          <w:szCs w:val="30"/>
          <w:rtl/>
          <w:lang w:bidi="ar-IQ"/>
        </w:rPr>
        <w:t>.</w:t>
      </w:r>
      <w:r w:rsidRPr="00EB0EAB">
        <w:rPr>
          <w:rFonts w:cs="SKR HEAD1" w:hint="cs"/>
          <w:b/>
          <w:bCs/>
          <w:color w:val="00B050"/>
          <w:sz w:val="34"/>
          <w:szCs w:val="34"/>
          <w:rtl/>
          <w:lang w:bidi="ar-IQ"/>
        </w:rPr>
        <w:t>التوجيه النظري خلال التدريب</w:t>
      </w:r>
      <w:r w:rsidR="00496D9C">
        <w:rPr>
          <w:rFonts w:cs="SKR HEAD1" w:hint="cs"/>
          <w:b/>
          <w:bCs/>
          <w:sz w:val="34"/>
          <w:szCs w:val="34"/>
          <w:rtl/>
          <w:lang w:bidi="ar-IQ"/>
        </w:rPr>
        <w:t>:</w:t>
      </w:r>
    </w:p>
    <w:p w:rsidR="001B3A1B" w:rsidRPr="007023B0" w:rsidRDefault="001B3A1B" w:rsidP="00A338EB">
      <w:pPr>
        <w:bidi/>
        <w:spacing w:line="300" w:lineRule="auto"/>
        <w:ind w:firstLine="526"/>
        <w:rPr>
          <w:sz w:val="32"/>
          <w:szCs w:val="32"/>
          <w:rtl/>
          <w:lang w:bidi="ar-IQ"/>
        </w:rPr>
      </w:pPr>
      <w:r w:rsidRPr="007023B0">
        <w:rPr>
          <w:sz w:val="32"/>
          <w:szCs w:val="32"/>
          <w:rtl/>
          <w:lang w:bidi="ar-IQ"/>
        </w:rPr>
        <w:t xml:space="preserve">ان ما تعلمه اللاعب قبل التدريب من معلومات نظرية والارشادات حول الأداء المهاري أو الخططي </w:t>
      </w:r>
      <w:r w:rsidRPr="007023B0">
        <w:rPr>
          <w:color w:val="0070C0"/>
          <w:sz w:val="32"/>
          <w:szCs w:val="32"/>
          <w:rtl/>
          <w:lang w:bidi="ar-IQ"/>
        </w:rPr>
        <w:t xml:space="preserve">يقوم بتطبيقها خلال التمرين </w:t>
      </w:r>
      <w:r w:rsidRPr="007023B0">
        <w:rPr>
          <w:sz w:val="32"/>
          <w:szCs w:val="32"/>
          <w:rtl/>
          <w:lang w:bidi="ar-IQ"/>
        </w:rPr>
        <w:t xml:space="preserve">وخلال هذه المرحلة يكون الارتباط </w:t>
      </w:r>
      <w:r w:rsidRPr="007023B0">
        <w:rPr>
          <w:color w:val="0070C0"/>
          <w:sz w:val="32"/>
          <w:szCs w:val="32"/>
          <w:rtl/>
          <w:lang w:bidi="ar-IQ"/>
        </w:rPr>
        <w:t>مباشراً بالتدريب الفعلي</w:t>
      </w:r>
      <w:r w:rsidRPr="007023B0">
        <w:rPr>
          <w:sz w:val="32"/>
          <w:szCs w:val="32"/>
          <w:rtl/>
          <w:lang w:bidi="ar-IQ"/>
        </w:rPr>
        <w:t xml:space="preserve">. </w:t>
      </w:r>
    </w:p>
    <w:p w:rsidR="001B3A1B" w:rsidRPr="007023B0" w:rsidRDefault="001B3A1B" w:rsidP="00A338EB">
      <w:pPr>
        <w:bidi/>
        <w:spacing w:line="300" w:lineRule="auto"/>
        <w:ind w:firstLine="567"/>
        <w:rPr>
          <w:sz w:val="32"/>
          <w:szCs w:val="32"/>
          <w:rtl/>
          <w:lang w:bidi="ar-IQ"/>
        </w:rPr>
      </w:pPr>
      <w:r w:rsidRPr="007023B0">
        <w:rPr>
          <w:sz w:val="32"/>
          <w:szCs w:val="32"/>
          <w:rtl/>
          <w:lang w:bidi="ar-IQ"/>
        </w:rPr>
        <w:t xml:space="preserve">وتعد هذه المرحلة من </w:t>
      </w:r>
      <w:r w:rsidRPr="007023B0">
        <w:rPr>
          <w:color w:val="0070C0"/>
          <w:sz w:val="32"/>
          <w:szCs w:val="32"/>
          <w:rtl/>
          <w:lang w:bidi="ar-IQ"/>
        </w:rPr>
        <w:t xml:space="preserve">اهم المراحل </w:t>
      </w:r>
      <w:r w:rsidRPr="007023B0">
        <w:rPr>
          <w:sz w:val="32"/>
          <w:szCs w:val="32"/>
          <w:rtl/>
          <w:lang w:bidi="ar-IQ"/>
        </w:rPr>
        <w:t xml:space="preserve">لكونها ترتبط بشكل مباشر بالقدرة البدنية والذهنية بالوقت نفسه وهي مقياس جيد للمدرب </w:t>
      </w:r>
      <w:r w:rsidRPr="007023B0">
        <w:rPr>
          <w:color w:val="0070C0"/>
          <w:sz w:val="32"/>
          <w:szCs w:val="32"/>
          <w:rtl/>
          <w:lang w:bidi="ar-IQ"/>
        </w:rPr>
        <w:t>لمعرفة قدرة اللاعبين على ربط الواجب الحركي بالقدرة الذهنية</w:t>
      </w:r>
      <w:r w:rsidRPr="007023B0">
        <w:rPr>
          <w:sz w:val="32"/>
          <w:szCs w:val="32"/>
          <w:rtl/>
          <w:lang w:bidi="ar-IQ"/>
        </w:rPr>
        <w:t xml:space="preserve">. </w:t>
      </w:r>
    </w:p>
    <w:p w:rsidR="004B2B75" w:rsidRDefault="004B2B75" w:rsidP="004B2B75">
      <w:pPr>
        <w:bidi/>
        <w:spacing w:line="300" w:lineRule="auto"/>
        <w:ind w:firstLine="567"/>
        <w:rPr>
          <w:sz w:val="30"/>
          <w:szCs w:val="30"/>
          <w:rtl/>
          <w:lang w:bidi="ar-IQ"/>
        </w:rPr>
      </w:pPr>
    </w:p>
    <w:p w:rsidR="004B2B75" w:rsidRDefault="004B2B75" w:rsidP="004B2B75">
      <w:pPr>
        <w:bidi/>
        <w:spacing w:line="300" w:lineRule="auto"/>
        <w:ind w:firstLine="567"/>
        <w:rPr>
          <w:sz w:val="30"/>
          <w:szCs w:val="30"/>
          <w:rtl/>
          <w:lang w:bidi="ar-IQ"/>
        </w:rPr>
      </w:pPr>
    </w:p>
    <w:p w:rsidR="001B3A1B" w:rsidRPr="004B2B75" w:rsidRDefault="001B3A1B" w:rsidP="004B2B75">
      <w:pPr>
        <w:bidi/>
        <w:rPr>
          <w:rFonts w:eastAsiaTheme="minorHAnsi" w:cs="Times New Roman"/>
          <w:sz w:val="24"/>
          <w:szCs w:val="24"/>
        </w:rPr>
      </w:pPr>
      <w:r>
        <w:rPr>
          <w:b/>
          <w:bCs/>
          <w:sz w:val="30"/>
          <w:szCs w:val="30"/>
          <w:rtl/>
          <w:lang w:bidi="ar-IQ"/>
        </w:rPr>
        <w:t>3</w:t>
      </w:r>
      <w:r>
        <w:rPr>
          <w:rFonts w:eastAsiaTheme="minorHAnsi" w:cs="Times New Roman"/>
          <w:sz w:val="24"/>
          <w:szCs w:val="24"/>
          <w:rtl/>
        </w:rPr>
        <w:t xml:space="preserve"> </w:t>
      </w:r>
      <w:r>
        <w:rPr>
          <w:b/>
          <w:bCs/>
          <w:sz w:val="30"/>
          <w:szCs w:val="30"/>
          <w:rtl/>
          <w:lang w:bidi="ar-IQ"/>
        </w:rPr>
        <w:t xml:space="preserve">. </w:t>
      </w:r>
      <w:r w:rsidRPr="00EB0EAB">
        <w:rPr>
          <w:rFonts w:cs="SKR HEAD1" w:hint="cs"/>
          <w:b/>
          <w:bCs/>
          <w:color w:val="00B050"/>
          <w:sz w:val="34"/>
          <w:szCs w:val="34"/>
          <w:rtl/>
          <w:lang w:bidi="ar-IQ"/>
        </w:rPr>
        <w:t>مرحلة التنظيم بعد التدريب</w:t>
      </w:r>
      <w:r w:rsidR="006D23FC">
        <w:rPr>
          <w:rFonts w:cs="SKR HEAD1" w:hint="cs"/>
          <w:b/>
          <w:bCs/>
          <w:sz w:val="34"/>
          <w:szCs w:val="34"/>
          <w:rtl/>
          <w:lang w:bidi="ar-IQ"/>
        </w:rPr>
        <w:t>:</w:t>
      </w:r>
    </w:p>
    <w:p w:rsidR="001B3A1B" w:rsidRPr="007023B0" w:rsidRDefault="001B3A1B" w:rsidP="00A338EB">
      <w:pPr>
        <w:bidi/>
        <w:spacing w:line="300" w:lineRule="auto"/>
        <w:ind w:firstLine="567"/>
        <w:rPr>
          <w:sz w:val="32"/>
          <w:szCs w:val="32"/>
          <w:rtl/>
          <w:lang w:bidi="ar-IQ"/>
        </w:rPr>
      </w:pPr>
      <w:r w:rsidRPr="007023B0">
        <w:rPr>
          <w:sz w:val="32"/>
          <w:szCs w:val="32"/>
          <w:rtl/>
          <w:lang w:bidi="ar-IQ"/>
        </w:rPr>
        <w:t xml:space="preserve">خلال هذه المرحلة يتم </w:t>
      </w:r>
      <w:r w:rsidRPr="007023B0">
        <w:rPr>
          <w:color w:val="0070C0"/>
          <w:sz w:val="32"/>
          <w:szCs w:val="32"/>
          <w:rtl/>
          <w:lang w:bidi="ar-IQ"/>
        </w:rPr>
        <w:t xml:space="preserve">مناقشة واجبات اللاعبين في أثناء التدريب ومدى ما حققه </w:t>
      </w:r>
      <w:r w:rsidRPr="006D23FC">
        <w:rPr>
          <w:rStyle w:val="Heading1Char"/>
          <w:rtl/>
        </w:rPr>
        <w:t>التمرين مع مقدرة اللاعب الذهنية، وذلك يتم خلال استثارة التفكير وتوجيهه في أيجاد أنسب</w:t>
      </w:r>
      <w:r w:rsidRPr="007023B0">
        <w:rPr>
          <w:sz w:val="32"/>
          <w:szCs w:val="32"/>
          <w:rtl/>
          <w:lang w:bidi="ar-IQ"/>
        </w:rPr>
        <w:t xml:space="preserve"> التصرفات للواجبات المطلوبة </w:t>
      </w:r>
      <w:r w:rsidRPr="007023B0">
        <w:rPr>
          <w:rStyle w:val="FootnoteReference"/>
          <w:color w:val="FFFFFF" w:themeColor="background1"/>
          <w:sz w:val="32"/>
          <w:szCs w:val="32"/>
          <w:lang w:bidi="ar-IQ"/>
        </w:rPr>
        <w:footnoteReference w:id="13"/>
      </w:r>
      <w:r w:rsidRPr="007023B0">
        <w:rPr>
          <w:rStyle w:val="FootnoteReference"/>
          <w:sz w:val="32"/>
          <w:szCs w:val="32"/>
          <w:lang w:bidi="ar-IQ"/>
        </w:rPr>
        <w:t>(1)</w:t>
      </w:r>
      <w:r w:rsidRPr="007023B0">
        <w:rPr>
          <w:sz w:val="32"/>
          <w:szCs w:val="32"/>
          <w:rtl/>
          <w:lang w:bidi="ar-IQ"/>
        </w:rPr>
        <w:t xml:space="preserve">. </w:t>
      </w:r>
    </w:p>
    <w:p w:rsidR="004F1DB0" w:rsidRDefault="001B3A1B" w:rsidP="007023B0">
      <w:pPr>
        <w:bidi/>
        <w:spacing w:line="292" w:lineRule="auto"/>
        <w:ind w:firstLine="567"/>
        <w:rPr>
          <w:sz w:val="32"/>
          <w:szCs w:val="32"/>
          <w:vertAlign w:val="superscript"/>
          <w:rtl/>
          <w:lang w:bidi="ar-IQ"/>
        </w:rPr>
      </w:pPr>
      <w:r w:rsidRPr="007023B0">
        <w:rPr>
          <w:sz w:val="32"/>
          <w:szCs w:val="32"/>
          <w:rtl/>
          <w:lang w:bidi="ar-IQ"/>
        </w:rPr>
        <w:t xml:space="preserve">وأن الرياضيين الجيدين في اثناء التدريب على الأداء ذهنياً في أي لعبة من الألعاب يكونون أكثر دقة في تقدير الوقت الذي تستغرقه الحركة أو المهارة اذ يكونون اكثر قربا من الوقت الحقيقي وما يعنيه </w:t>
      </w:r>
      <w:r w:rsidRPr="007023B0">
        <w:rPr>
          <w:color w:val="0070C0"/>
          <w:sz w:val="32"/>
          <w:szCs w:val="32"/>
          <w:rtl/>
          <w:lang w:bidi="ar-IQ"/>
        </w:rPr>
        <w:t>الوقت الحقيقي الذي يستغرقه الرياضي في التدريب على الاداء الذهني.</w:t>
      </w:r>
      <w:r w:rsidRPr="007023B0">
        <w:rPr>
          <w:color w:val="00B050"/>
          <w:sz w:val="32"/>
          <w:szCs w:val="32"/>
          <w:rtl/>
          <w:lang w:bidi="ar-IQ"/>
        </w:rPr>
        <w:t>الذي يفترض ان يكون مساويا للوقت الذي يتطلبه الاداء المعني فعليا</w:t>
      </w:r>
      <w:r w:rsidRPr="007023B0">
        <w:rPr>
          <w:sz w:val="32"/>
          <w:szCs w:val="32"/>
          <w:rtl/>
          <w:lang w:bidi="ar-IQ"/>
        </w:rPr>
        <w:t>، وان القابلية في اداء الحركات ذهنيا ضمن الوقت الحقيقي يعد جزء مهما لمستوى الانجاز العالي</w:t>
      </w:r>
      <w:r w:rsidRPr="007023B0">
        <w:rPr>
          <w:rStyle w:val="FootnoteReference"/>
          <w:color w:val="FFFFFF" w:themeColor="background1"/>
          <w:sz w:val="32"/>
          <w:szCs w:val="32"/>
          <w:lang w:bidi="ar-IQ"/>
        </w:rPr>
        <w:footnoteReference w:id="14"/>
      </w:r>
      <w:r w:rsidRPr="007023B0">
        <w:rPr>
          <w:rStyle w:val="FootnoteReference"/>
          <w:sz w:val="32"/>
          <w:szCs w:val="32"/>
          <w:lang w:bidi="ar-IQ"/>
        </w:rPr>
        <w:t>(2)</w:t>
      </w:r>
      <w:r w:rsidR="004B2B75" w:rsidRPr="007023B0">
        <w:rPr>
          <w:rFonts w:hint="cs"/>
          <w:sz w:val="32"/>
          <w:szCs w:val="32"/>
          <w:vertAlign w:val="superscript"/>
          <w:rtl/>
          <w:lang w:bidi="ar-IQ"/>
        </w:rPr>
        <w:t xml:space="preserve"> </w:t>
      </w:r>
    </w:p>
    <w:p w:rsidR="007023B0" w:rsidRPr="007023B0" w:rsidRDefault="007023B0" w:rsidP="007023B0">
      <w:pPr>
        <w:bidi/>
        <w:spacing w:line="292" w:lineRule="auto"/>
        <w:ind w:firstLine="567"/>
        <w:rPr>
          <w:sz w:val="32"/>
          <w:szCs w:val="32"/>
          <w:vertAlign w:val="superscript"/>
          <w:rtl/>
          <w:lang w:bidi="ar-IQ"/>
        </w:rPr>
      </w:pPr>
    </w:p>
    <w:p w:rsidR="001B3A1B" w:rsidRPr="007023B0" w:rsidRDefault="001B3A1B" w:rsidP="00A338EB">
      <w:pPr>
        <w:pStyle w:val="ListParagraph"/>
        <w:numPr>
          <w:ilvl w:val="0"/>
          <w:numId w:val="2"/>
        </w:numPr>
        <w:bidi/>
        <w:spacing w:line="300" w:lineRule="auto"/>
        <w:rPr>
          <w:b/>
          <w:bCs/>
          <w:sz w:val="40"/>
          <w:szCs w:val="40"/>
          <w:lang w:bidi="ar-IQ"/>
        </w:rPr>
      </w:pPr>
      <w:r w:rsidRPr="007023B0">
        <w:rPr>
          <w:rFonts w:cs="SKR HEAD1" w:hint="cs"/>
          <w:b/>
          <w:bCs/>
          <w:color w:val="FF0000"/>
          <w:sz w:val="40"/>
          <w:szCs w:val="40"/>
          <w:u w:val="single"/>
          <w:rtl/>
          <w:lang w:bidi="ar-IQ"/>
        </w:rPr>
        <w:lastRenderedPageBreak/>
        <w:t>نظريات التدريب الذهني:-</w:t>
      </w:r>
      <w:r w:rsidRPr="007023B0">
        <w:rPr>
          <w:rStyle w:val="FootnoteReference"/>
          <w:b/>
          <w:bCs/>
          <w:color w:val="FF0000"/>
          <w:sz w:val="40"/>
          <w:szCs w:val="40"/>
          <w:u w:val="single"/>
          <w:lang w:bidi="ar-IQ"/>
        </w:rPr>
        <w:footnoteReference w:customMarkFollows="1" w:id="15"/>
        <w:t>(</w:t>
      </w:r>
      <w:r w:rsidRPr="007023B0">
        <w:rPr>
          <w:rStyle w:val="FootnoteReference"/>
          <w:b/>
          <w:bCs/>
          <w:sz w:val="40"/>
          <w:szCs w:val="40"/>
          <w:lang w:bidi="ar-IQ"/>
        </w:rPr>
        <w:t>3)</w:t>
      </w:r>
    </w:p>
    <w:p w:rsidR="001B3A1B" w:rsidRPr="007023B0" w:rsidRDefault="001B3A1B" w:rsidP="00A338EB">
      <w:pPr>
        <w:bidi/>
        <w:spacing w:line="300" w:lineRule="auto"/>
        <w:ind w:firstLine="567"/>
        <w:rPr>
          <w:sz w:val="32"/>
          <w:szCs w:val="32"/>
          <w:rtl/>
          <w:lang w:bidi="ar-IQ"/>
        </w:rPr>
      </w:pPr>
      <w:r w:rsidRPr="007023B0">
        <w:rPr>
          <w:sz w:val="32"/>
          <w:szCs w:val="32"/>
          <w:rtl/>
          <w:lang w:bidi="ar-IQ"/>
        </w:rPr>
        <w:t xml:space="preserve">استخدمت النظريات في مجال التدريب الذهني لتفسر لنا العديد من المظاهر التي لها علاقة بهذا المجال، ومن أهم تلك النظريات: </w:t>
      </w:r>
    </w:p>
    <w:p w:rsidR="001B3A1B" w:rsidRPr="007023B0" w:rsidRDefault="001B3A1B" w:rsidP="00A338EB">
      <w:pPr>
        <w:bidi/>
        <w:spacing w:line="300" w:lineRule="auto"/>
        <w:rPr>
          <w:b/>
          <w:bCs/>
          <w:sz w:val="32"/>
          <w:szCs w:val="32"/>
          <w:rtl/>
          <w:lang w:bidi="ar-IQ"/>
        </w:rPr>
      </w:pPr>
      <w:r w:rsidRPr="007023B0">
        <w:rPr>
          <w:b/>
          <w:bCs/>
          <w:sz w:val="32"/>
          <w:szCs w:val="32"/>
          <w:rtl/>
          <w:lang w:bidi="ar-IQ"/>
        </w:rPr>
        <w:t xml:space="preserve">أ – </w:t>
      </w:r>
      <w:r w:rsidRPr="007023B0">
        <w:rPr>
          <w:b/>
          <w:bCs/>
          <w:color w:val="00B050"/>
          <w:sz w:val="32"/>
          <w:szCs w:val="32"/>
          <w:rtl/>
          <w:lang w:bidi="ar-IQ"/>
        </w:rPr>
        <w:t xml:space="preserve">النظرية الترابطية والتدريب الذهني: </w:t>
      </w:r>
    </w:p>
    <w:p w:rsidR="001B3A1B" w:rsidRPr="007023B0" w:rsidRDefault="001B3A1B" w:rsidP="00A338EB">
      <w:pPr>
        <w:bidi/>
        <w:spacing w:line="300" w:lineRule="auto"/>
        <w:ind w:firstLine="567"/>
        <w:rPr>
          <w:sz w:val="32"/>
          <w:szCs w:val="32"/>
          <w:rtl/>
          <w:lang w:bidi="ar-IQ"/>
        </w:rPr>
      </w:pPr>
      <w:r w:rsidRPr="007023B0">
        <w:rPr>
          <w:sz w:val="32"/>
          <w:szCs w:val="32"/>
          <w:rtl/>
          <w:lang w:bidi="ar-IQ"/>
        </w:rPr>
        <w:t xml:space="preserve">تشير هذه النظرية إلى </w:t>
      </w:r>
      <w:r w:rsidRPr="007023B0">
        <w:rPr>
          <w:color w:val="0070C0"/>
          <w:sz w:val="32"/>
          <w:szCs w:val="32"/>
          <w:rtl/>
          <w:lang w:bidi="ar-IQ"/>
        </w:rPr>
        <w:t xml:space="preserve">ان التدريب الذهني يؤدي إلى استجابات عضلية محدودة في </w:t>
      </w:r>
      <w:r w:rsidRPr="007023B0">
        <w:rPr>
          <w:color w:val="0070C0"/>
          <w:sz w:val="32"/>
          <w:szCs w:val="32"/>
          <w:rtl/>
          <w:lang w:bidi="ar-IQ"/>
        </w:rPr>
        <w:br/>
        <w:t>مدى ضيق</w:t>
      </w:r>
      <w:r w:rsidRPr="007023B0">
        <w:rPr>
          <w:sz w:val="32"/>
          <w:szCs w:val="32"/>
          <w:rtl/>
          <w:lang w:bidi="ar-IQ"/>
        </w:rPr>
        <w:t xml:space="preserve">، أي ان </w:t>
      </w:r>
      <w:r w:rsidRPr="007023B0">
        <w:rPr>
          <w:color w:val="0070C0"/>
          <w:sz w:val="32"/>
          <w:szCs w:val="32"/>
          <w:rtl/>
          <w:lang w:bidi="ar-IQ"/>
        </w:rPr>
        <w:t>الاستجابات ناتجة عن مثيرات التدريب الذهني</w:t>
      </w:r>
      <w:r w:rsidRPr="007023B0">
        <w:rPr>
          <w:sz w:val="32"/>
          <w:szCs w:val="32"/>
          <w:rtl/>
          <w:lang w:bidi="ar-IQ"/>
        </w:rPr>
        <w:t xml:space="preserve">، </w:t>
      </w:r>
      <w:r w:rsidRPr="007023B0">
        <w:rPr>
          <w:color w:val="00B050"/>
          <w:sz w:val="32"/>
          <w:szCs w:val="32"/>
          <w:rtl/>
          <w:lang w:bidi="ar-IQ"/>
        </w:rPr>
        <w:t xml:space="preserve">وان تكرار المثير </w:t>
      </w:r>
      <w:r w:rsidRPr="007023B0">
        <w:rPr>
          <w:color w:val="00B050"/>
          <w:sz w:val="32"/>
          <w:szCs w:val="32"/>
          <w:rtl/>
          <w:lang w:bidi="ar-IQ"/>
        </w:rPr>
        <w:br/>
        <w:t xml:space="preserve">(التدريب الذهني) مع الاستجابات المطلوبة ينتج </w:t>
      </w:r>
      <w:r w:rsidRPr="007023B0">
        <w:rPr>
          <w:color w:val="FF0000"/>
          <w:sz w:val="32"/>
          <w:szCs w:val="32"/>
          <w:rtl/>
          <w:lang w:bidi="ar-IQ"/>
        </w:rPr>
        <w:t xml:space="preserve">عنها ارتباطاً قوياً بين المثير والاستجابة </w:t>
      </w:r>
      <w:r w:rsidRPr="007023B0">
        <w:rPr>
          <w:sz w:val="32"/>
          <w:szCs w:val="32"/>
          <w:rtl/>
          <w:lang w:bidi="ar-IQ"/>
        </w:rPr>
        <w:t xml:space="preserve">مما يؤدي إلى </w:t>
      </w:r>
      <w:r w:rsidRPr="007023B0">
        <w:rPr>
          <w:color w:val="0070C0"/>
          <w:sz w:val="32"/>
          <w:szCs w:val="32"/>
          <w:rtl/>
          <w:lang w:bidi="ar-IQ"/>
        </w:rPr>
        <w:t>تطوير المهارة التي تمت ممارستها ذهنياً</w:t>
      </w:r>
      <w:r w:rsidRPr="007023B0">
        <w:rPr>
          <w:sz w:val="32"/>
          <w:szCs w:val="32"/>
          <w:rtl/>
          <w:lang w:bidi="ar-IQ"/>
        </w:rPr>
        <w:t xml:space="preserve">. </w:t>
      </w:r>
    </w:p>
    <w:p w:rsidR="001B3A1B" w:rsidRPr="007023B0" w:rsidRDefault="001B3A1B" w:rsidP="00A338EB">
      <w:pPr>
        <w:bidi/>
        <w:spacing w:line="300" w:lineRule="auto"/>
        <w:rPr>
          <w:b/>
          <w:bCs/>
          <w:sz w:val="32"/>
          <w:szCs w:val="32"/>
          <w:rtl/>
          <w:lang w:bidi="ar-IQ"/>
        </w:rPr>
      </w:pPr>
      <w:r w:rsidRPr="007023B0">
        <w:rPr>
          <w:b/>
          <w:bCs/>
          <w:sz w:val="32"/>
          <w:szCs w:val="32"/>
          <w:rtl/>
          <w:lang w:bidi="ar-IQ"/>
        </w:rPr>
        <w:t>ب –</w:t>
      </w:r>
      <w:r w:rsidRPr="007023B0">
        <w:rPr>
          <w:b/>
          <w:bCs/>
          <w:color w:val="00B050"/>
          <w:sz w:val="32"/>
          <w:szCs w:val="32"/>
          <w:rtl/>
          <w:lang w:bidi="ar-IQ"/>
        </w:rPr>
        <w:t xml:space="preserve"> نظرية الإطار المرجعي الكلي للتدريب الذهني </w:t>
      </w:r>
    </w:p>
    <w:p w:rsidR="001B3A1B" w:rsidRPr="007023B0" w:rsidRDefault="001B3A1B" w:rsidP="00A338EB">
      <w:pPr>
        <w:bidi/>
        <w:spacing w:line="300" w:lineRule="auto"/>
        <w:ind w:firstLine="567"/>
        <w:rPr>
          <w:sz w:val="32"/>
          <w:szCs w:val="32"/>
          <w:rtl/>
          <w:lang w:bidi="ar-IQ"/>
        </w:rPr>
      </w:pPr>
      <w:r w:rsidRPr="007023B0">
        <w:rPr>
          <w:sz w:val="32"/>
          <w:szCs w:val="32"/>
          <w:rtl/>
          <w:lang w:bidi="ar-IQ"/>
        </w:rPr>
        <w:t xml:space="preserve">تشير هذه النظرية إلى </w:t>
      </w:r>
      <w:r w:rsidRPr="007023B0">
        <w:rPr>
          <w:color w:val="0070C0"/>
          <w:sz w:val="32"/>
          <w:szCs w:val="32"/>
          <w:rtl/>
          <w:lang w:bidi="ar-IQ"/>
        </w:rPr>
        <w:t xml:space="preserve">تكوين إطار عام عن المهارة المراد تعلمها </w:t>
      </w:r>
      <w:r w:rsidRPr="007023B0">
        <w:rPr>
          <w:sz w:val="32"/>
          <w:szCs w:val="32"/>
          <w:rtl/>
          <w:lang w:bidi="ar-IQ"/>
        </w:rPr>
        <w:t xml:space="preserve">من خلال </w:t>
      </w:r>
      <w:r w:rsidRPr="007023B0">
        <w:rPr>
          <w:color w:val="0070C0"/>
          <w:sz w:val="32"/>
          <w:szCs w:val="32"/>
          <w:rtl/>
          <w:lang w:bidi="ar-IQ"/>
        </w:rPr>
        <w:t xml:space="preserve">توجيه انتباه المتعلم للإطار الكلي للمهارة بعيداً عن التفاصيل الدقيقة </w:t>
      </w:r>
      <w:r w:rsidRPr="007023B0">
        <w:rPr>
          <w:sz w:val="32"/>
          <w:szCs w:val="32"/>
          <w:rtl/>
          <w:lang w:bidi="ar-IQ"/>
        </w:rPr>
        <w:t xml:space="preserve">لتكوين فكرة عامة عن العمل المطلوب وهذا التطوير في الأداء من أهم الشروط المتعلقة بالتعلم الحركي. </w:t>
      </w:r>
    </w:p>
    <w:p w:rsidR="001B3A1B" w:rsidRPr="007023B0" w:rsidRDefault="001B3A1B" w:rsidP="00A338EB">
      <w:pPr>
        <w:bidi/>
        <w:spacing w:line="280" w:lineRule="auto"/>
        <w:rPr>
          <w:b/>
          <w:bCs/>
          <w:sz w:val="32"/>
          <w:szCs w:val="32"/>
          <w:rtl/>
          <w:lang w:bidi="ar-IQ"/>
        </w:rPr>
      </w:pPr>
      <w:r w:rsidRPr="007023B0">
        <w:rPr>
          <w:b/>
          <w:bCs/>
          <w:sz w:val="32"/>
          <w:szCs w:val="32"/>
          <w:rtl/>
          <w:lang w:bidi="ar-IQ"/>
        </w:rPr>
        <w:t xml:space="preserve">ج – </w:t>
      </w:r>
      <w:r w:rsidRPr="007023B0">
        <w:rPr>
          <w:b/>
          <w:bCs/>
          <w:color w:val="00B050"/>
          <w:sz w:val="32"/>
          <w:szCs w:val="32"/>
          <w:rtl/>
          <w:lang w:bidi="ar-IQ"/>
        </w:rPr>
        <w:t xml:space="preserve">نظرية الانتباه والتدريب الذهني </w:t>
      </w:r>
    </w:p>
    <w:p w:rsidR="001B3A1B" w:rsidRPr="007023B0" w:rsidRDefault="001B3A1B" w:rsidP="00A338EB">
      <w:pPr>
        <w:bidi/>
        <w:spacing w:line="280" w:lineRule="auto"/>
        <w:ind w:firstLine="567"/>
        <w:rPr>
          <w:sz w:val="32"/>
          <w:szCs w:val="32"/>
          <w:rtl/>
          <w:lang w:bidi="ar-IQ"/>
        </w:rPr>
      </w:pPr>
      <w:r w:rsidRPr="007023B0">
        <w:rPr>
          <w:sz w:val="32"/>
          <w:szCs w:val="32"/>
          <w:rtl/>
          <w:lang w:bidi="ar-IQ"/>
        </w:rPr>
        <w:t xml:space="preserve">تشير هذه النظرية إلى أن أوليات </w:t>
      </w:r>
      <w:r w:rsidRPr="007023B0">
        <w:rPr>
          <w:color w:val="0070C0"/>
          <w:sz w:val="32"/>
          <w:szCs w:val="32"/>
          <w:rtl/>
          <w:lang w:bidi="ar-IQ"/>
        </w:rPr>
        <w:t xml:space="preserve">الاهتمام في تعلم المهارات الحركية </w:t>
      </w:r>
      <w:r w:rsidRPr="007023B0">
        <w:rPr>
          <w:sz w:val="32"/>
          <w:szCs w:val="32"/>
          <w:rtl/>
          <w:lang w:bidi="ar-IQ"/>
        </w:rPr>
        <w:t xml:space="preserve">هو </w:t>
      </w:r>
      <w:r w:rsidRPr="007023B0">
        <w:rPr>
          <w:color w:val="0070C0"/>
          <w:sz w:val="32"/>
          <w:szCs w:val="32"/>
          <w:rtl/>
          <w:lang w:bidi="ar-IQ"/>
        </w:rPr>
        <w:t xml:space="preserve">الانتباه الانتقائي </w:t>
      </w:r>
      <w:r w:rsidRPr="007023B0">
        <w:rPr>
          <w:sz w:val="32"/>
          <w:szCs w:val="32"/>
          <w:rtl/>
          <w:lang w:bidi="ar-IQ"/>
        </w:rPr>
        <w:t xml:space="preserve">الذي يتم من خلال توجيه الانتباه للمتعلم في الأبعاد المهمة المكونة للمهارة لانتقاء بعض الجوانب في الأداء والتركيز عليها مع عزل الانتباه عن التفاصيل غير المؤثرة وغير المهمة في الأداء. </w:t>
      </w:r>
    </w:p>
    <w:p w:rsidR="001B3A1B" w:rsidRDefault="001B3A1B" w:rsidP="00A338EB">
      <w:pPr>
        <w:bidi/>
        <w:spacing w:line="280" w:lineRule="auto"/>
        <w:ind w:firstLine="567"/>
        <w:rPr>
          <w:sz w:val="32"/>
          <w:szCs w:val="32"/>
          <w:rtl/>
          <w:lang w:bidi="ar-IQ"/>
        </w:rPr>
      </w:pPr>
    </w:p>
    <w:p w:rsidR="008C1173" w:rsidRDefault="008C1173" w:rsidP="00A338EB">
      <w:pPr>
        <w:bidi/>
        <w:spacing w:line="280" w:lineRule="auto"/>
        <w:rPr>
          <w:sz w:val="32"/>
          <w:szCs w:val="32"/>
          <w:rtl/>
          <w:lang w:bidi="ar-IQ"/>
        </w:rPr>
      </w:pPr>
    </w:p>
    <w:p w:rsidR="008C1173" w:rsidRDefault="008C1173" w:rsidP="008C1173">
      <w:pPr>
        <w:bidi/>
        <w:spacing w:line="280" w:lineRule="auto"/>
        <w:rPr>
          <w:sz w:val="32"/>
          <w:szCs w:val="32"/>
          <w:rtl/>
          <w:lang w:bidi="ar-IQ"/>
        </w:rPr>
      </w:pPr>
    </w:p>
    <w:p w:rsidR="001B3A1B" w:rsidRPr="007023B0" w:rsidRDefault="001B3A1B" w:rsidP="008C1173">
      <w:pPr>
        <w:bidi/>
        <w:spacing w:line="280" w:lineRule="auto"/>
        <w:rPr>
          <w:b/>
          <w:bCs/>
          <w:sz w:val="32"/>
          <w:szCs w:val="32"/>
          <w:lang w:bidi="ar-IQ"/>
        </w:rPr>
      </w:pPr>
      <w:r w:rsidRPr="007023B0">
        <w:rPr>
          <w:b/>
          <w:bCs/>
          <w:sz w:val="32"/>
          <w:szCs w:val="32"/>
          <w:rtl/>
          <w:lang w:bidi="ar-IQ"/>
        </w:rPr>
        <w:lastRenderedPageBreak/>
        <w:t xml:space="preserve">د – </w:t>
      </w:r>
      <w:r w:rsidRPr="007023B0">
        <w:rPr>
          <w:b/>
          <w:bCs/>
          <w:color w:val="00B050"/>
          <w:sz w:val="32"/>
          <w:szCs w:val="32"/>
          <w:rtl/>
          <w:lang w:bidi="ar-IQ"/>
        </w:rPr>
        <w:t xml:space="preserve">نظرية الاستبصار الداخلي والتدريب الذهني: </w:t>
      </w:r>
    </w:p>
    <w:p w:rsidR="001B3A1B" w:rsidRPr="007023B0" w:rsidRDefault="001B3A1B" w:rsidP="00A338EB">
      <w:pPr>
        <w:bidi/>
        <w:spacing w:line="280" w:lineRule="auto"/>
        <w:ind w:firstLine="567"/>
        <w:rPr>
          <w:sz w:val="32"/>
          <w:szCs w:val="32"/>
          <w:rtl/>
          <w:lang w:bidi="ar-IQ"/>
        </w:rPr>
      </w:pPr>
      <w:r w:rsidRPr="007023B0">
        <w:rPr>
          <w:sz w:val="32"/>
          <w:szCs w:val="32"/>
          <w:rtl/>
          <w:lang w:bidi="ar-IQ"/>
        </w:rPr>
        <w:t xml:space="preserve">وهي تعتمد على </w:t>
      </w:r>
      <w:r w:rsidRPr="007023B0">
        <w:rPr>
          <w:color w:val="0070C0"/>
          <w:sz w:val="32"/>
          <w:szCs w:val="32"/>
          <w:rtl/>
          <w:lang w:bidi="ar-IQ"/>
        </w:rPr>
        <w:t>تعديل السلوك الناتج من الداخل</w:t>
      </w:r>
      <w:r w:rsidRPr="007023B0">
        <w:rPr>
          <w:sz w:val="32"/>
          <w:szCs w:val="32"/>
          <w:rtl/>
          <w:lang w:bidi="ar-IQ"/>
        </w:rPr>
        <w:t xml:space="preserve">. حيث أن التدريب الذهني قد لا يؤدي إلى تطوير الأداء والتعلم ولكنه سوف يعمل على </w:t>
      </w:r>
      <w:r w:rsidRPr="007023B0">
        <w:rPr>
          <w:color w:val="0070C0"/>
          <w:sz w:val="32"/>
          <w:szCs w:val="32"/>
          <w:rtl/>
          <w:lang w:bidi="ar-IQ"/>
        </w:rPr>
        <w:t xml:space="preserve">تنظيم جديد للإدراك من الداخل. </w:t>
      </w:r>
    </w:p>
    <w:p w:rsidR="004B2B75" w:rsidRDefault="004B2B75" w:rsidP="004B2B75">
      <w:pPr>
        <w:bidi/>
        <w:spacing w:line="280" w:lineRule="auto"/>
        <w:ind w:firstLine="567"/>
        <w:rPr>
          <w:sz w:val="30"/>
          <w:szCs w:val="30"/>
          <w:rtl/>
          <w:lang w:bidi="ar-IQ"/>
        </w:rPr>
      </w:pPr>
    </w:p>
    <w:p w:rsidR="001B3A1B" w:rsidRPr="007023B0" w:rsidRDefault="001B3A1B" w:rsidP="00A338EB">
      <w:pPr>
        <w:pStyle w:val="ListParagraph"/>
        <w:numPr>
          <w:ilvl w:val="0"/>
          <w:numId w:val="2"/>
        </w:numPr>
        <w:bidi/>
        <w:spacing w:line="300" w:lineRule="auto"/>
        <w:rPr>
          <w:rFonts w:cs="SKR HEAD1"/>
          <w:b/>
          <w:bCs/>
          <w:sz w:val="40"/>
          <w:szCs w:val="40"/>
          <w:rtl/>
          <w:lang w:bidi="ar-IQ"/>
        </w:rPr>
      </w:pPr>
      <w:r w:rsidRPr="007023B0">
        <w:rPr>
          <w:rFonts w:cs="SKR HEAD1" w:hint="cs"/>
          <w:b/>
          <w:bCs/>
          <w:color w:val="FF0000"/>
          <w:sz w:val="40"/>
          <w:szCs w:val="40"/>
          <w:u w:val="single"/>
          <w:rtl/>
          <w:lang w:bidi="ar-IQ"/>
        </w:rPr>
        <w:t>المهارات الذهنية الأساسية</w:t>
      </w:r>
      <w:r w:rsidRPr="007023B0">
        <w:rPr>
          <w:rFonts w:cs="SKR HEAD1" w:hint="cs"/>
          <w:b/>
          <w:bCs/>
          <w:color w:val="FF0000"/>
          <w:sz w:val="40"/>
          <w:szCs w:val="40"/>
          <w:rtl/>
          <w:lang w:bidi="ar-IQ"/>
        </w:rPr>
        <w:t xml:space="preserve"> </w:t>
      </w:r>
      <w:r w:rsidRPr="007023B0">
        <w:rPr>
          <w:rFonts w:cs="SKR HEAD1" w:hint="cs"/>
          <w:b/>
          <w:bCs/>
          <w:sz w:val="40"/>
          <w:szCs w:val="40"/>
          <w:rtl/>
          <w:lang w:bidi="ar-IQ"/>
        </w:rPr>
        <w:t>:-</w:t>
      </w:r>
    </w:p>
    <w:p w:rsidR="001B3A1B" w:rsidRPr="007023B0" w:rsidRDefault="001B3A1B" w:rsidP="00A338EB">
      <w:pPr>
        <w:bidi/>
        <w:spacing w:line="300" w:lineRule="auto"/>
        <w:ind w:firstLine="567"/>
        <w:rPr>
          <w:sz w:val="32"/>
          <w:szCs w:val="32"/>
          <w:rtl/>
          <w:lang w:bidi="ar-IQ"/>
        </w:rPr>
      </w:pPr>
      <w:r w:rsidRPr="007023B0">
        <w:rPr>
          <w:sz w:val="32"/>
          <w:szCs w:val="32"/>
          <w:rtl/>
          <w:lang w:bidi="ar-IQ"/>
        </w:rPr>
        <w:t xml:space="preserve">تلعب المهارات الذهنية الاساسية دوراً مهماً في تحقيق </w:t>
      </w:r>
      <w:r w:rsidRPr="007023B0">
        <w:rPr>
          <w:color w:val="0070C0"/>
          <w:sz w:val="32"/>
          <w:szCs w:val="32"/>
          <w:rtl/>
          <w:lang w:bidi="ar-IQ"/>
        </w:rPr>
        <w:t xml:space="preserve">الانجازات الرياضية </w:t>
      </w:r>
      <w:r w:rsidRPr="007023B0">
        <w:rPr>
          <w:sz w:val="32"/>
          <w:szCs w:val="32"/>
          <w:rtl/>
          <w:lang w:bidi="ar-IQ"/>
        </w:rPr>
        <w:t>وان اغفال هذا الدور وعدم الاهتمام به يضر</w:t>
      </w:r>
      <w:r w:rsidRPr="007023B0">
        <w:rPr>
          <w:color w:val="0070C0"/>
          <w:sz w:val="32"/>
          <w:szCs w:val="32"/>
          <w:rtl/>
          <w:lang w:bidi="ar-IQ"/>
        </w:rPr>
        <w:t xml:space="preserve"> بالأداء </w:t>
      </w:r>
      <w:r w:rsidRPr="007023B0">
        <w:rPr>
          <w:sz w:val="32"/>
          <w:szCs w:val="32"/>
          <w:rtl/>
          <w:lang w:bidi="ar-IQ"/>
        </w:rPr>
        <w:t xml:space="preserve">إلى درجة بعيدة </w:t>
      </w:r>
      <w:r w:rsidRPr="007023B0">
        <w:rPr>
          <w:color w:val="0070C0"/>
          <w:sz w:val="32"/>
          <w:szCs w:val="32"/>
          <w:rtl/>
          <w:lang w:bidi="ar-IQ"/>
        </w:rPr>
        <w:t xml:space="preserve">وتركز مبادئ التدريب الذهني </w:t>
      </w:r>
      <w:r w:rsidRPr="007023B0">
        <w:rPr>
          <w:sz w:val="32"/>
          <w:szCs w:val="32"/>
          <w:rtl/>
          <w:lang w:bidi="ar-IQ"/>
        </w:rPr>
        <w:t xml:space="preserve">على </w:t>
      </w:r>
      <w:r w:rsidRPr="007023B0">
        <w:rPr>
          <w:color w:val="00B050"/>
          <w:sz w:val="32"/>
          <w:szCs w:val="32"/>
          <w:rtl/>
          <w:lang w:bidi="ar-IQ"/>
        </w:rPr>
        <w:t>أهمية المهارات الذهنية ودورها في الوصول إلى حالة الأداء المثالية</w:t>
      </w:r>
      <w:r w:rsidRPr="007023B0">
        <w:rPr>
          <w:sz w:val="32"/>
          <w:szCs w:val="32"/>
          <w:rtl/>
          <w:lang w:bidi="ar-IQ"/>
        </w:rPr>
        <w:t xml:space="preserve">. وأن </w:t>
      </w:r>
      <w:r w:rsidRPr="007023B0">
        <w:rPr>
          <w:color w:val="FF0000"/>
          <w:sz w:val="32"/>
          <w:szCs w:val="32"/>
          <w:rtl/>
          <w:lang w:bidi="ar-IQ"/>
        </w:rPr>
        <w:t xml:space="preserve">تنمية المهارات الذهنية </w:t>
      </w:r>
      <w:r w:rsidRPr="007023B0">
        <w:rPr>
          <w:sz w:val="32"/>
          <w:szCs w:val="32"/>
          <w:rtl/>
          <w:lang w:bidi="ar-IQ"/>
        </w:rPr>
        <w:t xml:space="preserve">يجب ان </w:t>
      </w:r>
      <w:r w:rsidRPr="007023B0">
        <w:rPr>
          <w:color w:val="00B050"/>
          <w:sz w:val="32"/>
          <w:szCs w:val="32"/>
          <w:rtl/>
          <w:lang w:bidi="ar-IQ"/>
        </w:rPr>
        <w:t>تسير جنباً إلى جنب مع تنمية عناصر اللياقة البدنية</w:t>
      </w:r>
      <w:r w:rsidRPr="007023B0">
        <w:rPr>
          <w:sz w:val="32"/>
          <w:szCs w:val="32"/>
          <w:rtl/>
          <w:lang w:bidi="ar-IQ"/>
        </w:rPr>
        <w:t xml:space="preserve"> كما أن تطوير أي مهارة ذهنية يساهم بطريقة فعالة في تطوير المهارات الذهنية الأخرى. وأن التكامل بين المهارات الذهنية والبدنية والانفعالية هو الطريق إلى تطوير المهارات الحركية والارتقاء بها بمستوى الأداء. </w:t>
      </w:r>
    </w:p>
    <w:p w:rsidR="001B3A1B" w:rsidRPr="007023B0" w:rsidRDefault="001B3A1B" w:rsidP="00A338EB">
      <w:pPr>
        <w:bidi/>
        <w:spacing w:line="300" w:lineRule="auto"/>
        <w:ind w:firstLine="567"/>
        <w:rPr>
          <w:sz w:val="32"/>
          <w:szCs w:val="32"/>
          <w:rtl/>
          <w:lang w:bidi="ar-IQ"/>
        </w:rPr>
      </w:pPr>
      <w:r w:rsidRPr="007023B0">
        <w:rPr>
          <w:sz w:val="32"/>
          <w:szCs w:val="32"/>
          <w:rtl/>
          <w:lang w:bidi="ar-IQ"/>
        </w:rPr>
        <w:t xml:space="preserve">وانه يجب النظر إلى جميع المهارات الذهنية بنفس المستوى والاهتمام الذي يعطى لعناصر اللياقة البدنية من قوة ومرونة ورشاقة وسرعة وتحمل </w:t>
      </w:r>
      <w:r w:rsidRPr="007023B0">
        <w:rPr>
          <w:rStyle w:val="FootnoteReference"/>
          <w:color w:val="FFFFFF" w:themeColor="background1"/>
          <w:sz w:val="32"/>
          <w:szCs w:val="32"/>
          <w:lang w:bidi="ar-IQ"/>
        </w:rPr>
        <w:footnoteReference w:id="16"/>
      </w:r>
      <w:r w:rsidRPr="007023B0">
        <w:rPr>
          <w:rStyle w:val="FootnoteReference"/>
          <w:sz w:val="32"/>
          <w:szCs w:val="32"/>
          <w:lang w:bidi="ar-IQ"/>
        </w:rPr>
        <w:t>(1)</w:t>
      </w:r>
      <w:r w:rsidRPr="007023B0">
        <w:rPr>
          <w:sz w:val="32"/>
          <w:szCs w:val="32"/>
          <w:rtl/>
          <w:lang w:bidi="ar-IQ"/>
        </w:rPr>
        <w:t xml:space="preserve">. </w:t>
      </w:r>
    </w:p>
    <w:p w:rsidR="001B3A1B" w:rsidRPr="007023B0" w:rsidRDefault="001B3A1B" w:rsidP="00A338EB">
      <w:pPr>
        <w:bidi/>
        <w:spacing w:line="300" w:lineRule="auto"/>
        <w:ind w:firstLine="567"/>
        <w:rPr>
          <w:color w:val="FF0000"/>
          <w:sz w:val="32"/>
          <w:szCs w:val="32"/>
          <w:rtl/>
          <w:lang w:bidi="ar-IQ"/>
        </w:rPr>
      </w:pPr>
      <w:r w:rsidRPr="007023B0">
        <w:rPr>
          <w:color w:val="FF0000"/>
          <w:sz w:val="32"/>
          <w:szCs w:val="32"/>
          <w:rtl/>
          <w:lang w:bidi="ar-IQ"/>
        </w:rPr>
        <w:t xml:space="preserve">ومن اهم المهارات الذهنية التي تستخدم في التدريب الذهني هي: </w:t>
      </w:r>
    </w:p>
    <w:p w:rsidR="001B3A1B" w:rsidRPr="007023B0" w:rsidRDefault="001B3A1B" w:rsidP="00A338EB">
      <w:pPr>
        <w:bidi/>
        <w:spacing w:line="300" w:lineRule="auto"/>
        <w:rPr>
          <w:color w:val="00B050"/>
          <w:sz w:val="32"/>
          <w:szCs w:val="32"/>
          <w:rtl/>
          <w:lang w:bidi="ar-IQ"/>
        </w:rPr>
      </w:pPr>
      <w:r w:rsidRPr="007023B0">
        <w:rPr>
          <w:color w:val="00B050"/>
          <w:sz w:val="32"/>
          <w:szCs w:val="32"/>
          <w:rtl/>
          <w:lang w:bidi="ar-IQ"/>
        </w:rPr>
        <w:t xml:space="preserve">1. الاسترخاء. </w:t>
      </w:r>
    </w:p>
    <w:p w:rsidR="001B3A1B" w:rsidRPr="007023B0" w:rsidRDefault="001B3A1B" w:rsidP="00A338EB">
      <w:pPr>
        <w:bidi/>
        <w:spacing w:line="300" w:lineRule="auto"/>
        <w:rPr>
          <w:color w:val="00B050"/>
          <w:sz w:val="32"/>
          <w:szCs w:val="32"/>
          <w:rtl/>
          <w:lang w:bidi="ar-IQ"/>
        </w:rPr>
      </w:pPr>
      <w:r w:rsidRPr="007023B0">
        <w:rPr>
          <w:color w:val="00B050"/>
          <w:sz w:val="32"/>
          <w:szCs w:val="32"/>
          <w:rtl/>
          <w:lang w:bidi="ar-IQ"/>
        </w:rPr>
        <w:t xml:space="preserve">2. التصور. </w:t>
      </w:r>
    </w:p>
    <w:p w:rsidR="001B3A1B" w:rsidRDefault="001B3A1B" w:rsidP="00A338EB">
      <w:pPr>
        <w:bidi/>
        <w:spacing w:line="300" w:lineRule="auto"/>
        <w:rPr>
          <w:color w:val="00B050"/>
          <w:sz w:val="32"/>
          <w:szCs w:val="32"/>
          <w:rtl/>
          <w:lang w:bidi="ar-IQ"/>
        </w:rPr>
      </w:pPr>
      <w:r w:rsidRPr="007023B0">
        <w:rPr>
          <w:color w:val="00B050"/>
          <w:sz w:val="32"/>
          <w:szCs w:val="32"/>
          <w:rtl/>
          <w:lang w:bidi="ar-IQ"/>
        </w:rPr>
        <w:t xml:space="preserve">3. تركيز الانتباه. </w:t>
      </w:r>
    </w:p>
    <w:p w:rsidR="007023B0" w:rsidRDefault="007023B0" w:rsidP="007023B0">
      <w:pPr>
        <w:bidi/>
        <w:spacing w:line="300" w:lineRule="auto"/>
        <w:rPr>
          <w:color w:val="00B050"/>
          <w:sz w:val="32"/>
          <w:szCs w:val="32"/>
          <w:rtl/>
          <w:lang w:bidi="ar-IQ"/>
        </w:rPr>
      </w:pPr>
    </w:p>
    <w:p w:rsidR="007023B0" w:rsidRPr="007023B0" w:rsidRDefault="007023B0" w:rsidP="007023B0">
      <w:pPr>
        <w:bidi/>
        <w:spacing w:line="300" w:lineRule="auto"/>
        <w:rPr>
          <w:color w:val="00B050"/>
          <w:sz w:val="32"/>
          <w:szCs w:val="32"/>
          <w:rtl/>
          <w:lang w:bidi="ar-IQ"/>
        </w:rPr>
      </w:pPr>
    </w:p>
    <w:p w:rsidR="001B3A1B" w:rsidRPr="007023B0" w:rsidRDefault="001B3A1B" w:rsidP="00A338EB">
      <w:pPr>
        <w:bidi/>
        <w:spacing w:line="300" w:lineRule="auto"/>
        <w:ind w:left="360"/>
        <w:rPr>
          <w:b/>
          <w:bCs/>
          <w:color w:val="FF0000"/>
          <w:sz w:val="36"/>
          <w:szCs w:val="36"/>
          <w:u w:val="single"/>
          <w:rtl/>
          <w:lang w:bidi="ar-IQ"/>
        </w:rPr>
      </w:pPr>
      <w:r w:rsidRPr="007023B0">
        <w:rPr>
          <w:rFonts w:cs="SKR HEAD1" w:hint="cs"/>
          <w:b/>
          <w:bCs/>
          <w:color w:val="FF0000"/>
          <w:sz w:val="36"/>
          <w:szCs w:val="36"/>
          <w:u w:val="single"/>
          <w:rtl/>
          <w:lang w:bidi="ar-IQ"/>
        </w:rPr>
        <w:lastRenderedPageBreak/>
        <w:t>الاسترخاء وفوائده:-</w:t>
      </w:r>
    </w:p>
    <w:p w:rsidR="001B3A1B" w:rsidRPr="007023B0" w:rsidRDefault="001B3A1B" w:rsidP="00A338EB">
      <w:pPr>
        <w:bidi/>
        <w:spacing w:line="300" w:lineRule="auto"/>
        <w:ind w:firstLine="567"/>
        <w:rPr>
          <w:sz w:val="32"/>
          <w:szCs w:val="32"/>
          <w:lang w:bidi="ar-IQ"/>
        </w:rPr>
      </w:pPr>
      <w:r w:rsidRPr="007023B0">
        <w:rPr>
          <w:sz w:val="32"/>
          <w:szCs w:val="32"/>
          <w:rtl/>
          <w:lang w:bidi="ar-IQ"/>
        </w:rPr>
        <w:t xml:space="preserve">ان تعلم المهارات المختلفة </w:t>
      </w:r>
      <w:r w:rsidRPr="007023B0">
        <w:rPr>
          <w:color w:val="00B050"/>
          <w:sz w:val="32"/>
          <w:szCs w:val="32"/>
          <w:rtl/>
          <w:lang w:bidi="ar-IQ"/>
        </w:rPr>
        <w:t xml:space="preserve">يتعزز </w:t>
      </w:r>
      <w:r w:rsidRPr="007023B0">
        <w:rPr>
          <w:sz w:val="32"/>
          <w:szCs w:val="32"/>
          <w:rtl/>
          <w:lang w:bidi="ar-IQ"/>
        </w:rPr>
        <w:t xml:space="preserve">عندما يكون المتعلم في </w:t>
      </w:r>
      <w:r w:rsidRPr="007023B0">
        <w:rPr>
          <w:color w:val="00B050"/>
          <w:sz w:val="32"/>
          <w:szCs w:val="32"/>
          <w:rtl/>
          <w:lang w:bidi="ar-IQ"/>
        </w:rPr>
        <w:t>حالة استرخاء</w:t>
      </w:r>
      <w:r w:rsidRPr="007023B0">
        <w:rPr>
          <w:sz w:val="32"/>
          <w:szCs w:val="32"/>
          <w:rtl/>
          <w:lang w:bidi="ar-IQ"/>
        </w:rPr>
        <w:t xml:space="preserve">. أو هناك </w:t>
      </w:r>
      <w:r w:rsidRPr="007023B0">
        <w:rPr>
          <w:color w:val="00B050"/>
          <w:sz w:val="32"/>
          <w:szCs w:val="32"/>
          <w:rtl/>
          <w:lang w:bidi="ar-IQ"/>
        </w:rPr>
        <w:t xml:space="preserve">تناوب </w:t>
      </w:r>
      <w:r w:rsidRPr="007023B0">
        <w:rPr>
          <w:sz w:val="32"/>
          <w:szCs w:val="32"/>
          <w:rtl/>
          <w:lang w:bidi="ar-IQ"/>
        </w:rPr>
        <w:t xml:space="preserve">بين </w:t>
      </w:r>
      <w:r w:rsidRPr="007023B0">
        <w:rPr>
          <w:color w:val="00B050"/>
          <w:sz w:val="32"/>
          <w:szCs w:val="32"/>
          <w:rtl/>
          <w:lang w:bidi="ar-IQ"/>
        </w:rPr>
        <w:t>التعليم والاسترخاء</w:t>
      </w:r>
      <w:r w:rsidRPr="007023B0">
        <w:rPr>
          <w:sz w:val="32"/>
          <w:szCs w:val="32"/>
          <w:rtl/>
          <w:lang w:bidi="ar-IQ"/>
        </w:rPr>
        <w:t xml:space="preserve">، وهذه حقيقة سواء </w:t>
      </w:r>
      <w:r w:rsidRPr="007023B0">
        <w:rPr>
          <w:color w:val="00B050"/>
          <w:sz w:val="32"/>
          <w:szCs w:val="32"/>
          <w:rtl/>
          <w:lang w:bidi="ar-IQ"/>
        </w:rPr>
        <w:t xml:space="preserve">بالتعليم الاكاديمي </w:t>
      </w:r>
      <w:r w:rsidRPr="007023B0">
        <w:rPr>
          <w:sz w:val="32"/>
          <w:szCs w:val="32"/>
          <w:rtl/>
          <w:lang w:bidi="ar-IQ"/>
        </w:rPr>
        <w:t xml:space="preserve">أو </w:t>
      </w:r>
      <w:r w:rsidRPr="007023B0">
        <w:rPr>
          <w:color w:val="0070C0"/>
          <w:sz w:val="32"/>
          <w:szCs w:val="32"/>
          <w:rtl/>
          <w:lang w:bidi="ar-IQ"/>
        </w:rPr>
        <w:t>التدريب الرياضي</w:t>
      </w:r>
      <w:r w:rsidRPr="007023B0">
        <w:rPr>
          <w:sz w:val="32"/>
          <w:szCs w:val="32"/>
          <w:rtl/>
          <w:lang w:bidi="ar-IQ"/>
        </w:rPr>
        <w:t xml:space="preserve">، وكما يجب ان يصاحب التدريب مهارات الاسترخاء وبشكل منتظم مثل أية مهارة رياضية، وما ان يتمكن المتعلم من اكتساب مهارات الاسترخاء عليه ان يبدأ وحدته التدريبية بأوقات استرخاء قصيرة للتخلص من جميع السيالات العضلية والدماغية العضلية غير المرغوب فيها حيث يستطيع ان يركز على تدريبه وبذالك يكون تدريبه ذو نوعية جيدة. كما ان الوقت اللازم لتحقيق مستوى معين سوف يكون أقل </w:t>
      </w:r>
      <w:r w:rsidRPr="007023B0">
        <w:rPr>
          <w:rStyle w:val="FootnoteReference"/>
          <w:color w:val="FFFFFF" w:themeColor="background1"/>
          <w:sz w:val="32"/>
          <w:szCs w:val="32"/>
          <w:lang w:bidi="ar-IQ"/>
        </w:rPr>
        <w:footnoteReference w:id="17"/>
      </w:r>
      <w:r w:rsidRPr="007023B0">
        <w:rPr>
          <w:rStyle w:val="FootnoteReference"/>
          <w:sz w:val="32"/>
          <w:szCs w:val="32"/>
          <w:lang w:bidi="ar-IQ"/>
        </w:rPr>
        <w:t>(2)</w:t>
      </w:r>
      <w:r w:rsidRPr="007023B0">
        <w:rPr>
          <w:sz w:val="32"/>
          <w:szCs w:val="32"/>
          <w:rtl/>
          <w:lang w:bidi="ar-IQ"/>
        </w:rPr>
        <w:t xml:space="preserve">. </w:t>
      </w:r>
    </w:p>
    <w:p w:rsidR="00AA4A29" w:rsidRPr="007023B0" w:rsidRDefault="001B3A1B" w:rsidP="00AA4A29">
      <w:pPr>
        <w:bidi/>
        <w:spacing w:line="300" w:lineRule="auto"/>
        <w:ind w:firstLine="567"/>
        <w:rPr>
          <w:color w:val="0070C0"/>
          <w:sz w:val="32"/>
          <w:szCs w:val="32"/>
          <w:lang w:bidi="ar-IQ"/>
        </w:rPr>
      </w:pPr>
      <w:r w:rsidRPr="007023B0">
        <w:rPr>
          <w:sz w:val="32"/>
          <w:szCs w:val="32"/>
          <w:rtl/>
          <w:lang w:bidi="ar-IQ"/>
        </w:rPr>
        <w:t xml:space="preserve">قد أشار (شمعون،1996) إلى </w:t>
      </w:r>
      <w:r w:rsidRPr="007023B0">
        <w:rPr>
          <w:color w:val="00B050"/>
          <w:sz w:val="32"/>
          <w:szCs w:val="32"/>
          <w:rtl/>
          <w:lang w:bidi="ar-IQ"/>
        </w:rPr>
        <w:t xml:space="preserve">تعريف الاسترخاء </w:t>
      </w:r>
      <w:r w:rsidRPr="007023B0">
        <w:rPr>
          <w:sz w:val="32"/>
          <w:szCs w:val="32"/>
          <w:rtl/>
          <w:lang w:bidi="ar-IQ"/>
        </w:rPr>
        <w:t xml:space="preserve">بأنه " </w:t>
      </w:r>
      <w:r w:rsidRPr="007023B0">
        <w:rPr>
          <w:color w:val="0070C0"/>
          <w:sz w:val="32"/>
          <w:szCs w:val="32"/>
          <w:rtl/>
          <w:lang w:bidi="ar-IQ"/>
        </w:rPr>
        <w:t xml:space="preserve">أنسحاب مؤقت ومتعمد من النشاط يسمح بإعادة الشحن والاستفادة الكاملة من الطاقة العقلية والبدنية " </w:t>
      </w:r>
    </w:p>
    <w:p w:rsidR="00AA4A29" w:rsidRDefault="00AA4A29" w:rsidP="00AA4A29">
      <w:pPr>
        <w:bidi/>
        <w:spacing w:line="300" w:lineRule="auto"/>
        <w:rPr>
          <w:rtl/>
          <w:lang w:bidi="ar-IQ"/>
        </w:rPr>
      </w:pPr>
    </w:p>
    <w:p w:rsidR="00AA4A29" w:rsidRPr="004F1DB0" w:rsidRDefault="00AA4A29" w:rsidP="00AA4A29">
      <w:pPr>
        <w:bidi/>
        <w:spacing w:line="300" w:lineRule="auto"/>
        <w:ind w:firstLine="567"/>
        <w:rPr>
          <w:color w:val="FF0000"/>
          <w:sz w:val="40"/>
          <w:szCs w:val="40"/>
          <w:u w:val="single"/>
          <w:lang w:bidi="ar-IQ"/>
        </w:rPr>
      </w:pPr>
      <w:r w:rsidRPr="004F1DB0">
        <w:rPr>
          <w:rFonts w:cs="SKR HEAD1" w:hint="cs"/>
          <w:b/>
          <w:bCs/>
          <w:color w:val="FF0000"/>
          <w:sz w:val="40"/>
          <w:szCs w:val="40"/>
          <w:u w:val="single"/>
          <w:rtl/>
          <w:lang w:bidi="ar-IQ"/>
        </w:rPr>
        <w:t>أشكال الاسترخاء</w:t>
      </w:r>
    </w:p>
    <w:p w:rsidR="00AA4A29" w:rsidRPr="007023B0" w:rsidRDefault="00AA4A29" w:rsidP="00AA4A29">
      <w:pPr>
        <w:bidi/>
        <w:spacing w:line="312" w:lineRule="auto"/>
        <w:ind w:firstLine="567"/>
        <w:rPr>
          <w:sz w:val="32"/>
          <w:szCs w:val="32"/>
          <w:rtl/>
          <w:lang w:bidi="ar-IQ"/>
        </w:rPr>
      </w:pPr>
      <w:r w:rsidRPr="007023B0">
        <w:rPr>
          <w:sz w:val="32"/>
          <w:szCs w:val="32"/>
          <w:rtl/>
          <w:lang w:bidi="ar-IQ"/>
        </w:rPr>
        <w:t>هناك شكلان من الاسترخاء حسب ما وصفه (شمعون، 1996)</w:t>
      </w:r>
      <w:r w:rsidRPr="007023B0">
        <w:rPr>
          <w:rStyle w:val="FootnoteReference"/>
          <w:color w:val="FFFFFF" w:themeColor="background1"/>
          <w:sz w:val="32"/>
          <w:szCs w:val="32"/>
          <w:lang w:bidi="ar-IQ"/>
        </w:rPr>
        <w:footnoteReference w:id="18"/>
      </w:r>
      <w:r w:rsidRPr="007023B0">
        <w:rPr>
          <w:rStyle w:val="FootnoteReference"/>
          <w:sz w:val="32"/>
          <w:szCs w:val="32"/>
          <w:lang w:bidi="ar-IQ"/>
        </w:rPr>
        <w:t>(1)</w:t>
      </w:r>
      <w:r w:rsidRPr="007023B0">
        <w:rPr>
          <w:sz w:val="32"/>
          <w:szCs w:val="32"/>
          <w:rtl/>
          <w:lang w:bidi="ar-IQ"/>
        </w:rPr>
        <w:t>و(راتب، 1997)</w:t>
      </w:r>
      <w:r w:rsidRPr="007023B0">
        <w:rPr>
          <w:rStyle w:val="FootnoteReference"/>
          <w:color w:val="FFFFFF" w:themeColor="background1"/>
          <w:sz w:val="32"/>
          <w:szCs w:val="32"/>
          <w:lang w:bidi="ar-IQ"/>
        </w:rPr>
        <w:footnoteReference w:id="19"/>
      </w:r>
      <w:r w:rsidRPr="007023B0">
        <w:rPr>
          <w:rStyle w:val="FootnoteReference"/>
          <w:sz w:val="32"/>
          <w:szCs w:val="32"/>
          <w:lang w:bidi="ar-IQ"/>
        </w:rPr>
        <w:t>(2)</w:t>
      </w:r>
    </w:p>
    <w:p w:rsidR="00AA4A29" w:rsidRPr="007023B0" w:rsidRDefault="00AA4A29" w:rsidP="00AA4A29">
      <w:pPr>
        <w:bidi/>
        <w:spacing w:line="312" w:lineRule="auto"/>
        <w:rPr>
          <w:b/>
          <w:bCs/>
          <w:sz w:val="32"/>
          <w:szCs w:val="32"/>
          <w:rtl/>
          <w:lang w:bidi="ar-IQ"/>
        </w:rPr>
      </w:pPr>
      <w:r w:rsidRPr="007023B0">
        <w:rPr>
          <w:b/>
          <w:bCs/>
          <w:sz w:val="32"/>
          <w:szCs w:val="32"/>
          <w:rtl/>
          <w:lang w:bidi="ar-IQ"/>
        </w:rPr>
        <w:t xml:space="preserve">أ – </w:t>
      </w:r>
      <w:r w:rsidRPr="007023B0">
        <w:rPr>
          <w:b/>
          <w:bCs/>
          <w:color w:val="FF0000"/>
          <w:sz w:val="32"/>
          <w:szCs w:val="32"/>
          <w:rtl/>
          <w:lang w:bidi="ar-IQ"/>
        </w:rPr>
        <w:t>الاسترخاء العضلي:</w:t>
      </w:r>
    </w:p>
    <w:p w:rsidR="00AA4A29" w:rsidRPr="007023B0" w:rsidRDefault="00AA4A29" w:rsidP="00AA4A29">
      <w:pPr>
        <w:bidi/>
        <w:spacing w:line="312" w:lineRule="auto"/>
        <w:ind w:firstLine="567"/>
        <w:rPr>
          <w:sz w:val="32"/>
          <w:szCs w:val="32"/>
          <w:rtl/>
          <w:lang w:bidi="ar-IQ"/>
        </w:rPr>
      </w:pPr>
      <w:r w:rsidRPr="007023B0">
        <w:rPr>
          <w:sz w:val="32"/>
          <w:szCs w:val="32"/>
          <w:rtl/>
          <w:lang w:bidi="ar-IQ"/>
        </w:rPr>
        <w:t xml:space="preserve"> بهذا النوع من الاسترخاء يتدرب المتعلم على </w:t>
      </w:r>
      <w:r w:rsidRPr="007023B0">
        <w:rPr>
          <w:color w:val="00B050"/>
          <w:sz w:val="32"/>
          <w:szCs w:val="32"/>
          <w:rtl/>
          <w:lang w:bidi="ar-IQ"/>
        </w:rPr>
        <w:t xml:space="preserve">الاسترخاء الذاتي </w:t>
      </w:r>
      <w:r w:rsidRPr="007023B0">
        <w:rPr>
          <w:sz w:val="32"/>
          <w:szCs w:val="32"/>
          <w:rtl/>
          <w:lang w:bidi="ar-IQ"/>
        </w:rPr>
        <w:t>(</w:t>
      </w:r>
      <w:r w:rsidRPr="007023B0">
        <w:rPr>
          <w:sz w:val="32"/>
          <w:szCs w:val="32"/>
          <w:lang w:bidi="ar-IQ"/>
        </w:rPr>
        <w:t>Self directed relaxation</w:t>
      </w:r>
      <w:r w:rsidRPr="007023B0">
        <w:rPr>
          <w:sz w:val="32"/>
          <w:szCs w:val="32"/>
          <w:rtl/>
          <w:lang w:bidi="ar-IQ"/>
        </w:rPr>
        <w:t xml:space="preserve">) من </w:t>
      </w:r>
      <w:r w:rsidRPr="007023B0">
        <w:rPr>
          <w:color w:val="00B050"/>
          <w:sz w:val="32"/>
          <w:szCs w:val="32"/>
          <w:rtl/>
          <w:lang w:bidi="ar-IQ"/>
        </w:rPr>
        <w:t xml:space="preserve">خلال التركيز على عضلة معينة </w:t>
      </w:r>
      <w:r w:rsidRPr="007023B0">
        <w:rPr>
          <w:sz w:val="32"/>
          <w:szCs w:val="32"/>
          <w:rtl/>
          <w:lang w:bidi="ar-IQ"/>
        </w:rPr>
        <w:t xml:space="preserve">ويحاول </w:t>
      </w:r>
      <w:r w:rsidRPr="007023B0">
        <w:rPr>
          <w:color w:val="0070C0"/>
          <w:sz w:val="32"/>
          <w:szCs w:val="32"/>
          <w:rtl/>
          <w:lang w:bidi="ar-IQ"/>
        </w:rPr>
        <w:t xml:space="preserve">شدها ثم ارتخاءها </w:t>
      </w:r>
      <w:r w:rsidRPr="007023B0">
        <w:rPr>
          <w:sz w:val="32"/>
          <w:szCs w:val="32"/>
          <w:rtl/>
          <w:lang w:bidi="ar-IQ"/>
        </w:rPr>
        <w:t xml:space="preserve">إلى </w:t>
      </w:r>
      <w:r w:rsidRPr="007023B0">
        <w:rPr>
          <w:color w:val="00B050"/>
          <w:sz w:val="32"/>
          <w:szCs w:val="32"/>
          <w:rtl/>
          <w:lang w:bidi="ar-IQ"/>
        </w:rPr>
        <w:t>أبعد حد</w:t>
      </w:r>
      <w:r w:rsidRPr="007023B0">
        <w:rPr>
          <w:sz w:val="32"/>
          <w:szCs w:val="32"/>
          <w:rtl/>
          <w:lang w:bidi="ar-IQ"/>
        </w:rPr>
        <w:t xml:space="preserve">، ثم </w:t>
      </w:r>
      <w:r w:rsidRPr="007023B0">
        <w:rPr>
          <w:color w:val="0070C0"/>
          <w:sz w:val="32"/>
          <w:szCs w:val="32"/>
          <w:rtl/>
          <w:lang w:bidi="ar-IQ"/>
        </w:rPr>
        <w:t>يتحول إلى مجموعة عضلية أخرى</w:t>
      </w:r>
      <w:r w:rsidRPr="007023B0">
        <w:rPr>
          <w:sz w:val="32"/>
          <w:szCs w:val="32"/>
          <w:rtl/>
          <w:lang w:bidi="ar-IQ"/>
        </w:rPr>
        <w:t xml:space="preserve">، ليشمل </w:t>
      </w:r>
      <w:r w:rsidRPr="007023B0">
        <w:rPr>
          <w:color w:val="00B050"/>
          <w:sz w:val="32"/>
          <w:szCs w:val="32"/>
          <w:rtl/>
          <w:lang w:bidi="ar-IQ"/>
        </w:rPr>
        <w:t>أكثر</w:t>
      </w:r>
      <w:r w:rsidRPr="007023B0">
        <w:rPr>
          <w:sz w:val="32"/>
          <w:szCs w:val="32"/>
          <w:rtl/>
          <w:lang w:bidi="ar-IQ"/>
        </w:rPr>
        <w:t xml:space="preserve"> المناطق العضلية التي يتمكن من شدها ثم ارتخائها. </w:t>
      </w:r>
    </w:p>
    <w:p w:rsidR="00AA4A29" w:rsidRPr="007023B0" w:rsidRDefault="00AA4A29" w:rsidP="00AA4A29">
      <w:pPr>
        <w:bidi/>
        <w:spacing w:line="312" w:lineRule="auto"/>
        <w:ind w:firstLine="567"/>
        <w:rPr>
          <w:color w:val="FF0000"/>
          <w:sz w:val="32"/>
          <w:szCs w:val="32"/>
          <w:rtl/>
          <w:lang w:bidi="ar-IQ"/>
        </w:rPr>
      </w:pPr>
      <w:r w:rsidRPr="007023B0">
        <w:rPr>
          <w:color w:val="FF0000"/>
          <w:sz w:val="32"/>
          <w:szCs w:val="32"/>
          <w:rtl/>
          <w:lang w:bidi="ar-IQ"/>
        </w:rPr>
        <w:lastRenderedPageBreak/>
        <w:t xml:space="preserve">وهذا الاسترخاء يحتوي على أساليب ذات أنواع متعددة ولكنها تتفق في الهدف ومنها: </w:t>
      </w:r>
    </w:p>
    <w:p w:rsidR="00AA4A29" w:rsidRPr="007023B0" w:rsidRDefault="00AA4A29" w:rsidP="00AA4A29">
      <w:pPr>
        <w:numPr>
          <w:ilvl w:val="0"/>
          <w:numId w:val="3"/>
        </w:numPr>
        <w:tabs>
          <w:tab w:val="num" w:pos="345"/>
        </w:tabs>
        <w:bidi/>
        <w:spacing w:line="312" w:lineRule="auto"/>
        <w:ind w:hanging="735"/>
        <w:rPr>
          <w:sz w:val="32"/>
          <w:szCs w:val="32"/>
          <w:lang w:bidi="ar-IQ"/>
        </w:rPr>
      </w:pPr>
      <w:r w:rsidRPr="007023B0">
        <w:rPr>
          <w:b/>
          <w:bCs/>
          <w:color w:val="00B050"/>
          <w:sz w:val="32"/>
          <w:szCs w:val="32"/>
          <w:rtl/>
          <w:lang w:bidi="ar-IQ"/>
        </w:rPr>
        <w:t>الاسترخاء التعاقبي</w:t>
      </w:r>
      <w:r w:rsidRPr="007023B0">
        <w:rPr>
          <w:b/>
          <w:bCs/>
          <w:sz w:val="32"/>
          <w:szCs w:val="32"/>
          <w:rtl/>
          <w:lang w:bidi="ar-IQ"/>
        </w:rPr>
        <w:t xml:space="preserve">: </w:t>
      </w:r>
      <w:r w:rsidRPr="007023B0">
        <w:rPr>
          <w:sz w:val="32"/>
          <w:szCs w:val="32"/>
          <w:rtl/>
          <w:lang w:bidi="ar-IQ"/>
        </w:rPr>
        <w:t xml:space="preserve">غالباً ما </w:t>
      </w:r>
      <w:r w:rsidRPr="007023B0">
        <w:rPr>
          <w:color w:val="0070C0"/>
          <w:sz w:val="32"/>
          <w:szCs w:val="32"/>
          <w:rtl/>
          <w:lang w:bidi="ar-IQ"/>
        </w:rPr>
        <w:t>يستخدم قبل المنافسات</w:t>
      </w:r>
      <w:r w:rsidRPr="007023B0">
        <w:rPr>
          <w:sz w:val="32"/>
          <w:szCs w:val="32"/>
          <w:rtl/>
          <w:lang w:bidi="ar-IQ"/>
        </w:rPr>
        <w:t xml:space="preserve">. </w:t>
      </w:r>
    </w:p>
    <w:p w:rsidR="00AA4A29" w:rsidRPr="007023B0" w:rsidRDefault="00AA4A29" w:rsidP="00AA4A29">
      <w:pPr>
        <w:bidi/>
        <w:spacing w:line="312" w:lineRule="auto"/>
        <w:ind w:left="-15"/>
        <w:rPr>
          <w:sz w:val="32"/>
          <w:szCs w:val="32"/>
          <w:lang w:bidi="ar-IQ"/>
        </w:rPr>
      </w:pPr>
    </w:p>
    <w:p w:rsidR="00AA4A29" w:rsidRPr="007023B0" w:rsidRDefault="00AA4A29" w:rsidP="00AA4A29">
      <w:pPr>
        <w:numPr>
          <w:ilvl w:val="0"/>
          <w:numId w:val="3"/>
        </w:numPr>
        <w:tabs>
          <w:tab w:val="num" w:pos="345"/>
        </w:tabs>
        <w:bidi/>
        <w:spacing w:line="312" w:lineRule="auto"/>
        <w:ind w:hanging="735"/>
        <w:rPr>
          <w:sz w:val="32"/>
          <w:szCs w:val="32"/>
          <w:rtl/>
          <w:lang w:bidi="ar-IQ"/>
        </w:rPr>
      </w:pPr>
      <w:r w:rsidRPr="007023B0">
        <w:rPr>
          <w:b/>
          <w:bCs/>
          <w:color w:val="00B050"/>
          <w:sz w:val="32"/>
          <w:szCs w:val="32"/>
          <w:rtl/>
          <w:lang w:bidi="ar-IQ"/>
        </w:rPr>
        <w:t>الاسترخاء التخيلي</w:t>
      </w:r>
      <w:r w:rsidRPr="007023B0">
        <w:rPr>
          <w:b/>
          <w:bCs/>
          <w:sz w:val="32"/>
          <w:szCs w:val="32"/>
          <w:rtl/>
          <w:lang w:bidi="ar-IQ"/>
        </w:rPr>
        <w:t>:</w:t>
      </w:r>
      <w:r w:rsidRPr="007023B0">
        <w:rPr>
          <w:sz w:val="32"/>
          <w:szCs w:val="32"/>
          <w:rtl/>
          <w:lang w:bidi="ar-IQ"/>
        </w:rPr>
        <w:t xml:space="preserve"> ويعتمد على</w:t>
      </w:r>
      <w:r w:rsidRPr="007023B0">
        <w:rPr>
          <w:color w:val="0070C0"/>
          <w:sz w:val="32"/>
          <w:szCs w:val="32"/>
          <w:rtl/>
          <w:lang w:bidi="ar-IQ"/>
        </w:rPr>
        <w:t xml:space="preserve"> تغير </w:t>
      </w:r>
      <w:r w:rsidRPr="007023B0">
        <w:rPr>
          <w:sz w:val="32"/>
          <w:szCs w:val="32"/>
          <w:rtl/>
          <w:lang w:bidi="ar-IQ"/>
        </w:rPr>
        <w:t xml:space="preserve">البيئة الواقعية إلى بيئة أخرى تتسم بالراحة والهدوء. </w:t>
      </w:r>
    </w:p>
    <w:p w:rsidR="00AA4A29" w:rsidRPr="007023B0" w:rsidRDefault="00AA4A29" w:rsidP="00AA4A29">
      <w:pPr>
        <w:bidi/>
        <w:spacing w:line="312" w:lineRule="auto"/>
        <w:ind w:left="-15"/>
        <w:rPr>
          <w:sz w:val="32"/>
          <w:szCs w:val="32"/>
          <w:lang w:bidi="ar-IQ"/>
        </w:rPr>
      </w:pPr>
    </w:p>
    <w:p w:rsidR="00AA4A29" w:rsidRPr="007023B0" w:rsidRDefault="00AA4A29" w:rsidP="00AA4A29">
      <w:pPr>
        <w:numPr>
          <w:ilvl w:val="0"/>
          <w:numId w:val="3"/>
        </w:numPr>
        <w:tabs>
          <w:tab w:val="num" w:pos="345"/>
        </w:tabs>
        <w:bidi/>
        <w:spacing w:line="312" w:lineRule="auto"/>
        <w:ind w:hanging="735"/>
        <w:rPr>
          <w:color w:val="0070C0"/>
          <w:sz w:val="32"/>
          <w:szCs w:val="32"/>
          <w:lang w:bidi="ar-IQ"/>
        </w:rPr>
      </w:pPr>
      <w:r w:rsidRPr="007023B0">
        <w:rPr>
          <w:b/>
          <w:bCs/>
          <w:sz w:val="32"/>
          <w:szCs w:val="32"/>
          <w:rtl/>
          <w:lang w:bidi="ar-IQ"/>
        </w:rPr>
        <w:t xml:space="preserve"> </w:t>
      </w:r>
      <w:r w:rsidRPr="007023B0">
        <w:rPr>
          <w:b/>
          <w:bCs/>
          <w:color w:val="00B050"/>
          <w:sz w:val="32"/>
          <w:szCs w:val="32"/>
          <w:rtl/>
          <w:lang w:bidi="ar-IQ"/>
        </w:rPr>
        <w:t>الاسترخاء الموضعي</w:t>
      </w:r>
      <w:r w:rsidRPr="007023B0">
        <w:rPr>
          <w:b/>
          <w:bCs/>
          <w:sz w:val="32"/>
          <w:szCs w:val="32"/>
          <w:rtl/>
          <w:lang w:bidi="ar-IQ"/>
        </w:rPr>
        <w:t>:</w:t>
      </w:r>
      <w:r w:rsidRPr="007023B0">
        <w:rPr>
          <w:sz w:val="32"/>
          <w:szCs w:val="32"/>
          <w:rtl/>
          <w:lang w:bidi="ar-IQ"/>
        </w:rPr>
        <w:t xml:space="preserve"> للتخلص من </w:t>
      </w:r>
      <w:r w:rsidRPr="007023B0">
        <w:rPr>
          <w:color w:val="0070C0"/>
          <w:sz w:val="32"/>
          <w:szCs w:val="32"/>
          <w:rtl/>
          <w:lang w:bidi="ar-IQ"/>
        </w:rPr>
        <w:t xml:space="preserve">التوتر في مناطق محددة من الجسم. </w:t>
      </w:r>
    </w:p>
    <w:p w:rsidR="00AA4A29" w:rsidRPr="007023B0" w:rsidRDefault="00AA4A29" w:rsidP="00AA4A29">
      <w:pPr>
        <w:bidi/>
        <w:spacing w:line="312" w:lineRule="auto"/>
        <w:ind w:left="-15"/>
        <w:rPr>
          <w:sz w:val="32"/>
          <w:szCs w:val="32"/>
          <w:lang w:bidi="ar-IQ"/>
        </w:rPr>
      </w:pPr>
    </w:p>
    <w:p w:rsidR="00AA4A29" w:rsidRPr="007023B0" w:rsidRDefault="00AA4A29" w:rsidP="00AA4A29">
      <w:pPr>
        <w:numPr>
          <w:ilvl w:val="0"/>
          <w:numId w:val="3"/>
        </w:numPr>
        <w:tabs>
          <w:tab w:val="num" w:pos="345"/>
        </w:tabs>
        <w:bidi/>
        <w:spacing w:line="312" w:lineRule="auto"/>
        <w:ind w:left="345"/>
        <w:rPr>
          <w:color w:val="0070C0"/>
          <w:sz w:val="32"/>
          <w:szCs w:val="32"/>
          <w:lang w:bidi="ar-IQ"/>
        </w:rPr>
      </w:pPr>
      <w:r w:rsidRPr="007023B0">
        <w:rPr>
          <w:b/>
          <w:bCs/>
          <w:color w:val="00B050"/>
          <w:sz w:val="32"/>
          <w:szCs w:val="32"/>
          <w:rtl/>
          <w:lang w:bidi="ar-IQ"/>
        </w:rPr>
        <w:t>استرخاء النفس الواحدة</w:t>
      </w:r>
      <w:r w:rsidRPr="007023B0">
        <w:rPr>
          <w:b/>
          <w:bCs/>
          <w:sz w:val="32"/>
          <w:szCs w:val="32"/>
          <w:rtl/>
          <w:lang w:bidi="ar-IQ"/>
        </w:rPr>
        <w:t>:</w:t>
      </w:r>
      <w:r w:rsidRPr="007023B0">
        <w:rPr>
          <w:sz w:val="32"/>
          <w:szCs w:val="32"/>
          <w:rtl/>
          <w:lang w:bidi="ar-IQ"/>
        </w:rPr>
        <w:t xml:space="preserve"> من الاجراءات التي يمكن تطبيقها في الأنشطة التي يتم فيها </w:t>
      </w:r>
      <w:r w:rsidRPr="007023B0">
        <w:rPr>
          <w:color w:val="0070C0"/>
          <w:sz w:val="32"/>
          <w:szCs w:val="32"/>
          <w:rtl/>
          <w:lang w:bidi="ar-IQ"/>
        </w:rPr>
        <w:t xml:space="preserve">تعاقب الأداء بعد فترة زمنية قصيرة. </w:t>
      </w:r>
    </w:p>
    <w:p w:rsidR="00AA4A29" w:rsidRPr="007023B0" w:rsidRDefault="00AA4A29" w:rsidP="00AA4A29">
      <w:pPr>
        <w:bidi/>
        <w:spacing w:line="312" w:lineRule="auto"/>
        <w:ind w:left="-15"/>
        <w:rPr>
          <w:sz w:val="32"/>
          <w:szCs w:val="32"/>
          <w:lang w:bidi="ar-IQ"/>
        </w:rPr>
      </w:pPr>
    </w:p>
    <w:p w:rsidR="00AA4A29" w:rsidRPr="007023B0" w:rsidRDefault="00AA4A29" w:rsidP="00AA4A29">
      <w:pPr>
        <w:numPr>
          <w:ilvl w:val="0"/>
          <w:numId w:val="3"/>
        </w:numPr>
        <w:tabs>
          <w:tab w:val="num" w:pos="345"/>
        </w:tabs>
        <w:bidi/>
        <w:spacing w:line="312" w:lineRule="auto"/>
        <w:ind w:left="345"/>
        <w:rPr>
          <w:color w:val="0070C0"/>
          <w:sz w:val="32"/>
          <w:szCs w:val="32"/>
          <w:lang w:bidi="ar-IQ"/>
        </w:rPr>
      </w:pPr>
      <w:r w:rsidRPr="007023B0">
        <w:rPr>
          <w:b/>
          <w:bCs/>
          <w:color w:val="00B050"/>
          <w:sz w:val="32"/>
          <w:szCs w:val="32"/>
          <w:rtl/>
          <w:lang w:bidi="ar-IQ"/>
        </w:rPr>
        <w:t>استرخاء التغذية الراجعة</w:t>
      </w:r>
      <w:r w:rsidRPr="007023B0">
        <w:rPr>
          <w:b/>
          <w:bCs/>
          <w:sz w:val="32"/>
          <w:szCs w:val="32"/>
          <w:rtl/>
          <w:lang w:bidi="ar-IQ"/>
        </w:rPr>
        <w:t>:</w:t>
      </w:r>
      <w:r w:rsidRPr="007023B0">
        <w:rPr>
          <w:sz w:val="32"/>
          <w:szCs w:val="32"/>
          <w:rtl/>
          <w:lang w:bidi="ar-IQ"/>
        </w:rPr>
        <w:t xml:space="preserve"> يعتبر هذا النوع من الاسترخاء من أكثر الطرائق في </w:t>
      </w:r>
      <w:r w:rsidRPr="007023B0">
        <w:rPr>
          <w:color w:val="0070C0"/>
          <w:sz w:val="32"/>
          <w:szCs w:val="32"/>
          <w:rtl/>
          <w:lang w:bidi="ar-IQ"/>
        </w:rPr>
        <w:t>تعليم التنظيم الذاتي.</w:t>
      </w:r>
    </w:p>
    <w:p w:rsidR="004F1DB0" w:rsidRDefault="004F1DB0" w:rsidP="004F1DB0">
      <w:pPr>
        <w:pStyle w:val="ListParagraph"/>
        <w:rPr>
          <w:sz w:val="30"/>
          <w:szCs w:val="30"/>
          <w:rtl/>
          <w:lang w:bidi="ar-IQ"/>
        </w:rPr>
      </w:pPr>
    </w:p>
    <w:p w:rsidR="004F1DB0" w:rsidRDefault="004F1DB0" w:rsidP="004F1DB0">
      <w:pPr>
        <w:bidi/>
        <w:spacing w:line="312" w:lineRule="auto"/>
        <w:ind w:left="345"/>
        <w:rPr>
          <w:sz w:val="30"/>
          <w:szCs w:val="30"/>
          <w:rtl/>
          <w:lang w:bidi="ar-IQ"/>
        </w:rPr>
      </w:pPr>
    </w:p>
    <w:p w:rsidR="007023B0" w:rsidRDefault="007023B0" w:rsidP="007023B0">
      <w:pPr>
        <w:bidi/>
        <w:spacing w:line="312" w:lineRule="auto"/>
        <w:ind w:left="345"/>
        <w:rPr>
          <w:sz w:val="30"/>
          <w:szCs w:val="30"/>
          <w:rtl/>
          <w:lang w:bidi="ar-IQ"/>
        </w:rPr>
      </w:pPr>
    </w:p>
    <w:p w:rsidR="007023B0" w:rsidRDefault="007023B0" w:rsidP="007023B0">
      <w:pPr>
        <w:bidi/>
        <w:spacing w:line="312" w:lineRule="auto"/>
        <w:ind w:left="345"/>
        <w:rPr>
          <w:sz w:val="30"/>
          <w:szCs w:val="30"/>
          <w:rtl/>
          <w:lang w:bidi="ar-IQ"/>
        </w:rPr>
      </w:pPr>
    </w:p>
    <w:p w:rsidR="007023B0" w:rsidRDefault="007023B0" w:rsidP="007023B0">
      <w:pPr>
        <w:bidi/>
        <w:spacing w:line="312" w:lineRule="auto"/>
        <w:ind w:left="345"/>
        <w:rPr>
          <w:sz w:val="30"/>
          <w:szCs w:val="30"/>
          <w:rtl/>
          <w:lang w:bidi="ar-IQ"/>
        </w:rPr>
      </w:pPr>
    </w:p>
    <w:p w:rsidR="007023B0" w:rsidRDefault="007023B0" w:rsidP="007023B0">
      <w:pPr>
        <w:bidi/>
        <w:spacing w:line="312" w:lineRule="auto"/>
        <w:ind w:left="345"/>
        <w:rPr>
          <w:sz w:val="30"/>
          <w:szCs w:val="30"/>
          <w:rtl/>
          <w:lang w:bidi="ar-IQ"/>
        </w:rPr>
      </w:pPr>
    </w:p>
    <w:p w:rsidR="007023B0" w:rsidRDefault="007023B0" w:rsidP="007023B0">
      <w:pPr>
        <w:bidi/>
        <w:spacing w:line="312" w:lineRule="auto"/>
        <w:ind w:left="345"/>
        <w:rPr>
          <w:sz w:val="30"/>
          <w:szCs w:val="30"/>
          <w:lang w:bidi="ar-IQ"/>
        </w:rPr>
      </w:pPr>
    </w:p>
    <w:p w:rsidR="00AA4A29" w:rsidRDefault="00AA4A29" w:rsidP="00AA4A29">
      <w:pPr>
        <w:pStyle w:val="ListParagraph"/>
        <w:bidi/>
        <w:rPr>
          <w:sz w:val="30"/>
          <w:szCs w:val="30"/>
          <w:rtl/>
          <w:lang w:bidi="ar-IQ"/>
        </w:rPr>
      </w:pPr>
    </w:p>
    <w:p w:rsidR="004F14EF" w:rsidRDefault="004F14EF" w:rsidP="004F14EF">
      <w:pPr>
        <w:pStyle w:val="ListParagraph"/>
        <w:bidi/>
        <w:rPr>
          <w:sz w:val="30"/>
          <w:szCs w:val="30"/>
          <w:rtl/>
          <w:lang w:bidi="ar-IQ"/>
        </w:rPr>
      </w:pPr>
    </w:p>
    <w:p w:rsidR="004F14EF" w:rsidRDefault="004F14EF" w:rsidP="004F14EF">
      <w:pPr>
        <w:pStyle w:val="ListParagraph"/>
        <w:bidi/>
        <w:rPr>
          <w:sz w:val="30"/>
          <w:szCs w:val="30"/>
          <w:lang w:bidi="ar-IQ"/>
        </w:rPr>
      </w:pPr>
    </w:p>
    <w:p w:rsidR="00AA4A29" w:rsidRPr="007023B0" w:rsidRDefault="00AA4A29" w:rsidP="00AA4A29">
      <w:pPr>
        <w:bidi/>
        <w:spacing w:line="300" w:lineRule="auto"/>
        <w:rPr>
          <w:b/>
          <w:bCs/>
          <w:sz w:val="32"/>
          <w:szCs w:val="32"/>
          <w:lang w:bidi="ar-IQ"/>
        </w:rPr>
      </w:pPr>
      <w:r w:rsidRPr="007023B0">
        <w:rPr>
          <w:b/>
          <w:bCs/>
          <w:sz w:val="32"/>
          <w:szCs w:val="32"/>
          <w:rtl/>
          <w:lang w:bidi="ar-IQ"/>
        </w:rPr>
        <w:lastRenderedPageBreak/>
        <w:t xml:space="preserve">ب </w:t>
      </w:r>
      <w:r w:rsidRPr="007023B0">
        <w:rPr>
          <w:b/>
          <w:bCs/>
          <w:sz w:val="36"/>
          <w:szCs w:val="36"/>
          <w:rtl/>
          <w:lang w:bidi="ar-IQ"/>
        </w:rPr>
        <w:t xml:space="preserve">– </w:t>
      </w:r>
      <w:r w:rsidRPr="007023B0">
        <w:rPr>
          <w:b/>
          <w:bCs/>
          <w:color w:val="FF0000"/>
          <w:sz w:val="36"/>
          <w:szCs w:val="36"/>
          <w:rtl/>
          <w:lang w:bidi="ar-IQ"/>
        </w:rPr>
        <w:t>الاسترخاء الذهني:</w:t>
      </w:r>
    </w:p>
    <w:p w:rsidR="00AA4A29" w:rsidRPr="007023B0" w:rsidRDefault="00AA4A29" w:rsidP="00AA4A29">
      <w:pPr>
        <w:bidi/>
        <w:spacing w:line="300" w:lineRule="auto"/>
        <w:ind w:firstLine="567"/>
        <w:rPr>
          <w:sz w:val="32"/>
          <w:szCs w:val="32"/>
          <w:rtl/>
          <w:lang w:bidi="ar-IQ"/>
        </w:rPr>
      </w:pPr>
      <w:r w:rsidRPr="007023B0">
        <w:rPr>
          <w:sz w:val="32"/>
          <w:szCs w:val="32"/>
          <w:rtl/>
          <w:lang w:bidi="ar-IQ"/>
        </w:rPr>
        <w:t xml:space="preserve">وتأتي هذه التدريبات بعد التعود على الاسترخاء العضلي، بحيث انه </w:t>
      </w:r>
      <w:r w:rsidRPr="007023B0">
        <w:rPr>
          <w:color w:val="00B050"/>
          <w:sz w:val="32"/>
          <w:szCs w:val="32"/>
          <w:rtl/>
          <w:lang w:bidi="ar-IQ"/>
        </w:rPr>
        <w:t xml:space="preserve">بمجرد التركيز على الاسترخاء </w:t>
      </w:r>
      <w:r w:rsidRPr="007023B0">
        <w:rPr>
          <w:color w:val="0070C0"/>
          <w:sz w:val="32"/>
          <w:szCs w:val="32"/>
          <w:rtl/>
          <w:lang w:bidi="ar-IQ"/>
        </w:rPr>
        <w:t>سينعزل الدماغ عن المؤثرات الأخرى</w:t>
      </w:r>
      <w:r w:rsidRPr="007023B0">
        <w:rPr>
          <w:sz w:val="32"/>
          <w:szCs w:val="32"/>
          <w:rtl/>
          <w:lang w:bidi="ar-IQ"/>
        </w:rPr>
        <w:t>، ويكون التركيز على العضلات كما سيكون هناك استرخاء ذهني</w:t>
      </w:r>
      <w:r w:rsidRPr="007023B0">
        <w:rPr>
          <w:rStyle w:val="FootnoteReference"/>
          <w:color w:val="FFFFFF" w:themeColor="background1"/>
          <w:sz w:val="32"/>
          <w:szCs w:val="32"/>
          <w:lang w:bidi="ar-IQ"/>
        </w:rPr>
        <w:footnoteReference w:id="20"/>
      </w:r>
      <w:r w:rsidRPr="007023B0">
        <w:rPr>
          <w:rStyle w:val="FootnoteReference"/>
          <w:sz w:val="32"/>
          <w:szCs w:val="32"/>
          <w:lang w:bidi="ar-IQ"/>
        </w:rPr>
        <w:t>(1)</w:t>
      </w:r>
      <w:r w:rsidRPr="007023B0">
        <w:rPr>
          <w:sz w:val="32"/>
          <w:szCs w:val="32"/>
          <w:rtl/>
          <w:lang w:bidi="ar-IQ"/>
        </w:rPr>
        <w:t xml:space="preserve">. </w:t>
      </w:r>
    </w:p>
    <w:p w:rsidR="00AA4A29" w:rsidRPr="007023B0" w:rsidRDefault="00AA4A29" w:rsidP="00AA4A29">
      <w:pPr>
        <w:bidi/>
        <w:spacing w:line="300" w:lineRule="auto"/>
        <w:ind w:firstLine="567"/>
        <w:rPr>
          <w:sz w:val="32"/>
          <w:szCs w:val="32"/>
          <w:rtl/>
          <w:lang w:bidi="ar-IQ"/>
        </w:rPr>
      </w:pPr>
      <w:r w:rsidRPr="007023B0">
        <w:rPr>
          <w:sz w:val="32"/>
          <w:szCs w:val="32"/>
          <w:rtl/>
          <w:lang w:bidi="ar-IQ"/>
        </w:rPr>
        <w:t>ويؤكد (الهزاع،1989)</w:t>
      </w:r>
      <w:r w:rsidRPr="007023B0">
        <w:rPr>
          <w:rStyle w:val="FootnoteReference"/>
          <w:color w:val="FFFFFF" w:themeColor="background1"/>
          <w:sz w:val="32"/>
          <w:szCs w:val="32"/>
          <w:lang w:bidi="ar-IQ"/>
        </w:rPr>
        <w:footnoteReference w:id="21"/>
      </w:r>
      <w:r w:rsidRPr="007023B0">
        <w:rPr>
          <w:rStyle w:val="FootnoteReference"/>
          <w:sz w:val="32"/>
          <w:szCs w:val="32"/>
          <w:lang w:bidi="ar-IQ"/>
        </w:rPr>
        <w:t>(2)</w:t>
      </w:r>
      <w:r w:rsidRPr="007023B0">
        <w:rPr>
          <w:sz w:val="32"/>
          <w:szCs w:val="32"/>
          <w:rtl/>
          <w:lang w:bidi="ar-IQ"/>
        </w:rPr>
        <w:t xml:space="preserve"> </w:t>
      </w:r>
      <w:r w:rsidRPr="007023B0">
        <w:rPr>
          <w:color w:val="0070C0"/>
          <w:sz w:val="32"/>
          <w:szCs w:val="32"/>
          <w:rtl/>
          <w:lang w:bidi="ar-IQ"/>
        </w:rPr>
        <w:t xml:space="preserve">على ان دور الاسترخاء الذهني بعد الاسترخاء العضلي، وذلك بعد خفض التوتر الذي يسهم بدوره في خفض التوتر العقلي </w:t>
      </w:r>
      <w:r w:rsidRPr="007023B0">
        <w:rPr>
          <w:sz w:val="32"/>
          <w:szCs w:val="32"/>
          <w:rtl/>
          <w:lang w:bidi="ar-IQ"/>
        </w:rPr>
        <w:t xml:space="preserve">وينقسم إلى: </w:t>
      </w:r>
    </w:p>
    <w:p w:rsidR="00AA4A29" w:rsidRPr="007023B0" w:rsidRDefault="00AA4A29" w:rsidP="00AA4A29">
      <w:pPr>
        <w:bidi/>
        <w:spacing w:line="300" w:lineRule="auto"/>
        <w:rPr>
          <w:b/>
          <w:bCs/>
          <w:sz w:val="32"/>
          <w:szCs w:val="32"/>
          <w:rtl/>
          <w:lang w:bidi="ar-IQ"/>
        </w:rPr>
      </w:pPr>
      <w:r w:rsidRPr="007023B0">
        <w:rPr>
          <w:sz w:val="32"/>
          <w:szCs w:val="32"/>
          <w:lang w:bidi="ar-IQ"/>
        </w:rPr>
        <w:t>*</w:t>
      </w:r>
      <w:r w:rsidRPr="007023B0">
        <w:rPr>
          <w:b/>
          <w:bCs/>
          <w:sz w:val="32"/>
          <w:szCs w:val="32"/>
          <w:rtl/>
          <w:lang w:bidi="ar-IQ"/>
        </w:rPr>
        <w:t xml:space="preserve"> </w:t>
      </w:r>
      <w:r w:rsidRPr="007023B0">
        <w:rPr>
          <w:b/>
          <w:bCs/>
          <w:color w:val="00B050"/>
          <w:sz w:val="32"/>
          <w:szCs w:val="32"/>
          <w:rtl/>
          <w:lang w:bidi="ar-IQ"/>
        </w:rPr>
        <w:t>الاسترخاء الاستجابي</w:t>
      </w:r>
      <w:r w:rsidRPr="007023B0">
        <w:rPr>
          <w:b/>
          <w:bCs/>
          <w:sz w:val="32"/>
          <w:szCs w:val="32"/>
          <w:rtl/>
          <w:lang w:bidi="ar-IQ"/>
        </w:rPr>
        <w:t xml:space="preserve">: </w:t>
      </w:r>
    </w:p>
    <w:p w:rsidR="00AA4A29" w:rsidRPr="007023B0" w:rsidRDefault="00AA4A29" w:rsidP="00AA4A29">
      <w:pPr>
        <w:bidi/>
        <w:spacing w:line="300" w:lineRule="auto"/>
        <w:ind w:firstLine="567"/>
        <w:rPr>
          <w:sz w:val="32"/>
          <w:szCs w:val="32"/>
          <w:lang w:bidi="ar-IQ"/>
        </w:rPr>
      </w:pPr>
      <w:r w:rsidRPr="007023B0">
        <w:rPr>
          <w:sz w:val="32"/>
          <w:szCs w:val="32"/>
          <w:rtl/>
          <w:lang w:bidi="ar-IQ"/>
        </w:rPr>
        <w:t xml:space="preserve">ويستخدم التأمل كوسيلة للاعداد العقلي لإجادة المهارة للوصول إلى حالة الوعي الكامل وعدم الجهد وتركيز الانتباه مع تهدئة العقل وخفض التوتر في الجسم. </w:t>
      </w:r>
    </w:p>
    <w:p w:rsidR="00AA4A29" w:rsidRPr="007023B0" w:rsidRDefault="00AA4A29" w:rsidP="00AA4A29">
      <w:pPr>
        <w:bidi/>
        <w:spacing w:line="300" w:lineRule="auto"/>
        <w:rPr>
          <w:b/>
          <w:bCs/>
          <w:sz w:val="32"/>
          <w:szCs w:val="32"/>
          <w:rtl/>
          <w:lang w:bidi="ar-IQ"/>
        </w:rPr>
      </w:pPr>
      <w:r w:rsidRPr="007023B0">
        <w:rPr>
          <w:b/>
          <w:bCs/>
          <w:sz w:val="32"/>
          <w:szCs w:val="32"/>
          <w:lang w:bidi="ar-IQ"/>
        </w:rPr>
        <w:t>*</w:t>
      </w:r>
      <w:r w:rsidRPr="007023B0">
        <w:rPr>
          <w:b/>
          <w:bCs/>
          <w:sz w:val="32"/>
          <w:szCs w:val="32"/>
          <w:rtl/>
          <w:lang w:bidi="ar-IQ"/>
        </w:rPr>
        <w:t xml:space="preserve"> </w:t>
      </w:r>
      <w:r w:rsidRPr="007023B0">
        <w:rPr>
          <w:b/>
          <w:bCs/>
          <w:color w:val="00B050"/>
          <w:sz w:val="32"/>
          <w:szCs w:val="32"/>
          <w:rtl/>
          <w:lang w:bidi="ar-IQ"/>
        </w:rPr>
        <w:t>الاسترخاء المعرفي</w:t>
      </w:r>
      <w:r w:rsidRPr="007023B0">
        <w:rPr>
          <w:b/>
          <w:bCs/>
          <w:sz w:val="32"/>
          <w:szCs w:val="32"/>
          <w:rtl/>
          <w:lang w:bidi="ar-IQ"/>
        </w:rPr>
        <w:t xml:space="preserve">: </w:t>
      </w:r>
    </w:p>
    <w:p w:rsidR="00AA4A29" w:rsidRPr="007023B0" w:rsidRDefault="00AA4A29" w:rsidP="00AA4A29">
      <w:pPr>
        <w:bidi/>
        <w:spacing w:line="300" w:lineRule="auto"/>
        <w:ind w:firstLine="567"/>
        <w:rPr>
          <w:sz w:val="32"/>
          <w:szCs w:val="32"/>
          <w:rtl/>
          <w:lang w:bidi="ar-IQ"/>
        </w:rPr>
      </w:pPr>
      <w:r w:rsidRPr="007023B0">
        <w:rPr>
          <w:sz w:val="32"/>
          <w:szCs w:val="32"/>
          <w:rtl/>
          <w:lang w:bidi="ar-IQ"/>
        </w:rPr>
        <w:t xml:space="preserve">ويعمل هذا النوع من الاسترخاء على </w:t>
      </w:r>
      <w:r w:rsidRPr="007023B0">
        <w:rPr>
          <w:color w:val="0070C0"/>
          <w:sz w:val="32"/>
          <w:szCs w:val="32"/>
          <w:rtl/>
          <w:lang w:bidi="ar-IQ"/>
        </w:rPr>
        <w:t>ايقاف التفكير بالجوانب السلبية</w:t>
      </w:r>
      <w:r w:rsidRPr="007023B0">
        <w:rPr>
          <w:sz w:val="32"/>
          <w:szCs w:val="32"/>
          <w:rtl/>
          <w:lang w:bidi="ar-IQ"/>
        </w:rPr>
        <w:t xml:space="preserve"> واحلال التفكير البناء محلها عن طريق استخدام التحليل المنطقي السليم الأفكار. </w:t>
      </w:r>
    </w:p>
    <w:p w:rsidR="00AA4A29" w:rsidRDefault="00AA4A29" w:rsidP="00AA4A29">
      <w:pPr>
        <w:bidi/>
        <w:spacing w:line="300" w:lineRule="auto"/>
        <w:ind w:firstLine="567"/>
        <w:rPr>
          <w:sz w:val="30"/>
          <w:szCs w:val="30"/>
          <w:rtl/>
          <w:lang w:bidi="ar-IQ"/>
        </w:rPr>
      </w:pPr>
    </w:p>
    <w:p w:rsidR="00AA4A29" w:rsidRDefault="00AA4A29" w:rsidP="00AA4A29">
      <w:pPr>
        <w:bidi/>
        <w:spacing w:line="300" w:lineRule="auto"/>
        <w:ind w:firstLine="567"/>
        <w:rPr>
          <w:sz w:val="30"/>
          <w:szCs w:val="30"/>
          <w:rtl/>
          <w:lang w:bidi="ar-IQ"/>
        </w:rPr>
      </w:pPr>
    </w:p>
    <w:p w:rsidR="007023B0" w:rsidRDefault="007023B0" w:rsidP="007023B0">
      <w:pPr>
        <w:bidi/>
        <w:spacing w:line="300" w:lineRule="auto"/>
        <w:ind w:firstLine="567"/>
        <w:rPr>
          <w:sz w:val="30"/>
          <w:szCs w:val="30"/>
          <w:rtl/>
          <w:lang w:bidi="ar-IQ"/>
        </w:rPr>
      </w:pPr>
    </w:p>
    <w:p w:rsidR="007023B0" w:rsidRDefault="007023B0" w:rsidP="007023B0">
      <w:pPr>
        <w:bidi/>
        <w:spacing w:line="300" w:lineRule="auto"/>
        <w:ind w:firstLine="567"/>
        <w:rPr>
          <w:sz w:val="30"/>
          <w:szCs w:val="30"/>
          <w:rtl/>
          <w:lang w:bidi="ar-IQ"/>
        </w:rPr>
      </w:pPr>
    </w:p>
    <w:p w:rsidR="004F1DB0" w:rsidRDefault="004F1DB0" w:rsidP="004F1DB0">
      <w:pPr>
        <w:bidi/>
        <w:spacing w:line="300" w:lineRule="auto"/>
        <w:rPr>
          <w:sz w:val="30"/>
          <w:szCs w:val="30"/>
          <w:rtl/>
          <w:lang w:bidi="ar-IQ"/>
        </w:rPr>
      </w:pPr>
    </w:p>
    <w:p w:rsidR="004F14EF" w:rsidRDefault="004F14EF" w:rsidP="004F14EF">
      <w:pPr>
        <w:bidi/>
        <w:spacing w:line="300" w:lineRule="auto"/>
        <w:rPr>
          <w:sz w:val="30"/>
          <w:szCs w:val="30"/>
          <w:rtl/>
          <w:lang w:bidi="ar-IQ"/>
        </w:rPr>
      </w:pPr>
    </w:p>
    <w:p w:rsidR="00EB0EAB" w:rsidRPr="007023B0" w:rsidRDefault="00EB0EAB" w:rsidP="004F1DB0">
      <w:pPr>
        <w:bidi/>
        <w:spacing w:line="300" w:lineRule="auto"/>
        <w:rPr>
          <w:b/>
          <w:bCs/>
          <w:sz w:val="40"/>
          <w:szCs w:val="40"/>
          <w:rtl/>
          <w:lang w:bidi="ar-IQ"/>
        </w:rPr>
      </w:pPr>
      <w:r w:rsidRPr="007023B0">
        <w:rPr>
          <w:b/>
          <w:bCs/>
          <w:color w:val="FF0000"/>
          <w:sz w:val="40"/>
          <w:szCs w:val="40"/>
          <w:u w:val="single"/>
          <w:rtl/>
        </w:rPr>
        <w:lastRenderedPageBreak/>
        <w:t>الفرق بين التدريب الذهني والتصور الذهني</w:t>
      </w:r>
      <w:r w:rsidRPr="007023B0">
        <w:rPr>
          <w:b/>
          <w:bCs/>
          <w:color w:val="FF0000"/>
          <w:sz w:val="40"/>
          <w:szCs w:val="40"/>
          <w:rtl/>
        </w:rPr>
        <w:t xml:space="preserve"> </w:t>
      </w:r>
      <w:r w:rsidRPr="007023B0">
        <w:rPr>
          <w:b/>
          <w:bCs/>
          <w:sz w:val="40"/>
          <w:szCs w:val="40"/>
          <w:rtl/>
        </w:rPr>
        <w:t>:</w:t>
      </w:r>
      <w:r w:rsidRPr="007023B0">
        <w:rPr>
          <w:rStyle w:val="FootnoteReference"/>
          <w:b/>
          <w:bCs/>
          <w:sz w:val="40"/>
          <w:szCs w:val="40"/>
        </w:rPr>
        <w:footnoteReference w:customMarkFollows="1" w:id="22"/>
        <w:t>(2)</w:t>
      </w:r>
    </w:p>
    <w:p w:rsidR="00EB0EAB" w:rsidRPr="007023B0" w:rsidRDefault="00EB0EAB" w:rsidP="004F14EF">
      <w:pPr>
        <w:bidi/>
        <w:ind w:firstLine="720"/>
        <w:rPr>
          <w:color w:val="00B050"/>
          <w:sz w:val="32"/>
          <w:szCs w:val="32"/>
          <w:rtl/>
        </w:rPr>
      </w:pPr>
      <w:r w:rsidRPr="007023B0">
        <w:rPr>
          <w:sz w:val="32"/>
          <w:szCs w:val="32"/>
          <w:rtl/>
        </w:rPr>
        <w:t>تم استخدام مصطلح التدريب الذهني (</w:t>
      </w:r>
      <w:r w:rsidRPr="007023B0">
        <w:rPr>
          <w:sz w:val="32"/>
          <w:szCs w:val="32"/>
        </w:rPr>
        <w:t>Mental Training</w:t>
      </w:r>
      <w:r w:rsidRPr="007023B0">
        <w:rPr>
          <w:sz w:val="32"/>
          <w:szCs w:val="32"/>
          <w:rtl/>
        </w:rPr>
        <w:t>) بطريقة مرادفة لمصطلح التصور الذهني (</w:t>
      </w:r>
      <w:r w:rsidRPr="007023B0">
        <w:rPr>
          <w:sz w:val="32"/>
          <w:szCs w:val="32"/>
        </w:rPr>
        <w:t>Imagery Training</w:t>
      </w:r>
      <w:r w:rsidRPr="007023B0">
        <w:rPr>
          <w:sz w:val="32"/>
          <w:szCs w:val="32"/>
          <w:rtl/>
        </w:rPr>
        <w:t>) في علم النفس الرياضي ولكن من الواجب الفصل التام بينهما حيث ان التصور الذهني يرجع الى العمليات</w:t>
      </w:r>
      <w:r w:rsidR="00320D0D" w:rsidRPr="007023B0">
        <w:rPr>
          <w:rFonts w:hint="cs"/>
          <w:sz w:val="32"/>
          <w:szCs w:val="32"/>
          <w:rtl/>
        </w:rPr>
        <w:t xml:space="preserve"> </w:t>
      </w:r>
      <w:r w:rsidRPr="007023B0">
        <w:rPr>
          <w:sz w:val="32"/>
          <w:szCs w:val="32"/>
          <w:rtl/>
        </w:rPr>
        <w:t xml:space="preserve">العقلية وقد وصفه  </w:t>
      </w:r>
      <w:r w:rsidRPr="007023B0">
        <w:rPr>
          <w:sz w:val="32"/>
          <w:szCs w:val="32"/>
          <w:rtl/>
        </w:rPr>
        <w:br/>
        <w:t>(</w:t>
      </w:r>
      <w:r w:rsidRPr="007023B0">
        <w:rPr>
          <w:color w:val="FF0000"/>
          <w:sz w:val="32"/>
          <w:szCs w:val="32"/>
        </w:rPr>
        <w:t>Heil, 1985</w:t>
      </w:r>
      <w:r w:rsidRPr="007023B0">
        <w:rPr>
          <w:sz w:val="32"/>
          <w:szCs w:val="32"/>
          <w:rtl/>
        </w:rPr>
        <w:t xml:space="preserve">) بانه </w:t>
      </w:r>
      <w:r w:rsidRPr="007023B0">
        <w:rPr>
          <w:color w:val="00B050"/>
          <w:sz w:val="32"/>
          <w:szCs w:val="32"/>
          <w:rtl/>
        </w:rPr>
        <w:t xml:space="preserve">نمط التفكير </w:t>
      </w:r>
      <w:r w:rsidRPr="007023B0">
        <w:rPr>
          <w:sz w:val="32"/>
          <w:szCs w:val="32"/>
          <w:rtl/>
        </w:rPr>
        <w:t xml:space="preserve">، واكد علماء النفس في المجال المعرفي على الوظيفة المعرفية للتصور ، في حين ان </w:t>
      </w:r>
      <w:r w:rsidRPr="007023B0">
        <w:rPr>
          <w:color w:val="00B050"/>
          <w:sz w:val="32"/>
          <w:szCs w:val="32"/>
          <w:rtl/>
        </w:rPr>
        <w:t xml:space="preserve">التدريب الذهني مصطلح </w:t>
      </w:r>
      <w:r w:rsidRPr="007023B0">
        <w:rPr>
          <w:color w:val="FF0000"/>
          <w:sz w:val="32"/>
          <w:szCs w:val="32"/>
          <w:rtl/>
        </w:rPr>
        <w:t xml:space="preserve">وصفي </w:t>
      </w:r>
      <w:r w:rsidRPr="007023B0">
        <w:rPr>
          <w:color w:val="0070C0"/>
          <w:sz w:val="32"/>
          <w:szCs w:val="32"/>
          <w:rtl/>
        </w:rPr>
        <w:t xml:space="preserve">يمثل الاستراتيجيات التي يستخدم بها التصور الذهني في محاولة لتطوير الاداء الرياضي </w:t>
      </w:r>
      <w:r w:rsidRPr="007023B0">
        <w:rPr>
          <w:sz w:val="32"/>
          <w:szCs w:val="32"/>
          <w:rtl/>
        </w:rPr>
        <w:t>، ويمكن ان تتضمن العديد من العمليات داخل هذا الاسلوب من التدريب كما اوضحت (</w:t>
      </w:r>
      <w:r w:rsidRPr="007023B0">
        <w:rPr>
          <w:sz w:val="32"/>
          <w:szCs w:val="32"/>
        </w:rPr>
        <w:t>Suinn, 1983</w:t>
      </w:r>
      <w:r w:rsidRPr="007023B0">
        <w:rPr>
          <w:sz w:val="32"/>
          <w:szCs w:val="32"/>
          <w:rtl/>
        </w:rPr>
        <w:t xml:space="preserve">) على سبيل المثال فان </w:t>
      </w:r>
      <w:r w:rsidRPr="007023B0">
        <w:rPr>
          <w:color w:val="00B050"/>
          <w:sz w:val="32"/>
          <w:szCs w:val="32"/>
          <w:rtl/>
        </w:rPr>
        <w:t xml:space="preserve">التدريب الذهني لمهارة الارسال المواجه من الاعلى (التنسي) في الكرة الطائرة يمكن ان تتضمن : </w:t>
      </w:r>
    </w:p>
    <w:p w:rsidR="00EB0EAB" w:rsidRPr="007023B0" w:rsidRDefault="00EB0EAB" w:rsidP="004F14EF">
      <w:pPr>
        <w:numPr>
          <w:ilvl w:val="0"/>
          <w:numId w:val="8"/>
        </w:numPr>
        <w:bidi/>
        <w:rPr>
          <w:color w:val="0070C0"/>
          <w:sz w:val="32"/>
          <w:szCs w:val="32"/>
          <w:rtl/>
        </w:rPr>
      </w:pPr>
      <w:r w:rsidRPr="007023B0">
        <w:rPr>
          <w:color w:val="0070C0"/>
          <w:sz w:val="32"/>
          <w:szCs w:val="32"/>
          <w:rtl/>
        </w:rPr>
        <w:t xml:space="preserve">التفكير في الارسال . </w:t>
      </w:r>
    </w:p>
    <w:p w:rsidR="00EB0EAB" w:rsidRPr="007023B0" w:rsidRDefault="00EB0EAB" w:rsidP="004F14EF">
      <w:pPr>
        <w:numPr>
          <w:ilvl w:val="0"/>
          <w:numId w:val="8"/>
        </w:numPr>
        <w:bidi/>
        <w:rPr>
          <w:color w:val="0070C0"/>
          <w:sz w:val="32"/>
          <w:szCs w:val="32"/>
          <w:rtl/>
        </w:rPr>
      </w:pPr>
      <w:r w:rsidRPr="007023B0">
        <w:rPr>
          <w:color w:val="0070C0"/>
          <w:sz w:val="32"/>
          <w:szCs w:val="32"/>
          <w:rtl/>
        </w:rPr>
        <w:t xml:space="preserve">الحديث الذاتي مع النفس عن خطوات الارسال . </w:t>
      </w:r>
    </w:p>
    <w:p w:rsidR="00EB0EAB" w:rsidRPr="007023B0" w:rsidRDefault="00EB0EAB" w:rsidP="004F14EF">
      <w:pPr>
        <w:numPr>
          <w:ilvl w:val="0"/>
          <w:numId w:val="8"/>
        </w:numPr>
        <w:bidi/>
        <w:rPr>
          <w:color w:val="0070C0"/>
          <w:sz w:val="32"/>
          <w:szCs w:val="32"/>
        </w:rPr>
      </w:pPr>
      <w:r w:rsidRPr="007023B0">
        <w:rPr>
          <w:color w:val="0070C0"/>
          <w:sz w:val="32"/>
          <w:szCs w:val="32"/>
          <w:rtl/>
        </w:rPr>
        <w:t xml:space="preserve">تصور لاعب محترف يؤدي ضربة ارسال مثالية . </w:t>
      </w:r>
    </w:p>
    <w:p w:rsidR="00EB0EAB" w:rsidRPr="007023B0" w:rsidRDefault="00EB0EAB" w:rsidP="004F14EF">
      <w:pPr>
        <w:numPr>
          <w:ilvl w:val="0"/>
          <w:numId w:val="8"/>
        </w:numPr>
        <w:bidi/>
        <w:rPr>
          <w:color w:val="0070C0"/>
          <w:sz w:val="32"/>
          <w:szCs w:val="32"/>
          <w:rtl/>
        </w:rPr>
      </w:pPr>
      <w:r w:rsidRPr="007023B0">
        <w:rPr>
          <w:color w:val="0070C0"/>
          <w:sz w:val="32"/>
          <w:szCs w:val="32"/>
          <w:rtl/>
        </w:rPr>
        <w:t xml:space="preserve">تصور ارسال قوي سبق اداؤه بطريقة ناجحة . </w:t>
      </w:r>
    </w:p>
    <w:p w:rsidR="00EB0EAB" w:rsidRPr="007023B0" w:rsidRDefault="00EB0EAB" w:rsidP="004F14EF">
      <w:pPr>
        <w:bidi/>
        <w:rPr>
          <w:color w:val="00B050"/>
          <w:sz w:val="32"/>
          <w:szCs w:val="32"/>
          <w:rtl/>
        </w:rPr>
      </w:pPr>
      <w:r w:rsidRPr="007023B0">
        <w:rPr>
          <w:sz w:val="32"/>
          <w:szCs w:val="32"/>
          <w:rtl/>
        </w:rPr>
        <w:t xml:space="preserve">ويمكن ان نشير الى ان </w:t>
      </w:r>
      <w:r w:rsidRPr="007023B0">
        <w:rPr>
          <w:color w:val="00B050"/>
          <w:sz w:val="32"/>
          <w:szCs w:val="32"/>
          <w:rtl/>
        </w:rPr>
        <w:t xml:space="preserve">الخطوة الرابعة </w:t>
      </w:r>
      <w:r w:rsidRPr="007023B0">
        <w:rPr>
          <w:sz w:val="32"/>
          <w:szCs w:val="32"/>
          <w:rtl/>
        </w:rPr>
        <w:t>في محتوى التدريب الذهني في المثال السابق</w:t>
      </w:r>
      <w:r w:rsidRPr="007023B0">
        <w:rPr>
          <w:rFonts w:hint="cs"/>
          <w:sz w:val="32"/>
          <w:szCs w:val="32"/>
          <w:rtl/>
          <w:lang w:bidi="ar-IQ"/>
        </w:rPr>
        <w:t xml:space="preserve"> </w:t>
      </w:r>
      <w:r w:rsidRPr="007023B0">
        <w:rPr>
          <w:sz w:val="32"/>
          <w:szCs w:val="32"/>
          <w:rtl/>
        </w:rPr>
        <w:t xml:space="preserve">هي التي تمثل </w:t>
      </w:r>
      <w:r w:rsidRPr="007023B0">
        <w:rPr>
          <w:color w:val="00B050"/>
          <w:sz w:val="32"/>
          <w:szCs w:val="32"/>
          <w:rtl/>
        </w:rPr>
        <w:t xml:space="preserve">التصور الذهني للمهارة </w:t>
      </w:r>
      <w:r w:rsidRPr="007023B0">
        <w:rPr>
          <w:sz w:val="32"/>
          <w:szCs w:val="32"/>
          <w:rtl/>
        </w:rPr>
        <w:t>في حي</w:t>
      </w:r>
      <w:r w:rsidRPr="007023B0">
        <w:rPr>
          <w:rFonts w:hint="cs"/>
          <w:sz w:val="32"/>
          <w:szCs w:val="32"/>
          <w:rtl/>
        </w:rPr>
        <w:t>ث</w:t>
      </w:r>
      <w:r w:rsidRPr="007023B0">
        <w:rPr>
          <w:sz w:val="32"/>
          <w:szCs w:val="32"/>
          <w:rtl/>
        </w:rPr>
        <w:t xml:space="preserve"> ان التدريب الذهني قد يتضمن ابعاداً اخرى ، ولهذا فان </w:t>
      </w:r>
      <w:r w:rsidRPr="007023B0">
        <w:rPr>
          <w:color w:val="00B050"/>
          <w:sz w:val="32"/>
          <w:szCs w:val="32"/>
          <w:rtl/>
        </w:rPr>
        <w:t xml:space="preserve">التصور الذهني يمثل الوسيلة التي من خلالها يتم انجاز اهداف التدريب الذهني . </w:t>
      </w:r>
    </w:p>
    <w:p w:rsidR="00EB0EAB" w:rsidRDefault="00EB0EAB" w:rsidP="004F14EF">
      <w:pPr>
        <w:bidi/>
        <w:rPr>
          <w:sz w:val="32"/>
          <w:szCs w:val="32"/>
          <w:rtl/>
        </w:rPr>
      </w:pPr>
      <w:r w:rsidRPr="007023B0">
        <w:rPr>
          <w:sz w:val="32"/>
          <w:szCs w:val="32"/>
          <w:rtl/>
        </w:rPr>
        <w:t xml:space="preserve">وترى </w:t>
      </w:r>
      <w:r w:rsidRPr="007023B0">
        <w:rPr>
          <w:sz w:val="32"/>
          <w:szCs w:val="32"/>
        </w:rPr>
        <w:t xml:space="preserve"> Dorothy Harris</w:t>
      </w:r>
      <w:r w:rsidRPr="007023B0">
        <w:rPr>
          <w:sz w:val="32"/>
          <w:szCs w:val="32"/>
          <w:rtl/>
        </w:rPr>
        <w:t xml:space="preserve"> ان </w:t>
      </w:r>
      <w:r w:rsidRPr="007023B0">
        <w:rPr>
          <w:color w:val="0070C0"/>
          <w:sz w:val="32"/>
          <w:szCs w:val="32"/>
          <w:rtl/>
        </w:rPr>
        <w:t xml:space="preserve">الفصل بين التدريب الذهني والتصور الذهني </w:t>
      </w:r>
      <w:r w:rsidRPr="007023B0">
        <w:rPr>
          <w:sz w:val="32"/>
          <w:szCs w:val="32"/>
          <w:rtl/>
        </w:rPr>
        <w:t xml:space="preserve">يرجع الى ان </w:t>
      </w:r>
      <w:r w:rsidRPr="007023B0">
        <w:rPr>
          <w:color w:val="00B050"/>
          <w:sz w:val="32"/>
          <w:szCs w:val="32"/>
          <w:rtl/>
        </w:rPr>
        <w:t>التصور الذهني</w:t>
      </w:r>
      <w:r w:rsidRPr="007023B0">
        <w:rPr>
          <w:sz w:val="32"/>
          <w:szCs w:val="32"/>
          <w:rtl/>
        </w:rPr>
        <w:t xml:space="preserve"> يتضمن </w:t>
      </w:r>
      <w:r w:rsidRPr="007023B0">
        <w:rPr>
          <w:color w:val="FF0000"/>
          <w:sz w:val="32"/>
          <w:szCs w:val="32"/>
          <w:rtl/>
        </w:rPr>
        <w:t xml:space="preserve">القدرة على استدعاء الصورة فقط </w:t>
      </w:r>
      <w:r w:rsidRPr="007023B0">
        <w:rPr>
          <w:sz w:val="32"/>
          <w:szCs w:val="32"/>
          <w:rtl/>
        </w:rPr>
        <w:t xml:space="preserve">في حين ان </w:t>
      </w:r>
      <w:r w:rsidRPr="007023B0">
        <w:rPr>
          <w:color w:val="0070C0"/>
          <w:sz w:val="32"/>
          <w:szCs w:val="32"/>
          <w:rtl/>
        </w:rPr>
        <w:t xml:space="preserve">التدريب الذهني </w:t>
      </w:r>
      <w:r w:rsidRPr="007023B0">
        <w:rPr>
          <w:sz w:val="32"/>
          <w:szCs w:val="32"/>
          <w:rtl/>
        </w:rPr>
        <w:t xml:space="preserve">يتضمن </w:t>
      </w:r>
      <w:r w:rsidRPr="007023B0">
        <w:rPr>
          <w:color w:val="FF0000"/>
          <w:sz w:val="32"/>
          <w:szCs w:val="32"/>
          <w:rtl/>
        </w:rPr>
        <w:t xml:space="preserve">الايجابية في الصورة او سلسلة من الصورة </w:t>
      </w:r>
      <w:r w:rsidRPr="007023B0">
        <w:rPr>
          <w:sz w:val="32"/>
          <w:szCs w:val="32"/>
          <w:rtl/>
        </w:rPr>
        <w:t xml:space="preserve">، وترى </w:t>
      </w:r>
      <w:r w:rsidRPr="007023B0">
        <w:rPr>
          <w:color w:val="0070C0"/>
          <w:sz w:val="32"/>
          <w:szCs w:val="32"/>
          <w:rtl/>
        </w:rPr>
        <w:t xml:space="preserve">ان التصور الذهني هو المرحلة الاولى </w:t>
      </w:r>
      <w:r w:rsidRPr="007023B0">
        <w:rPr>
          <w:sz w:val="32"/>
          <w:szCs w:val="32"/>
          <w:rtl/>
        </w:rPr>
        <w:t xml:space="preserve">من </w:t>
      </w:r>
      <w:r w:rsidRPr="007023B0">
        <w:rPr>
          <w:color w:val="00B050"/>
          <w:sz w:val="32"/>
          <w:szCs w:val="32"/>
          <w:rtl/>
        </w:rPr>
        <w:t xml:space="preserve">التدريب الذهني </w:t>
      </w:r>
      <w:r w:rsidRPr="007023B0">
        <w:rPr>
          <w:sz w:val="32"/>
          <w:szCs w:val="32"/>
          <w:rtl/>
        </w:rPr>
        <w:t xml:space="preserve">، حيث </w:t>
      </w:r>
      <w:r w:rsidRPr="007023B0">
        <w:rPr>
          <w:color w:val="FF0000"/>
          <w:sz w:val="32"/>
          <w:szCs w:val="32"/>
          <w:rtl/>
        </w:rPr>
        <w:t>الحاجة الى التعلم تثبت الصورة قبل الاسترجاع الذهني لها</w:t>
      </w:r>
      <w:r w:rsidRPr="007023B0">
        <w:rPr>
          <w:sz w:val="32"/>
          <w:szCs w:val="32"/>
          <w:rtl/>
        </w:rPr>
        <w:t xml:space="preserve">، وتضيف ايضا انه في </w:t>
      </w:r>
      <w:r w:rsidRPr="007023B0">
        <w:rPr>
          <w:color w:val="00B050"/>
          <w:sz w:val="32"/>
          <w:szCs w:val="32"/>
          <w:rtl/>
        </w:rPr>
        <w:t>حالة النجاح في تثبيت الصورة</w:t>
      </w:r>
      <w:r w:rsidRPr="007023B0">
        <w:rPr>
          <w:sz w:val="32"/>
          <w:szCs w:val="32"/>
          <w:rtl/>
        </w:rPr>
        <w:t xml:space="preserve"> يصعب التحكم في سلسلة من الصور </w:t>
      </w:r>
      <w:r w:rsidRPr="007023B0">
        <w:rPr>
          <w:color w:val="FF0000"/>
          <w:sz w:val="32"/>
          <w:szCs w:val="32"/>
          <w:rtl/>
        </w:rPr>
        <w:t>ومعظم الانشطة الرياضية تتضمن المواقف الديناميكية المتغيرة</w:t>
      </w:r>
      <w:r w:rsidRPr="007023B0">
        <w:rPr>
          <w:sz w:val="32"/>
          <w:szCs w:val="32"/>
          <w:rtl/>
        </w:rPr>
        <w:t xml:space="preserve"> ، وهنا </w:t>
      </w:r>
      <w:r w:rsidRPr="007023B0">
        <w:rPr>
          <w:color w:val="00B050"/>
          <w:sz w:val="32"/>
          <w:szCs w:val="32"/>
          <w:rtl/>
        </w:rPr>
        <w:t>يعمل التدريب الذهني كاستراتيجية لاستخدام هذه الصور الذهنية وتوظيفها لخدمة الاداء</w:t>
      </w:r>
      <w:r w:rsidR="000665EB">
        <w:rPr>
          <w:rFonts w:hint="cs"/>
          <w:sz w:val="32"/>
          <w:szCs w:val="32"/>
          <w:rtl/>
        </w:rPr>
        <w:t>.</w:t>
      </w:r>
    </w:p>
    <w:p w:rsidR="001F6A56" w:rsidRPr="00C961EB" w:rsidRDefault="001F6A56" w:rsidP="001F6A56">
      <w:pPr>
        <w:bidi/>
        <w:rPr>
          <w:rFonts w:hint="cs"/>
          <w:color w:val="FF0000"/>
          <w:sz w:val="40"/>
          <w:szCs w:val="40"/>
          <w:u w:val="single"/>
          <w:rtl/>
        </w:rPr>
      </w:pPr>
      <w:r w:rsidRPr="00C961EB">
        <w:rPr>
          <w:rFonts w:hint="cs"/>
          <w:color w:val="FF0000"/>
          <w:sz w:val="40"/>
          <w:szCs w:val="40"/>
          <w:u w:val="single"/>
          <w:rtl/>
        </w:rPr>
        <w:lastRenderedPageBreak/>
        <w:t>دور التدريب العقلي في تعلم واكتساب المهارات الحركية:</w:t>
      </w:r>
    </w:p>
    <w:p w:rsidR="001F6A56" w:rsidRPr="00C961EB" w:rsidRDefault="001F6A56" w:rsidP="001F6A56">
      <w:pPr>
        <w:pStyle w:val="ListParagraph"/>
        <w:numPr>
          <w:ilvl w:val="0"/>
          <w:numId w:val="17"/>
        </w:numPr>
        <w:bidi/>
        <w:rPr>
          <w:rFonts w:hint="cs"/>
          <w:color w:val="00B050"/>
          <w:sz w:val="32"/>
          <w:szCs w:val="32"/>
        </w:rPr>
      </w:pPr>
      <w:r w:rsidRPr="00C961EB">
        <w:rPr>
          <w:rFonts w:hint="cs"/>
          <w:color w:val="00B050"/>
          <w:sz w:val="32"/>
          <w:szCs w:val="32"/>
          <w:rtl/>
        </w:rPr>
        <w:t xml:space="preserve">الأمداد بالمعلومات عن الأداء </w:t>
      </w:r>
    </w:p>
    <w:p w:rsidR="001F6A56" w:rsidRPr="00C961EB" w:rsidRDefault="001F6A56" w:rsidP="001F6A56">
      <w:pPr>
        <w:pStyle w:val="ListParagraph"/>
        <w:numPr>
          <w:ilvl w:val="0"/>
          <w:numId w:val="17"/>
        </w:numPr>
        <w:bidi/>
        <w:rPr>
          <w:rFonts w:hint="cs"/>
          <w:color w:val="00B050"/>
          <w:sz w:val="32"/>
          <w:szCs w:val="32"/>
        </w:rPr>
      </w:pPr>
      <w:r w:rsidRPr="00C961EB">
        <w:rPr>
          <w:rFonts w:hint="cs"/>
          <w:color w:val="00B050"/>
          <w:sz w:val="32"/>
          <w:szCs w:val="32"/>
          <w:rtl/>
        </w:rPr>
        <w:t xml:space="preserve">وضع الأهداف </w:t>
      </w:r>
    </w:p>
    <w:p w:rsidR="001F6A56" w:rsidRPr="00C961EB" w:rsidRDefault="001F6A56" w:rsidP="001F6A56">
      <w:pPr>
        <w:pStyle w:val="ListParagraph"/>
        <w:numPr>
          <w:ilvl w:val="0"/>
          <w:numId w:val="17"/>
        </w:numPr>
        <w:bidi/>
        <w:rPr>
          <w:rFonts w:hint="cs"/>
          <w:color w:val="00B050"/>
          <w:sz w:val="32"/>
          <w:szCs w:val="32"/>
        </w:rPr>
      </w:pPr>
      <w:r w:rsidRPr="00C961EB">
        <w:rPr>
          <w:rFonts w:hint="cs"/>
          <w:color w:val="00B050"/>
          <w:sz w:val="32"/>
          <w:szCs w:val="32"/>
          <w:rtl/>
        </w:rPr>
        <w:t xml:space="preserve">تقديم الخبرة الأيجابية </w:t>
      </w:r>
    </w:p>
    <w:p w:rsidR="001F6A56" w:rsidRPr="00C961EB" w:rsidRDefault="001F6A56" w:rsidP="001F6A56">
      <w:pPr>
        <w:pStyle w:val="ListParagraph"/>
        <w:numPr>
          <w:ilvl w:val="0"/>
          <w:numId w:val="17"/>
        </w:numPr>
        <w:bidi/>
        <w:rPr>
          <w:rFonts w:hint="cs"/>
          <w:color w:val="00B050"/>
          <w:sz w:val="32"/>
          <w:szCs w:val="32"/>
        </w:rPr>
      </w:pPr>
      <w:r w:rsidRPr="00C961EB">
        <w:rPr>
          <w:rFonts w:hint="cs"/>
          <w:color w:val="00B050"/>
          <w:sz w:val="32"/>
          <w:szCs w:val="32"/>
          <w:rtl/>
        </w:rPr>
        <w:t xml:space="preserve">نماذج الأداء </w:t>
      </w:r>
    </w:p>
    <w:p w:rsidR="001F6A56" w:rsidRPr="00C961EB" w:rsidRDefault="001F6A56" w:rsidP="001F6A56">
      <w:pPr>
        <w:pStyle w:val="ListParagraph"/>
        <w:numPr>
          <w:ilvl w:val="0"/>
          <w:numId w:val="17"/>
        </w:numPr>
        <w:bidi/>
        <w:rPr>
          <w:rFonts w:hint="cs"/>
          <w:color w:val="00B050"/>
          <w:sz w:val="32"/>
          <w:szCs w:val="32"/>
        </w:rPr>
      </w:pPr>
      <w:r w:rsidRPr="00C961EB">
        <w:rPr>
          <w:rFonts w:hint="cs"/>
          <w:color w:val="00B050"/>
          <w:sz w:val="32"/>
          <w:szCs w:val="32"/>
          <w:rtl/>
        </w:rPr>
        <w:t>التشجيع على الأبتكار</w:t>
      </w:r>
    </w:p>
    <w:p w:rsidR="001F6A56" w:rsidRPr="00C961EB" w:rsidRDefault="001F6A56" w:rsidP="001F6A56">
      <w:pPr>
        <w:pStyle w:val="ListParagraph"/>
        <w:numPr>
          <w:ilvl w:val="0"/>
          <w:numId w:val="17"/>
        </w:numPr>
        <w:bidi/>
        <w:rPr>
          <w:rFonts w:hint="cs"/>
          <w:color w:val="00B050"/>
          <w:sz w:val="32"/>
          <w:szCs w:val="32"/>
        </w:rPr>
      </w:pPr>
      <w:r w:rsidRPr="00C961EB">
        <w:rPr>
          <w:rFonts w:hint="cs"/>
          <w:color w:val="00B050"/>
          <w:sz w:val="32"/>
          <w:szCs w:val="32"/>
          <w:rtl/>
        </w:rPr>
        <w:t xml:space="preserve">توفير جو التدريب الأمثل </w:t>
      </w:r>
    </w:p>
    <w:p w:rsidR="001F6A56" w:rsidRPr="00C961EB" w:rsidRDefault="001F6A56" w:rsidP="001F6A56">
      <w:pPr>
        <w:pStyle w:val="ListParagraph"/>
        <w:numPr>
          <w:ilvl w:val="0"/>
          <w:numId w:val="17"/>
        </w:numPr>
        <w:bidi/>
        <w:rPr>
          <w:rFonts w:hint="cs"/>
          <w:color w:val="00B050"/>
          <w:sz w:val="32"/>
          <w:szCs w:val="32"/>
        </w:rPr>
      </w:pPr>
      <w:r w:rsidRPr="00C961EB">
        <w:rPr>
          <w:rFonts w:hint="cs"/>
          <w:color w:val="00B050"/>
          <w:sz w:val="32"/>
          <w:szCs w:val="32"/>
          <w:rtl/>
        </w:rPr>
        <w:t xml:space="preserve">تعميم رموز التعلم </w:t>
      </w:r>
    </w:p>
    <w:p w:rsidR="001F6A56" w:rsidRPr="00C961EB" w:rsidRDefault="001F6A56" w:rsidP="001F6A56">
      <w:pPr>
        <w:pStyle w:val="ListParagraph"/>
        <w:numPr>
          <w:ilvl w:val="0"/>
          <w:numId w:val="17"/>
        </w:numPr>
        <w:bidi/>
        <w:rPr>
          <w:rFonts w:hint="cs"/>
          <w:color w:val="00B050"/>
          <w:sz w:val="32"/>
          <w:szCs w:val="32"/>
        </w:rPr>
      </w:pPr>
      <w:r w:rsidRPr="00C961EB">
        <w:rPr>
          <w:rFonts w:hint="cs"/>
          <w:color w:val="00B050"/>
          <w:sz w:val="32"/>
          <w:szCs w:val="32"/>
          <w:rtl/>
        </w:rPr>
        <w:t>دمج الحركات</w:t>
      </w:r>
    </w:p>
    <w:p w:rsidR="001F6A56" w:rsidRPr="00C961EB" w:rsidRDefault="001F6A56" w:rsidP="001F6A56">
      <w:pPr>
        <w:pStyle w:val="ListParagraph"/>
        <w:numPr>
          <w:ilvl w:val="0"/>
          <w:numId w:val="17"/>
        </w:numPr>
        <w:bidi/>
        <w:rPr>
          <w:rFonts w:hint="cs"/>
          <w:color w:val="00B050"/>
          <w:sz w:val="32"/>
          <w:szCs w:val="32"/>
        </w:rPr>
      </w:pPr>
      <w:r w:rsidRPr="00C961EB">
        <w:rPr>
          <w:rFonts w:hint="cs"/>
          <w:color w:val="00B050"/>
          <w:sz w:val="32"/>
          <w:szCs w:val="32"/>
          <w:rtl/>
        </w:rPr>
        <w:t xml:space="preserve">تركيز انتقاء الأنتباه </w:t>
      </w:r>
    </w:p>
    <w:p w:rsidR="001F6A56" w:rsidRPr="00C961EB" w:rsidRDefault="001F6A56" w:rsidP="001F6A56">
      <w:pPr>
        <w:bidi/>
        <w:rPr>
          <w:color w:val="00B050"/>
          <w:sz w:val="32"/>
          <w:szCs w:val="32"/>
          <w:rtl/>
        </w:rPr>
      </w:pPr>
    </w:p>
    <w:p w:rsidR="001F6A56" w:rsidRDefault="001F6A56" w:rsidP="001F6A56">
      <w:pPr>
        <w:pStyle w:val="ListParagraph"/>
        <w:numPr>
          <w:ilvl w:val="0"/>
          <w:numId w:val="18"/>
        </w:numPr>
        <w:bidi/>
        <w:rPr>
          <w:rFonts w:hint="cs"/>
          <w:sz w:val="32"/>
          <w:szCs w:val="32"/>
        </w:rPr>
      </w:pPr>
      <w:r w:rsidRPr="00C961EB">
        <w:rPr>
          <w:rFonts w:hint="cs"/>
          <w:color w:val="00B0F0"/>
          <w:sz w:val="32"/>
          <w:szCs w:val="32"/>
          <w:rtl/>
        </w:rPr>
        <w:t>الأمداد بالمعلومات عن الأداء:</w:t>
      </w:r>
    </w:p>
    <w:p w:rsidR="001F6A56" w:rsidRDefault="001F6A56" w:rsidP="001F6A56">
      <w:pPr>
        <w:bidi/>
        <w:rPr>
          <w:rFonts w:hint="cs"/>
          <w:sz w:val="32"/>
          <w:szCs w:val="32"/>
          <w:rtl/>
        </w:rPr>
      </w:pPr>
      <w:r>
        <w:rPr>
          <w:rFonts w:hint="cs"/>
          <w:sz w:val="32"/>
          <w:szCs w:val="32"/>
          <w:rtl/>
        </w:rPr>
        <w:t xml:space="preserve">    عند تقييم الأداء يجب ان يوضع في الأعتبار عملية الأداء المهاري، وتطبيق هذة المهارات في مواقف التنافس المحددة. ويستقبل اللأعب معلومات حول هذين </w:t>
      </w:r>
      <w:r w:rsidR="00521736">
        <w:rPr>
          <w:rFonts w:hint="cs"/>
          <w:sz w:val="32"/>
          <w:szCs w:val="32"/>
          <w:rtl/>
        </w:rPr>
        <w:t>البعدين من مصادر داخلية واخرى خارجية. والمعلومات الداخلية ((التغذية الراجعة الحسية)) تساعد في تكوين الأنماط الحركية بطريقة الية في حالة تمكن المتعلم من القدرة على الشعور بالأحساس الحركي. والمعلومات الخارجية حول الأداء تتضمن الجو المحيط، والأفراد الأخرين، وهذة المصادر على جانب كبير من ألأهمية لأنها تقدم أفضل المعلومات المناسبة.</w:t>
      </w:r>
    </w:p>
    <w:p w:rsidR="00521736" w:rsidRDefault="00521736" w:rsidP="00521736">
      <w:pPr>
        <w:bidi/>
        <w:rPr>
          <w:sz w:val="32"/>
          <w:szCs w:val="32"/>
          <w:rtl/>
        </w:rPr>
      </w:pPr>
    </w:p>
    <w:p w:rsidR="00C20790" w:rsidRPr="00C961EB" w:rsidRDefault="00C20790" w:rsidP="00C20790">
      <w:pPr>
        <w:pStyle w:val="ListParagraph"/>
        <w:numPr>
          <w:ilvl w:val="0"/>
          <w:numId w:val="18"/>
        </w:numPr>
        <w:bidi/>
        <w:rPr>
          <w:rFonts w:hint="cs"/>
          <w:color w:val="00B0F0"/>
          <w:sz w:val="32"/>
          <w:szCs w:val="32"/>
        </w:rPr>
      </w:pPr>
      <w:r w:rsidRPr="00C961EB">
        <w:rPr>
          <w:rFonts w:hint="cs"/>
          <w:color w:val="00B0F0"/>
          <w:sz w:val="32"/>
          <w:szCs w:val="32"/>
          <w:rtl/>
        </w:rPr>
        <w:t>وضع الأهداف:</w:t>
      </w:r>
    </w:p>
    <w:p w:rsidR="00C20790" w:rsidRDefault="00C20790" w:rsidP="00C20790">
      <w:pPr>
        <w:bidi/>
        <w:ind w:left="360"/>
        <w:rPr>
          <w:sz w:val="32"/>
          <w:szCs w:val="32"/>
          <w:rtl/>
        </w:rPr>
      </w:pPr>
      <w:r>
        <w:rPr>
          <w:rFonts w:hint="cs"/>
          <w:sz w:val="32"/>
          <w:szCs w:val="32"/>
          <w:rtl/>
        </w:rPr>
        <w:t xml:space="preserve">من الأهمية وضع الأهداف الأعبين وخاصة في تعلم واكتساب المهارات الحركية. ويساهم التدريب العقلي عن طريق التدريب الدافعي وبرمجة الأهداف القصيرة والطويلة المدى في تعريف بالمتطلبات الخاصة بكل مرحلة من هذة المراحل. </w:t>
      </w:r>
    </w:p>
    <w:p w:rsidR="00C20790" w:rsidRDefault="00C20790" w:rsidP="00C20790">
      <w:pPr>
        <w:bidi/>
        <w:ind w:left="360"/>
        <w:rPr>
          <w:sz w:val="32"/>
          <w:szCs w:val="32"/>
          <w:rtl/>
        </w:rPr>
      </w:pPr>
      <w:r>
        <w:rPr>
          <w:rFonts w:hint="cs"/>
          <w:sz w:val="32"/>
          <w:szCs w:val="32"/>
          <w:rtl/>
        </w:rPr>
        <w:t xml:space="preserve">مثل لاعب الجمباز وتعلم المهارات الأساسية، يحتاج الى وضع اهداف طويلة المدى على مراحل قد تمتد الى اكثر من عشر سنوات للوصول الى المستوى الدولي، وفي نفس </w:t>
      </w:r>
      <w:r>
        <w:rPr>
          <w:rFonts w:hint="cs"/>
          <w:sz w:val="32"/>
          <w:szCs w:val="32"/>
          <w:rtl/>
        </w:rPr>
        <w:lastRenderedPageBreak/>
        <w:t xml:space="preserve">الوقت يجب الاهتمام وبرمجة الأهداف القصيرة الى مراحل متتابعة لكل مهارة مثل القفز على الحصان. </w:t>
      </w:r>
    </w:p>
    <w:p w:rsidR="00C20790" w:rsidRDefault="00C20790" w:rsidP="00C20790">
      <w:pPr>
        <w:bidi/>
        <w:ind w:left="360"/>
        <w:rPr>
          <w:sz w:val="32"/>
          <w:szCs w:val="32"/>
          <w:rtl/>
        </w:rPr>
      </w:pPr>
    </w:p>
    <w:p w:rsidR="00C20790" w:rsidRPr="00C961EB" w:rsidRDefault="00C20790" w:rsidP="00C20790">
      <w:pPr>
        <w:pStyle w:val="ListParagraph"/>
        <w:numPr>
          <w:ilvl w:val="0"/>
          <w:numId w:val="18"/>
        </w:numPr>
        <w:bidi/>
        <w:rPr>
          <w:rFonts w:hint="cs"/>
          <w:color w:val="00B0F0"/>
          <w:sz w:val="32"/>
          <w:szCs w:val="32"/>
        </w:rPr>
      </w:pPr>
      <w:r w:rsidRPr="00C961EB">
        <w:rPr>
          <w:rFonts w:hint="cs"/>
          <w:color w:val="00B0F0"/>
          <w:sz w:val="32"/>
          <w:szCs w:val="32"/>
          <w:rtl/>
        </w:rPr>
        <w:t xml:space="preserve">تقديم الخبرة الأيجابية: </w:t>
      </w:r>
    </w:p>
    <w:p w:rsidR="00C20790" w:rsidRDefault="00F64828" w:rsidP="00C20790">
      <w:pPr>
        <w:bidi/>
        <w:ind w:left="360"/>
        <w:rPr>
          <w:rFonts w:hint="cs"/>
          <w:sz w:val="32"/>
          <w:szCs w:val="32"/>
          <w:rtl/>
        </w:rPr>
      </w:pPr>
      <w:r>
        <w:rPr>
          <w:rFonts w:hint="cs"/>
          <w:sz w:val="32"/>
          <w:szCs w:val="32"/>
          <w:rtl/>
        </w:rPr>
        <w:t>بعد تكوين الحماس للمتعلم، تكون البداية العملية لتطبيق المهارات الحركية ولا يفضل تقديم المحاظرات الطويلة في بداية التعلم حيث يكون لها تأثير السلبي على الأداء، وخاصة ان الغرض من الممارسة في هذة المرحلة هو تعريف المتعلم على المهارة وليس الهدف هو المساعدة في عملية التعلم، ويقدم التدريب العقلي الخبرة في هذة المرحلة التمهيدية المبكرة من التعلم، ويجب ان ينظر اليها على أنها فترة تدريب قصيرة، ولكنها خبرة تكوينية تعمل على تعزيز المتعة، ويجب الأيستمر طويلا حتى لأيؤثر الأحباط او الفشل على المتعة.</w:t>
      </w:r>
    </w:p>
    <w:p w:rsidR="00F64828" w:rsidRDefault="00F64828" w:rsidP="00F64828">
      <w:pPr>
        <w:bidi/>
        <w:ind w:left="360"/>
        <w:rPr>
          <w:sz w:val="32"/>
          <w:szCs w:val="32"/>
          <w:rtl/>
        </w:rPr>
      </w:pPr>
    </w:p>
    <w:p w:rsidR="00F64828" w:rsidRPr="00C961EB" w:rsidRDefault="00F64828" w:rsidP="00F64828">
      <w:pPr>
        <w:pStyle w:val="ListParagraph"/>
        <w:numPr>
          <w:ilvl w:val="0"/>
          <w:numId w:val="18"/>
        </w:numPr>
        <w:bidi/>
        <w:rPr>
          <w:rFonts w:hint="cs"/>
          <w:color w:val="00B0F0"/>
          <w:sz w:val="32"/>
          <w:szCs w:val="32"/>
        </w:rPr>
      </w:pPr>
      <w:r w:rsidRPr="00C961EB">
        <w:rPr>
          <w:rFonts w:hint="cs"/>
          <w:color w:val="00B0F0"/>
          <w:sz w:val="32"/>
          <w:szCs w:val="32"/>
          <w:rtl/>
        </w:rPr>
        <w:t>نماذج الأداء:</w:t>
      </w:r>
    </w:p>
    <w:p w:rsidR="00F64828" w:rsidRDefault="00F64828" w:rsidP="00F64828">
      <w:pPr>
        <w:bidi/>
        <w:ind w:left="360"/>
        <w:rPr>
          <w:rFonts w:hint="cs"/>
          <w:sz w:val="32"/>
          <w:szCs w:val="32"/>
          <w:rtl/>
        </w:rPr>
      </w:pPr>
      <w:r>
        <w:rPr>
          <w:rFonts w:hint="cs"/>
          <w:sz w:val="32"/>
          <w:szCs w:val="32"/>
          <w:rtl/>
        </w:rPr>
        <w:t>مفهوم نماذج التعلم في المهارات الحركية ثم استخدامة في معظم طرق التدريب والتعليم، ولقد اشار ((جينتل)) 1972، و ((بيس)) 1977 الى انه اذا كان المتعلم قد تعرف على الأهداف بصورة واضحة، فيجب ان يكون لديه نموذج سواء من أبطال على مستوى عال من الأداء او من خلال الوسائل التعليمية المختلفة، وعند اختيار النموذج للمتعلم فمن المفيد اختيار نموذج وظيفي تماما مثل اختيار نموذج للأداء ومن المفيد أيضا أختيار بعض الأفراد مع التماثل في الحجم البدني قدر الأمكان حتى يتمكن المتعلم من تصور نفسه يؤدي مثل النموذج.</w:t>
      </w:r>
    </w:p>
    <w:p w:rsidR="00F64828" w:rsidRDefault="00F64828" w:rsidP="00F64828">
      <w:pPr>
        <w:bidi/>
        <w:ind w:left="360"/>
        <w:rPr>
          <w:sz w:val="32"/>
          <w:szCs w:val="32"/>
          <w:rtl/>
        </w:rPr>
      </w:pPr>
    </w:p>
    <w:p w:rsidR="00F64828" w:rsidRPr="00C961EB" w:rsidRDefault="00F64828" w:rsidP="00F64828">
      <w:pPr>
        <w:pStyle w:val="ListParagraph"/>
        <w:numPr>
          <w:ilvl w:val="0"/>
          <w:numId w:val="18"/>
        </w:numPr>
        <w:bidi/>
        <w:rPr>
          <w:rFonts w:hint="cs"/>
          <w:color w:val="00B0F0"/>
          <w:sz w:val="32"/>
          <w:szCs w:val="32"/>
        </w:rPr>
      </w:pPr>
      <w:r w:rsidRPr="00C961EB">
        <w:rPr>
          <w:rFonts w:hint="cs"/>
          <w:color w:val="00B0F0"/>
          <w:sz w:val="32"/>
          <w:szCs w:val="32"/>
          <w:rtl/>
        </w:rPr>
        <w:t>التشجيع على الأبتكار:</w:t>
      </w:r>
    </w:p>
    <w:p w:rsidR="00F64828" w:rsidRDefault="00D567E5" w:rsidP="00F64828">
      <w:pPr>
        <w:bidi/>
        <w:ind w:left="360"/>
        <w:rPr>
          <w:rFonts w:hint="cs"/>
          <w:sz w:val="32"/>
          <w:szCs w:val="32"/>
          <w:rtl/>
        </w:rPr>
      </w:pPr>
      <w:r>
        <w:rPr>
          <w:rFonts w:hint="cs"/>
          <w:sz w:val="32"/>
          <w:szCs w:val="32"/>
          <w:rtl/>
        </w:rPr>
        <w:t xml:space="preserve">احد المساوئ في استخدام أسلوب النماذج في التدريب على أكتياب المهارات الحركية هو قتل الأبتكار بين الأعبين بالألتزام بتقليد النموذج، ولو لا إتاحة الفرصة للأبتكار لما ظهرت الأساليب الحديثة في الأداء مثل ((فسبوري)) في الوثب العالي، وجميع الأبتكارات الحركية في مجال الجمباز والتي تسمى بأسماء اللأعبين مثل ((ماجولينى)) </w:t>
      </w:r>
      <w:r>
        <w:rPr>
          <w:rFonts w:hint="cs"/>
          <w:sz w:val="32"/>
          <w:szCs w:val="32"/>
          <w:rtl/>
        </w:rPr>
        <w:lastRenderedPageBreak/>
        <w:t>على حصان الحلق، و((توماس)) على الحركات الأرضية، و ((هيلى)) على جهاز المتوازي، و ((تسكوهارا)) على جهاز العقلة، او حتى الضربة الخلفية باليدين معا في التنس ويساهم التدريب العقلي في مجال تشجيع الأبتكار في التعلم الحركي عن طريق التركيز على متطلبات الجو الخارجي وقواعد ولوائح الأنشطة والخصائص المميزة للمتعلم.</w:t>
      </w:r>
    </w:p>
    <w:p w:rsidR="00D567E5" w:rsidRDefault="00D567E5" w:rsidP="00D567E5">
      <w:pPr>
        <w:bidi/>
        <w:ind w:left="360"/>
        <w:rPr>
          <w:sz w:val="32"/>
          <w:szCs w:val="32"/>
          <w:rtl/>
        </w:rPr>
      </w:pPr>
    </w:p>
    <w:p w:rsidR="00AD70A5" w:rsidRPr="00C961EB" w:rsidRDefault="00AD70A5" w:rsidP="00AD70A5">
      <w:pPr>
        <w:pStyle w:val="ListParagraph"/>
        <w:numPr>
          <w:ilvl w:val="0"/>
          <w:numId w:val="18"/>
        </w:numPr>
        <w:bidi/>
        <w:rPr>
          <w:rFonts w:hint="cs"/>
          <w:color w:val="00B0F0"/>
          <w:sz w:val="32"/>
          <w:szCs w:val="32"/>
        </w:rPr>
      </w:pPr>
      <w:r w:rsidRPr="00C961EB">
        <w:rPr>
          <w:rFonts w:hint="cs"/>
          <w:color w:val="00B0F0"/>
          <w:sz w:val="32"/>
          <w:szCs w:val="32"/>
          <w:rtl/>
        </w:rPr>
        <w:t>توفير جو التدريب الأمثل:</w:t>
      </w:r>
    </w:p>
    <w:p w:rsidR="00AD70A5" w:rsidRDefault="00AD70A5" w:rsidP="00AD70A5">
      <w:pPr>
        <w:bidi/>
        <w:ind w:left="360"/>
        <w:rPr>
          <w:rFonts w:hint="cs"/>
          <w:sz w:val="32"/>
          <w:szCs w:val="32"/>
          <w:rtl/>
        </w:rPr>
      </w:pPr>
      <w:r>
        <w:rPr>
          <w:rFonts w:hint="cs"/>
          <w:sz w:val="32"/>
          <w:szCs w:val="32"/>
          <w:rtl/>
        </w:rPr>
        <w:t>بعد حصول المتعلم على فكرة واضحة عن المهارة، والجوانب الأدراكية الرتبطة بها فمن الأهمية تنظيم العناصر في جو مثالى للتدريب وفقا لما يلي:</w:t>
      </w:r>
    </w:p>
    <w:p w:rsidR="00AD70A5" w:rsidRDefault="00AD70A5" w:rsidP="00AD70A5">
      <w:pPr>
        <w:pStyle w:val="ListParagraph"/>
        <w:numPr>
          <w:ilvl w:val="0"/>
          <w:numId w:val="19"/>
        </w:numPr>
        <w:bidi/>
        <w:rPr>
          <w:rFonts w:hint="cs"/>
          <w:sz w:val="32"/>
          <w:szCs w:val="32"/>
        </w:rPr>
      </w:pPr>
      <w:r>
        <w:rPr>
          <w:rFonts w:hint="cs"/>
          <w:sz w:val="32"/>
          <w:szCs w:val="32"/>
          <w:rtl/>
        </w:rPr>
        <w:t xml:space="preserve">الأداء الجيد يؤدي الى الأجادة </w:t>
      </w:r>
    </w:p>
    <w:p w:rsidR="00AD70A5" w:rsidRDefault="00AD70A5" w:rsidP="00AD70A5">
      <w:pPr>
        <w:pStyle w:val="ListParagraph"/>
        <w:numPr>
          <w:ilvl w:val="0"/>
          <w:numId w:val="19"/>
        </w:numPr>
        <w:bidi/>
        <w:rPr>
          <w:sz w:val="32"/>
          <w:szCs w:val="32"/>
        </w:rPr>
      </w:pPr>
      <w:r>
        <w:rPr>
          <w:rFonts w:hint="cs"/>
          <w:sz w:val="32"/>
          <w:szCs w:val="32"/>
          <w:rtl/>
        </w:rPr>
        <w:t>التعامل مع الضغوط مقابل التحكم في الأداء</w:t>
      </w:r>
    </w:p>
    <w:p w:rsidR="00071921" w:rsidRDefault="00071921" w:rsidP="00071921">
      <w:pPr>
        <w:pStyle w:val="ListParagraph"/>
        <w:numPr>
          <w:ilvl w:val="0"/>
          <w:numId w:val="19"/>
        </w:numPr>
        <w:bidi/>
        <w:rPr>
          <w:rFonts w:hint="cs"/>
          <w:sz w:val="32"/>
          <w:szCs w:val="32"/>
        </w:rPr>
      </w:pPr>
      <w:r>
        <w:rPr>
          <w:rFonts w:hint="cs"/>
          <w:sz w:val="32"/>
          <w:szCs w:val="32"/>
          <w:rtl/>
        </w:rPr>
        <w:t xml:space="preserve">التعرف على جوانب القوة والضعف </w:t>
      </w:r>
    </w:p>
    <w:p w:rsidR="00071921" w:rsidRDefault="00071921" w:rsidP="00071921">
      <w:pPr>
        <w:pStyle w:val="ListParagraph"/>
        <w:numPr>
          <w:ilvl w:val="0"/>
          <w:numId w:val="19"/>
        </w:numPr>
        <w:bidi/>
        <w:rPr>
          <w:rFonts w:hint="cs"/>
          <w:sz w:val="32"/>
          <w:szCs w:val="32"/>
        </w:rPr>
      </w:pPr>
      <w:r>
        <w:rPr>
          <w:rFonts w:hint="cs"/>
          <w:sz w:val="32"/>
          <w:szCs w:val="32"/>
          <w:rtl/>
        </w:rPr>
        <w:t xml:space="preserve">التعرف على جميع الأجزاء </w:t>
      </w:r>
    </w:p>
    <w:p w:rsidR="00071921" w:rsidRDefault="00071921" w:rsidP="00071921">
      <w:pPr>
        <w:bidi/>
        <w:rPr>
          <w:sz w:val="32"/>
          <w:szCs w:val="32"/>
          <w:rtl/>
        </w:rPr>
      </w:pPr>
    </w:p>
    <w:p w:rsidR="00071921" w:rsidRDefault="00071921" w:rsidP="00071921">
      <w:pPr>
        <w:bidi/>
        <w:rPr>
          <w:sz w:val="32"/>
          <w:szCs w:val="32"/>
          <w:rtl/>
        </w:rPr>
      </w:pPr>
    </w:p>
    <w:p w:rsidR="00071921" w:rsidRPr="00C961EB" w:rsidRDefault="00071921" w:rsidP="00071921">
      <w:pPr>
        <w:pStyle w:val="ListParagraph"/>
        <w:numPr>
          <w:ilvl w:val="0"/>
          <w:numId w:val="18"/>
        </w:numPr>
        <w:bidi/>
        <w:rPr>
          <w:rFonts w:hint="cs"/>
          <w:color w:val="00B0F0"/>
          <w:sz w:val="32"/>
          <w:szCs w:val="32"/>
        </w:rPr>
      </w:pPr>
      <w:r w:rsidRPr="00C961EB">
        <w:rPr>
          <w:rFonts w:hint="cs"/>
          <w:color w:val="00B0F0"/>
          <w:sz w:val="32"/>
          <w:szCs w:val="32"/>
          <w:rtl/>
        </w:rPr>
        <w:t>تعميم رموز التعلم:</w:t>
      </w:r>
    </w:p>
    <w:p w:rsidR="00071921" w:rsidRDefault="00BE7528" w:rsidP="00071921">
      <w:pPr>
        <w:bidi/>
        <w:ind w:left="360"/>
        <w:rPr>
          <w:sz w:val="32"/>
          <w:szCs w:val="32"/>
          <w:rtl/>
        </w:rPr>
      </w:pPr>
      <w:r>
        <w:rPr>
          <w:rFonts w:hint="cs"/>
          <w:sz w:val="32"/>
          <w:szCs w:val="32"/>
          <w:rtl/>
        </w:rPr>
        <w:t>اثناء تنمية المهارات الحركية من السهل تقديم التوجيهات اللفظية، ويقدم التدريب العقلي اسلوب تعلم ((الرموز)) حرصا على عدم حدوث ما يسمى كثرة التوجيهات اللفظية، حيث انه عند تحليل او شرح المهارة ابعد من المستوى المتعلم ويمكن ان يساهم ذلك في حدوث ما يسمى ((الشلل بواسطة التحليل))  مثل لاعب التنس يتم تذكيره بكل شئ: اخطاء ميكانيكية في المهارة والتركيز على الأجزاء الخاطئة في الأداء أكثر من ترك الخطة الحركية تدير نفسها فيمكن ان تساعد رموز مثل وضع الأستعداد الجيد، وضرب الأرسال وغيرها.</w:t>
      </w:r>
    </w:p>
    <w:p w:rsidR="00C961EB" w:rsidRDefault="00C961EB" w:rsidP="00C961EB">
      <w:pPr>
        <w:bidi/>
        <w:ind w:left="360"/>
        <w:rPr>
          <w:sz w:val="32"/>
          <w:szCs w:val="32"/>
          <w:rtl/>
        </w:rPr>
      </w:pPr>
    </w:p>
    <w:p w:rsidR="00C961EB" w:rsidRDefault="00C961EB" w:rsidP="00C961EB">
      <w:pPr>
        <w:bidi/>
        <w:ind w:left="360"/>
        <w:rPr>
          <w:sz w:val="32"/>
          <w:szCs w:val="32"/>
          <w:rtl/>
        </w:rPr>
      </w:pPr>
    </w:p>
    <w:p w:rsidR="00BE7528" w:rsidRDefault="00BE7528" w:rsidP="00BE7528">
      <w:pPr>
        <w:bidi/>
        <w:ind w:left="360"/>
        <w:rPr>
          <w:sz w:val="32"/>
          <w:szCs w:val="32"/>
          <w:rtl/>
        </w:rPr>
      </w:pPr>
    </w:p>
    <w:p w:rsidR="00BE7528" w:rsidRPr="00C961EB" w:rsidRDefault="00BE7528" w:rsidP="00BE7528">
      <w:pPr>
        <w:pStyle w:val="ListParagraph"/>
        <w:numPr>
          <w:ilvl w:val="0"/>
          <w:numId w:val="18"/>
        </w:numPr>
        <w:bidi/>
        <w:rPr>
          <w:rFonts w:hint="cs"/>
          <w:color w:val="00B0F0"/>
          <w:sz w:val="32"/>
          <w:szCs w:val="32"/>
        </w:rPr>
      </w:pPr>
      <w:r w:rsidRPr="00C961EB">
        <w:rPr>
          <w:rFonts w:hint="cs"/>
          <w:color w:val="00B0F0"/>
          <w:sz w:val="32"/>
          <w:szCs w:val="32"/>
          <w:rtl/>
        </w:rPr>
        <w:lastRenderedPageBreak/>
        <w:t>دمج الحركات:</w:t>
      </w:r>
    </w:p>
    <w:p w:rsidR="00BE7528" w:rsidRDefault="00BE7528" w:rsidP="00BE7528">
      <w:pPr>
        <w:bidi/>
        <w:ind w:left="360"/>
        <w:rPr>
          <w:rFonts w:hint="cs"/>
          <w:sz w:val="32"/>
          <w:szCs w:val="32"/>
          <w:rtl/>
        </w:rPr>
      </w:pPr>
      <w:r>
        <w:rPr>
          <w:rFonts w:hint="cs"/>
          <w:sz w:val="32"/>
          <w:szCs w:val="32"/>
          <w:rtl/>
        </w:rPr>
        <w:t>يجب على المتعلم دمج أنماط الحركة في مصطلح ذاتى واحد، والخطة الحركية هي عملية أدراكية، ويجب التعرف عليها بواسطة كل متعلم وكيفية الشعور بها من خلال التصور العقلي.</w:t>
      </w:r>
    </w:p>
    <w:p w:rsidR="00BE7528" w:rsidRDefault="00BE7528" w:rsidP="00BE7528">
      <w:pPr>
        <w:bidi/>
        <w:ind w:left="360"/>
        <w:rPr>
          <w:sz w:val="32"/>
          <w:szCs w:val="32"/>
          <w:rtl/>
        </w:rPr>
      </w:pPr>
    </w:p>
    <w:p w:rsidR="00792B34" w:rsidRPr="00C961EB" w:rsidRDefault="00792B34" w:rsidP="00792B34">
      <w:pPr>
        <w:pStyle w:val="ListParagraph"/>
        <w:numPr>
          <w:ilvl w:val="0"/>
          <w:numId w:val="18"/>
        </w:numPr>
        <w:bidi/>
        <w:rPr>
          <w:rFonts w:hint="cs"/>
          <w:color w:val="00B0F0"/>
          <w:sz w:val="32"/>
          <w:szCs w:val="32"/>
        </w:rPr>
      </w:pPr>
      <w:r w:rsidRPr="00C961EB">
        <w:rPr>
          <w:rFonts w:hint="cs"/>
          <w:color w:val="00B0F0"/>
          <w:sz w:val="32"/>
          <w:szCs w:val="32"/>
          <w:rtl/>
        </w:rPr>
        <w:t>تركيز انتقاء الأنتباه:</w:t>
      </w:r>
    </w:p>
    <w:p w:rsidR="00792B34" w:rsidRDefault="00792B34" w:rsidP="00792B34">
      <w:pPr>
        <w:bidi/>
        <w:ind w:left="360"/>
        <w:rPr>
          <w:rFonts w:hint="cs"/>
          <w:sz w:val="32"/>
          <w:szCs w:val="32"/>
          <w:rtl/>
        </w:rPr>
      </w:pPr>
      <w:r>
        <w:rPr>
          <w:rFonts w:hint="cs"/>
          <w:sz w:val="32"/>
          <w:szCs w:val="32"/>
          <w:rtl/>
        </w:rPr>
        <w:t>احدى المهام الصعبة للتدريب العقلي هي مساعدة المتعلم ليس فقط على التعريف بالمهارة ولكن تعلم الأنتباه الى العناصر الهامة، فاذا حاول اللأعب القيام بألأداء في ظل جميع المعلومات المتاحة في الجو المحيط فسوف يكون هناك تداخل كبير بين الأدراك ولحسن الحظ عندما نصبح اكثر خبرة نتعلم الأنتباه الى أجزاء محددة في الجو المحيط، ويبنى في التدريب العقلي على التعرف على ثلاثة أبعاد وهي:</w:t>
      </w:r>
    </w:p>
    <w:p w:rsidR="00792B34" w:rsidRDefault="00792B34" w:rsidP="00792B34">
      <w:pPr>
        <w:pStyle w:val="ListParagraph"/>
        <w:numPr>
          <w:ilvl w:val="0"/>
          <w:numId w:val="20"/>
        </w:numPr>
        <w:bidi/>
        <w:rPr>
          <w:rFonts w:hint="cs"/>
          <w:sz w:val="32"/>
          <w:szCs w:val="32"/>
        </w:rPr>
      </w:pPr>
      <w:r>
        <w:rPr>
          <w:rFonts w:hint="cs"/>
          <w:sz w:val="32"/>
          <w:szCs w:val="32"/>
          <w:rtl/>
        </w:rPr>
        <w:t>يقظة وطول الأنتباه</w:t>
      </w:r>
    </w:p>
    <w:p w:rsidR="00792B34" w:rsidRDefault="00792B34" w:rsidP="00792B34">
      <w:pPr>
        <w:pStyle w:val="ListParagraph"/>
        <w:numPr>
          <w:ilvl w:val="0"/>
          <w:numId w:val="20"/>
        </w:numPr>
        <w:bidi/>
        <w:rPr>
          <w:rFonts w:hint="cs"/>
          <w:sz w:val="32"/>
          <w:szCs w:val="32"/>
        </w:rPr>
      </w:pPr>
      <w:r>
        <w:rPr>
          <w:rFonts w:hint="cs"/>
          <w:sz w:val="32"/>
          <w:szCs w:val="32"/>
          <w:rtl/>
        </w:rPr>
        <w:t xml:space="preserve"> القدرة المحدودة للمصدر</w:t>
      </w:r>
    </w:p>
    <w:p w:rsidR="00792B34" w:rsidRDefault="00792B34" w:rsidP="00792B34">
      <w:pPr>
        <w:pStyle w:val="ListParagraph"/>
        <w:numPr>
          <w:ilvl w:val="0"/>
          <w:numId w:val="20"/>
        </w:numPr>
        <w:bidi/>
        <w:rPr>
          <w:sz w:val="32"/>
          <w:szCs w:val="32"/>
        </w:rPr>
      </w:pPr>
      <w:r>
        <w:rPr>
          <w:rFonts w:hint="cs"/>
          <w:sz w:val="32"/>
          <w:szCs w:val="32"/>
          <w:rtl/>
        </w:rPr>
        <w:t xml:space="preserve">الأنتباه الأنتقائي </w:t>
      </w:r>
    </w:p>
    <w:p w:rsidR="00515FE9" w:rsidRPr="00515FE9" w:rsidRDefault="00515FE9" w:rsidP="00515FE9">
      <w:pPr>
        <w:bidi/>
        <w:ind w:left="360"/>
        <w:rPr>
          <w:sz w:val="32"/>
          <w:szCs w:val="32"/>
          <w:rtl/>
        </w:rPr>
      </w:pPr>
    </w:p>
    <w:p w:rsidR="001F6A56" w:rsidRDefault="001F6A56" w:rsidP="001F6A56">
      <w:pPr>
        <w:bidi/>
        <w:rPr>
          <w:sz w:val="32"/>
          <w:szCs w:val="32"/>
          <w:rtl/>
        </w:rPr>
      </w:pPr>
    </w:p>
    <w:p w:rsidR="001F6A56" w:rsidRDefault="001F6A56" w:rsidP="001F6A56">
      <w:pPr>
        <w:bidi/>
        <w:rPr>
          <w:sz w:val="32"/>
          <w:szCs w:val="32"/>
          <w:rtl/>
        </w:rPr>
      </w:pPr>
    </w:p>
    <w:p w:rsidR="001F6A56" w:rsidRDefault="001F6A56" w:rsidP="001F6A56">
      <w:pPr>
        <w:bidi/>
        <w:rPr>
          <w:sz w:val="32"/>
          <w:szCs w:val="32"/>
          <w:rtl/>
        </w:rPr>
      </w:pPr>
    </w:p>
    <w:p w:rsidR="001F6A56" w:rsidRDefault="001F6A56" w:rsidP="001F6A56">
      <w:pPr>
        <w:bidi/>
        <w:rPr>
          <w:sz w:val="32"/>
          <w:szCs w:val="32"/>
          <w:rtl/>
        </w:rPr>
      </w:pPr>
    </w:p>
    <w:p w:rsidR="001F6A56" w:rsidRDefault="001F6A56" w:rsidP="001F6A56">
      <w:pPr>
        <w:bidi/>
        <w:rPr>
          <w:sz w:val="32"/>
          <w:szCs w:val="32"/>
          <w:rtl/>
        </w:rPr>
      </w:pPr>
    </w:p>
    <w:p w:rsidR="001F6A56" w:rsidRDefault="001F6A56" w:rsidP="001F6A56">
      <w:pPr>
        <w:bidi/>
        <w:rPr>
          <w:sz w:val="32"/>
          <w:szCs w:val="32"/>
          <w:rtl/>
        </w:rPr>
      </w:pPr>
    </w:p>
    <w:p w:rsidR="001F6A56" w:rsidRDefault="001F6A56" w:rsidP="001F6A56">
      <w:pPr>
        <w:bidi/>
        <w:rPr>
          <w:sz w:val="32"/>
          <w:szCs w:val="32"/>
          <w:rtl/>
        </w:rPr>
      </w:pPr>
    </w:p>
    <w:p w:rsidR="001F6A56" w:rsidRDefault="001F6A56" w:rsidP="001F6A56">
      <w:pPr>
        <w:bidi/>
        <w:rPr>
          <w:sz w:val="32"/>
          <w:szCs w:val="32"/>
          <w:rtl/>
        </w:rPr>
      </w:pPr>
    </w:p>
    <w:p w:rsidR="001F6A56" w:rsidRDefault="001F6A56" w:rsidP="001F6A56">
      <w:pPr>
        <w:bidi/>
        <w:rPr>
          <w:sz w:val="32"/>
          <w:szCs w:val="32"/>
          <w:rtl/>
        </w:rPr>
      </w:pPr>
    </w:p>
    <w:p w:rsidR="001F6A56" w:rsidRDefault="001F6A56" w:rsidP="001F6A56">
      <w:pPr>
        <w:bidi/>
        <w:rPr>
          <w:sz w:val="32"/>
          <w:szCs w:val="32"/>
          <w:rtl/>
        </w:rPr>
      </w:pPr>
    </w:p>
    <w:p w:rsidR="001F6A56" w:rsidRDefault="001F6A56" w:rsidP="001F6A56">
      <w:pPr>
        <w:bidi/>
        <w:rPr>
          <w:sz w:val="32"/>
          <w:szCs w:val="32"/>
          <w:rtl/>
        </w:rPr>
      </w:pPr>
      <w:bookmarkStart w:id="0" w:name="_GoBack"/>
      <w:bookmarkEnd w:id="0"/>
    </w:p>
    <w:p w:rsidR="000665EB" w:rsidRDefault="000665EB" w:rsidP="000665EB">
      <w:pPr>
        <w:bidi/>
        <w:jc w:val="center"/>
        <w:rPr>
          <w:b/>
          <w:bCs/>
          <w:sz w:val="56"/>
          <w:szCs w:val="56"/>
          <w:rtl/>
          <w:lang w:bidi="ar-IQ"/>
        </w:rPr>
      </w:pPr>
      <w:r w:rsidRPr="000665EB">
        <w:rPr>
          <w:rFonts w:hint="cs"/>
          <w:b/>
          <w:bCs/>
          <w:sz w:val="56"/>
          <w:szCs w:val="56"/>
          <w:rtl/>
        </w:rPr>
        <w:lastRenderedPageBreak/>
        <w:t>المصادر</w:t>
      </w:r>
    </w:p>
    <w:p w:rsidR="005B44DC" w:rsidRPr="000665EB" w:rsidRDefault="005B44DC" w:rsidP="005B44DC">
      <w:pPr>
        <w:bidi/>
        <w:jc w:val="center"/>
        <w:rPr>
          <w:b/>
          <w:bCs/>
          <w:sz w:val="56"/>
          <w:szCs w:val="56"/>
          <w:rtl/>
          <w:lang w:bidi="ar-IQ"/>
        </w:rPr>
      </w:pPr>
    </w:p>
    <w:p w:rsidR="000665EB" w:rsidRPr="000665EB" w:rsidRDefault="000665EB" w:rsidP="000665EB">
      <w:pPr>
        <w:pStyle w:val="ListParagraph"/>
        <w:numPr>
          <w:ilvl w:val="0"/>
          <w:numId w:val="16"/>
        </w:numPr>
        <w:bidi/>
        <w:spacing w:line="276" w:lineRule="auto"/>
        <w:jc w:val="lowKashida"/>
        <w:rPr>
          <w:rFonts w:ascii="Sakkal Majalla" w:hAnsi="Sakkal Majalla" w:cs="Sakkal Majalla"/>
          <w:b/>
          <w:bCs/>
          <w:sz w:val="32"/>
          <w:szCs w:val="32"/>
          <w:rtl/>
          <w:lang w:bidi="ar-IQ"/>
        </w:rPr>
      </w:pPr>
      <w:r w:rsidRPr="000665EB">
        <w:rPr>
          <w:rFonts w:ascii="Sakkal Majalla" w:hAnsi="Sakkal Majalla" w:cs="Sakkal Majalla"/>
          <w:b/>
          <w:bCs/>
          <w:sz w:val="32"/>
          <w:szCs w:val="32"/>
          <w:rtl/>
          <w:lang w:bidi="ar-IQ"/>
        </w:rPr>
        <w:t>وجية محجوب: التعلم وجدولة التمرين الرياضي، ط1، عمان، دار وائل، 2001.</w:t>
      </w:r>
    </w:p>
    <w:p w:rsidR="000665EB" w:rsidRPr="000665EB" w:rsidRDefault="000665EB" w:rsidP="000665EB">
      <w:pPr>
        <w:pStyle w:val="ListParagraph"/>
        <w:numPr>
          <w:ilvl w:val="0"/>
          <w:numId w:val="16"/>
        </w:numPr>
        <w:bidi/>
        <w:spacing w:line="276" w:lineRule="auto"/>
        <w:jc w:val="lowKashida"/>
        <w:rPr>
          <w:rFonts w:ascii="Sakkal Majalla" w:hAnsi="Sakkal Majalla" w:cs="Sakkal Majalla"/>
          <w:b/>
          <w:bCs/>
          <w:sz w:val="32"/>
          <w:szCs w:val="32"/>
          <w:rtl/>
          <w:lang w:bidi="ar-IQ"/>
        </w:rPr>
      </w:pPr>
      <w:r w:rsidRPr="000665EB">
        <w:rPr>
          <w:rFonts w:ascii="Sakkal Majalla" w:hAnsi="Sakkal Majalla" w:cs="Sakkal Majalla"/>
          <w:b/>
          <w:bCs/>
          <w:sz w:val="32"/>
          <w:szCs w:val="32"/>
          <w:rtl/>
          <w:lang w:bidi="ar-IQ"/>
        </w:rPr>
        <w:t>محمد العربي شمعون: المجلة الأولمبية،القاهرة، اللجنة الأولمبية المصرية ، 1987.</w:t>
      </w:r>
    </w:p>
    <w:p w:rsidR="000665EB" w:rsidRPr="000665EB" w:rsidRDefault="000665EB" w:rsidP="000665EB">
      <w:pPr>
        <w:pStyle w:val="FootnoteText"/>
        <w:numPr>
          <w:ilvl w:val="0"/>
          <w:numId w:val="16"/>
        </w:numPr>
        <w:bidi/>
        <w:spacing w:line="276" w:lineRule="auto"/>
        <w:jc w:val="lowKashida"/>
        <w:rPr>
          <w:rFonts w:ascii="Sakkal Majalla" w:hAnsi="Sakkal Majalla" w:cs="Sakkal Majalla"/>
          <w:b/>
          <w:bCs/>
          <w:sz w:val="32"/>
          <w:szCs w:val="32"/>
          <w:rtl/>
          <w:lang w:bidi="ar-IQ"/>
        </w:rPr>
      </w:pPr>
      <w:r w:rsidRPr="000665EB">
        <w:rPr>
          <w:rFonts w:ascii="Sakkal Majalla" w:hAnsi="Sakkal Majalla" w:cs="Sakkal Majalla"/>
          <w:b/>
          <w:bCs/>
          <w:sz w:val="32"/>
          <w:szCs w:val="32"/>
          <w:rtl/>
          <w:lang w:bidi="ar-IQ"/>
        </w:rPr>
        <w:t xml:space="preserve">يحيى كاظم النقيب: علم النفس الرياضي، القاهرة، ط1، 1990. </w:t>
      </w:r>
    </w:p>
    <w:p w:rsidR="000665EB" w:rsidRPr="000665EB" w:rsidRDefault="000665EB" w:rsidP="000665EB">
      <w:pPr>
        <w:pStyle w:val="ListParagraph"/>
        <w:numPr>
          <w:ilvl w:val="0"/>
          <w:numId w:val="16"/>
        </w:numPr>
        <w:bidi/>
        <w:spacing w:line="276" w:lineRule="auto"/>
        <w:jc w:val="lowKashida"/>
        <w:rPr>
          <w:rFonts w:ascii="Sakkal Majalla" w:hAnsi="Sakkal Majalla" w:cs="Sakkal Majalla"/>
          <w:b/>
          <w:bCs/>
          <w:sz w:val="32"/>
          <w:szCs w:val="32"/>
          <w:rtl/>
          <w:lang w:bidi="ar-IQ"/>
        </w:rPr>
      </w:pPr>
      <w:r w:rsidRPr="000665EB">
        <w:rPr>
          <w:rFonts w:ascii="Sakkal Majalla" w:hAnsi="Sakkal Majalla" w:cs="Sakkal Majalla"/>
          <w:b/>
          <w:bCs/>
          <w:sz w:val="32"/>
          <w:szCs w:val="32"/>
          <w:rtl/>
          <w:lang w:bidi="ar-IQ"/>
        </w:rPr>
        <w:t>عزة شوقي الوسيمي: تأثير برنامج التدريب العقلي على النشاط الكهربائي للعضلة الضامة لدى لاعبي كرة القدم، المؤتمر العلمي للتربية الرياضية لجامعة الامارات العربية المتحدة، العين، 1999.</w:t>
      </w:r>
    </w:p>
    <w:p w:rsidR="000665EB" w:rsidRPr="000665EB" w:rsidRDefault="000665EB" w:rsidP="000665EB">
      <w:pPr>
        <w:pStyle w:val="FootnoteText"/>
        <w:numPr>
          <w:ilvl w:val="0"/>
          <w:numId w:val="16"/>
        </w:numPr>
        <w:bidi/>
        <w:spacing w:line="276" w:lineRule="auto"/>
        <w:jc w:val="lowKashida"/>
        <w:rPr>
          <w:rFonts w:ascii="Sakkal Majalla" w:hAnsi="Sakkal Majalla" w:cs="Sakkal Majalla"/>
          <w:b/>
          <w:bCs/>
          <w:sz w:val="32"/>
          <w:szCs w:val="32"/>
          <w:rtl/>
          <w:lang w:bidi="ar-IQ"/>
        </w:rPr>
      </w:pPr>
      <w:r w:rsidRPr="000665EB">
        <w:rPr>
          <w:rFonts w:ascii="Sakkal Majalla" w:hAnsi="Sakkal Majalla" w:cs="Sakkal Majalla"/>
          <w:b/>
          <w:bCs/>
          <w:sz w:val="32"/>
          <w:szCs w:val="32"/>
          <w:rtl/>
          <w:lang w:bidi="ar-IQ"/>
        </w:rPr>
        <w:t xml:space="preserve">عبد الجبار شنين علون: التصويب في منطقة الزاوية والساعد وأثره على نتائج المباراة بكرة اليد، رسالة ماجستير غير منشورة، جامعة بغداد، كلية التربية الرياضية، 1984. </w:t>
      </w:r>
    </w:p>
    <w:p w:rsidR="000665EB" w:rsidRPr="000665EB" w:rsidRDefault="000665EB" w:rsidP="000665EB">
      <w:pPr>
        <w:pStyle w:val="ListParagraph"/>
        <w:numPr>
          <w:ilvl w:val="0"/>
          <w:numId w:val="16"/>
        </w:numPr>
        <w:bidi/>
        <w:spacing w:line="276" w:lineRule="auto"/>
        <w:jc w:val="lowKashida"/>
        <w:rPr>
          <w:rFonts w:ascii="Sakkal Majalla" w:hAnsi="Sakkal Majalla" w:cs="Sakkal Majalla"/>
          <w:b/>
          <w:bCs/>
          <w:sz w:val="32"/>
          <w:szCs w:val="32"/>
          <w:rtl/>
          <w:lang w:bidi="ar-IQ"/>
        </w:rPr>
      </w:pPr>
      <w:r w:rsidRPr="000665EB">
        <w:rPr>
          <w:rFonts w:ascii="Sakkal Majalla" w:hAnsi="Sakkal Majalla" w:cs="Sakkal Majalla"/>
          <w:b/>
          <w:bCs/>
          <w:sz w:val="32"/>
          <w:szCs w:val="32"/>
          <w:rtl/>
          <w:lang w:bidi="ar-IQ"/>
        </w:rPr>
        <w:t>روبرت نايدفر:دليل الرياضي للتدريب الذهني، (ترجمة)د.محمد رضا ابراهيم، هلال عبد الرزاق، ظاهر هاشم،الموصل،دار الحكمة للطباعة والنشر، 1990.</w:t>
      </w:r>
    </w:p>
    <w:p w:rsidR="000665EB" w:rsidRPr="000665EB" w:rsidRDefault="000665EB" w:rsidP="000665EB">
      <w:pPr>
        <w:pStyle w:val="ListParagraph"/>
        <w:numPr>
          <w:ilvl w:val="0"/>
          <w:numId w:val="16"/>
        </w:numPr>
        <w:bidi/>
        <w:spacing w:line="276" w:lineRule="auto"/>
        <w:jc w:val="lowKashida"/>
        <w:rPr>
          <w:rFonts w:ascii="Sakkal Majalla" w:hAnsi="Sakkal Majalla" w:cs="Sakkal Majalla"/>
          <w:b/>
          <w:bCs/>
          <w:sz w:val="32"/>
          <w:szCs w:val="32"/>
          <w:rtl/>
          <w:lang w:bidi="ar-IQ"/>
        </w:rPr>
      </w:pPr>
      <w:r w:rsidRPr="000665EB">
        <w:rPr>
          <w:rFonts w:ascii="Sakkal Majalla" w:hAnsi="Sakkal Majalla" w:cs="Sakkal Majalla"/>
          <w:b/>
          <w:bCs/>
          <w:sz w:val="32"/>
          <w:szCs w:val="32"/>
          <w:rtl/>
          <w:lang w:bidi="ar-IQ"/>
        </w:rPr>
        <w:t>أسامة كامل راتب:علم النفس الرياضة/ مفاهيم وتطبيقات، ط2، القاهرة،دار الفكر العربي،1997.</w:t>
      </w:r>
    </w:p>
    <w:p w:rsidR="000665EB" w:rsidRPr="000665EB" w:rsidRDefault="000665EB" w:rsidP="000665EB">
      <w:pPr>
        <w:pStyle w:val="FootnoteText"/>
        <w:numPr>
          <w:ilvl w:val="0"/>
          <w:numId w:val="16"/>
        </w:numPr>
        <w:bidi/>
        <w:spacing w:line="276" w:lineRule="auto"/>
        <w:jc w:val="lowKashida"/>
        <w:rPr>
          <w:rFonts w:ascii="Sakkal Majalla" w:hAnsi="Sakkal Majalla" w:cs="Sakkal Majalla"/>
          <w:b/>
          <w:bCs/>
          <w:sz w:val="32"/>
          <w:szCs w:val="32"/>
          <w:rtl/>
          <w:lang w:bidi="ar-IQ"/>
        </w:rPr>
      </w:pPr>
      <w:r w:rsidRPr="000665EB">
        <w:rPr>
          <w:rFonts w:ascii="Sakkal Majalla" w:hAnsi="Sakkal Majalla" w:cs="Sakkal Majalla"/>
          <w:b/>
          <w:bCs/>
          <w:sz w:val="32"/>
          <w:szCs w:val="32"/>
          <w:rtl/>
          <w:lang w:bidi="ar-IQ"/>
        </w:rPr>
        <w:t xml:space="preserve">نشوان عبد الله نشوان: تأثير التدريب الذهني في تعلم بعض المهارات الاساسية في الملاكمة، رسالة ماجستير، غير منشورة، كلية التربية الرياضية، جامعة بغداد، 2000. </w:t>
      </w:r>
    </w:p>
    <w:p w:rsidR="000665EB" w:rsidRPr="000665EB" w:rsidRDefault="000665EB" w:rsidP="000665EB">
      <w:pPr>
        <w:pStyle w:val="FootnoteText"/>
        <w:numPr>
          <w:ilvl w:val="0"/>
          <w:numId w:val="16"/>
        </w:numPr>
        <w:bidi/>
        <w:spacing w:line="276" w:lineRule="auto"/>
        <w:jc w:val="lowKashida"/>
        <w:rPr>
          <w:rFonts w:ascii="Sakkal Majalla" w:hAnsi="Sakkal Majalla" w:cs="Sakkal Majalla"/>
          <w:b/>
          <w:bCs/>
          <w:sz w:val="32"/>
          <w:szCs w:val="32"/>
          <w:lang w:bidi="ar-IQ"/>
        </w:rPr>
      </w:pPr>
      <w:r w:rsidRPr="000665EB">
        <w:rPr>
          <w:rFonts w:ascii="Sakkal Majalla" w:hAnsi="Sakkal Majalla" w:cs="Sakkal Majalla"/>
          <w:b/>
          <w:bCs/>
          <w:sz w:val="32"/>
          <w:szCs w:val="32"/>
          <w:rtl/>
          <w:lang w:bidi="ar-IQ"/>
        </w:rPr>
        <w:t>هزاع الهزاع: موضوعات معاصرة في الطب والحركة، مجلة الطب الرياضي، سنوية، الاتحاد السعودية للطب الرياضي</w:t>
      </w:r>
      <w:r w:rsidRPr="000665EB">
        <w:rPr>
          <w:rFonts w:ascii="Sakkal Majalla" w:hAnsi="Sakkal Majalla" w:cs="Sakkal Majalla"/>
          <w:b/>
          <w:bCs/>
          <w:sz w:val="32"/>
          <w:szCs w:val="32"/>
          <w:rtl/>
        </w:rPr>
        <w:t xml:space="preserve"> ، 1989. </w:t>
      </w:r>
    </w:p>
    <w:p w:rsidR="000665EB" w:rsidRPr="000665EB" w:rsidRDefault="000665EB" w:rsidP="000665EB">
      <w:pPr>
        <w:pStyle w:val="FootnoteText"/>
        <w:numPr>
          <w:ilvl w:val="0"/>
          <w:numId w:val="16"/>
        </w:numPr>
        <w:bidi/>
        <w:spacing w:line="276" w:lineRule="auto"/>
        <w:jc w:val="lowKashida"/>
        <w:rPr>
          <w:rFonts w:ascii="Sakkal Majalla" w:hAnsi="Sakkal Majalla" w:cs="Sakkal Majalla"/>
          <w:b/>
          <w:bCs/>
          <w:sz w:val="32"/>
          <w:szCs w:val="32"/>
          <w:rtl/>
          <w:lang w:bidi="ar-IQ"/>
        </w:rPr>
      </w:pPr>
      <w:r w:rsidRPr="000665EB">
        <w:rPr>
          <w:rFonts w:ascii="Sakkal Majalla" w:hAnsi="Sakkal Majalla" w:cs="Sakkal Majalla"/>
          <w:b/>
          <w:bCs/>
          <w:sz w:val="32"/>
          <w:szCs w:val="32"/>
          <w:rtl/>
          <w:lang w:bidi="ar-IQ"/>
        </w:rPr>
        <w:t xml:space="preserve"> ظافر هاشم الكاظمي: الاعداد الفني والخططي بالتنس،ط2، بغداد،  الدار الجامعية للطباعة والنشر، 2000. </w:t>
      </w:r>
    </w:p>
    <w:p w:rsidR="000665EB" w:rsidRPr="005B44DC" w:rsidRDefault="000665EB" w:rsidP="000665EB">
      <w:pPr>
        <w:pStyle w:val="FootnoteText"/>
        <w:numPr>
          <w:ilvl w:val="0"/>
          <w:numId w:val="16"/>
        </w:numPr>
        <w:bidi/>
        <w:spacing w:line="276" w:lineRule="auto"/>
        <w:jc w:val="lowKashida"/>
        <w:rPr>
          <w:rFonts w:ascii="Sakkal Majalla" w:hAnsi="Sakkal Majalla" w:cs="Sakkal Majalla"/>
          <w:b/>
          <w:bCs/>
          <w:sz w:val="32"/>
          <w:szCs w:val="32"/>
          <w:lang w:bidi="ar-IQ"/>
        </w:rPr>
      </w:pPr>
      <w:r w:rsidRPr="000665EB">
        <w:rPr>
          <w:rFonts w:ascii="Sakkal Majalla" w:hAnsi="Sakkal Majalla" w:cs="Sakkal Majalla"/>
          <w:b/>
          <w:bCs/>
          <w:sz w:val="32"/>
          <w:szCs w:val="32"/>
          <w:rtl/>
        </w:rPr>
        <w:t xml:space="preserve"> </w:t>
      </w:r>
      <w:r w:rsidRPr="000665EB">
        <w:rPr>
          <w:rFonts w:ascii="Sakkal Majalla" w:hAnsi="Sakkal Majalla" w:cs="Sakkal Majalla"/>
          <w:b/>
          <w:bCs/>
          <w:sz w:val="32"/>
          <w:szCs w:val="32"/>
          <w:rtl/>
          <w:lang w:bidi="ar-IQ"/>
        </w:rPr>
        <w:t xml:space="preserve">محمد عبد الغني عثمان: التعلم الحركي والتدريب الرياضي ،القاهرة،ط1 مطابع دار القلم، </w:t>
      </w:r>
      <w:r w:rsidRPr="005B44DC">
        <w:rPr>
          <w:rFonts w:ascii="Sakkal Majalla" w:hAnsi="Sakkal Majalla" w:cs="Sakkal Majalla"/>
          <w:b/>
          <w:bCs/>
          <w:sz w:val="32"/>
          <w:szCs w:val="32"/>
          <w:rtl/>
          <w:lang w:bidi="ar-IQ"/>
        </w:rPr>
        <w:t>1987.</w:t>
      </w:r>
    </w:p>
    <w:p w:rsidR="000665EB" w:rsidRPr="005B44DC" w:rsidRDefault="005B44DC" w:rsidP="005B44DC">
      <w:pPr>
        <w:pStyle w:val="FootnoteText"/>
        <w:numPr>
          <w:ilvl w:val="0"/>
          <w:numId w:val="16"/>
        </w:numPr>
        <w:spacing w:line="276" w:lineRule="auto"/>
        <w:jc w:val="lowKashida"/>
        <w:rPr>
          <w:rFonts w:ascii="Sakkal Majalla" w:hAnsi="Sakkal Majalla" w:cs="Sakkal Majalla"/>
          <w:b/>
          <w:bCs/>
          <w:sz w:val="32"/>
          <w:szCs w:val="32"/>
          <w:lang w:bidi="ar-IQ"/>
        </w:rPr>
      </w:pPr>
      <w:r w:rsidRPr="005B44DC">
        <w:rPr>
          <w:rFonts w:ascii="Sakkal Majalla" w:hAnsi="Sakkal Majalla" w:cs="Sakkal Majalla"/>
          <w:b/>
          <w:bCs/>
          <w:sz w:val="32"/>
          <w:szCs w:val="32"/>
          <w:lang w:bidi="ar-IQ"/>
        </w:rPr>
        <w:t>ThomasTatlto: Sport psyching</w:t>
      </w:r>
      <w:r>
        <w:rPr>
          <w:rFonts w:ascii="Sakkal Majalla" w:hAnsi="Sakkal Majalla" w:cs="Sakkal Majalla"/>
          <w:b/>
          <w:bCs/>
          <w:sz w:val="32"/>
          <w:szCs w:val="32"/>
          <w:lang w:bidi="ar-IQ"/>
        </w:rPr>
        <w:t>. Printed: U.S.A.</w:t>
      </w:r>
      <w:r w:rsidRPr="005B44DC">
        <w:rPr>
          <w:rFonts w:ascii="Sakkal Majalla" w:hAnsi="Sakkal Majalla" w:cs="Sakkal Majalla"/>
          <w:b/>
          <w:bCs/>
          <w:sz w:val="32"/>
          <w:szCs w:val="32"/>
          <w:lang w:bidi="ar-IQ"/>
        </w:rPr>
        <w:t>1992</w:t>
      </w:r>
      <w:r>
        <w:rPr>
          <w:rFonts w:ascii="Sakkal Majalla" w:hAnsi="Sakkal Majalla" w:cs="Sakkal Majalla"/>
          <w:b/>
          <w:bCs/>
          <w:sz w:val="32"/>
          <w:szCs w:val="32"/>
          <w:lang w:bidi="ar-IQ"/>
        </w:rPr>
        <w:t>.</w:t>
      </w:r>
    </w:p>
    <w:p w:rsidR="005B44DC" w:rsidRPr="005B44DC" w:rsidRDefault="005B44DC" w:rsidP="005B44DC">
      <w:pPr>
        <w:pStyle w:val="FootnoteText"/>
        <w:numPr>
          <w:ilvl w:val="0"/>
          <w:numId w:val="16"/>
        </w:numPr>
        <w:spacing w:line="276" w:lineRule="auto"/>
        <w:jc w:val="lowKashida"/>
        <w:rPr>
          <w:rFonts w:ascii="Sakkal Majalla" w:hAnsi="Sakkal Majalla" w:cs="Sakkal Majalla"/>
          <w:b/>
          <w:bCs/>
          <w:sz w:val="32"/>
          <w:szCs w:val="32"/>
          <w:lang w:bidi="ar-IQ"/>
        </w:rPr>
      </w:pPr>
      <w:r w:rsidRPr="005B44DC">
        <w:rPr>
          <w:rFonts w:ascii="Sakkal Majalla" w:hAnsi="Sakkal Majalla" w:cs="Sakkal Majalla"/>
          <w:b/>
          <w:bCs/>
          <w:sz w:val="32"/>
          <w:szCs w:val="32"/>
          <w:lang w:bidi="ar-IQ"/>
        </w:rPr>
        <w:t>Jean M. Williams. (Op.Cit),1993</w:t>
      </w:r>
      <w:r>
        <w:rPr>
          <w:rFonts w:ascii="Sakkal Majalla" w:hAnsi="Sakkal Majalla" w:cs="Sakkal Majalla"/>
          <w:b/>
          <w:bCs/>
          <w:sz w:val="32"/>
          <w:szCs w:val="32"/>
          <w:lang w:bidi="ar-IQ"/>
        </w:rPr>
        <w:t>.</w:t>
      </w:r>
    </w:p>
    <w:p w:rsidR="004F14EF" w:rsidRPr="000665EB" w:rsidRDefault="004F14EF" w:rsidP="000665EB">
      <w:pPr>
        <w:bidi/>
        <w:spacing w:line="276" w:lineRule="auto"/>
        <w:rPr>
          <w:sz w:val="2"/>
          <w:szCs w:val="2"/>
          <w:lang w:bidi="ar-IQ"/>
        </w:rPr>
      </w:pPr>
    </w:p>
    <w:sectPr w:rsidR="004F14EF" w:rsidRPr="000665EB" w:rsidSect="004F14EF">
      <w:footerReference w:type="default" r:id="rId8"/>
      <w:pgSz w:w="11906" w:h="16838"/>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C07" w:rsidRDefault="002D1C07" w:rsidP="001B3A1B">
      <w:r>
        <w:separator/>
      </w:r>
    </w:p>
  </w:endnote>
  <w:endnote w:type="continuationSeparator" w:id="0">
    <w:p w:rsidR="002D1C07" w:rsidRDefault="002D1C07" w:rsidP="001B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KR HEAD1">
    <w:altName w:val="Times New Roman"/>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166439"/>
      <w:docPartObj>
        <w:docPartGallery w:val="Page Numbers (Bottom of Page)"/>
        <w:docPartUnique/>
      </w:docPartObj>
    </w:sdtPr>
    <w:sdtEndPr/>
    <w:sdtContent>
      <w:p w:rsidR="004F14EF" w:rsidRDefault="004F14EF">
        <w:pPr>
          <w:pStyle w:val="Footer"/>
          <w:jc w:val="center"/>
        </w:pPr>
        <w:r>
          <w:fldChar w:fldCharType="begin"/>
        </w:r>
        <w:r>
          <w:instrText xml:space="preserve"> PAGE   \* MERGEFORMAT </w:instrText>
        </w:r>
        <w:r>
          <w:fldChar w:fldCharType="separate"/>
        </w:r>
        <w:r w:rsidR="00C961EB">
          <w:rPr>
            <w:noProof/>
          </w:rPr>
          <w:t>21</w:t>
        </w:r>
        <w:r>
          <w:rPr>
            <w:noProof/>
          </w:rPr>
          <w:fldChar w:fldCharType="end"/>
        </w:r>
      </w:p>
    </w:sdtContent>
  </w:sdt>
  <w:p w:rsidR="004F14EF" w:rsidRDefault="004F1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C07" w:rsidRDefault="002D1C07" w:rsidP="001B3A1B">
      <w:r>
        <w:separator/>
      </w:r>
    </w:p>
  </w:footnote>
  <w:footnote w:type="continuationSeparator" w:id="0">
    <w:p w:rsidR="002D1C07" w:rsidRDefault="002D1C07" w:rsidP="001B3A1B">
      <w:r>
        <w:continuationSeparator/>
      </w:r>
    </w:p>
  </w:footnote>
  <w:footnote w:id="1">
    <w:p w:rsidR="00DC08DF" w:rsidRDefault="004B2B75" w:rsidP="004B2B75">
      <w:pPr>
        <w:pStyle w:val="FootnoteText"/>
        <w:jc w:val="right"/>
        <w:rPr>
          <w:rtl/>
          <w:lang w:bidi="ar-IQ"/>
        </w:rPr>
      </w:pPr>
      <w:r>
        <w:rPr>
          <w:rFonts w:hint="cs"/>
          <w:rtl/>
          <w:lang w:bidi="ar-IQ"/>
        </w:rPr>
        <w:t xml:space="preserve"> وجية محجوب: </w:t>
      </w:r>
      <w:r w:rsidRPr="004B2B75">
        <w:rPr>
          <w:rFonts w:hint="cs"/>
          <w:u w:val="single"/>
          <w:rtl/>
          <w:lang w:bidi="ar-IQ"/>
        </w:rPr>
        <w:t>التعلم وجدولة التمرين الرياضي</w:t>
      </w:r>
      <w:r>
        <w:rPr>
          <w:rFonts w:hint="cs"/>
          <w:rtl/>
          <w:lang w:bidi="ar-IQ"/>
        </w:rPr>
        <w:t>، ط1، عمان، دار وائل، 2001، ص188.</w:t>
      </w:r>
      <w:r w:rsidR="00DC08DF">
        <w:rPr>
          <w:rStyle w:val="FootnoteReference"/>
        </w:rPr>
        <w:footnoteRef/>
      </w:r>
    </w:p>
  </w:footnote>
  <w:footnote w:id="2">
    <w:p w:rsidR="001B3A1B" w:rsidRPr="004B2B75" w:rsidRDefault="001B3A1B" w:rsidP="001B3A1B">
      <w:pPr>
        <w:pStyle w:val="FootnoteText"/>
        <w:jc w:val="lowKashida"/>
        <w:rPr>
          <w:sz w:val="22"/>
          <w:szCs w:val="22"/>
          <w:rtl/>
          <w:lang w:bidi="ar-IQ"/>
        </w:rPr>
      </w:pPr>
      <w:r w:rsidRPr="004B2B75">
        <w:rPr>
          <w:sz w:val="22"/>
          <w:szCs w:val="22"/>
          <w:vertAlign w:val="superscript"/>
        </w:rPr>
        <w:t>(</w:t>
      </w:r>
      <w:r w:rsidRPr="004B2B75">
        <w:rPr>
          <w:rStyle w:val="FootnoteReference"/>
          <w:sz w:val="22"/>
          <w:szCs w:val="22"/>
        </w:rPr>
        <w:t>1</w:t>
      </w:r>
      <w:r w:rsidRPr="004B2B75">
        <w:rPr>
          <w:sz w:val="22"/>
          <w:szCs w:val="22"/>
          <w:vertAlign w:val="superscript"/>
        </w:rPr>
        <w:t>)</w:t>
      </w:r>
      <w:r w:rsidRPr="004B2B75">
        <w:rPr>
          <w:sz w:val="22"/>
          <w:szCs w:val="22"/>
          <w:lang w:bidi="ar-IQ"/>
        </w:rPr>
        <w:t xml:space="preserve">ThomasTatlto: </w:t>
      </w:r>
      <w:r w:rsidRPr="004B2B75">
        <w:rPr>
          <w:sz w:val="22"/>
          <w:szCs w:val="22"/>
          <w:u w:val="single"/>
          <w:lang w:bidi="ar-IQ"/>
        </w:rPr>
        <w:t>Sport psyching</w:t>
      </w:r>
      <w:r w:rsidRPr="004B2B75">
        <w:rPr>
          <w:sz w:val="22"/>
          <w:szCs w:val="22"/>
          <w:lang w:bidi="ar-IQ"/>
        </w:rPr>
        <w:t xml:space="preserve">. Printed: U.S.A. 1992, P. 91. </w:t>
      </w:r>
    </w:p>
  </w:footnote>
  <w:footnote w:id="3">
    <w:p w:rsidR="001B3A1B" w:rsidRPr="004B2B75" w:rsidRDefault="001B3A1B" w:rsidP="001B3A1B">
      <w:pPr>
        <w:pStyle w:val="FootnoteText"/>
        <w:bidi/>
        <w:jc w:val="lowKashida"/>
        <w:rPr>
          <w:sz w:val="22"/>
          <w:szCs w:val="22"/>
          <w:u w:val="single"/>
          <w:lang w:bidi="ar-IQ"/>
        </w:rPr>
      </w:pPr>
      <w:r w:rsidRPr="004B2B75">
        <w:rPr>
          <w:rStyle w:val="FootnoteReference"/>
          <w:sz w:val="22"/>
          <w:szCs w:val="22"/>
        </w:rPr>
        <w:t>(2)</w:t>
      </w:r>
      <w:r w:rsidRPr="004B2B75">
        <w:rPr>
          <w:sz w:val="22"/>
          <w:szCs w:val="22"/>
          <w:rtl/>
          <w:lang w:bidi="ar-IQ"/>
        </w:rPr>
        <w:t xml:space="preserve"> محمد العربي شمعون: </w:t>
      </w:r>
      <w:r w:rsidRPr="004B2B75">
        <w:rPr>
          <w:sz w:val="22"/>
          <w:szCs w:val="22"/>
          <w:u w:val="single"/>
          <w:rtl/>
          <w:lang w:bidi="ar-IQ"/>
        </w:rPr>
        <w:t>المجلة الأولمبية</w:t>
      </w:r>
      <w:r w:rsidRPr="004B2B75">
        <w:rPr>
          <w:sz w:val="22"/>
          <w:szCs w:val="22"/>
          <w:rtl/>
          <w:lang w:bidi="ar-IQ"/>
        </w:rPr>
        <w:t xml:space="preserve">،القاهرة، اللجنة الأولمبية المصرية ، 1987، ص 23. </w:t>
      </w:r>
    </w:p>
  </w:footnote>
  <w:footnote w:id="4">
    <w:p w:rsidR="001B3A1B" w:rsidRDefault="001B3A1B" w:rsidP="001B3A1B">
      <w:pPr>
        <w:pStyle w:val="FootnoteText"/>
        <w:bidi/>
        <w:jc w:val="lowKashida"/>
        <w:rPr>
          <w:sz w:val="25"/>
          <w:szCs w:val="25"/>
          <w:rtl/>
          <w:lang w:bidi="ar-IQ"/>
        </w:rPr>
      </w:pPr>
      <w:r w:rsidRPr="004B2B75">
        <w:rPr>
          <w:rStyle w:val="FootnoteReference"/>
          <w:sz w:val="22"/>
          <w:szCs w:val="22"/>
        </w:rPr>
        <w:t>(3)</w:t>
      </w:r>
      <w:r w:rsidRPr="004B2B75">
        <w:rPr>
          <w:sz w:val="22"/>
          <w:szCs w:val="22"/>
          <w:rtl/>
          <w:lang w:bidi="ar-IQ"/>
        </w:rPr>
        <w:t xml:space="preserve">يحيى كاظم النقيب: </w:t>
      </w:r>
      <w:r w:rsidRPr="004B2B75">
        <w:rPr>
          <w:sz w:val="22"/>
          <w:szCs w:val="22"/>
          <w:u w:val="single"/>
          <w:rtl/>
          <w:lang w:bidi="ar-IQ"/>
        </w:rPr>
        <w:t xml:space="preserve">علم النفس الرياضي، </w:t>
      </w:r>
      <w:r w:rsidRPr="004B2B75">
        <w:rPr>
          <w:sz w:val="22"/>
          <w:szCs w:val="22"/>
          <w:rtl/>
          <w:lang w:bidi="ar-IQ"/>
        </w:rPr>
        <w:t>القاهرة، ط1، 1990، ص 13.</w:t>
      </w:r>
      <w:r>
        <w:rPr>
          <w:sz w:val="25"/>
          <w:szCs w:val="25"/>
          <w:rtl/>
          <w:lang w:bidi="ar-IQ"/>
        </w:rPr>
        <w:t xml:space="preserve"> </w:t>
      </w:r>
    </w:p>
  </w:footnote>
  <w:footnote w:id="5">
    <w:p w:rsidR="001B3A1B" w:rsidRDefault="001B3A1B" w:rsidP="001B3A1B">
      <w:pPr>
        <w:pStyle w:val="FootnoteText"/>
        <w:bidi/>
        <w:ind w:left="232" w:hanging="238"/>
        <w:jc w:val="lowKashida"/>
        <w:rPr>
          <w:sz w:val="25"/>
          <w:szCs w:val="25"/>
          <w:rtl/>
          <w:lang w:bidi="ar-IQ"/>
        </w:rPr>
      </w:pPr>
      <w:r>
        <w:rPr>
          <w:sz w:val="25"/>
          <w:szCs w:val="25"/>
          <w:vertAlign w:val="superscript"/>
          <w:lang w:bidi="ar-IQ"/>
        </w:rPr>
        <w:t>(</w:t>
      </w:r>
      <w:r>
        <w:rPr>
          <w:rStyle w:val="FootnoteReference"/>
          <w:sz w:val="25"/>
          <w:szCs w:val="25"/>
        </w:rPr>
        <w:t>1</w:t>
      </w:r>
      <w:r>
        <w:rPr>
          <w:sz w:val="25"/>
          <w:szCs w:val="25"/>
          <w:vertAlign w:val="superscript"/>
          <w:lang w:bidi="ar-IQ"/>
        </w:rPr>
        <w:t>)</w:t>
      </w:r>
      <w:r w:rsidRPr="004B2B75">
        <w:rPr>
          <w:sz w:val="22"/>
          <w:szCs w:val="22"/>
          <w:rtl/>
          <w:lang w:bidi="ar-IQ"/>
        </w:rPr>
        <w:t xml:space="preserve">عزة شوقي الوسيمي: </w:t>
      </w:r>
      <w:r w:rsidRPr="004B2B75">
        <w:rPr>
          <w:sz w:val="22"/>
          <w:szCs w:val="22"/>
          <w:u w:val="single"/>
          <w:rtl/>
          <w:lang w:bidi="ar-IQ"/>
        </w:rPr>
        <w:t>تأثير برنامج التدريب العقلي على النشاط الكهربائي للعضلة الضامة لدى لاعبي كرة القدم</w:t>
      </w:r>
      <w:r w:rsidRPr="004B2B75">
        <w:rPr>
          <w:sz w:val="22"/>
          <w:szCs w:val="22"/>
          <w:rtl/>
          <w:lang w:bidi="ar-IQ"/>
        </w:rPr>
        <w:t>، المؤتمر العلمي للتربية الرياضية لجامعة الامارات العربية المتحدة، العين، 1999، ص 1.</w:t>
      </w:r>
      <w:r>
        <w:rPr>
          <w:sz w:val="25"/>
          <w:szCs w:val="25"/>
          <w:rtl/>
          <w:lang w:bidi="ar-IQ"/>
        </w:rPr>
        <w:t xml:space="preserve"> </w:t>
      </w:r>
    </w:p>
  </w:footnote>
  <w:footnote w:id="6">
    <w:p w:rsidR="001B3A1B" w:rsidRPr="004B2B75" w:rsidRDefault="001B3A1B" w:rsidP="001B3A1B">
      <w:pPr>
        <w:pStyle w:val="FootnoteText"/>
        <w:bidi/>
        <w:jc w:val="lowKashida"/>
        <w:rPr>
          <w:sz w:val="22"/>
          <w:szCs w:val="22"/>
          <w:lang w:bidi="ar-IQ"/>
        </w:rPr>
      </w:pPr>
      <w:r>
        <w:rPr>
          <w:rStyle w:val="FootnoteReference"/>
        </w:rPr>
        <w:t>(1)</w:t>
      </w:r>
      <w:r w:rsidRPr="004B2B75">
        <w:rPr>
          <w:sz w:val="22"/>
          <w:szCs w:val="22"/>
          <w:rtl/>
          <w:lang w:bidi="ar-IQ"/>
        </w:rPr>
        <w:t>محمد العربي شمعون:</w:t>
      </w:r>
      <w:r w:rsidRPr="004B2B75">
        <w:rPr>
          <w:sz w:val="22"/>
          <w:szCs w:val="22"/>
          <w:u w:val="single"/>
          <w:rtl/>
          <w:lang w:bidi="ar-IQ"/>
        </w:rPr>
        <w:t>التدريب العقلي في المجال الرياضي</w:t>
      </w:r>
      <w:r w:rsidRPr="004B2B75">
        <w:rPr>
          <w:sz w:val="22"/>
          <w:szCs w:val="22"/>
          <w:rtl/>
          <w:lang w:bidi="ar-IQ"/>
        </w:rPr>
        <w:t xml:space="preserve">، القاهرة، دار الفكر العربي، 1996، ص46. </w:t>
      </w:r>
    </w:p>
  </w:footnote>
  <w:footnote w:id="7">
    <w:p w:rsidR="001B3A1B" w:rsidRPr="004B2B75" w:rsidRDefault="001B3A1B" w:rsidP="001B3A1B">
      <w:pPr>
        <w:pStyle w:val="FootnoteText"/>
        <w:bidi/>
        <w:ind w:left="232" w:hanging="224"/>
        <w:jc w:val="lowKashida"/>
        <w:rPr>
          <w:sz w:val="22"/>
          <w:szCs w:val="22"/>
          <w:rtl/>
          <w:lang w:bidi="ar-IQ"/>
        </w:rPr>
      </w:pPr>
      <w:r w:rsidRPr="004B2B75">
        <w:rPr>
          <w:rStyle w:val="FootnoteReference"/>
          <w:sz w:val="22"/>
          <w:szCs w:val="22"/>
        </w:rPr>
        <w:t>(2)</w:t>
      </w:r>
      <w:r w:rsidRPr="004B2B75">
        <w:rPr>
          <w:sz w:val="22"/>
          <w:szCs w:val="22"/>
          <w:rtl/>
          <w:lang w:bidi="ar-IQ"/>
        </w:rPr>
        <w:t xml:space="preserve">محمد العربي شمعون، عبد النبي جمال: </w:t>
      </w:r>
      <w:r w:rsidRPr="004B2B75">
        <w:rPr>
          <w:sz w:val="22"/>
          <w:szCs w:val="22"/>
          <w:u w:val="single"/>
          <w:rtl/>
          <w:lang w:bidi="ar-IQ"/>
        </w:rPr>
        <w:t>التدريب العقلي في التنس</w:t>
      </w:r>
      <w:r w:rsidRPr="004B2B75">
        <w:rPr>
          <w:sz w:val="22"/>
          <w:szCs w:val="22"/>
          <w:rtl/>
          <w:lang w:bidi="ar-IQ"/>
        </w:rPr>
        <w:t xml:space="preserve">. القاهرة، دار الفكر العربي، 1996، ص 16. </w:t>
      </w:r>
    </w:p>
  </w:footnote>
  <w:footnote w:id="8">
    <w:p w:rsidR="001B3A1B" w:rsidRPr="004B2B75" w:rsidRDefault="001B3A1B" w:rsidP="001B3A1B">
      <w:pPr>
        <w:pStyle w:val="FootnoteText"/>
        <w:bidi/>
        <w:ind w:left="232" w:hanging="224"/>
        <w:jc w:val="lowKashida"/>
        <w:rPr>
          <w:sz w:val="22"/>
          <w:szCs w:val="22"/>
          <w:rtl/>
          <w:lang w:bidi="ar-IQ"/>
        </w:rPr>
      </w:pPr>
      <w:r w:rsidRPr="004B2B75">
        <w:rPr>
          <w:rStyle w:val="FootnoteReference"/>
          <w:sz w:val="22"/>
          <w:szCs w:val="22"/>
        </w:rPr>
        <w:t>(3)</w:t>
      </w:r>
      <w:r w:rsidRPr="004B2B75">
        <w:rPr>
          <w:sz w:val="22"/>
          <w:szCs w:val="22"/>
          <w:rtl/>
          <w:lang w:bidi="ar-IQ"/>
        </w:rPr>
        <w:t xml:space="preserve">وجيه محجوب: </w:t>
      </w:r>
      <w:r w:rsidRPr="004B2B75">
        <w:rPr>
          <w:sz w:val="22"/>
          <w:szCs w:val="22"/>
          <w:u w:val="single"/>
          <w:rtl/>
          <w:lang w:bidi="ar-IQ"/>
        </w:rPr>
        <w:t>التعلم وجدولة التدريب</w:t>
      </w:r>
      <w:r w:rsidRPr="004B2B75">
        <w:rPr>
          <w:sz w:val="22"/>
          <w:szCs w:val="22"/>
          <w:rtl/>
          <w:lang w:bidi="ar-IQ"/>
        </w:rPr>
        <w:t xml:space="preserve">.ط1، بغداد، ، مكتب عادل للطباعة الفنية، 2000، ص 195. </w:t>
      </w:r>
    </w:p>
  </w:footnote>
  <w:footnote w:id="9">
    <w:p w:rsidR="001B3A1B" w:rsidRPr="004B2B75" w:rsidRDefault="001B3A1B" w:rsidP="001B3A1B">
      <w:pPr>
        <w:pStyle w:val="FootnoteText"/>
        <w:bidi/>
        <w:ind w:left="232" w:hanging="224"/>
        <w:jc w:val="lowKashida"/>
        <w:rPr>
          <w:sz w:val="22"/>
          <w:szCs w:val="22"/>
          <w:rtl/>
          <w:lang w:bidi="ar-IQ"/>
        </w:rPr>
      </w:pPr>
      <w:r w:rsidRPr="004B2B75">
        <w:rPr>
          <w:rStyle w:val="FootnoteReference"/>
          <w:sz w:val="22"/>
          <w:szCs w:val="22"/>
        </w:rPr>
        <w:t>(4)</w:t>
      </w:r>
      <w:r w:rsidRPr="004B2B75">
        <w:rPr>
          <w:sz w:val="22"/>
          <w:szCs w:val="22"/>
          <w:rtl/>
          <w:lang w:bidi="ar-IQ"/>
        </w:rPr>
        <w:t xml:space="preserve">ظافر هاشم الكاظمي: </w:t>
      </w:r>
      <w:r w:rsidRPr="004B2B75">
        <w:rPr>
          <w:sz w:val="22"/>
          <w:szCs w:val="22"/>
          <w:u w:val="single"/>
          <w:rtl/>
          <w:lang w:bidi="ar-IQ"/>
        </w:rPr>
        <w:t>الاعداد الفني والخططي بالتنس</w:t>
      </w:r>
      <w:r w:rsidRPr="004B2B75">
        <w:rPr>
          <w:sz w:val="22"/>
          <w:szCs w:val="22"/>
          <w:rtl/>
          <w:lang w:bidi="ar-IQ"/>
        </w:rPr>
        <w:t xml:space="preserve">،ط2، بغداد،  الدار الجامعية للطباعة والنشر، 2000، ص 145. </w:t>
      </w:r>
    </w:p>
  </w:footnote>
  <w:footnote w:id="10">
    <w:p w:rsidR="001B3A1B" w:rsidRDefault="001B3A1B" w:rsidP="001B3A1B">
      <w:pPr>
        <w:pStyle w:val="FootnoteText"/>
        <w:bidi/>
        <w:jc w:val="lowKashida"/>
        <w:rPr>
          <w:sz w:val="25"/>
          <w:szCs w:val="25"/>
          <w:rtl/>
          <w:lang w:bidi="ar-IQ"/>
        </w:rPr>
      </w:pPr>
      <w:r>
        <w:rPr>
          <w:rStyle w:val="FootnoteReference"/>
        </w:rPr>
        <w:t>(1)</w:t>
      </w:r>
      <w:r>
        <w:rPr>
          <w:sz w:val="25"/>
          <w:szCs w:val="25"/>
          <w:rtl/>
          <w:lang w:bidi="ar-IQ"/>
        </w:rPr>
        <w:t xml:space="preserve">محمد عبد الغني عثمان: </w:t>
      </w:r>
      <w:r>
        <w:rPr>
          <w:sz w:val="25"/>
          <w:szCs w:val="25"/>
          <w:u w:val="single"/>
          <w:rtl/>
          <w:lang w:bidi="ar-IQ"/>
        </w:rPr>
        <w:t xml:space="preserve">التعلم الحركي والتدريب الرياضي </w:t>
      </w:r>
      <w:r>
        <w:rPr>
          <w:sz w:val="25"/>
          <w:szCs w:val="25"/>
          <w:rtl/>
          <w:lang w:bidi="ar-IQ"/>
        </w:rPr>
        <w:t xml:space="preserve">،القاهرة،ط1 مطابع دار القلم، 1987، ص 189. </w:t>
      </w:r>
    </w:p>
  </w:footnote>
  <w:footnote w:id="11">
    <w:p w:rsidR="001B3A1B" w:rsidRDefault="001B3A1B" w:rsidP="001B3A1B">
      <w:pPr>
        <w:pStyle w:val="FootnoteText"/>
        <w:bidi/>
        <w:jc w:val="lowKashida"/>
        <w:rPr>
          <w:sz w:val="25"/>
          <w:szCs w:val="25"/>
          <w:rtl/>
          <w:lang w:bidi="ar-IQ"/>
        </w:rPr>
      </w:pPr>
      <w:r>
        <w:rPr>
          <w:rStyle w:val="FootnoteReference"/>
        </w:rPr>
        <w:t>(1)</w:t>
      </w:r>
      <w:r>
        <w:rPr>
          <w:sz w:val="25"/>
          <w:szCs w:val="25"/>
          <w:rtl/>
          <w:lang w:bidi="ar-IQ"/>
        </w:rPr>
        <w:t xml:space="preserve"> </w:t>
      </w:r>
      <w:r w:rsidRPr="008C1173">
        <w:rPr>
          <w:sz w:val="22"/>
          <w:szCs w:val="22"/>
          <w:rtl/>
          <w:lang w:bidi="ar-IQ"/>
        </w:rPr>
        <w:t>محمد العربي شمعون عبد النبي جمال</w:t>
      </w:r>
      <w:r w:rsidRPr="008C1173">
        <w:rPr>
          <w:sz w:val="22"/>
          <w:szCs w:val="22"/>
          <w:u w:val="single"/>
          <w:rtl/>
          <w:lang w:bidi="ar-IQ"/>
        </w:rPr>
        <w:t>: مصدر سبق ذكره</w:t>
      </w:r>
      <w:r w:rsidRPr="008C1173">
        <w:rPr>
          <w:sz w:val="22"/>
          <w:szCs w:val="22"/>
          <w:rtl/>
          <w:lang w:bidi="ar-IQ"/>
        </w:rPr>
        <w:t>، 1996، ص 16-19.</w:t>
      </w:r>
      <w:r>
        <w:rPr>
          <w:sz w:val="25"/>
          <w:szCs w:val="25"/>
          <w:rtl/>
          <w:lang w:bidi="ar-IQ"/>
        </w:rPr>
        <w:t xml:space="preserve"> </w:t>
      </w:r>
    </w:p>
  </w:footnote>
  <w:footnote w:id="12">
    <w:p w:rsidR="001B3A1B" w:rsidRPr="008C1173" w:rsidRDefault="001B3A1B" w:rsidP="001B3A1B">
      <w:pPr>
        <w:pStyle w:val="FootnoteText"/>
        <w:bidi/>
        <w:jc w:val="lowKashida"/>
        <w:rPr>
          <w:sz w:val="22"/>
          <w:szCs w:val="22"/>
          <w:lang w:bidi="ar-IQ"/>
        </w:rPr>
      </w:pPr>
      <w:r w:rsidRPr="008C1173">
        <w:rPr>
          <w:rStyle w:val="FootnoteReference"/>
          <w:sz w:val="22"/>
          <w:szCs w:val="22"/>
        </w:rPr>
        <w:t>(1)</w:t>
      </w:r>
      <w:r w:rsidRPr="008C1173">
        <w:rPr>
          <w:sz w:val="22"/>
          <w:szCs w:val="22"/>
          <w:rtl/>
          <w:lang w:bidi="ar-IQ"/>
        </w:rPr>
        <w:t xml:space="preserve">محمد العربي شمعون، عبد النبي جمال: </w:t>
      </w:r>
      <w:r w:rsidRPr="008C1173">
        <w:rPr>
          <w:sz w:val="22"/>
          <w:szCs w:val="22"/>
          <w:u w:val="single"/>
          <w:rtl/>
          <w:lang w:bidi="ar-IQ"/>
        </w:rPr>
        <w:t>مصدر سبق ذكره</w:t>
      </w:r>
      <w:r w:rsidRPr="008C1173">
        <w:rPr>
          <w:sz w:val="22"/>
          <w:szCs w:val="22"/>
          <w:rtl/>
          <w:lang w:bidi="ar-IQ"/>
        </w:rPr>
        <w:t xml:space="preserve">، 1996، ص 21. </w:t>
      </w:r>
    </w:p>
  </w:footnote>
  <w:footnote w:id="13">
    <w:p w:rsidR="001B3A1B" w:rsidRPr="008C1173" w:rsidRDefault="001B3A1B" w:rsidP="001B3A1B">
      <w:pPr>
        <w:pStyle w:val="FootnoteText"/>
        <w:bidi/>
        <w:ind w:left="274" w:hanging="280"/>
        <w:jc w:val="lowKashida"/>
        <w:rPr>
          <w:sz w:val="22"/>
          <w:szCs w:val="22"/>
          <w:rtl/>
          <w:lang w:bidi="ar-IQ"/>
        </w:rPr>
      </w:pPr>
      <w:r>
        <w:rPr>
          <w:rStyle w:val="FootnoteReference"/>
        </w:rPr>
        <w:t>(1)</w:t>
      </w:r>
      <w:r w:rsidRPr="008C1173">
        <w:rPr>
          <w:sz w:val="22"/>
          <w:szCs w:val="22"/>
          <w:rtl/>
          <w:lang w:bidi="ar-IQ"/>
        </w:rPr>
        <w:t xml:space="preserve">عبد الجبار شنين علون: التصويب في منطقة الزاوية والساعد وأثره على نتائج المباراة بكرة اليد، رسالة ماجستير غير منشورة، جامعة بغداد، كلية التربية الرياضية، 1984، ص 80-81. </w:t>
      </w:r>
    </w:p>
  </w:footnote>
  <w:footnote w:id="14">
    <w:p w:rsidR="001B3A1B" w:rsidRDefault="001B3A1B" w:rsidP="001B3A1B">
      <w:pPr>
        <w:pStyle w:val="FootnoteText"/>
        <w:bidi/>
        <w:ind w:left="274" w:hanging="280"/>
        <w:jc w:val="lowKashida"/>
        <w:rPr>
          <w:sz w:val="25"/>
          <w:szCs w:val="25"/>
          <w:rtl/>
          <w:lang w:bidi="ar-IQ"/>
        </w:rPr>
      </w:pPr>
      <w:r w:rsidRPr="008C1173">
        <w:rPr>
          <w:rStyle w:val="FootnoteReference"/>
          <w:sz w:val="22"/>
          <w:szCs w:val="22"/>
        </w:rPr>
        <w:t>(2)</w:t>
      </w:r>
      <w:r w:rsidRPr="008C1173">
        <w:rPr>
          <w:sz w:val="22"/>
          <w:szCs w:val="22"/>
          <w:rtl/>
          <w:lang w:bidi="ar-IQ"/>
        </w:rPr>
        <w:t>روبرت نايدفر:</w:t>
      </w:r>
      <w:r w:rsidRPr="008C1173">
        <w:rPr>
          <w:sz w:val="22"/>
          <w:szCs w:val="22"/>
          <w:u w:val="single"/>
          <w:rtl/>
          <w:lang w:bidi="ar-IQ"/>
        </w:rPr>
        <w:t>دليل الرياضي للتدريب الذهني</w:t>
      </w:r>
      <w:r w:rsidRPr="008C1173">
        <w:rPr>
          <w:sz w:val="22"/>
          <w:szCs w:val="22"/>
          <w:rtl/>
          <w:lang w:bidi="ar-IQ"/>
        </w:rPr>
        <w:t>، (ترجمة)د.محمد رضا ابراهيم، هلال عبد الرزاق، ظاهر هاشم،الموصل،دار الحكمة للطباعة والنشر، 1990،ص45.</w:t>
      </w:r>
    </w:p>
  </w:footnote>
  <w:footnote w:id="15">
    <w:p w:rsidR="001B3A1B" w:rsidRPr="008C1173" w:rsidRDefault="001B3A1B" w:rsidP="001B3A1B">
      <w:pPr>
        <w:pStyle w:val="FootnoteText"/>
        <w:bidi/>
        <w:jc w:val="lowKashida"/>
        <w:rPr>
          <w:sz w:val="22"/>
          <w:szCs w:val="22"/>
          <w:rtl/>
          <w:lang w:bidi="ar-IQ"/>
        </w:rPr>
      </w:pPr>
      <w:r w:rsidRPr="008C1173">
        <w:rPr>
          <w:rStyle w:val="FootnoteReference"/>
          <w:sz w:val="22"/>
          <w:szCs w:val="22"/>
        </w:rPr>
        <w:t>(3)</w:t>
      </w:r>
      <w:r w:rsidRPr="008C1173">
        <w:rPr>
          <w:sz w:val="22"/>
          <w:szCs w:val="22"/>
          <w:rtl/>
          <w:lang w:bidi="ar-IQ"/>
        </w:rPr>
        <w:t xml:space="preserve">محمد العربي شمعون، </w:t>
      </w:r>
      <w:r w:rsidRPr="008C1173">
        <w:rPr>
          <w:sz w:val="22"/>
          <w:szCs w:val="22"/>
          <w:u w:val="single"/>
          <w:rtl/>
          <w:lang w:bidi="ar-IQ"/>
        </w:rPr>
        <w:t>مصدر سبق ذكره</w:t>
      </w:r>
      <w:r w:rsidRPr="008C1173">
        <w:rPr>
          <w:sz w:val="22"/>
          <w:szCs w:val="22"/>
          <w:rtl/>
          <w:lang w:bidi="ar-IQ"/>
        </w:rPr>
        <w:t xml:space="preserve">، 1996، ص 54-56. </w:t>
      </w:r>
    </w:p>
  </w:footnote>
  <w:footnote w:id="16">
    <w:p w:rsidR="001B3A1B" w:rsidRDefault="001B3A1B" w:rsidP="001B3A1B">
      <w:pPr>
        <w:pStyle w:val="FootnoteText"/>
        <w:bidi/>
        <w:jc w:val="lowKashida"/>
        <w:rPr>
          <w:sz w:val="25"/>
          <w:szCs w:val="25"/>
          <w:rtl/>
          <w:lang w:bidi="ar-IQ"/>
        </w:rPr>
      </w:pPr>
      <w:r>
        <w:rPr>
          <w:rStyle w:val="FootnoteReference"/>
        </w:rPr>
        <w:t>(1)</w:t>
      </w:r>
      <w:r w:rsidRPr="008C1173">
        <w:rPr>
          <w:sz w:val="22"/>
          <w:szCs w:val="22"/>
          <w:rtl/>
          <w:lang w:bidi="ar-IQ"/>
        </w:rPr>
        <w:t xml:space="preserve">محمد العربي شمعون وعبد النبي جمال: </w:t>
      </w:r>
      <w:r w:rsidRPr="008C1173">
        <w:rPr>
          <w:sz w:val="22"/>
          <w:szCs w:val="22"/>
          <w:u w:val="single"/>
          <w:rtl/>
          <w:lang w:bidi="ar-IQ"/>
        </w:rPr>
        <w:t>مصدر سبق ذكره</w:t>
      </w:r>
      <w:r w:rsidRPr="008C1173">
        <w:rPr>
          <w:sz w:val="22"/>
          <w:szCs w:val="22"/>
          <w:rtl/>
          <w:lang w:bidi="ar-IQ"/>
        </w:rPr>
        <w:t>، 1996، ص 45.</w:t>
      </w:r>
      <w:r>
        <w:rPr>
          <w:sz w:val="25"/>
          <w:szCs w:val="25"/>
          <w:rtl/>
          <w:lang w:bidi="ar-IQ"/>
        </w:rPr>
        <w:t xml:space="preserve"> </w:t>
      </w:r>
    </w:p>
  </w:footnote>
  <w:footnote w:id="17">
    <w:p w:rsidR="001B3A1B" w:rsidRPr="008C1173" w:rsidRDefault="001B3A1B" w:rsidP="001B3A1B">
      <w:pPr>
        <w:pStyle w:val="FootnoteText"/>
        <w:jc w:val="lowKashida"/>
        <w:rPr>
          <w:sz w:val="22"/>
          <w:szCs w:val="22"/>
          <w:lang w:bidi="ar-IQ"/>
        </w:rPr>
      </w:pPr>
      <w:r>
        <w:rPr>
          <w:rStyle w:val="FootnoteReference"/>
        </w:rPr>
        <w:t>(2)</w:t>
      </w:r>
      <w:r w:rsidRPr="008C1173">
        <w:rPr>
          <w:sz w:val="22"/>
          <w:szCs w:val="22"/>
          <w:lang w:bidi="ar-IQ"/>
        </w:rPr>
        <w:t>Jean M. Williams</w:t>
      </w:r>
      <w:r w:rsidRPr="008C1173">
        <w:rPr>
          <w:sz w:val="22"/>
          <w:szCs w:val="22"/>
          <w:u w:val="single"/>
          <w:lang w:bidi="ar-IQ"/>
        </w:rPr>
        <w:t>. (Op.Cit),</w:t>
      </w:r>
      <w:r w:rsidRPr="008C1173">
        <w:rPr>
          <w:sz w:val="22"/>
          <w:szCs w:val="22"/>
          <w:lang w:bidi="ar-IQ"/>
        </w:rPr>
        <w:t xml:space="preserve"> 1993, P. 187. </w:t>
      </w:r>
    </w:p>
  </w:footnote>
  <w:footnote w:id="18">
    <w:p w:rsidR="00AA4A29" w:rsidRPr="008C1173" w:rsidRDefault="00AA4A29" w:rsidP="00AA4A29">
      <w:pPr>
        <w:pStyle w:val="FootnoteText"/>
        <w:bidi/>
        <w:spacing w:line="300" w:lineRule="auto"/>
        <w:ind w:left="261" w:hanging="261"/>
        <w:jc w:val="lowKashida"/>
        <w:rPr>
          <w:sz w:val="22"/>
          <w:szCs w:val="22"/>
          <w:rtl/>
          <w:lang w:bidi="ar-IQ"/>
        </w:rPr>
      </w:pPr>
      <w:r w:rsidRPr="008C1173">
        <w:rPr>
          <w:rStyle w:val="FootnoteReference"/>
          <w:sz w:val="22"/>
          <w:szCs w:val="22"/>
        </w:rPr>
        <w:t>(1)</w:t>
      </w:r>
      <w:r w:rsidRPr="008C1173">
        <w:rPr>
          <w:sz w:val="22"/>
          <w:szCs w:val="22"/>
          <w:rtl/>
          <w:lang w:bidi="ar-IQ"/>
        </w:rPr>
        <w:t xml:space="preserve"> محمد العربي شمعون: </w:t>
      </w:r>
      <w:r w:rsidRPr="008C1173">
        <w:rPr>
          <w:sz w:val="22"/>
          <w:szCs w:val="22"/>
          <w:u w:val="single"/>
          <w:rtl/>
          <w:lang w:bidi="ar-IQ"/>
        </w:rPr>
        <w:t>مصدر سبق ذكره</w:t>
      </w:r>
      <w:r w:rsidRPr="008C1173">
        <w:rPr>
          <w:sz w:val="22"/>
          <w:szCs w:val="22"/>
          <w:rtl/>
          <w:lang w:bidi="ar-IQ"/>
        </w:rPr>
        <w:t xml:space="preserve">، 1996، ص 182. </w:t>
      </w:r>
    </w:p>
  </w:footnote>
  <w:footnote w:id="19">
    <w:p w:rsidR="00AA4A29" w:rsidRDefault="00AA4A29" w:rsidP="00AA4A29">
      <w:pPr>
        <w:pStyle w:val="FootnoteText"/>
        <w:bidi/>
        <w:spacing w:line="300" w:lineRule="auto"/>
        <w:ind w:left="261" w:hanging="261"/>
        <w:jc w:val="lowKashida"/>
        <w:rPr>
          <w:sz w:val="25"/>
          <w:szCs w:val="25"/>
          <w:rtl/>
          <w:lang w:bidi="ar-IQ"/>
        </w:rPr>
      </w:pPr>
      <w:r w:rsidRPr="008C1173">
        <w:rPr>
          <w:rStyle w:val="FootnoteReference"/>
          <w:sz w:val="22"/>
          <w:szCs w:val="22"/>
        </w:rPr>
        <w:t>(2)</w:t>
      </w:r>
      <w:r w:rsidRPr="008C1173">
        <w:rPr>
          <w:sz w:val="22"/>
          <w:szCs w:val="22"/>
          <w:rtl/>
          <w:lang w:bidi="ar-IQ"/>
        </w:rPr>
        <w:t>أسامة كامل راتب:</w:t>
      </w:r>
      <w:r w:rsidRPr="008C1173">
        <w:rPr>
          <w:sz w:val="22"/>
          <w:szCs w:val="22"/>
          <w:u w:val="single"/>
          <w:rtl/>
          <w:lang w:bidi="ar-IQ"/>
        </w:rPr>
        <w:t>علم النفس الرياضة/ مفاهيم وتطبيقات</w:t>
      </w:r>
      <w:r w:rsidRPr="008C1173">
        <w:rPr>
          <w:sz w:val="22"/>
          <w:szCs w:val="22"/>
          <w:rtl/>
          <w:lang w:bidi="ar-IQ"/>
        </w:rPr>
        <w:t xml:space="preserve">، ط2، القاهرة،دار الفكر العربي،1997،ص280. </w:t>
      </w:r>
    </w:p>
  </w:footnote>
  <w:footnote w:id="20">
    <w:p w:rsidR="00AA4A29" w:rsidRPr="008C1173" w:rsidRDefault="00AA4A29" w:rsidP="00AA4A29">
      <w:pPr>
        <w:pStyle w:val="FootnoteText"/>
        <w:bidi/>
        <w:ind w:left="176" w:hanging="176"/>
        <w:jc w:val="lowKashida"/>
        <w:rPr>
          <w:sz w:val="22"/>
          <w:szCs w:val="22"/>
          <w:rtl/>
          <w:lang w:bidi="ar-IQ"/>
        </w:rPr>
      </w:pPr>
      <w:r>
        <w:rPr>
          <w:rStyle w:val="FootnoteReference"/>
        </w:rPr>
        <w:t>(1)</w:t>
      </w:r>
      <w:r w:rsidRPr="008C1173">
        <w:rPr>
          <w:sz w:val="22"/>
          <w:szCs w:val="22"/>
          <w:rtl/>
          <w:lang w:bidi="ar-IQ"/>
        </w:rPr>
        <w:t xml:space="preserve">نشوان عبد الله نشوان: تأثير التدريب الذهني في تعلم بعض المهارات الاساسية في الملاكمة، رسالة ماجستير، غير منشورة، كلية التربية الرياضية، جامعة بغداد، 2000، ص 25. </w:t>
      </w:r>
    </w:p>
  </w:footnote>
  <w:footnote w:id="21">
    <w:p w:rsidR="00AA4A29" w:rsidRDefault="00AA4A29" w:rsidP="00AA4A29">
      <w:pPr>
        <w:pStyle w:val="FootnoteText"/>
        <w:bidi/>
        <w:ind w:left="176" w:hanging="176"/>
        <w:jc w:val="lowKashida"/>
        <w:rPr>
          <w:sz w:val="25"/>
          <w:szCs w:val="25"/>
          <w:rtl/>
          <w:lang w:bidi="ar-IQ"/>
        </w:rPr>
      </w:pPr>
      <w:r w:rsidRPr="008C1173">
        <w:rPr>
          <w:rStyle w:val="FootnoteReference"/>
          <w:sz w:val="22"/>
          <w:szCs w:val="22"/>
        </w:rPr>
        <w:t>(2)</w:t>
      </w:r>
      <w:r w:rsidRPr="008C1173">
        <w:rPr>
          <w:sz w:val="22"/>
          <w:szCs w:val="22"/>
          <w:rtl/>
          <w:lang w:bidi="ar-IQ"/>
        </w:rPr>
        <w:t xml:space="preserve">هزاع الهزاع: </w:t>
      </w:r>
      <w:r w:rsidRPr="008C1173">
        <w:rPr>
          <w:sz w:val="22"/>
          <w:szCs w:val="22"/>
          <w:u w:val="single"/>
          <w:rtl/>
          <w:lang w:bidi="ar-IQ"/>
        </w:rPr>
        <w:t>موضوعات معاصرة في الطب والحركة</w:t>
      </w:r>
      <w:r w:rsidRPr="008C1173">
        <w:rPr>
          <w:sz w:val="22"/>
          <w:szCs w:val="22"/>
          <w:rtl/>
          <w:lang w:bidi="ar-IQ"/>
        </w:rPr>
        <w:t>، مجلة الطب الرياضي، سنوية، الاتحاد السعودية للطب الرياضي</w:t>
      </w:r>
      <w:r w:rsidRPr="008C1173">
        <w:rPr>
          <w:sz w:val="22"/>
          <w:szCs w:val="22"/>
          <w:rtl/>
        </w:rPr>
        <w:t xml:space="preserve"> ، 1989، ص10.</w:t>
      </w:r>
      <w:r>
        <w:rPr>
          <w:sz w:val="25"/>
          <w:szCs w:val="25"/>
          <w:rtl/>
        </w:rPr>
        <w:t xml:space="preserve"> </w:t>
      </w:r>
    </w:p>
  </w:footnote>
  <w:footnote w:id="22">
    <w:p w:rsidR="00EB0EAB" w:rsidRDefault="00EB0EAB" w:rsidP="008C1173">
      <w:pPr>
        <w:pStyle w:val="FootnoteText"/>
        <w:bidi/>
        <w:rPr>
          <w:rtl/>
        </w:rPr>
      </w:pPr>
      <w:r>
        <w:rPr>
          <w:rStyle w:val="FootnoteReference"/>
        </w:rPr>
        <w:t>(2)</w:t>
      </w:r>
      <w:r>
        <w:rPr>
          <w:rtl/>
        </w:rPr>
        <w:t xml:space="preserve">محمد العربي شمعون  : </w:t>
      </w:r>
      <w:r>
        <w:rPr>
          <w:i/>
          <w:iCs/>
          <w:u w:val="single"/>
          <w:rtl/>
        </w:rPr>
        <w:t>التدريب العقلي في المجال الرياضي</w:t>
      </w:r>
      <w:r>
        <w:rPr>
          <w:rtl/>
        </w:rPr>
        <w:t xml:space="preserve"> ، ط1 ، دار الفكر العربي ، القاهرة , </w:t>
      </w:r>
      <w:r w:rsidR="004F14EF">
        <w:t>2001</w:t>
      </w:r>
      <w:r>
        <w:rPr>
          <w:rtl/>
        </w:rPr>
        <w:t xml:space="preserve">. ص </w:t>
      </w:r>
      <w:r w:rsidR="008C1173">
        <w:rPr>
          <w:rFonts w:hint="cs"/>
          <w:rtl/>
        </w:rPr>
        <w:t>48-49.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928"/>
    <w:multiLevelType w:val="hybridMultilevel"/>
    <w:tmpl w:val="4978F766"/>
    <w:lvl w:ilvl="0" w:tplc="2B689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45A0C"/>
    <w:multiLevelType w:val="hybridMultilevel"/>
    <w:tmpl w:val="BCEC467E"/>
    <w:lvl w:ilvl="0" w:tplc="0A1637AA">
      <w:start w:val="2"/>
      <w:numFmt w:val="decimal"/>
      <w:lvlText w:val="%1-"/>
      <w:lvlJc w:val="left"/>
      <w:pPr>
        <w:ind w:left="720" w:hanging="360"/>
      </w:pPr>
      <w:rPr>
        <w:rFonts w:cs="SKR HEAD1"/>
        <w:sz w:val="3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2004846"/>
    <w:multiLevelType w:val="hybridMultilevel"/>
    <w:tmpl w:val="9C70FCAA"/>
    <w:lvl w:ilvl="0" w:tplc="D45C4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22406F"/>
    <w:multiLevelType w:val="hybridMultilevel"/>
    <w:tmpl w:val="CB40D164"/>
    <w:lvl w:ilvl="0" w:tplc="3AE828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729C0"/>
    <w:multiLevelType w:val="singleLevel"/>
    <w:tmpl w:val="D69814B8"/>
    <w:lvl w:ilvl="0">
      <w:start w:val="1"/>
      <w:numFmt w:val="decimal"/>
      <w:lvlText w:val="%1."/>
      <w:lvlJc w:val="left"/>
      <w:pPr>
        <w:tabs>
          <w:tab w:val="num" w:pos="360"/>
        </w:tabs>
        <w:ind w:left="360" w:hanging="360"/>
      </w:pPr>
    </w:lvl>
  </w:abstractNum>
  <w:abstractNum w:abstractNumId="5">
    <w:nsid w:val="1CC2058B"/>
    <w:multiLevelType w:val="hybridMultilevel"/>
    <w:tmpl w:val="6854CA64"/>
    <w:lvl w:ilvl="0" w:tplc="E9EA41C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3579B4"/>
    <w:multiLevelType w:val="hybridMultilevel"/>
    <w:tmpl w:val="DADE10C2"/>
    <w:lvl w:ilvl="0" w:tplc="0C625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705E9"/>
    <w:multiLevelType w:val="hybridMultilevel"/>
    <w:tmpl w:val="E1F07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2FAF149D"/>
    <w:multiLevelType w:val="hybridMultilevel"/>
    <w:tmpl w:val="358CA3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34F4364D"/>
    <w:multiLevelType w:val="hybridMultilevel"/>
    <w:tmpl w:val="DA22F2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79C0904"/>
    <w:multiLevelType w:val="hybridMultilevel"/>
    <w:tmpl w:val="B37C11D0"/>
    <w:lvl w:ilvl="0" w:tplc="81308780">
      <w:start w:val="1"/>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7247A7"/>
    <w:multiLevelType w:val="hybridMultilevel"/>
    <w:tmpl w:val="0C14C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4F3610D"/>
    <w:multiLevelType w:val="hybridMultilevel"/>
    <w:tmpl w:val="47D63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C8B2C66"/>
    <w:multiLevelType w:val="hybridMultilevel"/>
    <w:tmpl w:val="9C5E58E2"/>
    <w:lvl w:ilvl="0" w:tplc="DC727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801CB8"/>
    <w:multiLevelType w:val="hybridMultilevel"/>
    <w:tmpl w:val="966C5C04"/>
    <w:lvl w:ilvl="0" w:tplc="857EB4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512939"/>
    <w:multiLevelType w:val="hybridMultilevel"/>
    <w:tmpl w:val="3B244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DD45FF"/>
    <w:multiLevelType w:val="hybridMultilevel"/>
    <w:tmpl w:val="8FC03CD6"/>
    <w:lvl w:ilvl="0" w:tplc="DA5A6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897D8F"/>
    <w:multiLevelType w:val="hybridMultilevel"/>
    <w:tmpl w:val="C2DE5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7CCE3E18"/>
    <w:multiLevelType w:val="hybridMultilevel"/>
    <w:tmpl w:val="F45AAE9E"/>
    <w:lvl w:ilvl="0" w:tplc="D57C73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9"/>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17"/>
  </w:num>
  <w:num w:numId="8">
    <w:abstractNumId w:val="4"/>
    <w:lvlOverride w:ilvl="0">
      <w:startOverride w:val="1"/>
    </w:lvlOverride>
  </w:num>
  <w:num w:numId="9">
    <w:abstractNumId w:val="2"/>
  </w:num>
  <w:num w:numId="10">
    <w:abstractNumId w:val="16"/>
  </w:num>
  <w:num w:numId="11">
    <w:abstractNumId w:val="3"/>
  </w:num>
  <w:num w:numId="12">
    <w:abstractNumId w:val="14"/>
  </w:num>
  <w:num w:numId="13">
    <w:abstractNumId w:val="5"/>
  </w:num>
  <w:num w:numId="14">
    <w:abstractNumId w:val="10"/>
  </w:num>
  <w:num w:numId="15">
    <w:abstractNumId w:val="1"/>
  </w:num>
  <w:num w:numId="16">
    <w:abstractNumId w:val="15"/>
  </w:num>
  <w:num w:numId="17">
    <w:abstractNumId w:val="6"/>
  </w:num>
  <w:num w:numId="18">
    <w:abstractNumId w:val="18"/>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76F"/>
    <w:rsid w:val="00004618"/>
    <w:rsid w:val="00047CE9"/>
    <w:rsid w:val="000665EB"/>
    <w:rsid w:val="00070185"/>
    <w:rsid w:val="00071921"/>
    <w:rsid w:val="00112411"/>
    <w:rsid w:val="0011662F"/>
    <w:rsid w:val="001355A6"/>
    <w:rsid w:val="001A45DF"/>
    <w:rsid w:val="001B3A1B"/>
    <w:rsid w:val="001C7868"/>
    <w:rsid w:val="001F0FF5"/>
    <w:rsid w:val="001F6A56"/>
    <w:rsid w:val="002947B2"/>
    <w:rsid w:val="002D1C07"/>
    <w:rsid w:val="002E071F"/>
    <w:rsid w:val="002E293F"/>
    <w:rsid w:val="00320D0D"/>
    <w:rsid w:val="003E3B4B"/>
    <w:rsid w:val="0044629D"/>
    <w:rsid w:val="00496D9C"/>
    <w:rsid w:val="004A498B"/>
    <w:rsid w:val="004B2B75"/>
    <w:rsid w:val="004F14EF"/>
    <w:rsid w:val="004F1DB0"/>
    <w:rsid w:val="004F6FC0"/>
    <w:rsid w:val="00515FE9"/>
    <w:rsid w:val="00521736"/>
    <w:rsid w:val="0056778A"/>
    <w:rsid w:val="005B44DC"/>
    <w:rsid w:val="005F6A26"/>
    <w:rsid w:val="006A7788"/>
    <w:rsid w:val="006B1F5A"/>
    <w:rsid w:val="006D23FC"/>
    <w:rsid w:val="006F63DC"/>
    <w:rsid w:val="007023B0"/>
    <w:rsid w:val="00703FB7"/>
    <w:rsid w:val="007268BF"/>
    <w:rsid w:val="00792B34"/>
    <w:rsid w:val="00804113"/>
    <w:rsid w:val="00857514"/>
    <w:rsid w:val="008C1173"/>
    <w:rsid w:val="009510A9"/>
    <w:rsid w:val="009941E2"/>
    <w:rsid w:val="00A338EB"/>
    <w:rsid w:val="00A3476F"/>
    <w:rsid w:val="00A426C2"/>
    <w:rsid w:val="00A91FCB"/>
    <w:rsid w:val="00AA4A29"/>
    <w:rsid w:val="00AD70A5"/>
    <w:rsid w:val="00BE7528"/>
    <w:rsid w:val="00C20790"/>
    <w:rsid w:val="00C62C1F"/>
    <w:rsid w:val="00C961EB"/>
    <w:rsid w:val="00D567E5"/>
    <w:rsid w:val="00D771DA"/>
    <w:rsid w:val="00DC08DF"/>
    <w:rsid w:val="00DD1CED"/>
    <w:rsid w:val="00E010E1"/>
    <w:rsid w:val="00EB0EAB"/>
    <w:rsid w:val="00ED4BAE"/>
    <w:rsid w:val="00ED5643"/>
    <w:rsid w:val="00F64828"/>
    <w:rsid w:val="00FB7B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C674FA-12F8-4967-8BE2-22905B0B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A1B"/>
    <w:pPr>
      <w:spacing w:after="0" w:line="240" w:lineRule="auto"/>
    </w:pPr>
    <w:rPr>
      <w:rFonts w:ascii="Times New Roman" w:eastAsia="Times New Roman" w:hAnsi="Times New Roman" w:cs="Simplified Arabic"/>
      <w:sz w:val="28"/>
      <w:szCs w:val="28"/>
    </w:rPr>
  </w:style>
  <w:style w:type="paragraph" w:styleId="Heading1">
    <w:name w:val="heading 1"/>
    <w:basedOn w:val="Normal"/>
    <w:next w:val="Normal"/>
    <w:link w:val="Heading1Char"/>
    <w:uiPriority w:val="9"/>
    <w:qFormat/>
    <w:rsid w:val="006F63D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A1B"/>
    <w:pPr>
      <w:ind w:left="720"/>
      <w:contextualSpacing/>
    </w:pPr>
  </w:style>
  <w:style w:type="paragraph" w:styleId="FootnoteText">
    <w:name w:val="footnote text"/>
    <w:basedOn w:val="Normal"/>
    <w:link w:val="FootnoteTextChar"/>
    <w:unhideWhenUsed/>
    <w:rsid w:val="001B3A1B"/>
    <w:rPr>
      <w:sz w:val="20"/>
      <w:szCs w:val="20"/>
    </w:rPr>
  </w:style>
  <w:style w:type="character" w:customStyle="1" w:styleId="FootnoteTextChar">
    <w:name w:val="Footnote Text Char"/>
    <w:basedOn w:val="DefaultParagraphFont"/>
    <w:link w:val="FootnoteText"/>
    <w:rsid w:val="001B3A1B"/>
    <w:rPr>
      <w:rFonts w:ascii="Times New Roman" w:eastAsia="Times New Roman" w:hAnsi="Times New Roman" w:cs="Simplified Arabic"/>
      <w:sz w:val="20"/>
      <w:szCs w:val="20"/>
    </w:rPr>
  </w:style>
  <w:style w:type="character" w:styleId="FootnoteReference">
    <w:name w:val="footnote reference"/>
    <w:basedOn w:val="DefaultParagraphFont"/>
    <w:semiHidden/>
    <w:unhideWhenUsed/>
    <w:rsid w:val="001B3A1B"/>
    <w:rPr>
      <w:vertAlign w:val="superscript"/>
    </w:rPr>
  </w:style>
  <w:style w:type="paragraph" w:styleId="Header">
    <w:name w:val="header"/>
    <w:basedOn w:val="Normal"/>
    <w:link w:val="HeaderChar"/>
    <w:uiPriority w:val="99"/>
    <w:unhideWhenUsed/>
    <w:rsid w:val="00AA4A29"/>
    <w:pPr>
      <w:tabs>
        <w:tab w:val="center" w:pos="4513"/>
        <w:tab w:val="right" w:pos="9026"/>
      </w:tabs>
    </w:pPr>
  </w:style>
  <w:style w:type="character" w:customStyle="1" w:styleId="HeaderChar">
    <w:name w:val="Header Char"/>
    <w:basedOn w:val="DefaultParagraphFont"/>
    <w:link w:val="Header"/>
    <w:uiPriority w:val="99"/>
    <w:rsid w:val="00AA4A29"/>
    <w:rPr>
      <w:rFonts w:ascii="Times New Roman" w:eastAsia="Times New Roman" w:hAnsi="Times New Roman" w:cs="Simplified Arabic"/>
      <w:sz w:val="28"/>
      <w:szCs w:val="28"/>
    </w:rPr>
  </w:style>
  <w:style w:type="paragraph" w:styleId="Footer">
    <w:name w:val="footer"/>
    <w:basedOn w:val="Normal"/>
    <w:link w:val="FooterChar"/>
    <w:uiPriority w:val="99"/>
    <w:unhideWhenUsed/>
    <w:rsid w:val="00AA4A29"/>
    <w:pPr>
      <w:tabs>
        <w:tab w:val="center" w:pos="4513"/>
        <w:tab w:val="right" w:pos="9026"/>
      </w:tabs>
    </w:pPr>
  </w:style>
  <w:style w:type="character" w:customStyle="1" w:styleId="FooterChar">
    <w:name w:val="Footer Char"/>
    <w:basedOn w:val="DefaultParagraphFont"/>
    <w:link w:val="Footer"/>
    <w:uiPriority w:val="99"/>
    <w:rsid w:val="00AA4A29"/>
    <w:rPr>
      <w:rFonts w:ascii="Times New Roman" w:eastAsia="Times New Roman" w:hAnsi="Times New Roman" w:cs="Simplified Arabic"/>
      <w:sz w:val="28"/>
      <w:szCs w:val="28"/>
    </w:rPr>
  </w:style>
  <w:style w:type="character" w:customStyle="1" w:styleId="Heading1Char">
    <w:name w:val="Heading 1 Char"/>
    <w:basedOn w:val="DefaultParagraphFont"/>
    <w:link w:val="Heading1"/>
    <w:uiPriority w:val="9"/>
    <w:rsid w:val="006F63D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08238">
      <w:bodyDiv w:val="1"/>
      <w:marLeft w:val="0"/>
      <w:marRight w:val="0"/>
      <w:marTop w:val="0"/>
      <w:marBottom w:val="0"/>
      <w:divBdr>
        <w:top w:val="none" w:sz="0" w:space="0" w:color="auto"/>
        <w:left w:val="none" w:sz="0" w:space="0" w:color="auto"/>
        <w:bottom w:val="none" w:sz="0" w:space="0" w:color="auto"/>
        <w:right w:val="none" w:sz="0" w:space="0" w:color="auto"/>
      </w:divBdr>
    </w:div>
    <w:div w:id="98719275">
      <w:bodyDiv w:val="1"/>
      <w:marLeft w:val="0"/>
      <w:marRight w:val="0"/>
      <w:marTop w:val="0"/>
      <w:marBottom w:val="0"/>
      <w:divBdr>
        <w:top w:val="none" w:sz="0" w:space="0" w:color="auto"/>
        <w:left w:val="none" w:sz="0" w:space="0" w:color="auto"/>
        <w:bottom w:val="none" w:sz="0" w:space="0" w:color="auto"/>
        <w:right w:val="none" w:sz="0" w:space="0" w:color="auto"/>
      </w:divBdr>
    </w:div>
    <w:div w:id="103306789">
      <w:bodyDiv w:val="1"/>
      <w:marLeft w:val="0"/>
      <w:marRight w:val="0"/>
      <w:marTop w:val="0"/>
      <w:marBottom w:val="0"/>
      <w:divBdr>
        <w:top w:val="none" w:sz="0" w:space="0" w:color="auto"/>
        <w:left w:val="none" w:sz="0" w:space="0" w:color="auto"/>
        <w:bottom w:val="none" w:sz="0" w:space="0" w:color="auto"/>
        <w:right w:val="none" w:sz="0" w:space="0" w:color="auto"/>
      </w:divBdr>
    </w:div>
    <w:div w:id="218058760">
      <w:bodyDiv w:val="1"/>
      <w:marLeft w:val="0"/>
      <w:marRight w:val="0"/>
      <w:marTop w:val="0"/>
      <w:marBottom w:val="0"/>
      <w:divBdr>
        <w:top w:val="none" w:sz="0" w:space="0" w:color="auto"/>
        <w:left w:val="none" w:sz="0" w:space="0" w:color="auto"/>
        <w:bottom w:val="none" w:sz="0" w:space="0" w:color="auto"/>
        <w:right w:val="none" w:sz="0" w:space="0" w:color="auto"/>
      </w:divBdr>
    </w:div>
    <w:div w:id="422183865">
      <w:bodyDiv w:val="1"/>
      <w:marLeft w:val="0"/>
      <w:marRight w:val="0"/>
      <w:marTop w:val="0"/>
      <w:marBottom w:val="0"/>
      <w:divBdr>
        <w:top w:val="none" w:sz="0" w:space="0" w:color="auto"/>
        <w:left w:val="none" w:sz="0" w:space="0" w:color="auto"/>
        <w:bottom w:val="none" w:sz="0" w:space="0" w:color="auto"/>
        <w:right w:val="none" w:sz="0" w:space="0" w:color="auto"/>
      </w:divBdr>
    </w:div>
    <w:div w:id="550314767">
      <w:bodyDiv w:val="1"/>
      <w:marLeft w:val="0"/>
      <w:marRight w:val="0"/>
      <w:marTop w:val="0"/>
      <w:marBottom w:val="0"/>
      <w:divBdr>
        <w:top w:val="none" w:sz="0" w:space="0" w:color="auto"/>
        <w:left w:val="none" w:sz="0" w:space="0" w:color="auto"/>
        <w:bottom w:val="none" w:sz="0" w:space="0" w:color="auto"/>
        <w:right w:val="none" w:sz="0" w:space="0" w:color="auto"/>
      </w:divBdr>
    </w:div>
    <w:div w:id="614563474">
      <w:bodyDiv w:val="1"/>
      <w:marLeft w:val="0"/>
      <w:marRight w:val="0"/>
      <w:marTop w:val="0"/>
      <w:marBottom w:val="0"/>
      <w:divBdr>
        <w:top w:val="none" w:sz="0" w:space="0" w:color="auto"/>
        <w:left w:val="none" w:sz="0" w:space="0" w:color="auto"/>
        <w:bottom w:val="none" w:sz="0" w:space="0" w:color="auto"/>
        <w:right w:val="none" w:sz="0" w:space="0" w:color="auto"/>
      </w:divBdr>
    </w:div>
    <w:div w:id="680395785">
      <w:bodyDiv w:val="1"/>
      <w:marLeft w:val="0"/>
      <w:marRight w:val="0"/>
      <w:marTop w:val="0"/>
      <w:marBottom w:val="0"/>
      <w:divBdr>
        <w:top w:val="none" w:sz="0" w:space="0" w:color="auto"/>
        <w:left w:val="none" w:sz="0" w:space="0" w:color="auto"/>
        <w:bottom w:val="none" w:sz="0" w:space="0" w:color="auto"/>
        <w:right w:val="none" w:sz="0" w:space="0" w:color="auto"/>
      </w:divBdr>
    </w:div>
    <w:div w:id="718171013">
      <w:bodyDiv w:val="1"/>
      <w:marLeft w:val="0"/>
      <w:marRight w:val="0"/>
      <w:marTop w:val="0"/>
      <w:marBottom w:val="0"/>
      <w:divBdr>
        <w:top w:val="none" w:sz="0" w:space="0" w:color="auto"/>
        <w:left w:val="none" w:sz="0" w:space="0" w:color="auto"/>
        <w:bottom w:val="none" w:sz="0" w:space="0" w:color="auto"/>
        <w:right w:val="none" w:sz="0" w:space="0" w:color="auto"/>
      </w:divBdr>
    </w:div>
    <w:div w:id="1193150858">
      <w:bodyDiv w:val="1"/>
      <w:marLeft w:val="0"/>
      <w:marRight w:val="0"/>
      <w:marTop w:val="0"/>
      <w:marBottom w:val="0"/>
      <w:divBdr>
        <w:top w:val="none" w:sz="0" w:space="0" w:color="auto"/>
        <w:left w:val="none" w:sz="0" w:space="0" w:color="auto"/>
        <w:bottom w:val="none" w:sz="0" w:space="0" w:color="auto"/>
        <w:right w:val="none" w:sz="0" w:space="0" w:color="auto"/>
      </w:divBdr>
    </w:div>
    <w:div w:id="1503356076">
      <w:bodyDiv w:val="1"/>
      <w:marLeft w:val="0"/>
      <w:marRight w:val="0"/>
      <w:marTop w:val="0"/>
      <w:marBottom w:val="0"/>
      <w:divBdr>
        <w:top w:val="none" w:sz="0" w:space="0" w:color="auto"/>
        <w:left w:val="none" w:sz="0" w:space="0" w:color="auto"/>
        <w:bottom w:val="none" w:sz="0" w:space="0" w:color="auto"/>
        <w:right w:val="none" w:sz="0" w:space="0" w:color="auto"/>
      </w:divBdr>
    </w:div>
    <w:div w:id="1506939329">
      <w:bodyDiv w:val="1"/>
      <w:marLeft w:val="0"/>
      <w:marRight w:val="0"/>
      <w:marTop w:val="0"/>
      <w:marBottom w:val="0"/>
      <w:divBdr>
        <w:top w:val="none" w:sz="0" w:space="0" w:color="auto"/>
        <w:left w:val="none" w:sz="0" w:space="0" w:color="auto"/>
        <w:bottom w:val="none" w:sz="0" w:space="0" w:color="auto"/>
        <w:right w:val="none" w:sz="0" w:space="0" w:color="auto"/>
      </w:divBdr>
    </w:div>
    <w:div w:id="1678341823">
      <w:bodyDiv w:val="1"/>
      <w:marLeft w:val="0"/>
      <w:marRight w:val="0"/>
      <w:marTop w:val="0"/>
      <w:marBottom w:val="0"/>
      <w:divBdr>
        <w:top w:val="none" w:sz="0" w:space="0" w:color="auto"/>
        <w:left w:val="none" w:sz="0" w:space="0" w:color="auto"/>
        <w:bottom w:val="none" w:sz="0" w:space="0" w:color="auto"/>
        <w:right w:val="none" w:sz="0" w:space="0" w:color="auto"/>
      </w:divBdr>
    </w:div>
    <w:div w:id="1683313202">
      <w:bodyDiv w:val="1"/>
      <w:marLeft w:val="0"/>
      <w:marRight w:val="0"/>
      <w:marTop w:val="0"/>
      <w:marBottom w:val="0"/>
      <w:divBdr>
        <w:top w:val="none" w:sz="0" w:space="0" w:color="auto"/>
        <w:left w:val="none" w:sz="0" w:space="0" w:color="auto"/>
        <w:bottom w:val="none" w:sz="0" w:space="0" w:color="auto"/>
        <w:right w:val="none" w:sz="0" w:space="0" w:color="auto"/>
      </w:divBdr>
    </w:div>
    <w:div w:id="1805270251">
      <w:bodyDiv w:val="1"/>
      <w:marLeft w:val="0"/>
      <w:marRight w:val="0"/>
      <w:marTop w:val="0"/>
      <w:marBottom w:val="0"/>
      <w:divBdr>
        <w:top w:val="none" w:sz="0" w:space="0" w:color="auto"/>
        <w:left w:val="none" w:sz="0" w:space="0" w:color="auto"/>
        <w:bottom w:val="none" w:sz="0" w:space="0" w:color="auto"/>
        <w:right w:val="none" w:sz="0" w:space="0" w:color="auto"/>
      </w:divBdr>
    </w:div>
    <w:div w:id="1846896295">
      <w:bodyDiv w:val="1"/>
      <w:marLeft w:val="0"/>
      <w:marRight w:val="0"/>
      <w:marTop w:val="0"/>
      <w:marBottom w:val="0"/>
      <w:divBdr>
        <w:top w:val="none" w:sz="0" w:space="0" w:color="auto"/>
        <w:left w:val="none" w:sz="0" w:space="0" w:color="auto"/>
        <w:bottom w:val="none" w:sz="0" w:space="0" w:color="auto"/>
        <w:right w:val="none" w:sz="0" w:space="0" w:color="auto"/>
      </w:divBdr>
    </w:div>
    <w:div w:id="192363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3CB81-2876-417A-881A-9CEB8059F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21</Pages>
  <Words>3094</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2017-10-06T05:37:00Z</dcterms:created>
  <dcterms:modified xsi:type="dcterms:W3CDTF">2017-10-22T16:48:00Z</dcterms:modified>
</cp:coreProperties>
</file>